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705A" w14:textId="56831340" w:rsidR="005B5ABF" w:rsidRDefault="0069542E" w:rsidP="002B5A32">
      <w:pPr>
        <w:spacing w:after="0" w:line="240" w:lineRule="auto"/>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45414A" w:rsidR="00A72357" w:rsidRDefault="00A7235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Interim: Brandie </w:t>
                            </w:r>
                            <w:proofErr w:type="spellStart"/>
                            <w:r>
                              <w:rPr>
                                <w:rFonts w:ascii="Palatino Linotype" w:hAnsi="Palatino Linotype" w:cstheme="minorHAnsi"/>
                                <w:i/>
                                <w:sz w:val="16"/>
                                <w:szCs w:val="16"/>
                                <w:lang w:val="es-MX"/>
                              </w:rPr>
                              <w:t>Weaskus</w:t>
                            </w:r>
                            <w:proofErr w:type="spellEnd"/>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19355CC9"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2F355679" w14:textId="711BECF7" w:rsidR="00A051ED" w:rsidRPr="00A051ED" w:rsidRDefault="00A051ED" w:rsidP="000F77C4">
                            <w:pPr>
                              <w:spacing w:after="0" w:line="240" w:lineRule="auto"/>
                              <w:rPr>
                                <w:rFonts w:ascii="Palatino Linotype" w:hAnsi="Palatino Linotype" w:cstheme="minorHAnsi"/>
                                <w:i/>
                                <w:sz w:val="18"/>
                                <w:szCs w:val="18"/>
                              </w:rPr>
                            </w:pPr>
                            <w:r w:rsidRPr="00A051ED">
                              <w:rPr>
                                <w:rFonts w:ascii="Palatino Linotype" w:hAnsi="Palatino Linotype" w:cstheme="minorHAnsi"/>
                                <w:i/>
                                <w:sz w:val="18"/>
                                <w:szCs w:val="18"/>
                              </w:rPr>
                              <w:t>TBD</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45414A" w:rsidR="00A72357" w:rsidRDefault="00A7235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Interim: Brandie </w:t>
                      </w:r>
                      <w:proofErr w:type="spellStart"/>
                      <w:r>
                        <w:rPr>
                          <w:rFonts w:ascii="Palatino Linotype" w:hAnsi="Palatino Linotype" w:cstheme="minorHAnsi"/>
                          <w:i/>
                          <w:sz w:val="16"/>
                          <w:szCs w:val="16"/>
                          <w:lang w:val="es-MX"/>
                        </w:rPr>
                        <w:t>Weaskus</w:t>
                      </w:r>
                      <w:proofErr w:type="spellEnd"/>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19355CC9"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2F355679" w14:textId="711BECF7" w:rsidR="00A051ED" w:rsidRPr="00A051ED" w:rsidRDefault="00A051ED" w:rsidP="000F77C4">
                      <w:pPr>
                        <w:spacing w:after="0" w:line="240" w:lineRule="auto"/>
                        <w:rPr>
                          <w:rFonts w:ascii="Palatino Linotype" w:hAnsi="Palatino Linotype" w:cstheme="minorHAnsi"/>
                          <w:i/>
                          <w:sz w:val="18"/>
                          <w:szCs w:val="18"/>
                        </w:rPr>
                      </w:pPr>
                      <w:r w:rsidRPr="00A051ED">
                        <w:rPr>
                          <w:rFonts w:ascii="Palatino Linotype" w:hAnsi="Palatino Linotype" w:cstheme="minorHAnsi"/>
                          <w:i/>
                          <w:sz w:val="18"/>
                          <w:szCs w:val="18"/>
                        </w:rPr>
                        <w:t>TBD</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B3AE80E" w:rsidR="006A3C3D" w:rsidRDefault="00316B3F" w:rsidP="006A3C3D">
      <w:pPr>
        <w:spacing w:after="0" w:line="240" w:lineRule="auto"/>
        <w:jc w:val="center"/>
        <w:rPr>
          <w:rFonts w:ascii="Candara" w:hAnsi="Candara" w:cstheme="minorHAnsi"/>
          <w:sz w:val="24"/>
          <w:szCs w:val="24"/>
        </w:rPr>
      </w:pPr>
      <w:r>
        <w:rPr>
          <w:rFonts w:ascii="Candara" w:hAnsi="Candara"/>
          <w:b/>
          <w:smallCaps/>
          <w:noProof/>
          <w:sz w:val="24"/>
          <w:szCs w:val="24"/>
        </w:rPr>
        <w:t>November</w:t>
      </w:r>
      <w:r w:rsidR="002061AE">
        <w:rPr>
          <w:rFonts w:ascii="Candara" w:hAnsi="Candara"/>
          <w:b/>
          <w:smallCaps/>
          <w:noProof/>
          <w:sz w:val="24"/>
          <w:szCs w:val="24"/>
        </w:rPr>
        <w:t xml:space="preserve"> 14th</w:t>
      </w:r>
      <w:r w:rsidR="006A2601">
        <w:rPr>
          <w:rFonts w:ascii="Candara" w:hAnsi="Candara"/>
          <w:b/>
          <w:smallCaps/>
          <w:noProof/>
          <w:sz w:val="24"/>
          <w:szCs w:val="24"/>
        </w:rPr>
        <w:t>th</w:t>
      </w:r>
      <w:r w:rsidR="00CA4A24">
        <w:rPr>
          <w:rFonts w:ascii="Candara" w:hAnsi="Candara"/>
          <w:b/>
          <w:smallCaps/>
          <w:noProof/>
          <w:sz w:val="24"/>
          <w:szCs w:val="24"/>
        </w:rPr>
        <w:t>, 2023</w:t>
      </w:r>
    </w:p>
    <w:p w14:paraId="5877688E" w14:textId="6C8C5AB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315057">
        <w:rPr>
          <w:rFonts w:ascii="Candara" w:hAnsi="Candara" w:cstheme="minorHAnsi"/>
          <w:b/>
          <w:sz w:val="24"/>
          <w:szCs w:val="26"/>
        </w:rPr>
        <w:t xml:space="preserve"> </w:t>
      </w:r>
      <w:r w:rsidR="00316B3F">
        <w:rPr>
          <w:rFonts w:ascii="Candara" w:hAnsi="Candara" w:cstheme="minorHAnsi"/>
          <w:b/>
          <w:sz w:val="24"/>
          <w:szCs w:val="26"/>
        </w:rPr>
        <w:t>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75AE06BB" w14:textId="4A4F1A76" w:rsidR="00F021B5" w:rsidRPr="00F021B5" w:rsidRDefault="00314DB7" w:rsidP="00AD3137">
      <w:pPr>
        <w:spacing w:after="0" w:line="240" w:lineRule="auto"/>
        <w:jc w:val="center"/>
        <w:rPr>
          <w:color w:val="000000" w:themeColor="text1"/>
          <w:sz w:val="16"/>
          <w:szCs w:val="16"/>
        </w:rPr>
      </w:pPr>
      <w:hyperlink r:id="rId13" w:history="1">
        <w:r w:rsidR="00F021B5" w:rsidRPr="008C736F">
          <w:rPr>
            <w:rStyle w:val="Hyperlink"/>
            <w:sz w:val="16"/>
            <w:szCs w:val="16"/>
          </w:rPr>
          <w:t>https://www.zoomgov.com/j/1604616201?pwd=OHBNR3JYT2tNTExuR1lnaG9QMjZ5Zz09</w:t>
        </w:r>
      </w:hyperlink>
      <w:r w:rsidR="00F021B5">
        <w:rPr>
          <w:color w:val="000000" w:themeColor="text1"/>
          <w:sz w:val="16"/>
          <w:szCs w:val="16"/>
        </w:rPr>
        <w:t xml:space="preserve"> </w:t>
      </w:r>
    </w:p>
    <w:p w14:paraId="30451D95" w14:textId="77777777" w:rsidR="00F021B5" w:rsidRPr="00F021B5" w:rsidRDefault="00F021B5" w:rsidP="00F021B5">
      <w:pPr>
        <w:spacing w:after="0" w:line="240" w:lineRule="auto"/>
        <w:jc w:val="center"/>
        <w:rPr>
          <w:color w:val="000000" w:themeColor="text1"/>
          <w:sz w:val="16"/>
          <w:szCs w:val="16"/>
        </w:rPr>
      </w:pPr>
      <w:r w:rsidRPr="00F021B5">
        <w:rPr>
          <w:color w:val="000000" w:themeColor="text1"/>
          <w:sz w:val="16"/>
          <w:szCs w:val="16"/>
        </w:rPr>
        <w:t>Meeting ID: 160 461 6201</w:t>
      </w:r>
    </w:p>
    <w:p w14:paraId="0FC56384" w14:textId="668CBB76" w:rsidR="00482A45" w:rsidRPr="00F021B5" w:rsidRDefault="00F021B5" w:rsidP="00F021B5">
      <w:pPr>
        <w:spacing w:after="0" w:line="240" w:lineRule="auto"/>
        <w:jc w:val="center"/>
        <w:rPr>
          <w:color w:val="000000" w:themeColor="text1"/>
          <w:sz w:val="16"/>
          <w:szCs w:val="16"/>
        </w:rPr>
      </w:pPr>
      <w:r w:rsidRPr="00F021B5">
        <w:rPr>
          <w:color w:val="000000" w:themeColor="text1"/>
          <w:sz w:val="16"/>
          <w:szCs w:val="16"/>
        </w:rPr>
        <w:t>Passcode: 927539</w:t>
      </w:r>
    </w:p>
    <w:p w14:paraId="11DE1683" w14:textId="2FB03709"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080912D5" w:rsidR="006A3C3D" w:rsidRDefault="006A3C3D" w:rsidP="00F021B5">
      <w:pPr>
        <w:tabs>
          <w:tab w:val="center" w:pos="4079"/>
        </w:tabs>
        <w:spacing w:after="0" w:line="240" w:lineRule="auto"/>
        <w:rPr>
          <w:rFonts w:ascii="Calibri" w:hAnsi="Calibri" w:cs="Calibri"/>
          <w:color w:val="1F497D"/>
        </w:rPr>
      </w:pPr>
      <w:r>
        <w:rPr>
          <w:rFonts w:ascii="Candara" w:hAnsi="Candara" w:cstheme="minorHAnsi"/>
          <w:b/>
          <w:sz w:val="24"/>
          <w:szCs w:val="20"/>
        </w:rPr>
        <w:t xml:space="preserve">       </w:t>
      </w:r>
      <w:r w:rsidR="00F021B5">
        <w:rPr>
          <w:rFonts w:ascii="Candara" w:hAnsi="Candara" w:cstheme="minorHAnsi"/>
          <w:b/>
          <w:sz w:val="24"/>
          <w:szCs w:val="20"/>
        </w:rPr>
        <w:tab/>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785C04E"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B30A56">
        <w:rPr>
          <w:rFonts w:ascii="Candara" w:hAnsi="Candara" w:cstheme="minorHAnsi"/>
          <w:b/>
        </w:rPr>
        <w:t>September</w:t>
      </w:r>
      <w:r w:rsidR="006A2601">
        <w:rPr>
          <w:rFonts w:ascii="Candara" w:hAnsi="Candara" w:cstheme="minorHAnsi"/>
          <w:b/>
        </w:rPr>
        <w:t xml:space="preserve"> </w:t>
      </w:r>
      <w:r w:rsidR="00945567">
        <w:rPr>
          <w:rFonts w:ascii="Candara" w:hAnsi="Candara" w:cstheme="minorHAnsi"/>
          <w:b/>
        </w:rPr>
        <w:t>2023</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77777777"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07758834" w14:textId="04CB64B0" w:rsidR="00315057" w:rsidRDefault="00000DC2"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3E42D6">
        <w:rPr>
          <w:rFonts w:ascii="Candara" w:hAnsi="Candara" w:cstheme="minorHAnsi"/>
        </w:rPr>
        <w:t>Assistant Superintendent</w:t>
      </w:r>
      <w:r w:rsidR="00315057">
        <w:rPr>
          <w:rFonts w:ascii="Candara" w:hAnsi="Candara" w:cstheme="minorHAnsi"/>
        </w:rPr>
        <w:t xml:space="preserve"> Update</w:t>
      </w:r>
    </w:p>
    <w:p w14:paraId="3FCBB32B" w14:textId="136CAB9E" w:rsidR="004C43A7" w:rsidRDefault="004C43A7" w:rsidP="004C43A7">
      <w:pPr>
        <w:tabs>
          <w:tab w:val="left" w:pos="1440"/>
          <w:tab w:val="left" w:pos="2160"/>
          <w:tab w:val="left" w:pos="2880"/>
          <w:tab w:val="left" w:pos="3326"/>
          <w:tab w:val="left" w:pos="3780"/>
          <w:tab w:val="right" w:pos="10080"/>
        </w:tabs>
        <w:spacing w:after="0" w:line="240" w:lineRule="auto"/>
        <w:ind w:left="3780" w:hanging="720"/>
        <w:rPr>
          <w:rFonts w:ascii="Candara" w:hAnsi="Candara" w:cstheme="minorHAnsi"/>
        </w:rPr>
      </w:pPr>
      <w:r>
        <w:rPr>
          <w:rFonts w:ascii="Candara" w:hAnsi="Candara" w:cstheme="minorHAnsi"/>
        </w:rPr>
        <w:tab/>
        <w:t xml:space="preserve"> </w:t>
      </w:r>
      <w:r>
        <w:rPr>
          <w:rFonts w:ascii="Candara" w:hAnsi="Candara" w:cstheme="minorHAnsi"/>
        </w:rPr>
        <w:tab/>
      </w:r>
      <w:r>
        <w:rPr>
          <w:rFonts w:ascii="Candara" w:hAnsi="Candara" w:cstheme="minorHAnsi"/>
        </w:rPr>
        <w:tab/>
        <w:t>- New team member introduction; Stephanie Gluck, Research &amp; Data    Analyst</w:t>
      </w:r>
    </w:p>
    <w:p w14:paraId="30E2B3F7" w14:textId="77777777" w:rsidR="00315057" w:rsidRDefault="00315057"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t>3.2</w:t>
      </w:r>
      <w:r>
        <w:rPr>
          <w:rFonts w:ascii="Candara" w:hAnsi="Candara" w:cstheme="minorHAnsi"/>
        </w:rPr>
        <w:tab/>
        <w:t>Team Updates</w:t>
      </w:r>
    </w:p>
    <w:p w14:paraId="024B5B5F" w14:textId="0837FF94" w:rsidR="00315057" w:rsidRDefault="00315057"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Brent Spencer</w:t>
      </w:r>
      <w:r w:rsidR="00AD3137">
        <w:rPr>
          <w:rFonts w:ascii="Candara" w:hAnsi="Candara" w:cstheme="minorHAnsi"/>
        </w:rPr>
        <w:t xml:space="preserve">                 -</w:t>
      </w:r>
      <w:r>
        <w:rPr>
          <w:rFonts w:ascii="Candara" w:hAnsi="Candara" w:cstheme="minorHAnsi"/>
        </w:rPr>
        <w:t xml:space="preserve"> Brandon Culbertson</w:t>
      </w:r>
      <w:r w:rsidR="007A3A7A">
        <w:rPr>
          <w:rFonts w:ascii="Candara" w:hAnsi="Candara" w:cstheme="minorHAnsi"/>
        </w:rPr>
        <w:t xml:space="preserve"> </w:t>
      </w:r>
    </w:p>
    <w:p w14:paraId="00ECFF17" w14:textId="044372FF" w:rsidR="00D11605" w:rsidRPr="00000DC2" w:rsidRDefault="00315057"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Renee Roman Nose</w:t>
      </w:r>
      <w:r w:rsidR="007A3A7A">
        <w:rPr>
          <w:rFonts w:ascii="Candara" w:hAnsi="Candara" w:cstheme="minorHAnsi"/>
        </w:rPr>
        <w:t xml:space="preserve"> </w:t>
      </w:r>
      <w:r w:rsidR="00AD3137">
        <w:rPr>
          <w:rFonts w:ascii="Candara" w:hAnsi="Candara" w:cstheme="minorHAnsi"/>
        </w:rPr>
        <w:t xml:space="preserve">     - </w:t>
      </w:r>
      <w:r w:rsidR="004C43A7">
        <w:rPr>
          <w:rFonts w:ascii="Candara" w:hAnsi="Candara" w:cstheme="minorHAnsi"/>
        </w:rPr>
        <w:t xml:space="preserve">Stacy Parrish – Tribal Consultation </w:t>
      </w:r>
      <w:r w:rsidR="00136A08">
        <w:rPr>
          <w:rFonts w:ascii="Candara" w:hAnsi="Candara" w:cstheme="minorHAnsi"/>
        </w:rPr>
        <w:t>T</w:t>
      </w:r>
      <w:r w:rsidR="004C43A7">
        <w:rPr>
          <w:rFonts w:ascii="Candara" w:hAnsi="Candara" w:cstheme="minorHAnsi"/>
        </w:rPr>
        <w:t>oolkit</w:t>
      </w:r>
      <w:r w:rsidR="00136A08">
        <w:rPr>
          <w:rFonts w:ascii="Candara" w:hAnsi="Candara" w:cstheme="minorHAnsi"/>
        </w:rPr>
        <w:t xml:space="preserve"> 2.</w:t>
      </w:r>
      <w:r w:rsidR="002B5A32">
        <w:rPr>
          <w:rFonts w:ascii="Candara" w:hAnsi="Candara" w:cstheme="minorHAnsi"/>
        </w:rPr>
        <w:t>0</w:t>
      </w:r>
    </w:p>
    <w:p w14:paraId="2093624B" w14:textId="01821FEA" w:rsidR="000A6948" w:rsidRPr="009010DD" w:rsidRDefault="00A57D8A" w:rsidP="00D33510">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ab/>
      </w:r>
      <w:r>
        <w:rPr>
          <w:rFonts w:ascii="Candara" w:hAnsi="Candara" w:cstheme="minorHAnsi"/>
          <w:b/>
        </w:rPr>
        <w:tab/>
      </w:r>
      <w:r w:rsidR="00315057" w:rsidRPr="00315057">
        <w:rPr>
          <w:rFonts w:ascii="Candara" w:hAnsi="Candara" w:cstheme="minorHAnsi"/>
        </w:rPr>
        <w:t>3.3</w:t>
      </w:r>
      <w:r w:rsidR="00315057">
        <w:rPr>
          <w:rFonts w:ascii="Candara" w:hAnsi="Candara" w:cstheme="minorHAnsi"/>
          <w:b/>
        </w:rPr>
        <w:tab/>
      </w:r>
      <w:r w:rsidR="00315057" w:rsidRPr="00315057">
        <w:rPr>
          <w:rFonts w:ascii="Candara" w:hAnsi="Candara" w:cstheme="minorHAnsi"/>
        </w:rPr>
        <w:t>Q &amp; A</w:t>
      </w:r>
      <w:r w:rsidR="00615171">
        <w:rPr>
          <w:rFonts w:ascii="Candara" w:hAnsi="Candara" w:cstheme="minorHAnsi"/>
        </w:rPr>
        <w:t xml:space="preserve"> </w:t>
      </w:r>
    </w:p>
    <w:p w14:paraId="3ACB0CCA" w14:textId="1432D31E" w:rsidR="00214FDF" w:rsidRPr="000A6948" w:rsidRDefault="00214FDF" w:rsidP="000A6948">
      <w:pPr>
        <w:tabs>
          <w:tab w:val="left" w:pos="1440"/>
          <w:tab w:val="left" w:pos="2160"/>
          <w:tab w:val="left" w:pos="2880"/>
          <w:tab w:val="left" w:pos="3326"/>
          <w:tab w:val="left" w:pos="3780"/>
          <w:tab w:val="right" w:pos="10080"/>
        </w:tabs>
        <w:spacing w:after="0" w:line="240" w:lineRule="auto"/>
        <w:rPr>
          <w:rFonts w:ascii="Candara" w:hAnsi="Candara" w:cstheme="minorHAnsi"/>
        </w:rPr>
      </w:pPr>
    </w:p>
    <w:p w14:paraId="0E3810AF" w14:textId="746DE868" w:rsidR="00326C75"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1</w:t>
      </w:r>
      <w:r w:rsidR="009010DD">
        <w:rPr>
          <w:rFonts w:ascii="Candara" w:hAnsi="Candara" w:cstheme="minorHAnsi"/>
          <w:b/>
        </w:rPr>
        <w:t>0</w:t>
      </w:r>
      <w:r>
        <w:rPr>
          <w:rFonts w:ascii="Candara" w:hAnsi="Candara" w:cstheme="minorHAnsi"/>
          <w:b/>
        </w:rPr>
        <w:t>:</w:t>
      </w:r>
      <w:r w:rsidR="00D33510">
        <w:rPr>
          <w:rFonts w:ascii="Candara" w:hAnsi="Candara" w:cstheme="minorHAnsi"/>
          <w:b/>
        </w:rPr>
        <w:t>3</w:t>
      </w:r>
      <w:r>
        <w:rPr>
          <w:rFonts w:ascii="Candara" w:hAnsi="Candara" w:cstheme="minorHAnsi"/>
          <w:b/>
        </w:rPr>
        <w:t>0</w:t>
      </w:r>
      <w:r w:rsidR="008F3FDD">
        <w:rPr>
          <w:rFonts w:ascii="Candara" w:hAnsi="Candara" w:cstheme="minorHAnsi"/>
          <w:b/>
        </w:rPr>
        <w:tab/>
      </w:r>
      <w:r w:rsidR="009010DD">
        <w:rPr>
          <w:rFonts w:ascii="Candara" w:hAnsi="Candara" w:cstheme="minorHAnsi"/>
          <w:b/>
        </w:rPr>
        <w:t>4</w:t>
      </w:r>
      <w:r w:rsidR="00391F45">
        <w:rPr>
          <w:rFonts w:ascii="Candara" w:hAnsi="Candara" w:cstheme="minorHAnsi"/>
          <w:b/>
        </w:rPr>
        <w:t>.0</w:t>
      </w:r>
      <w:r w:rsidR="00391F45">
        <w:rPr>
          <w:rFonts w:ascii="Candara" w:hAnsi="Candara" w:cstheme="minorHAnsi"/>
          <w:b/>
        </w:rPr>
        <w:tab/>
      </w:r>
      <w:r w:rsidR="004C43A7">
        <w:rPr>
          <w:rFonts w:ascii="Candara" w:hAnsi="Candara" w:cstheme="minorHAnsi"/>
          <w:b/>
        </w:rPr>
        <w:t>Update from Higher Education Coordination Commission</w:t>
      </w:r>
      <w:r w:rsidR="00814223">
        <w:rPr>
          <w:rFonts w:ascii="Candara" w:hAnsi="Candara" w:cstheme="minorHAnsi"/>
          <w:b/>
        </w:rPr>
        <w:tab/>
      </w:r>
      <w:r w:rsidR="00814223">
        <w:rPr>
          <w:rFonts w:ascii="Candara" w:hAnsi="Candara" w:cstheme="minorHAnsi"/>
          <w:b/>
        </w:rPr>
        <w:tab/>
      </w:r>
      <w:r w:rsidR="009010DD">
        <w:rPr>
          <w:rFonts w:ascii="Candara" w:hAnsi="Candara" w:cstheme="minorHAnsi"/>
        </w:rPr>
        <w:t>4</w:t>
      </w:r>
      <w:r w:rsidR="00814223" w:rsidRPr="00B17B90">
        <w:rPr>
          <w:rFonts w:ascii="Candara" w:hAnsi="Candara" w:cstheme="minorHAnsi"/>
        </w:rPr>
        <w:t>.1</w:t>
      </w:r>
      <w:r w:rsidR="00814223">
        <w:rPr>
          <w:rFonts w:ascii="Candara" w:hAnsi="Candara" w:cstheme="minorHAnsi"/>
          <w:b/>
        </w:rPr>
        <w:tab/>
      </w:r>
      <w:r w:rsidR="00814223">
        <w:rPr>
          <w:rFonts w:ascii="Candara" w:hAnsi="Candara" w:cstheme="minorHAnsi"/>
        </w:rPr>
        <w:t xml:space="preserve">Susan </w:t>
      </w:r>
      <w:proofErr w:type="spellStart"/>
      <w:r w:rsidR="00814223">
        <w:rPr>
          <w:rFonts w:ascii="Candara" w:hAnsi="Candara" w:cstheme="minorHAnsi"/>
        </w:rPr>
        <w:t>Samek</w:t>
      </w:r>
      <w:proofErr w:type="spellEnd"/>
      <w:r w:rsidR="00814223">
        <w:rPr>
          <w:rFonts w:ascii="Candara" w:hAnsi="Candara" w:cstheme="minorHAnsi"/>
        </w:rPr>
        <w:t xml:space="preserve">, </w:t>
      </w:r>
      <w:r w:rsidR="004C43A7">
        <w:rPr>
          <w:rFonts w:ascii="Candara" w:hAnsi="Candara" w:cstheme="minorHAnsi"/>
        </w:rPr>
        <w:t xml:space="preserve">Office of Education </w:t>
      </w:r>
      <w:proofErr w:type="gramStart"/>
      <w:r w:rsidR="009010DD">
        <w:rPr>
          <w:rFonts w:ascii="Candara" w:hAnsi="Candara" w:cstheme="minorHAnsi"/>
        </w:rPr>
        <w:t>Innovation</w:t>
      </w:r>
      <w:proofErr w:type="gramEnd"/>
      <w:r w:rsidR="009010DD">
        <w:rPr>
          <w:rFonts w:ascii="Candara" w:hAnsi="Candara" w:cstheme="minorHAnsi"/>
        </w:rPr>
        <w:t xml:space="preserve"> </w:t>
      </w:r>
      <w:r w:rsidR="004C43A7">
        <w:rPr>
          <w:rFonts w:ascii="Candara" w:hAnsi="Candara" w:cstheme="minorHAnsi"/>
        </w:rPr>
        <w:t xml:space="preserve">and Improvement </w:t>
      </w:r>
    </w:p>
    <w:p w14:paraId="18948D63" w14:textId="1E41228B" w:rsidR="009010DD" w:rsidRPr="009010DD" w:rsidRDefault="009010DD" w:rsidP="009010DD">
      <w:pPr>
        <w:spacing w:after="0" w:line="240" w:lineRule="auto"/>
        <w:ind w:left="720"/>
        <w:rPr>
          <w:rFonts w:ascii="Calibri" w:eastAsia="Calibri" w:hAnsi="Calibri" w:cs="Calibri"/>
          <w:sz w:val="20"/>
          <w:szCs w:val="20"/>
        </w:rPr>
      </w:pPr>
      <w:r w:rsidRPr="009010DD">
        <w:rPr>
          <w:rFonts w:ascii="Calibri" w:eastAsia="Calibri" w:hAnsi="Calibri" w:cs="Calibri"/>
          <w:sz w:val="20"/>
          <w:szCs w:val="20"/>
        </w:rPr>
        <w:t xml:space="preserve">The Oregon Department of Education (ODE) and the Higher Education Coordinating Commission (HECC) are revising their four-year CTE State Plan and would like to share and receive input from the AI/AN Advisory Committee. This revised plan will continue to support CTE programs of study, schools, and colleges to ensure that all students and families, including those students in your Tribes and communities, are welcome, safe, and included in our institutions and programs. </w:t>
      </w:r>
    </w:p>
    <w:p w14:paraId="31159111" w14:textId="77777777" w:rsidR="00FA3B5E" w:rsidRDefault="00FA3B5E"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65FE6D2E" w14:textId="5CEC9034" w:rsidR="00D33510" w:rsidRDefault="00D33510"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10:50</w:t>
      </w:r>
      <w:r>
        <w:rPr>
          <w:rFonts w:ascii="Candara" w:hAnsi="Candara" w:cstheme="minorHAnsi"/>
          <w:b/>
        </w:rPr>
        <w:tab/>
      </w:r>
      <w:r>
        <w:rPr>
          <w:rFonts w:ascii="Candara" w:hAnsi="Candara" w:cstheme="minorHAnsi"/>
          <w:b/>
        </w:rPr>
        <w:t>Break</w:t>
      </w:r>
    </w:p>
    <w:p w14:paraId="56B67BC7" w14:textId="77777777" w:rsidR="00D33510" w:rsidRDefault="00D33510"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0850B25A" w14:textId="3779CCE7" w:rsid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136A08">
        <w:rPr>
          <w:rFonts w:ascii="Candara" w:hAnsi="Candara" w:cstheme="minorHAnsi"/>
          <w:b/>
        </w:rPr>
        <w:t>1</w:t>
      </w:r>
      <w:r>
        <w:rPr>
          <w:rFonts w:ascii="Candara" w:hAnsi="Candara" w:cstheme="minorHAnsi"/>
          <w:b/>
        </w:rPr>
        <w:t>:</w:t>
      </w:r>
      <w:r w:rsidR="00136A08">
        <w:rPr>
          <w:rFonts w:ascii="Candara" w:hAnsi="Candara" w:cstheme="minorHAnsi"/>
          <w:b/>
        </w:rPr>
        <w:t>00</w:t>
      </w:r>
      <w:r>
        <w:rPr>
          <w:rFonts w:ascii="Candara" w:hAnsi="Candara" w:cstheme="minorHAnsi"/>
          <w:b/>
        </w:rPr>
        <w:tab/>
      </w:r>
      <w:r w:rsidR="00136A08">
        <w:rPr>
          <w:rFonts w:ascii="Candara" w:hAnsi="Candara" w:cstheme="minorHAnsi"/>
          <w:b/>
        </w:rPr>
        <w:t>5</w:t>
      </w:r>
      <w:r>
        <w:rPr>
          <w:rFonts w:ascii="Candara" w:hAnsi="Candara" w:cstheme="minorHAnsi"/>
          <w:b/>
        </w:rPr>
        <w:t>.0</w:t>
      </w:r>
      <w:r>
        <w:rPr>
          <w:rFonts w:ascii="Candara" w:hAnsi="Candara" w:cstheme="minorHAnsi"/>
          <w:b/>
        </w:rPr>
        <w:tab/>
        <w:t>Student Success Plan (SSP)</w:t>
      </w:r>
    </w:p>
    <w:p w14:paraId="7B1D8B55" w14:textId="316280C6" w:rsid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136A08">
        <w:rPr>
          <w:rFonts w:ascii="Candara" w:hAnsi="Candara" w:cstheme="minorHAnsi"/>
        </w:rPr>
        <w:t>5</w:t>
      </w:r>
      <w:r w:rsidRPr="00FA3B5E">
        <w:rPr>
          <w:rFonts w:ascii="Candara" w:hAnsi="Candara" w:cstheme="minorHAnsi"/>
        </w:rPr>
        <w:t>.1</w:t>
      </w:r>
      <w:r w:rsidRPr="00FA3B5E">
        <w:rPr>
          <w:rFonts w:ascii="Candara" w:hAnsi="Candara" w:cstheme="minorHAnsi"/>
        </w:rPr>
        <w:tab/>
        <w:t>Updates</w:t>
      </w:r>
    </w:p>
    <w:p w14:paraId="33F631F9" w14:textId="46E976FB" w:rsidR="00FA3B5E" w:rsidRPr="00FA3B5E" w:rsidRDefault="00FA3B5E"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sidR="00136A08">
        <w:rPr>
          <w:rFonts w:ascii="Candara" w:hAnsi="Candara" w:cstheme="minorHAnsi"/>
        </w:rPr>
        <w:t>5</w:t>
      </w:r>
      <w:r>
        <w:rPr>
          <w:rFonts w:ascii="Candara" w:hAnsi="Candara" w:cstheme="minorHAnsi"/>
        </w:rPr>
        <w:t>.2</w:t>
      </w:r>
      <w:r>
        <w:rPr>
          <w:rFonts w:ascii="Candara" w:hAnsi="Candara" w:cstheme="minorHAnsi"/>
        </w:rPr>
        <w:tab/>
        <w:t>Feedback</w:t>
      </w:r>
    </w:p>
    <w:p w14:paraId="5593C716" w14:textId="77777777" w:rsidR="00FC029E" w:rsidRDefault="00FC029E"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4D75784E" w14:textId="687A09B3" w:rsidR="00734F14" w:rsidRDefault="00136A08"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w:t>
      </w:r>
      <w:r w:rsidR="00AB3F60">
        <w:rPr>
          <w:rFonts w:ascii="Candara" w:hAnsi="Candara" w:cstheme="minorHAnsi"/>
          <w:b/>
        </w:rPr>
        <w:t>25</w:t>
      </w:r>
      <w:r w:rsidR="00FC029E">
        <w:rPr>
          <w:rFonts w:ascii="Candara" w:hAnsi="Candara" w:cstheme="minorHAnsi"/>
          <w:b/>
        </w:rPr>
        <w:tab/>
      </w:r>
      <w:r>
        <w:rPr>
          <w:rFonts w:ascii="Candara" w:hAnsi="Candara" w:cstheme="minorHAnsi"/>
          <w:b/>
        </w:rPr>
        <w:t>6</w:t>
      </w:r>
      <w:r w:rsidR="00FC029E">
        <w:rPr>
          <w:rFonts w:ascii="Candara" w:hAnsi="Candara" w:cstheme="minorHAnsi"/>
          <w:b/>
        </w:rPr>
        <w:t>.0</w:t>
      </w:r>
      <w:r w:rsidR="00FC029E">
        <w:rPr>
          <w:rFonts w:ascii="Candara" w:hAnsi="Candara" w:cstheme="minorHAnsi"/>
          <w:b/>
        </w:rPr>
        <w:tab/>
      </w:r>
      <w:r w:rsidR="00734F14">
        <w:rPr>
          <w:rFonts w:ascii="Candara" w:hAnsi="Candara" w:cstheme="minorHAnsi"/>
          <w:b/>
        </w:rPr>
        <w:t>AI/AN Advisory Committee Business</w:t>
      </w:r>
    </w:p>
    <w:p w14:paraId="1F70AB19" w14:textId="612C7055" w:rsidR="00734F14" w:rsidRPr="00FC029E" w:rsidRDefault="00734F14"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136A08">
        <w:rPr>
          <w:rFonts w:ascii="Candara" w:hAnsi="Candara" w:cstheme="minorHAnsi"/>
        </w:rPr>
        <w:t>6</w:t>
      </w:r>
      <w:r w:rsidR="00FC029E" w:rsidRPr="00FC029E">
        <w:rPr>
          <w:rFonts w:ascii="Candara" w:hAnsi="Candara" w:cstheme="minorHAnsi"/>
        </w:rPr>
        <w:t>.1</w:t>
      </w:r>
      <w:r w:rsidR="00FC029E" w:rsidRPr="00FC029E">
        <w:rPr>
          <w:rFonts w:ascii="Candara" w:hAnsi="Candara" w:cstheme="minorHAnsi"/>
        </w:rPr>
        <w:tab/>
      </w:r>
      <w:r w:rsidR="00FC029E">
        <w:rPr>
          <w:rFonts w:ascii="Candara" w:hAnsi="Candara" w:cstheme="minorHAnsi"/>
        </w:rPr>
        <w:t>Discussion – Open Position</w:t>
      </w:r>
    </w:p>
    <w:p w14:paraId="0A342810" w14:textId="77777777" w:rsidR="00FC029E" w:rsidRDefault="00FC029E"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078016D0" w14:textId="3575ADB9" w:rsidR="006A3C3D" w:rsidRDefault="00136A08" w:rsidP="003E42D6">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11:3</w:t>
      </w:r>
      <w:r w:rsidR="00AB3F60">
        <w:rPr>
          <w:rFonts w:ascii="Candara" w:hAnsi="Candara" w:cstheme="minorHAnsi"/>
          <w:b/>
        </w:rPr>
        <w:t>5</w:t>
      </w:r>
      <w:r w:rsidR="00A02EE8">
        <w:rPr>
          <w:rFonts w:ascii="Candara" w:hAnsi="Candara" w:cstheme="minorHAnsi"/>
          <w:b/>
        </w:rPr>
        <w:tab/>
      </w:r>
      <w:r>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4"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43E16CD9" w:rsidR="00F26E10" w:rsidRDefault="00AD3137"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AB3F60">
        <w:rPr>
          <w:rFonts w:ascii="Candara" w:hAnsi="Candara" w:cstheme="minorHAnsi"/>
          <w:b/>
        </w:rPr>
        <w:t>40</w:t>
      </w:r>
      <w:r w:rsidR="00A02EE8">
        <w:rPr>
          <w:rFonts w:ascii="Candara" w:hAnsi="Candara" w:cstheme="minorHAnsi"/>
          <w:b/>
        </w:rPr>
        <w:tab/>
      </w:r>
      <w:r w:rsidR="00136A08">
        <w:rPr>
          <w:rFonts w:ascii="Candara" w:hAnsi="Candara" w:cstheme="minorHAnsi"/>
          <w:b/>
        </w:rPr>
        <w:t>8</w:t>
      </w:r>
      <w:r w:rsidR="006A3C3D" w:rsidRPr="00D40C43">
        <w:rPr>
          <w:rFonts w:ascii="Candara" w:hAnsi="Candara" w:cstheme="minorHAnsi"/>
          <w:b/>
        </w:rPr>
        <w:t>.0</w:t>
      </w:r>
      <w:r w:rsidR="006A3C3D" w:rsidRPr="00D40C43">
        <w:rPr>
          <w:rFonts w:ascii="Candara" w:hAnsi="Candara" w:cstheme="minorHAnsi"/>
          <w:b/>
        </w:rPr>
        <w:tab/>
      </w:r>
      <w:r w:rsidR="005377D3">
        <w:rPr>
          <w:rFonts w:ascii="Candara" w:hAnsi="Candara" w:cstheme="minorHAnsi"/>
          <w:b/>
        </w:rPr>
        <w:t xml:space="preserve"> </w:t>
      </w:r>
      <w:r w:rsidR="006A3C3D" w:rsidRPr="00D40C43">
        <w:rPr>
          <w:rFonts w:ascii="Candara" w:hAnsi="Candara" w:cstheme="minorHAnsi"/>
          <w:b/>
        </w:rPr>
        <w:t>Other Business</w:t>
      </w:r>
      <w:r w:rsidR="001C4DED">
        <w:rPr>
          <w:rFonts w:ascii="Candara" w:hAnsi="Candara" w:cstheme="minorHAnsi"/>
          <w:b/>
        </w:rPr>
        <w:t xml:space="preserve"> and</w:t>
      </w:r>
      <w:r w:rsidR="006A3C3D" w:rsidRPr="00D40C43">
        <w:rPr>
          <w:rFonts w:ascii="Candara" w:hAnsi="Candara" w:cstheme="minorHAnsi"/>
          <w:b/>
        </w:rPr>
        <w:t xml:space="preserve"> Next Meeting Agenda Items</w:t>
      </w:r>
      <w:r w:rsidR="006A3C3D">
        <w:rPr>
          <w:rFonts w:ascii="Candara" w:hAnsi="Candara" w:cstheme="minorHAnsi"/>
          <w:b/>
        </w:rPr>
        <w:tab/>
      </w:r>
      <w:r w:rsidR="006A3C3D">
        <w:rPr>
          <w:rFonts w:ascii="Candara" w:hAnsi="Candara" w:cstheme="minorHAnsi"/>
          <w:b/>
        </w:rPr>
        <w:tab/>
        <w:t xml:space="preserve">       </w:t>
      </w:r>
      <w:r w:rsidR="006A3C3D">
        <w:rPr>
          <w:rFonts w:ascii="Candara" w:hAnsi="Candara" w:cstheme="minorHAnsi"/>
        </w:rPr>
        <w:t>All</w:t>
      </w:r>
    </w:p>
    <w:p w14:paraId="362B912C" w14:textId="061F9E46" w:rsidR="00D57731" w:rsidRPr="00F65E5A"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066BE3">
        <w:rPr>
          <w:rFonts w:ascii="Candara" w:hAnsi="Candara" w:cstheme="minorHAnsi"/>
        </w:rPr>
        <w:tab/>
      </w:r>
      <w:r w:rsidR="00136A08">
        <w:rPr>
          <w:rFonts w:ascii="Candara" w:hAnsi="Candara" w:cstheme="minorHAnsi"/>
        </w:rPr>
        <w:t>8</w:t>
      </w:r>
      <w:r w:rsidR="003E42D6">
        <w:rPr>
          <w:rFonts w:ascii="Candara" w:hAnsi="Candara" w:cstheme="minorHAnsi"/>
        </w:rPr>
        <w:t xml:space="preserve">.1   Schedule reoccurring </w:t>
      </w:r>
      <w:r w:rsidR="00AD3137">
        <w:rPr>
          <w:rFonts w:ascii="Candara" w:hAnsi="Candara" w:cstheme="minorHAnsi"/>
        </w:rPr>
        <w:t xml:space="preserve">meeting - Raina </w:t>
      </w:r>
      <w:r w:rsidR="004C428C">
        <w:rPr>
          <w:rFonts w:ascii="Candara" w:hAnsi="Candara" w:cstheme="minorHAnsi"/>
        </w:rPr>
        <w:tab/>
      </w:r>
      <w:r w:rsidR="00D57731">
        <w:rPr>
          <w:rFonts w:ascii="Candara" w:hAnsi="Candara" w:cstheme="minorHAnsi"/>
        </w:rPr>
        <w:t xml:space="preserve">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52600CB2" w14:textId="77777777" w:rsidR="009010DD" w:rsidRDefault="009010DD" w:rsidP="009010D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12:00</w:t>
      </w:r>
      <w:r>
        <w:rPr>
          <w:rFonts w:ascii="Candara" w:hAnsi="Candara" w:cstheme="minorHAnsi"/>
          <w:b/>
        </w:rPr>
        <w:tab/>
        <w:t xml:space="preserve"> Adjourn</w:t>
      </w:r>
    </w:p>
    <w:p w14:paraId="3D70E073" w14:textId="0F5531B1" w:rsidR="001801C3" w:rsidRDefault="001801C3"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5"/>
      <w:footerReference w:type="first" r:id="rId16"/>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5415"/>
      <w:docPartObj>
        <w:docPartGallery w:val="Page Numbers (Bottom of Page)"/>
        <w:docPartUnique/>
      </w:docPartObj>
    </w:sdtPr>
    <w:sdtEndPr>
      <w:rPr>
        <w:noProof/>
      </w:rPr>
    </w:sdtEndPr>
    <w:sdtContent>
      <w:p w14:paraId="5B55CB67" w14:textId="7762CCA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B17B9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2594941">
    <w:abstractNumId w:val="3"/>
  </w:num>
  <w:num w:numId="2" w16cid:durableId="1767001254">
    <w:abstractNumId w:val="7"/>
  </w:num>
  <w:num w:numId="3" w16cid:durableId="944389080">
    <w:abstractNumId w:val="8"/>
  </w:num>
  <w:num w:numId="4" w16cid:durableId="107162794">
    <w:abstractNumId w:val="4"/>
  </w:num>
  <w:num w:numId="5" w16cid:durableId="1380327488">
    <w:abstractNumId w:val="6"/>
  </w:num>
  <w:num w:numId="6" w16cid:durableId="2129810871">
    <w:abstractNumId w:val="1"/>
  </w:num>
  <w:num w:numId="7" w16cid:durableId="592469066">
    <w:abstractNumId w:val="2"/>
  </w:num>
  <w:num w:numId="8" w16cid:durableId="1516916515">
    <w:abstractNumId w:val="10"/>
  </w:num>
  <w:num w:numId="9" w16cid:durableId="462577785">
    <w:abstractNumId w:val="5"/>
  </w:num>
  <w:num w:numId="10" w16cid:durableId="1515923846">
    <w:abstractNumId w:val="9"/>
  </w:num>
  <w:num w:numId="11" w16cid:durableId="14343273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480"/>
    <w:rsid w:val="000475F3"/>
    <w:rsid w:val="0004788B"/>
    <w:rsid w:val="000500C1"/>
    <w:rsid w:val="00050824"/>
    <w:rsid w:val="00051061"/>
    <w:rsid w:val="00053E2F"/>
    <w:rsid w:val="0005472D"/>
    <w:rsid w:val="00057C28"/>
    <w:rsid w:val="00060BBF"/>
    <w:rsid w:val="000621E6"/>
    <w:rsid w:val="00063BBD"/>
    <w:rsid w:val="00063D03"/>
    <w:rsid w:val="00064DA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A6948"/>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6A08"/>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443"/>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1AE"/>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B5A32"/>
    <w:rsid w:val="002C0188"/>
    <w:rsid w:val="002C13F6"/>
    <w:rsid w:val="002C206A"/>
    <w:rsid w:val="002C3E64"/>
    <w:rsid w:val="002C4097"/>
    <w:rsid w:val="002C4AB1"/>
    <w:rsid w:val="002C6FB0"/>
    <w:rsid w:val="002C77FB"/>
    <w:rsid w:val="002C7DE1"/>
    <w:rsid w:val="002D262D"/>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4DB7"/>
    <w:rsid w:val="00315057"/>
    <w:rsid w:val="0031510C"/>
    <w:rsid w:val="00316B3F"/>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2D6"/>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43A7"/>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0F88"/>
    <w:rsid w:val="00501175"/>
    <w:rsid w:val="00501495"/>
    <w:rsid w:val="00505585"/>
    <w:rsid w:val="00505D04"/>
    <w:rsid w:val="00510431"/>
    <w:rsid w:val="0051045D"/>
    <w:rsid w:val="00510EAB"/>
    <w:rsid w:val="00511C53"/>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15171"/>
    <w:rsid w:val="00624632"/>
    <w:rsid w:val="006272AB"/>
    <w:rsid w:val="006306E4"/>
    <w:rsid w:val="0063163D"/>
    <w:rsid w:val="00631F2C"/>
    <w:rsid w:val="00632202"/>
    <w:rsid w:val="00632BE6"/>
    <w:rsid w:val="00635B74"/>
    <w:rsid w:val="006401C9"/>
    <w:rsid w:val="006416F1"/>
    <w:rsid w:val="0064214E"/>
    <w:rsid w:val="006426E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2601"/>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2B5"/>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3A7A"/>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4223"/>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10DD"/>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622E"/>
    <w:rsid w:val="009E79EB"/>
    <w:rsid w:val="009F1378"/>
    <w:rsid w:val="009F5624"/>
    <w:rsid w:val="009F58E5"/>
    <w:rsid w:val="009F79C6"/>
    <w:rsid w:val="00A02EE8"/>
    <w:rsid w:val="00A04BE2"/>
    <w:rsid w:val="00A051ED"/>
    <w:rsid w:val="00A0611E"/>
    <w:rsid w:val="00A070E2"/>
    <w:rsid w:val="00A145B0"/>
    <w:rsid w:val="00A14B00"/>
    <w:rsid w:val="00A14C4B"/>
    <w:rsid w:val="00A151A8"/>
    <w:rsid w:val="00A15D64"/>
    <w:rsid w:val="00A2031A"/>
    <w:rsid w:val="00A21841"/>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357"/>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3F60"/>
    <w:rsid w:val="00AB400F"/>
    <w:rsid w:val="00AB570B"/>
    <w:rsid w:val="00AB594E"/>
    <w:rsid w:val="00AC36E3"/>
    <w:rsid w:val="00AC6393"/>
    <w:rsid w:val="00AC7C9D"/>
    <w:rsid w:val="00AC7CC0"/>
    <w:rsid w:val="00AD01B6"/>
    <w:rsid w:val="00AD0B5E"/>
    <w:rsid w:val="00AD26F2"/>
    <w:rsid w:val="00AD272F"/>
    <w:rsid w:val="00AD2DFF"/>
    <w:rsid w:val="00AD301F"/>
    <w:rsid w:val="00AD3137"/>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17B90"/>
    <w:rsid w:val="00B20519"/>
    <w:rsid w:val="00B239DF"/>
    <w:rsid w:val="00B2471F"/>
    <w:rsid w:val="00B247A4"/>
    <w:rsid w:val="00B24F04"/>
    <w:rsid w:val="00B25495"/>
    <w:rsid w:val="00B26620"/>
    <w:rsid w:val="00B26F99"/>
    <w:rsid w:val="00B278FD"/>
    <w:rsid w:val="00B308E7"/>
    <w:rsid w:val="00B30A56"/>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40"/>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1605"/>
    <w:rsid w:val="00D16565"/>
    <w:rsid w:val="00D212F2"/>
    <w:rsid w:val="00D24C8F"/>
    <w:rsid w:val="00D26B2B"/>
    <w:rsid w:val="00D272D7"/>
    <w:rsid w:val="00D27C34"/>
    <w:rsid w:val="00D27D7D"/>
    <w:rsid w:val="00D32334"/>
    <w:rsid w:val="00D33510"/>
    <w:rsid w:val="00D357A1"/>
    <w:rsid w:val="00D40C43"/>
    <w:rsid w:val="00D410FC"/>
    <w:rsid w:val="00D44309"/>
    <w:rsid w:val="00D44CCB"/>
    <w:rsid w:val="00D47000"/>
    <w:rsid w:val="00D508CF"/>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2D5D"/>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1B5"/>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3B5E"/>
    <w:rsid w:val="00FA4CA4"/>
    <w:rsid w:val="00FA560D"/>
    <w:rsid w:val="00FA5BA4"/>
    <w:rsid w:val="00FA5DCC"/>
    <w:rsid w:val="00FA71BD"/>
    <w:rsid w:val="00FA7AF2"/>
    <w:rsid w:val="00FB0A90"/>
    <w:rsid w:val="00FB3C6B"/>
    <w:rsid w:val="00FB4393"/>
    <w:rsid w:val="00FB4F42"/>
    <w:rsid w:val="00FB6360"/>
    <w:rsid w:val="00FC029E"/>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1">
    <w:name w:val="Unresolved Mention1"/>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 w:type="character" w:customStyle="1" w:styleId="ui-provider">
    <w:name w:val="ui-provider"/>
    <w:basedOn w:val="DefaultParagraphFont"/>
    <w:rsid w:val="000A6948"/>
  </w:style>
  <w:style w:type="character" w:styleId="UnresolvedMention">
    <w:name w:val="Unresolved Mention"/>
    <w:basedOn w:val="DefaultParagraphFont"/>
    <w:uiPriority w:val="99"/>
    <w:semiHidden/>
    <w:unhideWhenUsed/>
    <w:rsid w:val="00F0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16884688">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mgov.com/j/1604616201?pwd=OHBNR3JYT2tNTExuR1lnaG9QMjZ5Zz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AN.AdvisoryCommittee@OregonLearning.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14C-0F2F-4D3E-B8A3-074C3FD9D185}">
  <ds:schemaRefs>
    <ds:schemaRef ds:uri="http://schemas.microsoft.com/office/2006/metadata/properties"/>
    <ds:schemaRef ds:uri="54031767-dd6d-417c-ab73-583408f47564"/>
    <ds:schemaRef ds:uri="http://purl.org/dc/terms/"/>
    <ds:schemaRef ds:uri="http://schemas.microsoft.com/sharepoint/v3"/>
    <ds:schemaRef ds:uri="http://purl.org/dc/dcmitype/"/>
    <ds:schemaRef ds:uri="34fb217e-71e5-45f5-ac12-57a9bc5aa8c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9E971-57FD-4920-8D37-E4240155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5</cp:revision>
  <cp:lastPrinted>2020-02-12T16:49:00Z</cp:lastPrinted>
  <dcterms:created xsi:type="dcterms:W3CDTF">2023-11-02T00:04:00Z</dcterms:created>
  <dcterms:modified xsi:type="dcterms:W3CDTF">2023-11-07T19:34:00Z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y fmtid="{D5CDD505-2E9C-101B-9397-08002B2CF9AE}" pid="3" name="MSIP_Label_61f40bdc-19d8-4b8e-be88-e9eb9bcca8b8_Enabled">
    <vt:lpwstr>true</vt:lpwstr>
  </property>
  <property fmtid="{D5CDD505-2E9C-101B-9397-08002B2CF9AE}" pid="4" name="MSIP_Label_61f40bdc-19d8-4b8e-be88-e9eb9bcca8b8_SetDate">
    <vt:lpwstr>2023-11-01T22:26:26Z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80a400c0-e4ff-4c12-a47e-827543d7aac6</vt:lpwstr>
  </property>
  <property fmtid="{D5CDD505-2E9C-101B-9397-08002B2CF9AE}" pid="9" name="MSIP_Label_61f40bdc-19d8-4b8e-be88-e9eb9bcca8b8_ContentBits">
    <vt:lpwstr>0</vt:lpwstr>
  </property>
</Properties>
</file>