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43AB5" w14:textId="77777777" w:rsidR="00B357FA" w:rsidRDefault="00F13824" w:rsidP="00155925">
      <w:pPr>
        <w:pStyle w:val="BodyText"/>
        <w:rPr>
          <w:rFonts w:ascii="Times New Roman"/>
          <w:sz w:val="18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F6E63FC" wp14:editId="28FEA698">
                <wp:simplePos x="0" y="0"/>
                <wp:positionH relativeFrom="page">
                  <wp:posOffset>525780</wp:posOffset>
                </wp:positionH>
                <wp:positionV relativeFrom="page">
                  <wp:posOffset>236220</wp:posOffset>
                </wp:positionV>
                <wp:extent cx="6678930" cy="1085850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8930" cy="1085850"/>
                          <a:chOff x="828" y="372"/>
                          <a:chExt cx="10518" cy="1710"/>
                        </a:xfrm>
                      </wpg:grpSpPr>
                      <pic:pic xmlns:pic="http://schemas.openxmlformats.org/drawingml/2006/picture">
                        <pic:nvPicPr>
                          <pic:cNvPr id="2" name="Picture 5" descr="---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8" y="1927"/>
                            <a:ext cx="10518" cy="15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8" y="684"/>
                            <a:ext cx="1567" cy="99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8" y="372"/>
                            <a:ext cx="1588" cy="16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7EC2F1" id="Group 2" o:spid="_x0000_s1026" style="position:absolute;margin-left:41.4pt;margin-top:18.6pt;width:525.9pt;height:85.5pt;z-index:-251658240;mso-position-horizontal-relative:page;mso-position-vertical-relative:page" coordorigin="828,372" coordsize="10518,171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alt="---" style="position:absolute;left:828;top:1927;width:10518;height:1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">
                  <v:imagedata r:id="rId12" o:title="---"/>
                </v:shape>
                <v:shape id="Picture 4" o:spid="_x0000_s1028" type="#_x0000_t75" style="position:absolute;left:828;top:684;width:1567;height:9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">
                  <v:imagedata r:id="rId13" o:title=""/>
                </v:shape>
                <v:shape id="Picture 3" o:spid="_x0000_s1029" type="#_x0000_t75" style="position:absolute;left:888;top:372;width:1588;height:16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">
                  <v:imagedata r:id="rId14" o:title="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13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71"/>
        <w:gridCol w:w="3052"/>
      </w:tblGrid>
      <w:tr w:rsidR="00B357FA" w14:paraId="0347BA5B" w14:textId="77777777">
        <w:trPr>
          <w:trHeight w:val="1025"/>
        </w:trPr>
        <w:tc>
          <w:tcPr>
            <w:tcW w:w="10823" w:type="dxa"/>
            <w:gridSpan w:val="2"/>
          </w:tcPr>
          <w:p w14:paraId="185D24C6" w14:textId="77777777" w:rsidR="00B357FA" w:rsidRDefault="004A421F">
            <w:pPr>
              <w:pStyle w:val="TableParagraph"/>
              <w:spacing w:line="357" w:lineRule="exact"/>
              <w:ind w:left="2276"/>
              <w:rPr>
                <w:sz w:val="32"/>
              </w:rPr>
            </w:pPr>
            <w:r>
              <w:rPr>
                <w:sz w:val="32"/>
              </w:rPr>
              <w:t>STATEWIDE INTEROPERABILITY EXECUTIVE COUNCIL</w:t>
            </w:r>
          </w:p>
          <w:p w14:paraId="48586C83" w14:textId="77777777" w:rsidR="00B357FA" w:rsidRDefault="004A421F" w:rsidP="00C04122">
            <w:pPr>
              <w:pStyle w:val="TableParagraph"/>
              <w:spacing w:before="33"/>
              <w:jc w:val="center"/>
              <w:rPr>
                <w:sz w:val="40"/>
              </w:rPr>
            </w:pPr>
            <w:r>
              <w:rPr>
                <w:sz w:val="40"/>
              </w:rPr>
              <w:t>QUARTERLY MEETING</w:t>
            </w:r>
          </w:p>
        </w:tc>
      </w:tr>
      <w:tr w:rsidR="00C04122" w14:paraId="6EFD1676" w14:textId="77777777" w:rsidTr="00F25B4E">
        <w:trPr>
          <w:gridAfter w:val="1"/>
          <w:wAfter w:w="3052" w:type="dxa"/>
          <w:trHeight w:val="1827"/>
        </w:trPr>
        <w:tc>
          <w:tcPr>
            <w:tcW w:w="7771" w:type="dxa"/>
          </w:tcPr>
          <w:p w14:paraId="71C4E396" w14:textId="68BEE11D" w:rsidR="00C04122" w:rsidRDefault="00E200B7" w:rsidP="00C04122">
            <w:pPr>
              <w:pStyle w:val="TableParagraph"/>
              <w:spacing w:before="161"/>
              <w:ind w:right="-2987"/>
              <w:jc w:val="center"/>
              <w:rPr>
                <w:sz w:val="40"/>
              </w:rPr>
            </w:pPr>
            <w:r>
              <w:rPr>
                <w:sz w:val="40"/>
              </w:rPr>
              <w:t>May 10th</w:t>
            </w:r>
            <w:r w:rsidR="00D35712">
              <w:rPr>
                <w:sz w:val="40"/>
              </w:rPr>
              <w:t>, 202</w:t>
            </w:r>
            <w:r>
              <w:rPr>
                <w:sz w:val="40"/>
              </w:rPr>
              <w:t>2</w:t>
            </w:r>
          </w:p>
          <w:p w14:paraId="295BE9FB" w14:textId="77777777" w:rsidR="00C04122" w:rsidRDefault="00C04122" w:rsidP="00C04122">
            <w:pPr>
              <w:pStyle w:val="TableParagraph"/>
              <w:spacing w:before="53"/>
              <w:ind w:right="-2987"/>
              <w:jc w:val="center"/>
              <w:rPr>
                <w:sz w:val="28"/>
              </w:rPr>
            </w:pPr>
            <w:r>
              <w:rPr>
                <w:sz w:val="28"/>
              </w:rPr>
              <w:t>1:30 p.m. – 3:30 p.m.</w:t>
            </w:r>
          </w:p>
          <w:p w14:paraId="462C0FBC" w14:textId="77777777" w:rsidR="00C04122" w:rsidRDefault="00C04122" w:rsidP="00C04122">
            <w:pPr>
              <w:pStyle w:val="TableParagraph"/>
              <w:spacing w:before="14" w:line="288" w:lineRule="exact"/>
              <w:ind w:right="-2987"/>
              <w:jc w:val="center"/>
              <w:rPr>
                <w:sz w:val="20"/>
              </w:rPr>
            </w:pPr>
            <w:r>
              <w:rPr>
                <w:sz w:val="20"/>
              </w:rPr>
              <w:t>VIA TELECONFERNCE</w:t>
            </w:r>
          </w:p>
          <w:p w14:paraId="32D36BCF" w14:textId="6A9363A5" w:rsidR="00F25B4E" w:rsidRDefault="00F25B4E" w:rsidP="00F25B4E">
            <w:pPr>
              <w:jc w:val="center"/>
              <w:rPr>
                <w:rFonts w:ascii="Segoe UI" w:eastAsiaTheme="minorHAnsi" w:hAnsi="Segoe UI" w:cs="Segoe UI"/>
                <w:color w:val="252424"/>
                <w:sz w:val="24"/>
                <w:szCs w:val="24"/>
                <w:lang w:bidi="ar-SA"/>
              </w:rPr>
            </w:pPr>
            <w:r>
              <w:rPr>
                <w:rFonts w:ascii="Segoe UI" w:hAnsi="Segoe UI" w:cs="Segoe UI"/>
                <w:color w:val="252424"/>
                <w:sz w:val="24"/>
                <w:szCs w:val="24"/>
              </w:rPr>
              <w:t xml:space="preserve">                                          </w:t>
            </w:r>
            <w:hyperlink r:id="rId15" w:tgtFrame="_blank" w:history="1">
              <w:r w:rsidR="00EF677D">
                <w:rPr>
                  <w:rStyle w:val="Hyperlink"/>
                  <w:rFonts w:ascii="Segoe UI Semibold" w:hAnsi="Segoe UI Semibold" w:cs="Segoe UI Semibold"/>
                  <w:color w:val="6264A7"/>
                  <w:sz w:val="21"/>
                  <w:szCs w:val="21"/>
                </w:rPr>
                <w:t>Click here to join the meeting</w:t>
              </w:r>
            </w:hyperlink>
          </w:p>
          <w:p w14:paraId="60852584" w14:textId="160E22B3" w:rsidR="00C04122" w:rsidRDefault="00C04122" w:rsidP="00D35712">
            <w:pPr>
              <w:pStyle w:val="TableParagraph"/>
              <w:spacing w:before="14" w:line="288" w:lineRule="exact"/>
              <w:ind w:right="-2987"/>
              <w:jc w:val="center"/>
              <w:rPr>
                <w:sz w:val="20"/>
              </w:rPr>
            </w:pPr>
            <w:r>
              <w:t xml:space="preserve">Call In: </w:t>
            </w:r>
            <w:r w:rsidR="00EF677D" w:rsidRPr="00D06D66">
              <w:rPr>
                <w:rFonts w:ascii="Segoe UI" w:hAnsi="Segoe UI" w:cs="Segoe UI"/>
                <w:sz w:val="21"/>
                <w:szCs w:val="21"/>
              </w:rPr>
              <w:t>+1 503-446-</w:t>
            </w:r>
            <w:proofErr w:type="gramStart"/>
            <w:r w:rsidR="00EF677D" w:rsidRPr="00D06D66">
              <w:rPr>
                <w:rFonts w:ascii="Segoe UI" w:hAnsi="Segoe UI" w:cs="Segoe UI"/>
                <w:sz w:val="21"/>
                <w:szCs w:val="21"/>
              </w:rPr>
              <w:t>4951,,</w:t>
            </w:r>
            <w:proofErr w:type="gramEnd"/>
            <w:r w:rsidR="00D06D66">
              <w:rPr>
                <w:rFonts w:ascii="Segoe UI" w:hAnsi="Segoe UI" w:cs="Segoe UI"/>
                <w:sz w:val="21"/>
                <w:szCs w:val="21"/>
              </w:rPr>
              <w:t>817726670#</w:t>
            </w:r>
            <w:r w:rsidR="00855C15">
              <w:rPr>
                <w:rFonts w:ascii="Segoe UI" w:hAnsi="Segoe UI" w:cs="Segoe UI"/>
                <w:sz w:val="21"/>
                <w:szCs w:val="21"/>
              </w:rPr>
              <w:t xml:space="preserve"> </w:t>
            </w:r>
            <w:r w:rsidR="00D06D66">
              <w:rPr>
                <w:rFonts w:ascii="Segoe UI" w:hAnsi="Segoe UI" w:cs="Segoe UI"/>
                <w:sz w:val="21"/>
                <w:szCs w:val="21"/>
              </w:rPr>
              <w:t xml:space="preserve"> </w:t>
            </w:r>
          </w:p>
        </w:tc>
      </w:tr>
      <w:tr w:rsidR="00C04122" w14:paraId="695771FA" w14:textId="77777777" w:rsidTr="00C9782F">
        <w:trPr>
          <w:gridAfter w:val="1"/>
          <w:wAfter w:w="3052" w:type="dxa"/>
          <w:trHeight w:val="387"/>
        </w:trPr>
        <w:tc>
          <w:tcPr>
            <w:tcW w:w="7771" w:type="dxa"/>
          </w:tcPr>
          <w:p w14:paraId="7E53A114" w14:textId="77777777" w:rsidR="00C04122" w:rsidRDefault="00C04122" w:rsidP="00C04122">
            <w:pPr>
              <w:pStyle w:val="TableParagraph"/>
              <w:ind w:right="-2981"/>
              <w:rPr>
                <w:sz w:val="40"/>
              </w:rPr>
            </w:pPr>
          </w:p>
        </w:tc>
      </w:tr>
      <w:tr w:rsidR="00307E2C" w14:paraId="422BBD36" w14:textId="77777777" w:rsidTr="00D36A28">
        <w:trPr>
          <w:trHeight w:val="482"/>
        </w:trPr>
        <w:tc>
          <w:tcPr>
            <w:tcW w:w="10823" w:type="dxa"/>
            <w:gridSpan w:val="2"/>
            <w:tcBorders>
              <w:bottom w:val="single" w:sz="4" w:space="0" w:color="auto"/>
            </w:tcBorders>
          </w:tcPr>
          <w:p w14:paraId="4B966838" w14:textId="77777777" w:rsidR="00307E2C" w:rsidRDefault="00307E2C" w:rsidP="00A42825">
            <w:pPr>
              <w:pStyle w:val="TableParagraph"/>
              <w:spacing w:before="202" w:line="260" w:lineRule="exac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65D3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1. Call to order – Bob </w:t>
            </w:r>
            <w:proofErr w:type="spellStart"/>
            <w:r w:rsidRPr="00265D31">
              <w:rPr>
                <w:rFonts w:asciiTheme="minorHAnsi" w:hAnsiTheme="minorHAnsi" w:cstheme="minorHAnsi"/>
                <w:b/>
                <w:sz w:val="24"/>
                <w:szCs w:val="24"/>
              </w:rPr>
              <w:t>Cozzie</w:t>
            </w:r>
            <w:proofErr w:type="spellEnd"/>
          </w:p>
          <w:p w14:paraId="64290CED" w14:textId="10A38C6E" w:rsidR="00307E2C" w:rsidRPr="00307E2C" w:rsidRDefault="00307E2C" w:rsidP="00307E2C">
            <w:pPr>
              <w:pStyle w:val="Table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307E2C">
              <w:rPr>
                <w:rFonts w:asciiTheme="minorHAnsi" w:hAnsiTheme="minorHAnsi" w:cstheme="minorHAnsi"/>
                <w:bCs/>
                <w:sz w:val="24"/>
                <w:szCs w:val="24"/>
              </w:rPr>
              <w:t>Dedication of Meeting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– Moment of Silence</w:t>
            </w:r>
          </w:p>
          <w:p w14:paraId="4D6044C4" w14:textId="13655244" w:rsidR="00307E2C" w:rsidRPr="00265D31" w:rsidRDefault="00E200B7" w:rsidP="00307E2C">
            <w:pPr>
              <w:pStyle w:val="TableParagraph"/>
              <w:numPr>
                <w:ilvl w:val="0"/>
                <w:numId w:val="19"/>
              </w:num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200B7">
              <w:rPr>
                <w:rFonts w:asciiTheme="minorHAnsi" w:hAnsiTheme="minorHAnsi" w:cstheme="minorHAnsi"/>
                <w:bCs/>
                <w:sz w:val="24"/>
                <w:szCs w:val="24"/>
              </w:rPr>
              <w:t>Sgt. Marcus J. McDowell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, Oregon State Police, EOW: 03/29/22</w:t>
            </w:r>
          </w:p>
          <w:p w14:paraId="1592F773" w14:textId="77777777" w:rsidR="00307E2C" w:rsidRPr="00265D31" w:rsidRDefault="00307E2C" w:rsidP="00307E2C">
            <w:pPr>
              <w:pStyle w:val="TableParagraph"/>
              <w:spacing w:line="245" w:lineRule="exact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  <w:tr w:rsidR="00B357FA" w14:paraId="7FB25FAB" w14:textId="77777777" w:rsidTr="00C9782F">
        <w:trPr>
          <w:trHeight w:val="1887"/>
        </w:trPr>
        <w:tc>
          <w:tcPr>
            <w:tcW w:w="108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069091" w14:textId="77777777" w:rsidR="00B357FA" w:rsidRPr="00265D31" w:rsidRDefault="004A421F" w:rsidP="00C87748">
            <w:pPr>
              <w:pStyle w:val="TableParagraph"/>
              <w:numPr>
                <w:ilvl w:val="0"/>
                <w:numId w:val="5"/>
              </w:numPr>
              <w:tabs>
                <w:tab w:val="left" w:pos="268"/>
                <w:tab w:val="left" w:pos="9315"/>
                <w:tab w:val="left" w:pos="9775"/>
              </w:tabs>
              <w:spacing w:before="114"/>
              <w:ind w:right="75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265D31">
              <w:rPr>
                <w:rFonts w:asciiTheme="minorHAnsi" w:hAnsiTheme="minorHAnsi" w:cstheme="minorHAnsi"/>
                <w:b/>
                <w:sz w:val="24"/>
                <w:szCs w:val="24"/>
              </w:rPr>
              <w:t>Updates</w:t>
            </w:r>
            <w:r w:rsidRPr="00265D31">
              <w:rPr>
                <w:rFonts w:asciiTheme="minorHAnsi" w:hAnsiTheme="minorHAnsi" w:cstheme="minorHAnsi"/>
                <w:b/>
                <w:spacing w:val="-8"/>
                <w:sz w:val="24"/>
                <w:szCs w:val="24"/>
              </w:rPr>
              <w:t xml:space="preserve"> </w:t>
            </w:r>
            <w:r w:rsidRPr="00265D31">
              <w:rPr>
                <w:rFonts w:asciiTheme="minorHAnsi" w:hAnsiTheme="minorHAnsi" w:cstheme="minorHAnsi"/>
                <w:b/>
                <w:sz w:val="24"/>
                <w:szCs w:val="24"/>
              </w:rPr>
              <w:t>&amp;</w:t>
            </w:r>
            <w:r w:rsidRPr="00265D31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265D31">
              <w:rPr>
                <w:rFonts w:asciiTheme="minorHAnsi" w:hAnsiTheme="minorHAnsi" w:cstheme="minorHAnsi"/>
                <w:b/>
                <w:sz w:val="24"/>
                <w:szCs w:val="24"/>
              </w:rPr>
              <w:t>Announcements</w:t>
            </w:r>
            <w:r w:rsidR="008279A8" w:rsidRPr="00265D3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– </w:t>
            </w:r>
            <w:r w:rsidR="00A42825" w:rsidRPr="00265D3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Bob </w:t>
            </w:r>
            <w:proofErr w:type="spellStart"/>
            <w:r w:rsidR="00A42825" w:rsidRPr="00265D31">
              <w:rPr>
                <w:rFonts w:asciiTheme="minorHAnsi" w:hAnsiTheme="minorHAnsi" w:cstheme="minorHAnsi"/>
                <w:b/>
                <w:sz w:val="24"/>
                <w:szCs w:val="24"/>
              </w:rPr>
              <w:t>Cozzie</w:t>
            </w:r>
            <w:proofErr w:type="spellEnd"/>
            <w:r w:rsidRPr="00265D31">
              <w:rPr>
                <w:rFonts w:asciiTheme="minorHAnsi" w:hAnsiTheme="minorHAnsi" w:cstheme="minorHAnsi"/>
                <w:b/>
                <w:sz w:val="24"/>
                <w:szCs w:val="24"/>
              </w:rPr>
              <w:tab/>
            </w:r>
          </w:p>
          <w:p w14:paraId="4DE4DD3F" w14:textId="6D1110FA" w:rsidR="00B357FA" w:rsidRPr="00265D31" w:rsidRDefault="008279A8" w:rsidP="00C87748">
            <w:pPr>
              <w:pStyle w:val="TableParagraph"/>
              <w:numPr>
                <w:ilvl w:val="1"/>
                <w:numId w:val="5"/>
              </w:numPr>
              <w:tabs>
                <w:tab w:val="left" w:pos="799"/>
                <w:tab w:val="left" w:pos="800"/>
                <w:tab w:val="left" w:leader="dot" w:pos="9155"/>
                <w:tab w:val="left" w:pos="9315"/>
                <w:tab w:val="left" w:pos="9775"/>
              </w:tabs>
              <w:spacing w:before="118"/>
              <w:ind w:right="75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265D31">
              <w:rPr>
                <w:rFonts w:asciiTheme="minorHAnsi" w:hAnsiTheme="minorHAnsi" w:cstheme="minorHAnsi"/>
                <w:sz w:val="24"/>
                <w:szCs w:val="24"/>
              </w:rPr>
              <w:t xml:space="preserve">Introductions – </w:t>
            </w:r>
            <w:r w:rsidR="00A42825" w:rsidRPr="00265D31">
              <w:rPr>
                <w:rFonts w:asciiTheme="minorHAnsi" w:hAnsiTheme="minorHAnsi" w:cstheme="minorHAnsi"/>
                <w:sz w:val="24"/>
                <w:szCs w:val="24"/>
              </w:rPr>
              <w:t xml:space="preserve">Bob </w:t>
            </w:r>
            <w:proofErr w:type="spellStart"/>
            <w:r w:rsidR="00A42825" w:rsidRPr="00265D31">
              <w:rPr>
                <w:rFonts w:asciiTheme="minorHAnsi" w:hAnsiTheme="minorHAnsi" w:cstheme="minorHAnsi"/>
                <w:sz w:val="24"/>
                <w:szCs w:val="24"/>
              </w:rPr>
              <w:t>Cozzie</w:t>
            </w:r>
            <w:proofErr w:type="spellEnd"/>
          </w:p>
          <w:p w14:paraId="60089A2B" w14:textId="77E1771C" w:rsidR="00B357FA" w:rsidRPr="00265D31" w:rsidRDefault="00CA10F1" w:rsidP="00C87748">
            <w:pPr>
              <w:pStyle w:val="TableParagraph"/>
              <w:numPr>
                <w:ilvl w:val="1"/>
                <w:numId w:val="5"/>
              </w:numPr>
              <w:tabs>
                <w:tab w:val="left" w:pos="799"/>
                <w:tab w:val="left" w:pos="800"/>
                <w:tab w:val="left" w:leader="dot" w:pos="9183"/>
                <w:tab w:val="left" w:pos="9315"/>
                <w:tab w:val="left" w:pos="9775"/>
              </w:tabs>
              <w:spacing w:before="119"/>
              <w:ind w:right="75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265D31">
              <w:rPr>
                <w:rFonts w:asciiTheme="minorHAnsi" w:hAnsiTheme="minorHAnsi" w:cstheme="minorHAnsi"/>
                <w:sz w:val="24"/>
                <w:szCs w:val="24"/>
              </w:rPr>
              <w:t xml:space="preserve">Roll Call &amp; </w:t>
            </w:r>
            <w:r w:rsidR="004A421F" w:rsidRPr="00265D31">
              <w:rPr>
                <w:rFonts w:asciiTheme="minorHAnsi" w:hAnsiTheme="minorHAnsi" w:cstheme="minorHAnsi"/>
                <w:sz w:val="24"/>
                <w:szCs w:val="24"/>
              </w:rPr>
              <w:t>Quorum</w:t>
            </w:r>
            <w:r w:rsidR="004A421F" w:rsidRPr="00265D31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265D31">
              <w:rPr>
                <w:rFonts w:asciiTheme="minorHAnsi" w:hAnsiTheme="minorHAnsi" w:cstheme="minorHAnsi"/>
                <w:sz w:val="24"/>
                <w:szCs w:val="24"/>
              </w:rPr>
              <w:t>V</w:t>
            </w:r>
            <w:r w:rsidR="004A421F" w:rsidRPr="00265D31">
              <w:rPr>
                <w:rFonts w:asciiTheme="minorHAnsi" w:hAnsiTheme="minorHAnsi" w:cstheme="minorHAnsi"/>
                <w:sz w:val="24"/>
                <w:szCs w:val="24"/>
              </w:rPr>
              <w:t>erification</w:t>
            </w:r>
            <w:r w:rsidR="008279A8" w:rsidRPr="00265D31">
              <w:rPr>
                <w:rFonts w:asciiTheme="minorHAnsi" w:hAnsiTheme="minorHAnsi" w:cstheme="minorHAnsi"/>
                <w:sz w:val="24"/>
                <w:szCs w:val="24"/>
              </w:rPr>
              <w:t xml:space="preserve"> –</w:t>
            </w:r>
            <w:r w:rsidR="00E200B7">
              <w:rPr>
                <w:rFonts w:asciiTheme="minorHAnsi" w:hAnsiTheme="minorHAnsi" w:cstheme="minorHAnsi"/>
                <w:sz w:val="24"/>
                <w:szCs w:val="24"/>
              </w:rPr>
              <w:t xml:space="preserve">Brooklyn </w:t>
            </w:r>
            <w:proofErr w:type="spellStart"/>
            <w:r w:rsidR="00E200B7">
              <w:rPr>
                <w:rFonts w:asciiTheme="minorHAnsi" w:hAnsiTheme="minorHAnsi" w:cstheme="minorHAnsi"/>
                <w:sz w:val="24"/>
                <w:szCs w:val="24"/>
              </w:rPr>
              <w:t>Cruz-Decker</w:t>
            </w:r>
            <w:proofErr w:type="spellEnd"/>
            <w:r w:rsidR="00755BF5">
              <w:rPr>
                <w:rFonts w:asciiTheme="minorHAnsi" w:hAnsiTheme="minorHAnsi" w:cstheme="minorHAnsi"/>
                <w:sz w:val="24"/>
                <w:szCs w:val="24"/>
              </w:rPr>
              <w:t>, EIS Support</w:t>
            </w:r>
          </w:p>
          <w:p w14:paraId="450F4D1F" w14:textId="77777777" w:rsidR="00B357FA" w:rsidRPr="00265D31" w:rsidRDefault="00AB30B9" w:rsidP="00C87748">
            <w:pPr>
              <w:pStyle w:val="TableParagraph"/>
              <w:numPr>
                <w:ilvl w:val="1"/>
                <w:numId w:val="5"/>
              </w:numPr>
              <w:tabs>
                <w:tab w:val="left" w:pos="799"/>
                <w:tab w:val="left" w:pos="800"/>
                <w:tab w:val="left" w:leader="dot" w:pos="9180"/>
                <w:tab w:val="left" w:pos="9315"/>
                <w:tab w:val="left" w:pos="9775"/>
              </w:tabs>
              <w:spacing w:before="119"/>
              <w:ind w:right="75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265D31">
              <w:rPr>
                <w:rFonts w:asciiTheme="minorHAnsi" w:hAnsiTheme="minorHAnsi" w:cstheme="minorHAnsi"/>
                <w:sz w:val="24"/>
                <w:szCs w:val="24"/>
              </w:rPr>
              <w:t xml:space="preserve">Review </w:t>
            </w:r>
            <w:r w:rsidR="004A421F" w:rsidRPr="00265D31">
              <w:rPr>
                <w:rFonts w:asciiTheme="minorHAnsi" w:hAnsiTheme="minorHAnsi" w:cstheme="minorHAnsi"/>
                <w:sz w:val="24"/>
                <w:szCs w:val="24"/>
              </w:rPr>
              <w:t>Council</w:t>
            </w:r>
            <w:r w:rsidR="004A421F" w:rsidRPr="00265D31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="004A421F" w:rsidRPr="00265D31">
              <w:rPr>
                <w:rFonts w:asciiTheme="minorHAnsi" w:hAnsiTheme="minorHAnsi" w:cstheme="minorHAnsi"/>
                <w:sz w:val="24"/>
                <w:szCs w:val="24"/>
              </w:rPr>
              <w:t>Agenda</w:t>
            </w:r>
            <w:r w:rsidR="008279A8" w:rsidRPr="00265D31">
              <w:rPr>
                <w:rFonts w:asciiTheme="minorHAnsi" w:hAnsiTheme="minorHAnsi" w:cstheme="minorHAnsi"/>
                <w:sz w:val="24"/>
                <w:szCs w:val="24"/>
              </w:rPr>
              <w:t xml:space="preserve"> – </w:t>
            </w:r>
            <w:r w:rsidR="00A42825" w:rsidRPr="00265D31">
              <w:rPr>
                <w:rFonts w:asciiTheme="minorHAnsi" w:hAnsiTheme="minorHAnsi" w:cstheme="minorHAnsi"/>
                <w:sz w:val="24"/>
                <w:szCs w:val="24"/>
              </w:rPr>
              <w:t xml:space="preserve">Bob </w:t>
            </w:r>
            <w:proofErr w:type="spellStart"/>
            <w:r w:rsidR="00A42825" w:rsidRPr="00265D31">
              <w:rPr>
                <w:rFonts w:asciiTheme="minorHAnsi" w:hAnsiTheme="minorHAnsi" w:cstheme="minorHAnsi"/>
                <w:sz w:val="24"/>
                <w:szCs w:val="24"/>
              </w:rPr>
              <w:t>Cozzie</w:t>
            </w:r>
            <w:proofErr w:type="spellEnd"/>
            <w:r w:rsidR="008279A8" w:rsidRPr="00265D3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770E6E82" w14:textId="1FA35E51" w:rsidR="004A0FFC" w:rsidRPr="004E30F2" w:rsidRDefault="004A0FFC" w:rsidP="00CE0ABC">
            <w:pPr>
              <w:pStyle w:val="TableParagraph"/>
              <w:tabs>
                <w:tab w:val="left" w:pos="799"/>
                <w:tab w:val="left" w:pos="800"/>
                <w:tab w:val="left" w:pos="9315"/>
                <w:tab w:val="left" w:pos="9775"/>
              </w:tabs>
              <w:spacing w:before="127" w:line="234" w:lineRule="exact"/>
              <w:ind w:left="800" w:right="7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357FA" w14:paraId="31DAD66C" w14:textId="77777777" w:rsidTr="00C9782F">
        <w:trPr>
          <w:trHeight w:val="944"/>
        </w:trPr>
        <w:tc>
          <w:tcPr>
            <w:tcW w:w="108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90D196E" w14:textId="77777777" w:rsidR="00B357FA" w:rsidRPr="00265D31" w:rsidRDefault="004A421F" w:rsidP="00C87748">
            <w:pPr>
              <w:pStyle w:val="TableParagraph"/>
              <w:numPr>
                <w:ilvl w:val="0"/>
                <w:numId w:val="4"/>
              </w:numPr>
              <w:tabs>
                <w:tab w:val="left" w:pos="268"/>
                <w:tab w:val="left" w:pos="9315"/>
                <w:tab w:val="left" w:pos="9775"/>
                <w:tab w:val="left" w:pos="9895"/>
              </w:tabs>
              <w:spacing w:before="115"/>
              <w:ind w:right="75"/>
              <w:rPr>
                <w:rFonts w:asciiTheme="minorHAnsi" w:hAnsiTheme="minorHAnsi" w:cstheme="minorHAnsi"/>
                <w:sz w:val="24"/>
                <w:szCs w:val="24"/>
              </w:rPr>
            </w:pPr>
            <w:r w:rsidRPr="00265D31">
              <w:rPr>
                <w:rFonts w:asciiTheme="minorHAnsi" w:hAnsiTheme="minorHAnsi" w:cstheme="minorHAnsi"/>
                <w:b/>
                <w:sz w:val="24"/>
                <w:szCs w:val="24"/>
              </w:rPr>
              <w:t>Council</w:t>
            </w:r>
            <w:r w:rsidRPr="00265D31">
              <w:rPr>
                <w:rFonts w:asciiTheme="minorHAnsi" w:hAnsiTheme="minorHAnsi" w:cstheme="minorHAnsi"/>
                <w:b/>
                <w:spacing w:val="-9"/>
                <w:sz w:val="24"/>
                <w:szCs w:val="24"/>
              </w:rPr>
              <w:t xml:space="preserve"> </w:t>
            </w:r>
            <w:r w:rsidRPr="00265D31">
              <w:rPr>
                <w:rFonts w:asciiTheme="minorHAnsi" w:hAnsiTheme="minorHAnsi" w:cstheme="minorHAnsi"/>
                <w:b/>
                <w:sz w:val="24"/>
                <w:szCs w:val="24"/>
              </w:rPr>
              <w:t>Minutes Approval</w:t>
            </w:r>
            <w:r w:rsidR="008279A8" w:rsidRPr="00265D3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– </w:t>
            </w:r>
            <w:r w:rsidR="00A42825" w:rsidRPr="00265D3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Bob </w:t>
            </w:r>
            <w:proofErr w:type="spellStart"/>
            <w:r w:rsidR="00A42825" w:rsidRPr="00265D31">
              <w:rPr>
                <w:rFonts w:asciiTheme="minorHAnsi" w:hAnsiTheme="minorHAnsi" w:cstheme="minorHAnsi"/>
                <w:b/>
                <w:sz w:val="24"/>
                <w:szCs w:val="24"/>
              </w:rPr>
              <w:t>Cozzie</w:t>
            </w:r>
            <w:proofErr w:type="spellEnd"/>
            <w:r w:rsidRPr="00265D31">
              <w:rPr>
                <w:rFonts w:asciiTheme="minorHAnsi" w:hAnsiTheme="minorHAnsi" w:cstheme="minorHAnsi"/>
                <w:b/>
                <w:sz w:val="24"/>
                <w:szCs w:val="24"/>
              </w:rPr>
              <w:tab/>
            </w:r>
          </w:p>
          <w:p w14:paraId="069589F9" w14:textId="3EF9CD5B" w:rsidR="00B357FA" w:rsidRPr="00265D31" w:rsidRDefault="00AB30B9" w:rsidP="00D35712">
            <w:pPr>
              <w:pStyle w:val="TableParagraph"/>
              <w:numPr>
                <w:ilvl w:val="1"/>
                <w:numId w:val="4"/>
              </w:numPr>
              <w:tabs>
                <w:tab w:val="left" w:pos="799"/>
                <w:tab w:val="left" w:pos="800"/>
                <w:tab w:val="left" w:leader="dot" w:pos="9143"/>
                <w:tab w:val="left" w:pos="9315"/>
                <w:tab w:val="left" w:pos="9775"/>
              </w:tabs>
              <w:spacing w:before="118" w:line="242" w:lineRule="exact"/>
              <w:ind w:right="75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265D31">
              <w:rPr>
                <w:rFonts w:asciiTheme="minorHAnsi" w:hAnsiTheme="minorHAnsi" w:cstheme="minorHAnsi"/>
                <w:sz w:val="24"/>
                <w:szCs w:val="24"/>
              </w:rPr>
              <w:t xml:space="preserve">Council Action: Approve </w:t>
            </w:r>
            <w:r w:rsidR="004A421F" w:rsidRPr="00265D31">
              <w:rPr>
                <w:rFonts w:asciiTheme="minorHAnsi" w:hAnsiTheme="minorHAnsi" w:cstheme="minorHAnsi"/>
                <w:sz w:val="24"/>
                <w:szCs w:val="24"/>
              </w:rPr>
              <w:t xml:space="preserve">Minutes from </w:t>
            </w:r>
            <w:r w:rsidR="00E200B7">
              <w:rPr>
                <w:rFonts w:asciiTheme="minorHAnsi" w:hAnsiTheme="minorHAnsi" w:cstheme="minorHAnsi"/>
                <w:sz w:val="24"/>
                <w:szCs w:val="24"/>
              </w:rPr>
              <w:t>February 2022</w:t>
            </w:r>
            <w:r w:rsidR="00685012" w:rsidRPr="00265D31">
              <w:rPr>
                <w:rFonts w:asciiTheme="minorHAnsi" w:hAnsiTheme="minorHAnsi" w:cstheme="minorHAnsi"/>
                <w:sz w:val="24"/>
                <w:szCs w:val="24"/>
              </w:rPr>
              <w:t xml:space="preserve"> Meeting</w:t>
            </w:r>
          </w:p>
        </w:tc>
      </w:tr>
      <w:tr w:rsidR="00B357FA" w14:paraId="057496E9" w14:textId="77777777" w:rsidTr="00C9782F">
        <w:trPr>
          <w:trHeight w:val="2635"/>
        </w:trPr>
        <w:tc>
          <w:tcPr>
            <w:tcW w:w="108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60B338" w14:textId="77777777" w:rsidR="00B357FA" w:rsidRPr="00265D31" w:rsidRDefault="004A421F" w:rsidP="00C9782F">
            <w:pPr>
              <w:pStyle w:val="TableParagraph"/>
              <w:numPr>
                <w:ilvl w:val="0"/>
                <w:numId w:val="3"/>
              </w:numPr>
              <w:tabs>
                <w:tab w:val="left" w:pos="268"/>
                <w:tab w:val="left" w:pos="9315"/>
                <w:tab w:val="left" w:pos="9775"/>
              </w:tabs>
              <w:spacing w:before="115"/>
              <w:ind w:right="75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265D31">
              <w:rPr>
                <w:rFonts w:asciiTheme="minorHAnsi" w:hAnsiTheme="minorHAnsi" w:cstheme="minorHAnsi"/>
                <w:b/>
                <w:sz w:val="24"/>
                <w:szCs w:val="24"/>
              </w:rPr>
              <w:t>Committee</w:t>
            </w:r>
            <w:r w:rsidRPr="00265D31">
              <w:rPr>
                <w:rFonts w:asciiTheme="minorHAnsi" w:hAnsiTheme="minorHAnsi" w:cstheme="minorHAnsi"/>
                <w:b/>
                <w:spacing w:val="-6"/>
                <w:sz w:val="24"/>
                <w:szCs w:val="24"/>
              </w:rPr>
              <w:t xml:space="preserve"> </w:t>
            </w:r>
            <w:r w:rsidRPr="00265D31">
              <w:rPr>
                <w:rFonts w:asciiTheme="minorHAnsi" w:hAnsiTheme="minorHAnsi" w:cstheme="minorHAnsi"/>
                <w:b/>
                <w:sz w:val="24"/>
                <w:szCs w:val="24"/>
              </w:rPr>
              <w:t>Reports</w:t>
            </w:r>
            <w:r w:rsidR="008279A8" w:rsidRPr="00265D3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– Committee Chairs</w:t>
            </w:r>
            <w:r w:rsidRPr="00265D31">
              <w:rPr>
                <w:rFonts w:asciiTheme="minorHAnsi" w:hAnsiTheme="minorHAnsi" w:cstheme="minorHAnsi"/>
                <w:b/>
                <w:sz w:val="24"/>
                <w:szCs w:val="24"/>
              </w:rPr>
              <w:tab/>
            </w:r>
          </w:p>
          <w:p w14:paraId="1FC837D9" w14:textId="457DAF39" w:rsidR="00B357FA" w:rsidRDefault="004A421F" w:rsidP="00C9782F">
            <w:pPr>
              <w:pStyle w:val="TableParagraph"/>
              <w:numPr>
                <w:ilvl w:val="0"/>
                <w:numId w:val="14"/>
              </w:numPr>
              <w:tabs>
                <w:tab w:val="left" w:pos="799"/>
                <w:tab w:val="left" w:pos="800"/>
                <w:tab w:val="left" w:leader="dot" w:pos="9119"/>
                <w:tab w:val="left" w:pos="9315"/>
                <w:tab w:val="left" w:pos="9775"/>
              </w:tabs>
              <w:spacing w:before="118"/>
              <w:ind w:right="75"/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</w:pPr>
            <w:r w:rsidRPr="00C9782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Executive</w:t>
            </w:r>
            <w:r w:rsidRPr="00C9782F">
              <w:rPr>
                <w:rFonts w:asciiTheme="minorHAnsi" w:hAnsiTheme="minorHAnsi" w:cstheme="minorHAnsi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C9782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Committee</w:t>
            </w:r>
            <w:r w:rsidR="008279A8" w:rsidRPr="00C9782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A42825" w:rsidRPr="00C9782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–</w:t>
            </w:r>
            <w:r w:rsidR="008279A8" w:rsidRPr="00C9782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A42825" w:rsidRPr="00C9782F"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  <w:t xml:space="preserve">Bob </w:t>
            </w:r>
            <w:proofErr w:type="spellStart"/>
            <w:r w:rsidR="00A42825" w:rsidRPr="00C9782F"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  <w:t>Cozzie</w:t>
            </w:r>
            <w:proofErr w:type="spellEnd"/>
          </w:p>
          <w:p w14:paraId="01B800FE" w14:textId="6EF184B2" w:rsidR="00E200B7" w:rsidRDefault="00E200B7" w:rsidP="00E200B7">
            <w:pPr>
              <w:pStyle w:val="TableParagraph"/>
              <w:numPr>
                <w:ilvl w:val="1"/>
                <w:numId w:val="14"/>
              </w:numPr>
              <w:tabs>
                <w:tab w:val="left" w:pos="799"/>
                <w:tab w:val="left" w:pos="800"/>
                <w:tab w:val="left" w:leader="dot" w:pos="9119"/>
                <w:tab w:val="left" w:pos="9315"/>
                <w:tab w:val="left" w:pos="9775"/>
              </w:tabs>
              <w:spacing w:before="118"/>
              <w:ind w:right="75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E200B7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Legislative Concept Update</w:t>
            </w:r>
          </w:p>
          <w:p w14:paraId="427CA34D" w14:textId="3947A329" w:rsidR="00CE0ABC" w:rsidRDefault="00CE0ABC" w:rsidP="00CE0ABC">
            <w:pPr>
              <w:pStyle w:val="TableParagraph"/>
              <w:numPr>
                <w:ilvl w:val="2"/>
                <w:numId w:val="14"/>
              </w:numPr>
              <w:tabs>
                <w:tab w:val="left" w:pos="799"/>
                <w:tab w:val="left" w:pos="800"/>
                <w:tab w:val="left" w:leader="dot" w:pos="9119"/>
                <w:tab w:val="left" w:pos="9315"/>
                <w:tab w:val="left" w:pos="9775"/>
              </w:tabs>
              <w:spacing w:before="118"/>
              <w:ind w:right="75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Approved by EIS Leadership, moving forward.</w:t>
            </w:r>
          </w:p>
          <w:p w14:paraId="7E00822D" w14:textId="66F3A26F" w:rsidR="00E200B7" w:rsidRPr="00E200B7" w:rsidRDefault="00E200B7" w:rsidP="00E200B7">
            <w:pPr>
              <w:pStyle w:val="TableParagraph"/>
              <w:numPr>
                <w:ilvl w:val="1"/>
                <w:numId w:val="14"/>
              </w:numPr>
              <w:tabs>
                <w:tab w:val="left" w:pos="799"/>
                <w:tab w:val="left" w:pos="800"/>
                <w:tab w:val="left" w:leader="dot" w:pos="9119"/>
                <w:tab w:val="left" w:pos="9315"/>
                <w:tab w:val="left" w:pos="9775"/>
              </w:tabs>
              <w:spacing w:before="118"/>
              <w:ind w:right="75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In Person SIEC Meetings</w:t>
            </w:r>
          </w:p>
          <w:p w14:paraId="59D0896D" w14:textId="7EACF2A0" w:rsidR="00B357FA" w:rsidRPr="00C9782F" w:rsidRDefault="004A421F" w:rsidP="00C9782F">
            <w:pPr>
              <w:pStyle w:val="TableParagraph"/>
              <w:numPr>
                <w:ilvl w:val="0"/>
                <w:numId w:val="14"/>
              </w:numPr>
              <w:tabs>
                <w:tab w:val="left" w:pos="799"/>
                <w:tab w:val="left" w:pos="800"/>
                <w:tab w:val="left" w:leader="dot" w:pos="9120"/>
                <w:tab w:val="left" w:pos="9315"/>
                <w:tab w:val="left" w:pos="9775"/>
              </w:tabs>
              <w:spacing w:before="119"/>
              <w:ind w:right="75"/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</w:pPr>
            <w:r w:rsidRPr="00C9782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Strategic</w:t>
            </w:r>
            <w:r w:rsidRPr="00C9782F">
              <w:rPr>
                <w:rFonts w:asciiTheme="minorHAnsi" w:hAnsiTheme="minorHAnsi" w:cstheme="minorHAnsi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C9782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Planning</w:t>
            </w:r>
            <w:r w:rsidRPr="00C9782F">
              <w:rPr>
                <w:rFonts w:asciiTheme="minorHAnsi" w:hAnsiTheme="minorHAnsi" w:cstheme="minorHAnsi"/>
                <w:b/>
                <w:bCs/>
                <w:spacing w:val="-3"/>
                <w:sz w:val="24"/>
                <w:szCs w:val="24"/>
              </w:rPr>
              <w:t xml:space="preserve"> </w:t>
            </w:r>
            <w:r w:rsidR="008279A8" w:rsidRPr="00C9782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Committee </w:t>
            </w:r>
            <w:r w:rsidR="002D1503" w:rsidRPr="00C9782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–</w:t>
            </w:r>
            <w:r w:rsidR="008279A8" w:rsidRPr="00C9782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2D1503" w:rsidRPr="00C9782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John Hartsock</w:t>
            </w:r>
          </w:p>
          <w:p w14:paraId="3034F364" w14:textId="3FA77262" w:rsidR="00015625" w:rsidRPr="00265D31" w:rsidRDefault="00C04122" w:rsidP="00C9782F">
            <w:pPr>
              <w:pStyle w:val="TableParagraph"/>
              <w:numPr>
                <w:ilvl w:val="1"/>
                <w:numId w:val="14"/>
              </w:numPr>
              <w:tabs>
                <w:tab w:val="left" w:pos="799"/>
                <w:tab w:val="left" w:pos="800"/>
                <w:tab w:val="left" w:leader="dot" w:pos="9120"/>
                <w:tab w:val="left" w:pos="9315"/>
                <w:tab w:val="left" w:pos="9775"/>
              </w:tabs>
              <w:spacing w:before="119"/>
              <w:ind w:right="75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265D31">
              <w:rPr>
                <w:rFonts w:asciiTheme="minorHAnsi" w:hAnsiTheme="minorHAnsi" w:cstheme="minorHAnsi"/>
                <w:i/>
                <w:sz w:val="24"/>
                <w:szCs w:val="24"/>
              </w:rPr>
              <w:t>NG-911 Working Group Report</w:t>
            </w:r>
          </w:p>
          <w:p w14:paraId="70D7D8D0" w14:textId="5B0D9531" w:rsidR="007A2B9E" w:rsidRDefault="007A2B9E" w:rsidP="00C9782F">
            <w:pPr>
              <w:pStyle w:val="TableParagraph"/>
              <w:numPr>
                <w:ilvl w:val="1"/>
                <w:numId w:val="14"/>
              </w:numPr>
              <w:tabs>
                <w:tab w:val="left" w:pos="799"/>
                <w:tab w:val="left" w:pos="800"/>
                <w:tab w:val="left" w:leader="dot" w:pos="9120"/>
                <w:tab w:val="left" w:pos="9315"/>
                <w:tab w:val="left" w:pos="9775"/>
              </w:tabs>
              <w:spacing w:before="119"/>
              <w:ind w:right="75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>Bylaws</w:t>
            </w:r>
            <w:r w:rsidR="00D06D66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and Chart</w:t>
            </w:r>
            <w:r w:rsidR="00CE0ABC">
              <w:rPr>
                <w:rFonts w:asciiTheme="minorHAnsi" w:hAnsiTheme="minorHAnsi" w:cstheme="minorHAnsi"/>
                <w:i/>
                <w:sz w:val="24"/>
                <w:szCs w:val="24"/>
              </w:rPr>
              <w:t>er</w:t>
            </w:r>
            <w:r w:rsidR="00D06D66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</w:t>
            </w:r>
            <w:r w:rsidR="00E200B7">
              <w:rPr>
                <w:rFonts w:asciiTheme="minorHAnsi" w:hAnsiTheme="minorHAnsi" w:cstheme="minorHAnsi"/>
                <w:i/>
                <w:sz w:val="24"/>
                <w:szCs w:val="24"/>
              </w:rPr>
              <w:t>Update</w:t>
            </w:r>
          </w:p>
          <w:p w14:paraId="63FC10C4" w14:textId="52A775E3" w:rsidR="00B91A9B" w:rsidRPr="00265D31" w:rsidRDefault="00B91A9B" w:rsidP="00C9782F">
            <w:pPr>
              <w:pStyle w:val="TableParagraph"/>
              <w:numPr>
                <w:ilvl w:val="1"/>
                <w:numId w:val="14"/>
              </w:numPr>
              <w:tabs>
                <w:tab w:val="left" w:pos="799"/>
                <w:tab w:val="left" w:pos="800"/>
                <w:tab w:val="left" w:leader="dot" w:pos="9120"/>
                <w:tab w:val="left" w:pos="9315"/>
                <w:tab w:val="left" w:pos="9775"/>
              </w:tabs>
              <w:spacing w:before="119"/>
              <w:ind w:right="75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Next Meeting – </w:t>
            </w:r>
            <w:r w:rsidR="00CE0ABC">
              <w:rPr>
                <w:rFonts w:asciiTheme="minorHAnsi" w:hAnsiTheme="minorHAnsi" w:cstheme="minorHAnsi"/>
                <w:i/>
                <w:sz w:val="24"/>
                <w:szCs w:val="24"/>
              </w:rPr>
              <w:t>TBD (June)</w:t>
            </w:r>
          </w:p>
          <w:p w14:paraId="7A6A0BA1" w14:textId="77777777" w:rsidR="00B357FA" w:rsidRPr="00C9782F" w:rsidRDefault="004A421F" w:rsidP="00C9782F">
            <w:pPr>
              <w:pStyle w:val="TableParagraph"/>
              <w:numPr>
                <w:ilvl w:val="0"/>
                <w:numId w:val="14"/>
              </w:numPr>
              <w:tabs>
                <w:tab w:val="left" w:pos="799"/>
                <w:tab w:val="left" w:pos="800"/>
                <w:tab w:val="left" w:leader="dot" w:pos="9135"/>
                <w:tab w:val="left" w:pos="9315"/>
                <w:tab w:val="left" w:pos="9775"/>
              </w:tabs>
              <w:spacing w:before="119"/>
              <w:ind w:right="75"/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</w:pPr>
            <w:r w:rsidRPr="00C9782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Broadband</w:t>
            </w:r>
            <w:r w:rsidRPr="00C9782F">
              <w:rPr>
                <w:rFonts w:asciiTheme="minorHAnsi" w:hAnsiTheme="minorHAnsi" w:cstheme="minorHAnsi"/>
                <w:b/>
                <w:bCs/>
                <w:spacing w:val="-3"/>
                <w:sz w:val="24"/>
                <w:szCs w:val="24"/>
              </w:rPr>
              <w:t xml:space="preserve"> </w:t>
            </w:r>
            <w:r w:rsidR="008279A8" w:rsidRPr="00C9782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Committee </w:t>
            </w:r>
            <w:r w:rsidR="00A42825" w:rsidRPr="00C9782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–</w:t>
            </w:r>
            <w:r w:rsidR="008279A8" w:rsidRPr="00C9782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A42825" w:rsidRPr="00C9782F"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  <w:t xml:space="preserve">Ben </w:t>
            </w:r>
            <w:proofErr w:type="spellStart"/>
            <w:r w:rsidR="00A42825" w:rsidRPr="00C9782F"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  <w:t>Gherezgiher</w:t>
            </w:r>
            <w:proofErr w:type="spellEnd"/>
          </w:p>
          <w:p w14:paraId="514D2A8E" w14:textId="188EEF8A" w:rsidR="00E5463A" w:rsidRPr="00265D31" w:rsidRDefault="008279A8" w:rsidP="00C9782F">
            <w:pPr>
              <w:pStyle w:val="TableParagraph"/>
              <w:numPr>
                <w:ilvl w:val="1"/>
                <w:numId w:val="14"/>
              </w:numPr>
              <w:tabs>
                <w:tab w:val="left" w:pos="799"/>
                <w:tab w:val="left" w:pos="800"/>
                <w:tab w:val="left" w:leader="dot" w:pos="9135"/>
                <w:tab w:val="left" w:pos="9315"/>
                <w:tab w:val="left" w:pos="9775"/>
              </w:tabs>
              <w:spacing w:before="119"/>
              <w:ind w:right="75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265D31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SPOC Report </w:t>
            </w:r>
          </w:p>
          <w:p w14:paraId="3E88501C" w14:textId="367D025E" w:rsidR="002B36F4" w:rsidRDefault="00F96B32" w:rsidP="00C9782F">
            <w:pPr>
              <w:pStyle w:val="TableParagraph"/>
              <w:numPr>
                <w:ilvl w:val="1"/>
                <w:numId w:val="14"/>
              </w:numPr>
              <w:tabs>
                <w:tab w:val="left" w:pos="799"/>
                <w:tab w:val="left" w:pos="800"/>
                <w:tab w:val="left" w:leader="dot" w:pos="9135"/>
                <w:tab w:val="left" w:pos="9315"/>
                <w:tab w:val="left" w:pos="9775"/>
              </w:tabs>
              <w:spacing w:before="119"/>
              <w:ind w:right="75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>Committee Updates</w:t>
            </w:r>
          </w:p>
          <w:p w14:paraId="5A2EB2BC" w14:textId="58601A05" w:rsidR="00C9782F" w:rsidRDefault="00B91A9B" w:rsidP="00C9782F">
            <w:pPr>
              <w:pStyle w:val="TableParagraph"/>
              <w:numPr>
                <w:ilvl w:val="1"/>
                <w:numId w:val="14"/>
              </w:numPr>
              <w:tabs>
                <w:tab w:val="left" w:pos="799"/>
                <w:tab w:val="left" w:pos="800"/>
                <w:tab w:val="left" w:leader="dot" w:pos="9135"/>
                <w:tab w:val="left" w:pos="9315"/>
                <w:tab w:val="left" w:pos="9775"/>
              </w:tabs>
              <w:spacing w:before="119"/>
              <w:ind w:right="75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>Next Meeting</w:t>
            </w:r>
            <w:r w:rsidR="001B0EA0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- </w:t>
            </w:r>
            <w:r w:rsidR="00CE0ABC">
              <w:rPr>
                <w:rFonts w:asciiTheme="minorHAnsi" w:hAnsiTheme="minorHAnsi" w:cstheme="minorHAnsi"/>
                <w:i/>
                <w:sz w:val="24"/>
                <w:szCs w:val="24"/>
              </w:rPr>
              <w:t>TBD</w:t>
            </w:r>
          </w:p>
          <w:p w14:paraId="30FDB28F" w14:textId="219FF322" w:rsidR="00C9782F" w:rsidRPr="00C9782F" w:rsidRDefault="00C9782F" w:rsidP="00C9782F">
            <w:pPr>
              <w:pStyle w:val="TableParagraph"/>
              <w:numPr>
                <w:ilvl w:val="0"/>
                <w:numId w:val="14"/>
              </w:numPr>
              <w:tabs>
                <w:tab w:val="left" w:pos="799"/>
                <w:tab w:val="left" w:pos="800"/>
                <w:tab w:val="left" w:leader="dot" w:pos="9148"/>
                <w:tab w:val="left" w:pos="9315"/>
                <w:tab w:val="left" w:pos="9775"/>
              </w:tabs>
              <w:spacing w:before="123"/>
              <w:ind w:right="75"/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</w:pPr>
            <w:r w:rsidRPr="00C9782F"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  <w:t>Technical</w:t>
            </w:r>
            <w:r w:rsidRPr="00C9782F">
              <w:rPr>
                <w:rFonts w:asciiTheme="minorHAnsi" w:hAnsiTheme="minorHAnsi" w:cstheme="minorHAnsi"/>
                <w:b/>
                <w:bCs/>
                <w:i/>
                <w:spacing w:val="-4"/>
                <w:sz w:val="24"/>
                <w:szCs w:val="24"/>
              </w:rPr>
              <w:t xml:space="preserve"> </w:t>
            </w:r>
            <w:r w:rsidRPr="00C9782F"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  <w:t xml:space="preserve">Committee – </w:t>
            </w:r>
            <w:r w:rsidR="00CE0ABC"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  <w:t>Aaron Fox</w:t>
            </w:r>
          </w:p>
          <w:p w14:paraId="0FB7D851" w14:textId="23EB25EA" w:rsidR="00C9782F" w:rsidRDefault="00C9782F" w:rsidP="00C9782F">
            <w:pPr>
              <w:pStyle w:val="TableParagraph"/>
              <w:numPr>
                <w:ilvl w:val="1"/>
                <w:numId w:val="14"/>
              </w:numPr>
              <w:tabs>
                <w:tab w:val="left" w:pos="799"/>
                <w:tab w:val="left" w:pos="800"/>
                <w:tab w:val="left" w:leader="dot" w:pos="9148"/>
                <w:tab w:val="left" w:pos="9315"/>
                <w:tab w:val="left" w:pos="9775"/>
              </w:tabs>
              <w:spacing w:before="123"/>
              <w:ind w:right="75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265D31">
              <w:rPr>
                <w:rFonts w:asciiTheme="minorHAnsi" w:hAnsiTheme="minorHAnsi" w:cstheme="minorHAnsi"/>
                <w:i/>
                <w:sz w:val="24"/>
                <w:szCs w:val="24"/>
              </w:rPr>
              <w:t>TIC-FOG Updates</w:t>
            </w:r>
          </w:p>
          <w:p w14:paraId="0F1A4C91" w14:textId="48CDD973" w:rsidR="00B85D8D" w:rsidRPr="00265D31" w:rsidRDefault="00B85D8D" w:rsidP="00C9782F">
            <w:pPr>
              <w:pStyle w:val="TableParagraph"/>
              <w:numPr>
                <w:ilvl w:val="1"/>
                <w:numId w:val="14"/>
              </w:numPr>
              <w:tabs>
                <w:tab w:val="left" w:pos="799"/>
                <w:tab w:val="left" w:pos="800"/>
                <w:tab w:val="left" w:leader="dot" w:pos="9148"/>
                <w:tab w:val="left" w:pos="9315"/>
                <w:tab w:val="left" w:pos="9775"/>
              </w:tabs>
              <w:spacing w:before="123"/>
              <w:ind w:right="75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>FN PTT White Paper Update</w:t>
            </w:r>
          </w:p>
          <w:p w14:paraId="1AF25007" w14:textId="77777777" w:rsidR="00C9782F" w:rsidRPr="00265D31" w:rsidRDefault="00C9782F" w:rsidP="00C9782F">
            <w:pPr>
              <w:pStyle w:val="TableParagraph"/>
              <w:numPr>
                <w:ilvl w:val="1"/>
                <w:numId w:val="14"/>
              </w:numPr>
              <w:tabs>
                <w:tab w:val="left" w:pos="799"/>
                <w:tab w:val="left" w:pos="800"/>
                <w:tab w:val="left" w:leader="dot" w:pos="9148"/>
                <w:tab w:val="left" w:pos="9315"/>
                <w:tab w:val="left" w:pos="9775"/>
              </w:tabs>
              <w:spacing w:before="123"/>
              <w:ind w:right="75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265D31">
              <w:rPr>
                <w:rFonts w:asciiTheme="minorHAnsi" w:hAnsiTheme="minorHAnsi" w:cstheme="minorHAnsi"/>
                <w:i/>
                <w:sz w:val="24"/>
                <w:szCs w:val="24"/>
              </w:rPr>
              <w:lastRenderedPageBreak/>
              <w:t>Charter Update</w:t>
            </w:r>
          </w:p>
          <w:p w14:paraId="39CE3F9B" w14:textId="3003D807" w:rsidR="00C9782F" w:rsidRPr="00265D31" w:rsidRDefault="00C9782F" w:rsidP="00C9782F">
            <w:pPr>
              <w:pStyle w:val="TableParagraph"/>
              <w:numPr>
                <w:ilvl w:val="1"/>
                <w:numId w:val="14"/>
              </w:numPr>
              <w:tabs>
                <w:tab w:val="left" w:pos="799"/>
                <w:tab w:val="left" w:pos="800"/>
                <w:tab w:val="left" w:leader="dot" w:pos="9148"/>
                <w:tab w:val="left" w:pos="9315"/>
                <w:tab w:val="left" w:pos="9775"/>
              </w:tabs>
              <w:spacing w:before="123"/>
              <w:ind w:right="75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Next Meeting – </w:t>
            </w:r>
          </w:p>
          <w:p w14:paraId="386AF127" w14:textId="77777777" w:rsidR="00C9782F" w:rsidRPr="00C9782F" w:rsidRDefault="00C9782F" w:rsidP="00C9782F">
            <w:pPr>
              <w:pStyle w:val="TableParagraph"/>
              <w:numPr>
                <w:ilvl w:val="0"/>
                <w:numId w:val="14"/>
              </w:numPr>
              <w:tabs>
                <w:tab w:val="left" w:pos="799"/>
                <w:tab w:val="left" w:pos="800"/>
                <w:tab w:val="left" w:leader="dot" w:pos="9112"/>
                <w:tab w:val="left" w:pos="9315"/>
                <w:tab w:val="left" w:pos="9775"/>
              </w:tabs>
              <w:spacing w:before="119" w:line="237" w:lineRule="exact"/>
              <w:ind w:right="75"/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</w:pPr>
            <w:r w:rsidRPr="00C9782F"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  <w:t>Partnership</w:t>
            </w:r>
            <w:r w:rsidRPr="00C9782F">
              <w:rPr>
                <w:rFonts w:asciiTheme="minorHAnsi" w:hAnsiTheme="minorHAnsi" w:cstheme="minorHAnsi"/>
                <w:b/>
                <w:bCs/>
                <w:i/>
                <w:spacing w:val="-4"/>
                <w:sz w:val="24"/>
                <w:szCs w:val="24"/>
              </w:rPr>
              <w:t xml:space="preserve"> </w:t>
            </w:r>
            <w:r w:rsidRPr="00C9782F"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  <w:t>Committee – Dianne Majors</w:t>
            </w:r>
          </w:p>
          <w:p w14:paraId="79B248D2" w14:textId="1C1BF76E" w:rsidR="00C9782F" w:rsidRDefault="00C9782F" w:rsidP="00C9782F">
            <w:pPr>
              <w:pStyle w:val="TableParagraph"/>
              <w:numPr>
                <w:ilvl w:val="1"/>
                <w:numId w:val="14"/>
              </w:numPr>
              <w:tabs>
                <w:tab w:val="left" w:pos="799"/>
                <w:tab w:val="left" w:pos="800"/>
                <w:tab w:val="left" w:leader="dot" w:pos="9112"/>
                <w:tab w:val="left" w:pos="9315"/>
                <w:tab w:val="left" w:pos="9775"/>
              </w:tabs>
              <w:spacing w:before="119" w:line="237" w:lineRule="exact"/>
              <w:ind w:right="75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265D31">
              <w:rPr>
                <w:rFonts w:asciiTheme="minorHAnsi" w:hAnsiTheme="minorHAnsi" w:cstheme="minorHAnsi"/>
                <w:i/>
                <w:sz w:val="24"/>
                <w:szCs w:val="24"/>
              </w:rPr>
              <w:t>Meeting Update</w:t>
            </w:r>
          </w:p>
          <w:p w14:paraId="47A09075" w14:textId="1E83406A" w:rsidR="00C9782F" w:rsidRDefault="00C9782F" w:rsidP="00C9782F">
            <w:pPr>
              <w:pStyle w:val="TableParagraph"/>
              <w:numPr>
                <w:ilvl w:val="1"/>
                <w:numId w:val="14"/>
              </w:numPr>
              <w:tabs>
                <w:tab w:val="left" w:pos="799"/>
                <w:tab w:val="left" w:pos="800"/>
                <w:tab w:val="left" w:leader="dot" w:pos="9112"/>
                <w:tab w:val="left" w:pos="9315"/>
                <w:tab w:val="left" w:pos="9775"/>
              </w:tabs>
              <w:spacing w:before="119" w:line="237" w:lineRule="exact"/>
              <w:ind w:right="75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265D31">
              <w:rPr>
                <w:rFonts w:asciiTheme="minorHAnsi" w:hAnsiTheme="minorHAnsi" w:cstheme="minorHAnsi"/>
                <w:i/>
                <w:sz w:val="24"/>
                <w:szCs w:val="24"/>
              </w:rPr>
              <w:t>RADIO Conference</w:t>
            </w:r>
            <w:r w:rsidR="001B0EA0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– </w:t>
            </w:r>
          </w:p>
          <w:p w14:paraId="75D2AF31" w14:textId="77777777" w:rsidR="00C9782F" w:rsidRPr="00265D31" w:rsidRDefault="00C9782F" w:rsidP="00C9782F">
            <w:pPr>
              <w:pStyle w:val="TableParagraph"/>
              <w:numPr>
                <w:ilvl w:val="1"/>
                <w:numId w:val="14"/>
              </w:numPr>
              <w:tabs>
                <w:tab w:val="left" w:pos="799"/>
                <w:tab w:val="left" w:pos="800"/>
                <w:tab w:val="left" w:leader="dot" w:pos="9148"/>
                <w:tab w:val="left" w:pos="9315"/>
                <w:tab w:val="left" w:pos="9775"/>
              </w:tabs>
              <w:spacing w:before="123"/>
              <w:ind w:right="75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>Next Meeting – TBD</w:t>
            </w:r>
          </w:p>
          <w:p w14:paraId="62703380" w14:textId="1E833111" w:rsidR="00DE1972" w:rsidRPr="00C9782F" w:rsidRDefault="00DE1972" w:rsidP="00C9782F">
            <w:pPr>
              <w:pStyle w:val="TableParagraph"/>
              <w:tabs>
                <w:tab w:val="left" w:pos="799"/>
                <w:tab w:val="left" w:pos="800"/>
                <w:tab w:val="left" w:leader="dot" w:pos="9148"/>
                <w:tab w:val="left" w:pos="9315"/>
                <w:tab w:val="left" w:pos="9775"/>
              </w:tabs>
              <w:spacing w:before="119"/>
              <w:ind w:right="75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  <w:tr w:rsidR="008279A8" w14:paraId="30D06D11" w14:textId="77777777" w:rsidTr="00C9782F">
        <w:trPr>
          <w:trHeight w:val="750"/>
        </w:trPr>
        <w:tc>
          <w:tcPr>
            <w:tcW w:w="108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4CE2137" w14:textId="13EFBE4D" w:rsidR="008279A8" w:rsidRPr="00B91A9B" w:rsidRDefault="008279A8" w:rsidP="00B91A9B">
            <w:pPr>
              <w:pStyle w:val="TableParagraph"/>
              <w:numPr>
                <w:ilvl w:val="0"/>
                <w:numId w:val="3"/>
              </w:numPr>
              <w:spacing w:before="222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91A9B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SWIC Report – William Chapman</w:t>
            </w:r>
          </w:p>
          <w:p w14:paraId="52DD1A23" w14:textId="2C4ADB01" w:rsidR="008279A8" w:rsidRDefault="008279A8" w:rsidP="002B20D3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265D31">
              <w:rPr>
                <w:rFonts w:asciiTheme="minorHAnsi" w:hAnsiTheme="minorHAnsi" w:cstheme="minorHAnsi"/>
                <w:sz w:val="24"/>
                <w:szCs w:val="24"/>
              </w:rPr>
              <w:t>COMU Working Group Updates</w:t>
            </w:r>
          </w:p>
          <w:p w14:paraId="4EC08D8E" w14:textId="5DBE4EA1" w:rsidR="00E200B7" w:rsidRPr="00265D31" w:rsidRDefault="00E200B7" w:rsidP="00E200B7">
            <w:pPr>
              <w:pStyle w:val="ListParagraph"/>
              <w:numPr>
                <w:ilvl w:val="1"/>
                <w:numId w:val="7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5FE4DFE" w14:textId="77777777" w:rsidR="008279A8" w:rsidRPr="00265D31" w:rsidRDefault="008279A8" w:rsidP="002B20D3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265D31">
              <w:rPr>
                <w:rFonts w:asciiTheme="minorHAnsi" w:hAnsiTheme="minorHAnsi" w:cstheme="minorHAnsi"/>
                <w:sz w:val="24"/>
                <w:szCs w:val="24"/>
              </w:rPr>
              <w:t>Technical Assistance Request Report</w:t>
            </w:r>
          </w:p>
          <w:p w14:paraId="016BC825" w14:textId="7C911AB0" w:rsidR="008279A8" w:rsidRPr="00265D31" w:rsidRDefault="008279A8" w:rsidP="002B20D3">
            <w:pPr>
              <w:pStyle w:val="ListParagraph"/>
              <w:numPr>
                <w:ilvl w:val="1"/>
                <w:numId w:val="7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265D31">
              <w:rPr>
                <w:rFonts w:asciiTheme="minorHAnsi" w:hAnsiTheme="minorHAnsi" w:cstheme="minorHAnsi"/>
                <w:sz w:val="24"/>
                <w:szCs w:val="24"/>
              </w:rPr>
              <w:t>HEMS Frequency Coordination</w:t>
            </w:r>
            <w:r w:rsidR="00D35712" w:rsidRPr="00265D3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574CE0E6" w14:textId="410299D7" w:rsidR="00CA10F1" w:rsidRPr="00265D31" w:rsidRDefault="009000C5" w:rsidP="002B20D3">
            <w:pPr>
              <w:pStyle w:val="ListParagraph"/>
              <w:numPr>
                <w:ilvl w:val="1"/>
                <w:numId w:val="7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265D31">
              <w:rPr>
                <w:rFonts w:asciiTheme="minorHAnsi" w:hAnsiTheme="minorHAnsi" w:cstheme="minorHAnsi"/>
                <w:sz w:val="24"/>
                <w:szCs w:val="24"/>
              </w:rPr>
              <w:t>INCM Course</w:t>
            </w:r>
            <w:r w:rsidR="00CA10F1" w:rsidRPr="00265D31">
              <w:rPr>
                <w:rFonts w:asciiTheme="minorHAnsi" w:hAnsiTheme="minorHAnsi" w:cstheme="minorHAnsi"/>
                <w:sz w:val="24"/>
                <w:szCs w:val="24"/>
              </w:rPr>
              <w:t xml:space="preserve"> – </w:t>
            </w:r>
            <w:r w:rsidR="008B73A5">
              <w:rPr>
                <w:rFonts w:asciiTheme="minorHAnsi" w:hAnsiTheme="minorHAnsi" w:cstheme="minorHAnsi"/>
                <w:sz w:val="24"/>
                <w:szCs w:val="24"/>
              </w:rPr>
              <w:t>Complete</w:t>
            </w:r>
          </w:p>
          <w:p w14:paraId="1B4600EF" w14:textId="6CA9516F" w:rsidR="009000C5" w:rsidRPr="00265D31" w:rsidRDefault="009000C5" w:rsidP="002B20D3">
            <w:pPr>
              <w:pStyle w:val="ListParagraph"/>
              <w:numPr>
                <w:ilvl w:val="1"/>
                <w:numId w:val="7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265D31">
              <w:rPr>
                <w:rFonts w:asciiTheme="minorHAnsi" w:hAnsiTheme="minorHAnsi" w:cstheme="minorHAnsi"/>
                <w:sz w:val="24"/>
                <w:szCs w:val="24"/>
              </w:rPr>
              <w:t>COMT Course</w:t>
            </w:r>
            <w:r w:rsidR="00CA10F1" w:rsidRPr="00265D31">
              <w:rPr>
                <w:rFonts w:asciiTheme="minorHAnsi" w:hAnsiTheme="minorHAnsi" w:cstheme="minorHAnsi"/>
                <w:sz w:val="24"/>
                <w:szCs w:val="24"/>
              </w:rPr>
              <w:t xml:space="preserve"> – </w:t>
            </w:r>
            <w:r w:rsidR="00E200B7">
              <w:rPr>
                <w:rFonts w:asciiTheme="minorHAnsi" w:hAnsiTheme="minorHAnsi" w:cstheme="minorHAnsi"/>
                <w:sz w:val="24"/>
                <w:szCs w:val="24"/>
              </w:rPr>
              <w:t>Complete</w:t>
            </w:r>
            <w:r w:rsidR="00CA10F1" w:rsidRPr="00265D3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679E82A6" w14:textId="2AB66B5C" w:rsidR="009000C5" w:rsidRPr="00265D31" w:rsidRDefault="009000C5" w:rsidP="002B20D3">
            <w:pPr>
              <w:pStyle w:val="ListParagraph"/>
              <w:numPr>
                <w:ilvl w:val="1"/>
                <w:numId w:val="7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265D31">
              <w:rPr>
                <w:rFonts w:asciiTheme="minorHAnsi" w:hAnsiTheme="minorHAnsi" w:cstheme="minorHAnsi"/>
                <w:sz w:val="24"/>
                <w:szCs w:val="24"/>
              </w:rPr>
              <w:t>ITSL Course</w:t>
            </w:r>
            <w:r w:rsidR="00CA10F1" w:rsidRPr="00265D31">
              <w:rPr>
                <w:rFonts w:asciiTheme="minorHAnsi" w:hAnsiTheme="minorHAnsi" w:cstheme="minorHAnsi"/>
                <w:sz w:val="24"/>
                <w:szCs w:val="24"/>
              </w:rPr>
              <w:t xml:space="preserve"> – </w:t>
            </w:r>
            <w:r w:rsidR="00E200B7">
              <w:rPr>
                <w:rFonts w:asciiTheme="minorHAnsi" w:hAnsiTheme="minorHAnsi" w:cstheme="minorHAnsi"/>
                <w:sz w:val="24"/>
                <w:szCs w:val="24"/>
              </w:rPr>
              <w:t>Pending Scoping/scheduling</w:t>
            </w:r>
          </w:p>
          <w:p w14:paraId="03B8F1C5" w14:textId="485759F6" w:rsidR="00CA10F1" w:rsidRPr="00265D31" w:rsidRDefault="00CA10F1" w:rsidP="002B20D3">
            <w:pPr>
              <w:pStyle w:val="ListParagraph"/>
              <w:numPr>
                <w:ilvl w:val="1"/>
                <w:numId w:val="7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265D31">
              <w:rPr>
                <w:rFonts w:asciiTheme="minorHAnsi" w:hAnsiTheme="minorHAnsi" w:cstheme="minorHAnsi"/>
                <w:sz w:val="24"/>
                <w:szCs w:val="24"/>
              </w:rPr>
              <w:t xml:space="preserve">LMR/Cyber Exercise – </w:t>
            </w:r>
            <w:r w:rsidR="008B73A5">
              <w:rPr>
                <w:rFonts w:asciiTheme="minorHAnsi" w:hAnsiTheme="minorHAnsi" w:cstheme="minorHAnsi"/>
                <w:sz w:val="24"/>
                <w:szCs w:val="24"/>
              </w:rPr>
              <w:t>Complete</w:t>
            </w:r>
            <w:r w:rsidRPr="00265D3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0E01DA69" w14:textId="6ECF67BC" w:rsidR="00A42825" w:rsidRPr="00265D31" w:rsidRDefault="00A42825" w:rsidP="002B20D3">
            <w:pPr>
              <w:pStyle w:val="ListParagraph"/>
              <w:numPr>
                <w:ilvl w:val="1"/>
                <w:numId w:val="7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265D31">
              <w:rPr>
                <w:rFonts w:asciiTheme="minorHAnsi" w:hAnsiTheme="minorHAnsi" w:cstheme="minorHAnsi"/>
                <w:sz w:val="24"/>
                <w:szCs w:val="24"/>
              </w:rPr>
              <w:t xml:space="preserve">AWN Working Group Report </w:t>
            </w:r>
            <w:r w:rsidR="00CA10F1" w:rsidRPr="00265D31">
              <w:rPr>
                <w:rFonts w:asciiTheme="minorHAnsi" w:hAnsiTheme="minorHAnsi" w:cstheme="minorHAnsi"/>
                <w:sz w:val="24"/>
                <w:szCs w:val="24"/>
              </w:rPr>
              <w:t>–</w:t>
            </w:r>
            <w:r w:rsidRPr="00265D31">
              <w:rPr>
                <w:rFonts w:asciiTheme="minorHAnsi" w:hAnsiTheme="minorHAnsi" w:cstheme="minorHAnsi"/>
                <w:sz w:val="24"/>
                <w:szCs w:val="24"/>
              </w:rPr>
              <w:t xml:space="preserve"> OR-Alert</w:t>
            </w:r>
          </w:p>
          <w:p w14:paraId="44A50210" w14:textId="238EB4B1" w:rsidR="000970A6" w:rsidRPr="00265D31" w:rsidRDefault="000970A6" w:rsidP="002B20D3">
            <w:pPr>
              <w:pStyle w:val="ListParagraph"/>
              <w:numPr>
                <w:ilvl w:val="2"/>
                <w:numId w:val="7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265D31">
              <w:rPr>
                <w:rFonts w:asciiTheme="minorHAnsi" w:hAnsiTheme="minorHAnsi" w:cstheme="minorHAnsi"/>
                <w:sz w:val="24"/>
                <w:szCs w:val="24"/>
              </w:rPr>
              <w:t>AWN Guidance Document Workshop</w:t>
            </w:r>
            <w:r w:rsidR="00CA10F1" w:rsidRPr="00265D31">
              <w:rPr>
                <w:rFonts w:asciiTheme="minorHAnsi" w:hAnsiTheme="minorHAnsi" w:cstheme="minorHAnsi"/>
                <w:sz w:val="24"/>
                <w:szCs w:val="24"/>
              </w:rPr>
              <w:t xml:space="preserve"> – </w:t>
            </w:r>
            <w:r w:rsidR="008B73A5">
              <w:rPr>
                <w:rFonts w:asciiTheme="minorHAnsi" w:hAnsiTheme="minorHAnsi" w:cstheme="minorHAnsi"/>
                <w:sz w:val="24"/>
                <w:szCs w:val="24"/>
              </w:rPr>
              <w:t>Session</w:t>
            </w:r>
            <w:r w:rsidR="00E200B7">
              <w:rPr>
                <w:rFonts w:asciiTheme="minorHAnsi" w:hAnsiTheme="minorHAnsi" w:cstheme="minorHAnsi"/>
                <w:sz w:val="24"/>
                <w:szCs w:val="24"/>
              </w:rPr>
              <w:t>s</w:t>
            </w:r>
            <w:r w:rsidR="008B73A5">
              <w:rPr>
                <w:rFonts w:asciiTheme="minorHAnsi" w:hAnsiTheme="minorHAnsi" w:cstheme="minorHAnsi"/>
                <w:sz w:val="24"/>
                <w:szCs w:val="24"/>
              </w:rPr>
              <w:t xml:space="preserve"> Complete</w:t>
            </w:r>
            <w:r w:rsidR="00E200B7">
              <w:rPr>
                <w:rFonts w:asciiTheme="minorHAnsi" w:hAnsiTheme="minorHAnsi" w:cstheme="minorHAnsi"/>
                <w:sz w:val="24"/>
                <w:szCs w:val="24"/>
              </w:rPr>
              <w:t>. Document in draft.</w:t>
            </w:r>
          </w:p>
          <w:p w14:paraId="5407A42E" w14:textId="576A91CB" w:rsidR="00CA10F1" w:rsidRDefault="00CA10F1" w:rsidP="002B20D3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265D31">
              <w:rPr>
                <w:rFonts w:asciiTheme="minorHAnsi" w:hAnsiTheme="minorHAnsi" w:cstheme="minorHAnsi"/>
                <w:sz w:val="24"/>
                <w:szCs w:val="24"/>
              </w:rPr>
              <w:t>Statewide Interoperability Program Updates</w:t>
            </w:r>
          </w:p>
          <w:p w14:paraId="2BBB4CA1" w14:textId="6FDCA0A2" w:rsidR="002B20D3" w:rsidRDefault="002B20D3" w:rsidP="002B20D3">
            <w:pPr>
              <w:pStyle w:val="ListParagraph"/>
              <w:numPr>
                <w:ilvl w:val="1"/>
                <w:numId w:val="7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Staffing</w:t>
            </w:r>
          </w:p>
          <w:p w14:paraId="7E0B481B" w14:textId="4324BD8A" w:rsidR="00E200B7" w:rsidRDefault="00E200B7" w:rsidP="00E200B7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State Markers Assessment</w:t>
            </w:r>
          </w:p>
          <w:p w14:paraId="73883A1C" w14:textId="4B46A0AA" w:rsidR="00E200B7" w:rsidRDefault="00E200B7" w:rsidP="00E200B7">
            <w:pPr>
              <w:pStyle w:val="ListParagraph"/>
              <w:numPr>
                <w:ilvl w:val="1"/>
                <w:numId w:val="7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Report Card</w:t>
            </w:r>
          </w:p>
          <w:p w14:paraId="050ED647" w14:textId="0B475F0B" w:rsidR="008279A8" w:rsidRPr="00E200B7" w:rsidRDefault="00E200B7" w:rsidP="00E200B7">
            <w:pPr>
              <w:pStyle w:val="ListParagraph"/>
              <w:numPr>
                <w:ilvl w:val="1"/>
                <w:numId w:val="7"/>
              </w:numPr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Annual Update – August 2022</w:t>
            </w:r>
          </w:p>
          <w:p w14:paraId="7824A4BA" w14:textId="08461E8E" w:rsidR="00E200B7" w:rsidRPr="00E200B7" w:rsidRDefault="00E200B7" w:rsidP="00E200B7">
            <w:pPr>
              <w:pStyle w:val="ListParagraph"/>
              <w:ind w:left="1440" w:firstLine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  <w:tr w:rsidR="00B357FA" w14:paraId="354259EC" w14:textId="77777777" w:rsidTr="00C9782F">
        <w:trPr>
          <w:trHeight w:val="566"/>
        </w:trPr>
        <w:tc>
          <w:tcPr>
            <w:tcW w:w="108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8D95944" w14:textId="73FA7652" w:rsidR="00AB30B9" w:rsidRPr="00265D31" w:rsidRDefault="000970A6" w:rsidP="00CA10F1">
            <w:pPr>
              <w:pStyle w:val="TableParagraph"/>
              <w:numPr>
                <w:ilvl w:val="0"/>
                <w:numId w:val="3"/>
              </w:numPr>
              <w:tabs>
                <w:tab w:val="left" w:pos="268"/>
                <w:tab w:val="left" w:pos="8675"/>
              </w:tabs>
              <w:spacing w:before="114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265D3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SCIP </w:t>
            </w:r>
            <w:r w:rsidR="00CA10F1" w:rsidRPr="00265D31">
              <w:rPr>
                <w:rFonts w:asciiTheme="minorHAnsi" w:hAnsiTheme="minorHAnsi" w:cstheme="minorHAnsi"/>
                <w:b/>
                <w:sz w:val="24"/>
                <w:szCs w:val="24"/>
              </w:rPr>
              <w:t>Implementation Plan Updates</w:t>
            </w:r>
            <w:r w:rsidR="008279A8" w:rsidRPr="00265D3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– </w:t>
            </w:r>
            <w:r w:rsidRPr="00265D31">
              <w:rPr>
                <w:rFonts w:asciiTheme="minorHAnsi" w:hAnsiTheme="minorHAnsi" w:cstheme="minorHAnsi"/>
                <w:b/>
                <w:sz w:val="24"/>
                <w:szCs w:val="24"/>
              </w:rPr>
              <w:t>John Hartsock</w:t>
            </w:r>
          </w:p>
        </w:tc>
      </w:tr>
      <w:tr w:rsidR="008279A8" w14:paraId="1DB62382" w14:textId="77777777" w:rsidTr="00C04122">
        <w:trPr>
          <w:trHeight w:val="935"/>
        </w:trPr>
        <w:tc>
          <w:tcPr>
            <w:tcW w:w="108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D8092DE" w14:textId="70E86D33" w:rsidR="008279A8" w:rsidRPr="00265D31" w:rsidRDefault="008279A8" w:rsidP="00685012">
            <w:pPr>
              <w:pStyle w:val="TableParagraph"/>
              <w:numPr>
                <w:ilvl w:val="0"/>
                <w:numId w:val="3"/>
              </w:numPr>
              <w:tabs>
                <w:tab w:val="left" w:pos="268"/>
                <w:tab w:val="left" w:pos="8675"/>
              </w:tabs>
              <w:spacing w:before="114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65D3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Regional Interoperability Reports </w:t>
            </w:r>
          </w:p>
          <w:p w14:paraId="0753321C" w14:textId="74BCDD5A" w:rsidR="008B73A5" w:rsidRPr="008B73A5" w:rsidRDefault="008279A8" w:rsidP="008B73A5">
            <w:pPr>
              <w:pStyle w:val="TableParagraph"/>
              <w:numPr>
                <w:ilvl w:val="1"/>
                <w:numId w:val="3"/>
              </w:numPr>
              <w:tabs>
                <w:tab w:val="left" w:pos="268"/>
                <w:tab w:val="left" w:pos="8675"/>
              </w:tabs>
              <w:spacing w:before="114"/>
              <w:rPr>
                <w:rFonts w:asciiTheme="minorHAnsi" w:hAnsiTheme="minorHAnsi" w:cstheme="minorHAnsi"/>
                <w:sz w:val="24"/>
                <w:szCs w:val="24"/>
              </w:rPr>
            </w:pPr>
            <w:r w:rsidRPr="00265D31">
              <w:rPr>
                <w:rFonts w:asciiTheme="minorHAnsi" w:hAnsiTheme="minorHAnsi" w:cstheme="minorHAnsi"/>
                <w:sz w:val="24"/>
                <w:szCs w:val="24"/>
              </w:rPr>
              <w:t xml:space="preserve">WORJIC – </w:t>
            </w:r>
            <w:r w:rsidRPr="00C9782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Joe Davitt</w:t>
            </w:r>
          </w:p>
        </w:tc>
      </w:tr>
      <w:tr w:rsidR="00C87748" w14:paraId="57A2F8CB" w14:textId="77777777" w:rsidTr="00F13824">
        <w:trPr>
          <w:trHeight w:val="1239"/>
        </w:trPr>
        <w:tc>
          <w:tcPr>
            <w:tcW w:w="108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7CE2B4" w14:textId="77777777" w:rsidR="00C87748" w:rsidRPr="00265D31" w:rsidRDefault="00C87748" w:rsidP="00C87748">
            <w:pPr>
              <w:pStyle w:val="ListParagraph"/>
              <w:numPr>
                <w:ilvl w:val="0"/>
                <w:numId w:val="3"/>
              </w:numPr>
              <w:tabs>
                <w:tab w:val="left" w:pos="385"/>
                <w:tab w:val="left" w:pos="9191"/>
              </w:tabs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265D31">
              <w:rPr>
                <w:rFonts w:asciiTheme="minorHAnsi" w:hAnsiTheme="minorHAnsi" w:cstheme="minorHAnsi"/>
                <w:b/>
                <w:sz w:val="24"/>
                <w:szCs w:val="24"/>
              </w:rPr>
              <w:t>Council</w:t>
            </w:r>
            <w:r w:rsidRPr="00265D31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</w:t>
            </w:r>
            <w:r w:rsidRPr="00265D31">
              <w:rPr>
                <w:rFonts w:asciiTheme="minorHAnsi" w:hAnsiTheme="minorHAnsi" w:cstheme="minorHAnsi"/>
                <w:b/>
                <w:sz w:val="24"/>
                <w:szCs w:val="24"/>
              </w:rPr>
              <w:t>Action</w:t>
            </w:r>
            <w:r w:rsidRPr="00265D31">
              <w:rPr>
                <w:rFonts w:asciiTheme="minorHAnsi" w:hAnsiTheme="minorHAnsi" w:cstheme="minorHAnsi"/>
                <w:b/>
                <w:spacing w:val="-1"/>
                <w:sz w:val="24"/>
                <w:szCs w:val="24"/>
              </w:rPr>
              <w:t xml:space="preserve"> </w:t>
            </w:r>
            <w:r w:rsidRPr="00265D31">
              <w:rPr>
                <w:rFonts w:asciiTheme="minorHAnsi" w:hAnsiTheme="minorHAnsi" w:cstheme="minorHAnsi"/>
                <w:b/>
                <w:sz w:val="24"/>
                <w:szCs w:val="24"/>
              </w:rPr>
              <w:t>List</w:t>
            </w:r>
            <w:r w:rsidR="008279A8" w:rsidRPr="00265D3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– SIEC Membership</w:t>
            </w:r>
          </w:p>
          <w:p w14:paraId="1981FA0C" w14:textId="77777777" w:rsidR="00015BF9" w:rsidRPr="00265D31" w:rsidRDefault="000970A6" w:rsidP="00AA57D7">
            <w:pPr>
              <w:pStyle w:val="ListParagraph"/>
              <w:numPr>
                <w:ilvl w:val="1"/>
                <w:numId w:val="1"/>
              </w:numPr>
              <w:tabs>
                <w:tab w:val="left" w:pos="808"/>
                <w:tab w:val="left" w:pos="809"/>
                <w:tab w:val="left" w:leader="dot" w:pos="9792"/>
              </w:tabs>
              <w:spacing w:before="12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65D31">
              <w:rPr>
                <w:rFonts w:asciiTheme="minorHAnsi" w:hAnsiTheme="minorHAnsi" w:cstheme="minorHAnsi"/>
                <w:sz w:val="24"/>
                <w:szCs w:val="24"/>
              </w:rPr>
              <w:t>Old</w:t>
            </w:r>
            <w:r w:rsidR="00015BF9" w:rsidRPr="00265D31">
              <w:rPr>
                <w:rFonts w:asciiTheme="minorHAnsi" w:hAnsiTheme="minorHAnsi" w:cstheme="minorHAnsi"/>
                <w:sz w:val="24"/>
                <w:szCs w:val="24"/>
              </w:rPr>
              <w:t xml:space="preserve"> Business: Broadband Chair Interest for Appointment</w:t>
            </w:r>
          </w:p>
          <w:p w14:paraId="418A87C3" w14:textId="2EC344A8" w:rsidR="000970A6" w:rsidRPr="00D06D66" w:rsidRDefault="000970A6" w:rsidP="007A2B9E">
            <w:pPr>
              <w:pStyle w:val="ListParagraph"/>
              <w:numPr>
                <w:ilvl w:val="1"/>
                <w:numId w:val="1"/>
              </w:numPr>
              <w:tabs>
                <w:tab w:val="left" w:pos="808"/>
                <w:tab w:val="left" w:pos="809"/>
                <w:tab w:val="left" w:leader="dot" w:pos="9792"/>
              </w:tabs>
              <w:spacing w:before="12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65D31">
              <w:rPr>
                <w:rFonts w:asciiTheme="minorHAnsi" w:hAnsiTheme="minorHAnsi" w:cstheme="minorHAnsi"/>
                <w:bCs/>
                <w:sz w:val="24"/>
                <w:szCs w:val="24"/>
              </w:rPr>
              <w:t>New Business</w:t>
            </w:r>
            <w:r w:rsidR="005674E7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(* indicates Council action)</w:t>
            </w:r>
            <w:r w:rsidR="007A2B9E">
              <w:rPr>
                <w:rFonts w:asciiTheme="minorHAnsi" w:hAnsiTheme="minorHAnsi" w:cstheme="minorHAnsi"/>
                <w:bCs/>
                <w:sz w:val="24"/>
                <w:szCs w:val="24"/>
              </w:rPr>
              <w:t>:</w:t>
            </w:r>
          </w:p>
          <w:p w14:paraId="142D9ACE" w14:textId="17C3DDEB" w:rsidR="00D06D66" w:rsidRPr="007A2B9E" w:rsidRDefault="00D06D66" w:rsidP="00D06D66">
            <w:pPr>
              <w:pStyle w:val="ListParagraph"/>
              <w:numPr>
                <w:ilvl w:val="2"/>
                <w:numId w:val="1"/>
              </w:numPr>
              <w:tabs>
                <w:tab w:val="left" w:pos="808"/>
                <w:tab w:val="left" w:pos="809"/>
                <w:tab w:val="left" w:leader="dot" w:pos="9792"/>
              </w:tabs>
              <w:spacing w:before="12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Charter Update</w:t>
            </w:r>
          </w:p>
          <w:p w14:paraId="29A26FAD" w14:textId="753ADB13" w:rsidR="004E30F2" w:rsidRPr="00265D31" w:rsidRDefault="004E30F2" w:rsidP="00E200B7">
            <w:pPr>
              <w:pStyle w:val="ListParagraph"/>
              <w:tabs>
                <w:tab w:val="left" w:pos="808"/>
                <w:tab w:val="left" w:pos="809"/>
                <w:tab w:val="left" w:leader="dot" w:pos="9792"/>
              </w:tabs>
              <w:spacing w:before="128"/>
              <w:ind w:left="1944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87748" w14:paraId="7C00C465" w14:textId="77777777" w:rsidTr="00F13824">
        <w:trPr>
          <w:trHeight w:val="654"/>
        </w:trPr>
        <w:tc>
          <w:tcPr>
            <w:tcW w:w="108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63F39FF" w14:textId="77777777" w:rsidR="00C87748" w:rsidRPr="00855C15" w:rsidRDefault="00265D31" w:rsidP="00265D31">
            <w:pPr>
              <w:pStyle w:val="ListParagraph"/>
              <w:numPr>
                <w:ilvl w:val="0"/>
                <w:numId w:val="3"/>
              </w:numPr>
              <w:tabs>
                <w:tab w:val="left" w:pos="385"/>
                <w:tab w:val="left" w:pos="9748"/>
              </w:tabs>
              <w:spacing w:before="207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Round Table</w:t>
            </w:r>
            <w:r w:rsidR="00C87748" w:rsidRPr="00265D3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C87748" w:rsidRPr="00265D31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SIEC Member Reports, q</w:t>
            </w:r>
            <w:r w:rsidR="00C87748" w:rsidRPr="00265D31">
              <w:rPr>
                <w:rFonts w:asciiTheme="minorHAnsi" w:hAnsiTheme="minorHAnsi" w:cstheme="minorHAnsi"/>
                <w:sz w:val="24"/>
                <w:szCs w:val="24"/>
              </w:rPr>
              <w:t>uestions,</w:t>
            </w:r>
            <w:r w:rsidR="00C87748" w:rsidRPr="00265D31">
              <w:rPr>
                <w:rFonts w:asciiTheme="minorHAnsi" w:hAnsiTheme="minorHAnsi" w:cstheme="minorHAnsi"/>
                <w:spacing w:val="-13"/>
                <w:sz w:val="24"/>
                <w:szCs w:val="24"/>
              </w:rPr>
              <w:t xml:space="preserve"> </w:t>
            </w:r>
            <w:r w:rsidR="00C87748" w:rsidRPr="00265D31">
              <w:rPr>
                <w:rFonts w:asciiTheme="minorHAnsi" w:hAnsiTheme="minorHAnsi" w:cstheme="minorHAnsi"/>
                <w:sz w:val="24"/>
                <w:szCs w:val="24"/>
              </w:rPr>
              <w:t>public</w:t>
            </w:r>
            <w:r w:rsidR="00C87748" w:rsidRPr="00265D31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="00C87748" w:rsidRPr="00265D31">
              <w:rPr>
                <w:rFonts w:asciiTheme="minorHAnsi" w:hAnsiTheme="minorHAnsi" w:cstheme="minorHAnsi"/>
                <w:sz w:val="24"/>
                <w:szCs w:val="24"/>
              </w:rPr>
              <w:t>testimony)</w:t>
            </w:r>
          </w:p>
          <w:p w14:paraId="3CA0B306" w14:textId="47FE5AD0" w:rsidR="00855C15" w:rsidRPr="00265D31" w:rsidRDefault="00855C15" w:rsidP="00855C15">
            <w:pPr>
              <w:pStyle w:val="ListParagraph"/>
              <w:numPr>
                <w:ilvl w:val="1"/>
                <w:numId w:val="3"/>
              </w:numPr>
              <w:tabs>
                <w:tab w:val="left" w:pos="385"/>
                <w:tab w:val="left" w:pos="9748"/>
              </w:tabs>
              <w:spacing w:before="207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>Commissioner DeBone – C</w:t>
            </w:r>
            <w:r w:rsidR="00CE0ABC">
              <w:rPr>
                <w:rFonts w:asciiTheme="minorHAnsi" w:hAnsiTheme="minorHAnsi" w:cstheme="minorHAnsi"/>
                <w:i/>
                <w:sz w:val="24"/>
                <w:szCs w:val="24"/>
              </w:rPr>
              <w:t>ORE</w:t>
            </w: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3 </w:t>
            </w:r>
            <w:hyperlink r:id="rId16" w:history="1">
              <w:r w:rsidRPr="00253DC1">
                <w:rPr>
                  <w:rStyle w:val="Hyperlink"/>
                  <w:rFonts w:asciiTheme="minorHAnsi" w:hAnsiTheme="minorHAnsi" w:cstheme="minorHAnsi"/>
                  <w:i/>
                  <w:sz w:val="24"/>
                  <w:szCs w:val="24"/>
                </w:rPr>
                <w:t>https://www.coic.org/core3/</w:t>
              </w:r>
            </w:hyperlink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</w:t>
            </w:r>
          </w:p>
        </w:tc>
      </w:tr>
      <w:tr w:rsidR="00C87748" w14:paraId="2F5FEF79" w14:textId="77777777" w:rsidTr="00F13824">
        <w:trPr>
          <w:trHeight w:val="1313"/>
        </w:trPr>
        <w:tc>
          <w:tcPr>
            <w:tcW w:w="1082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447B4104" w14:textId="77777777" w:rsidR="00F13824" w:rsidRPr="00265D31" w:rsidRDefault="00F13824" w:rsidP="00F13824">
            <w:pPr>
              <w:pStyle w:val="ListParagraph"/>
              <w:numPr>
                <w:ilvl w:val="0"/>
                <w:numId w:val="3"/>
              </w:numPr>
              <w:tabs>
                <w:tab w:val="left" w:pos="385"/>
              </w:tabs>
              <w:spacing w:before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65D31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Adjourn.</w:t>
            </w:r>
          </w:p>
          <w:p w14:paraId="477A06B4" w14:textId="77777777" w:rsidR="00363300" w:rsidRPr="00265D31" w:rsidRDefault="00363300" w:rsidP="00AB30B9">
            <w:pPr>
              <w:pStyle w:val="TableParagraph"/>
              <w:tabs>
                <w:tab w:val="left" w:pos="268"/>
                <w:tab w:val="left" w:pos="8675"/>
              </w:tabs>
              <w:spacing w:before="114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0E72C4C2" w14:textId="77777777" w:rsidR="00363300" w:rsidRDefault="00363300" w:rsidP="00F13824">
      <w:pPr>
        <w:tabs>
          <w:tab w:val="left" w:pos="385"/>
        </w:tabs>
        <w:spacing w:before="120"/>
      </w:pPr>
      <w:r>
        <w:t xml:space="preserve">MEETING MATERIALS – The meeting will begin at 1:30 PM and is planned to proceed chronologically through the agenda. For agenda and meeting materials please visit http://www.oregon.gov/SIEC/. </w:t>
      </w:r>
    </w:p>
    <w:p w14:paraId="63F30B1C" w14:textId="07EB2BBD" w:rsidR="00B357FA" w:rsidRPr="00F13824" w:rsidRDefault="00363300" w:rsidP="00F13824">
      <w:pPr>
        <w:tabs>
          <w:tab w:val="left" w:pos="385"/>
        </w:tabs>
        <w:spacing w:before="120"/>
        <w:rPr>
          <w:b/>
          <w:sz w:val="24"/>
        </w:rPr>
      </w:pPr>
      <w:r>
        <w:t xml:space="preserve">REASONABLE ACCOMMODATION OF DISABILITIES – Reasonable accommodations, such as assistive hearing devices, sign language interpreters and materials in large print or audiotape, will be provided as needed. In order to ensure availability, please contact </w:t>
      </w:r>
      <w:r w:rsidR="00E200B7">
        <w:t>William Chapman</w:t>
      </w:r>
      <w:r>
        <w:t xml:space="preserve"> at </w:t>
      </w:r>
      <w:r w:rsidR="00C9782F">
        <w:t>Enterprise Information Services</w:t>
      </w:r>
      <w:r>
        <w:t xml:space="preserve"> at telephone </w:t>
      </w:r>
      <w:r w:rsidR="00C9782F" w:rsidRPr="00C9782F">
        <w:t>971-</w:t>
      </w:r>
      <w:r w:rsidR="00E200B7">
        <w:t>283-4607</w:t>
      </w:r>
      <w:r>
        <w:t xml:space="preserve">, or email </w:t>
      </w:r>
      <w:r w:rsidR="00E200B7">
        <w:t>SWIC.OR@Oegon.gov</w:t>
      </w:r>
      <w:r>
        <w:t xml:space="preserve"> at least 72 hours prior to the meeting with your request.</w:t>
      </w:r>
    </w:p>
    <w:p w14:paraId="7DFE19B2" w14:textId="77777777" w:rsidR="00B357FA" w:rsidRDefault="00B357FA">
      <w:pPr>
        <w:pStyle w:val="BodyText"/>
        <w:rPr>
          <w:b/>
          <w:sz w:val="20"/>
        </w:rPr>
      </w:pPr>
    </w:p>
    <w:p w14:paraId="182CAA6B" w14:textId="77777777" w:rsidR="00B357FA" w:rsidRDefault="00B357FA">
      <w:pPr>
        <w:pStyle w:val="BodyText"/>
        <w:rPr>
          <w:b/>
          <w:sz w:val="20"/>
        </w:rPr>
      </w:pPr>
    </w:p>
    <w:p w14:paraId="04927BF4" w14:textId="77777777" w:rsidR="00B357FA" w:rsidRDefault="00B357FA">
      <w:pPr>
        <w:pStyle w:val="BodyText"/>
        <w:spacing w:before="5"/>
        <w:rPr>
          <w:b/>
          <w:sz w:val="23"/>
        </w:rPr>
      </w:pPr>
    </w:p>
    <w:tbl>
      <w:tblPr>
        <w:tblW w:w="0" w:type="auto"/>
        <w:tblInd w:w="138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92"/>
        <w:gridCol w:w="775"/>
        <w:gridCol w:w="775"/>
        <w:gridCol w:w="776"/>
        <w:gridCol w:w="775"/>
        <w:gridCol w:w="775"/>
        <w:gridCol w:w="776"/>
        <w:gridCol w:w="775"/>
        <w:gridCol w:w="775"/>
        <w:gridCol w:w="776"/>
        <w:gridCol w:w="775"/>
        <w:gridCol w:w="775"/>
        <w:gridCol w:w="776"/>
      </w:tblGrid>
      <w:tr w:rsidR="00F13824" w14:paraId="4C138813" w14:textId="77777777" w:rsidTr="00E200B7">
        <w:trPr>
          <w:trHeight w:val="531"/>
        </w:trPr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2A9F225" w14:textId="534F4EF4" w:rsidR="00B357FA" w:rsidRDefault="00D35712" w:rsidP="00F13824">
            <w:pPr>
              <w:pStyle w:val="TableParagraph"/>
              <w:spacing w:before="155"/>
              <w:ind w:left="127"/>
              <w:rPr>
                <w:b/>
                <w:sz w:val="18"/>
              </w:rPr>
            </w:pPr>
            <w:r>
              <w:rPr>
                <w:b/>
                <w:sz w:val="18"/>
              </w:rPr>
              <w:t>202</w:t>
            </w:r>
            <w:r w:rsidR="008B73A5">
              <w:rPr>
                <w:b/>
                <w:sz w:val="18"/>
              </w:rPr>
              <w:t>2</w:t>
            </w:r>
            <w:r w:rsidR="004A421F">
              <w:rPr>
                <w:b/>
                <w:sz w:val="18"/>
              </w:rPr>
              <w:t xml:space="preserve"> Schedule</w:t>
            </w:r>
          </w:p>
        </w:tc>
        <w:tc>
          <w:tcPr>
            <w:tcW w:w="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CBB3940" w14:textId="77777777" w:rsidR="00B357FA" w:rsidRPr="00C04122" w:rsidRDefault="004A421F" w:rsidP="00F13824">
            <w:pPr>
              <w:pStyle w:val="TableParagraph"/>
              <w:spacing w:before="55"/>
              <w:ind w:left="247"/>
              <w:rPr>
                <w:sz w:val="18"/>
              </w:rPr>
            </w:pPr>
            <w:r w:rsidRPr="00C04122">
              <w:rPr>
                <w:sz w:val="18"/>
              </w:rPr>
              <w:t>Jan</w:t>
            </w:r>
          </w:p>
        </w:tc>
        <w:tc>
          <w:tcPr>
            <w:tcW w:w="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59034DA" w14:textId="77777777" w:rsidR="00B357FA" w:rsidRPr="00C04122" w:rsidRDefault="004A421F" w:rsidP="00C9782F">
            <w:pPr>
              <w:pStyle w:val="TableParagraph"/>
              <w:spacing w:before="55"/>
              <w:ind w:left="235"/>
              <w:rPr>
                <w:b/>
                <w:sz w:val="18"/>
              </w:rPr>
            </w:pPr>
            <w:r w:rsidRPr="00C04122">
              <w:rPr>
                <w:b/>
                <w:sz w:val="18"/>
              </w:rPr>
              <w:t>Feb</w:t>
            </w:r>
          </w:p>
          <w:p w14:paraId="48486F8E" w14:textId="798681E7" w:rsidR="00F13824" w:rsidRPr="00C04122" w:rsidRDefault="008B73A5" w:rsidP="00C9782F">
            <w:pPr>
              <w:pStyle w:val="TableParagraph"/>
              <w:spacing w:before="55"/>
              <w:ind w:left="235"/>
              <w:rPr>
                <w:sz w:val="18"/>
              </w:rPr>
            </w:pPr>
            <w:r>
              <w:rPr>
                <w:b/>
                <w:sz w:val="18"/>
              </w:rPr>
              <w:t>8</w:t>
            </w:r>
          </w:p>
        </w:tc>
        <w:tc>
          <w:tcPr>
            <w:tcW w:w="7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DEC64B1" w14:textId="77777777" w:rsidR="00B357FA" w:rsidRPr="00C04122" w:rsidRDefault="004A421F" w:rsidP="00F13824">
            <w:pPr>
              <w:pStyle w:val="TableParagraph"/>
              <w:spacing w:before="55"/>
              <w:ind w:left="291" w:right="201" w:hanging="56"/>
              <w:jc w:val="center"/>
              <w:rPr>
                <w:sz w:val="18"/>
              </w:rPr>
            </w:pPr>
            <w:r w:rsidRPr="00C04122">
              <w:rPr>
                <w:sz w:val="18"/>
              </w:rPr>
              <w:t>Mar</w:t>
            </w:r>
          </w:p>
        </w:tc>
        <w:tc>
          <w:tcPr>
            <w:tcW w:w="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0DFA66E" w14:textId="77777777" w:rsidR="00B357FA" w:rsidRPr="00C04122" w:rsidRDefault="004A421F" w:rsidP="00F13824">
            <w:pPr>
              <w:pStyle w:val="TableParagraph"/>
              <w:spacing w:before="55"/>
              <w:ind w:left="251"/>
              <w:rPr>
                <w:sz w:val="18"/>
              </w:rPr>
            </w:pPr>
            <w:r w:rsidRPr="00C04122">
              <w:rPr>
                <w:sz w:val="18"/>
              </w:rPr>
              <w:t>Apr</w:t>
            </w:r>
          </w:p>
        </w:tc>
        <w:tc>
          <w:tcPr>
            <w:tcW w:w="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6F00926A" w14:textId="77777777" w:rsidR="00B357FA" w:rsidRPr="00D35712" w:rsidRDefault="004A421F" w:rsidP="00F13824">
            <w:pPr>
              <w:pStyle w:val="TableParagraph"/>
              <w:spacing w:before="55"/>
              <w:ind w:left="295" w:right="182" w:hanging="72"/>
              <w:jc w:val="center"/>
              <w:rPr>
                <w:b/>
                <w:sz w:val="18"/>
              </w:rPr>
            </w:pPr>
            <w:r w:rsidRPr="00D35712">
              <w:rPr>
                <w:b/>
                <w:sz w:val="18"/>
              </w:rPr>
              <w:t>May</w:t>
            </w:r>
          </w:p>
          <w:p w14:paraId="03FDDF27" w14:textId="2F16F2CE" w:rsidR="00F13824" w:rsidRPr="00C04122" w:rsidRDefault="00D35712" w:rsidP="00F13824">
            <w:pPr>
              <w:pStyle w:val="TableParagraph"/>
              <w:spacing w:before="55"/>
              <w:ind w:left="295" w:right="182" w:hanging="72"/>
              <w:jc w:val="center"/>
              <w:rPr>
                <w:sz w:val="18"/>
              </w:rPr>
            </w:pPr>
            <w:r w:rsidRPr="00D35712">
              <w:rPr>
                <w:b/>
                <w:sz w:val="18"/>
              </w:rPr>
              <w:t>1</w:t>
            </w:r>
            <w:r w:rsidR="00C9782F">
              <w:rPr>
                <w:b/>
                <w:sz w:val="18"/>
              </w:rPr>
              <w:t>0</w:t>
            </w:r>
          </w:p>
        </w:tc>
        <w:tc>
          <w:tcPr>
            <w:tcW w:w="7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D668B59" w14:textId="77777777" w:rsidR="00B357FA" w:rsidRPr="00C04122" w:rsidRDefault="004A421F" w:rsidP="00F13824">
            <w:pPr>
              <w:pStyle w:val="TableParagraph"/>
              <w:spacing w:before="55"/>
              <w:jc w:val="center"/>
              <w:rPr>
                <w:sz w:val="18"/>
              </w:rPr>
            </w:pPr>
            <w:r w:rsidRPr="00C04122">
              <w:rPr>
                <w:sz w:val="18"/>
              </w:rPr>
              <w:t>Jun</w:t>
            </w:r>
          </w:p>
        </w:tc>
        <w:tc>
          <w:tcPr>
            <w:tcW w:w="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1FCA74E" w14:textId="77777777" w:rsidR="00B357FA" w:rsidRPr="00C04122" w:rsidRDefault="004A421F" w:rsidP="00F13824">
            <w:pPr>
              <w:pStyle w:val="TableParagraph"/>
              <w:spacing w:before="55"/>
              <w:ind w:left="200" w:right="185"/>
              <w:jc w:val="center"/>
              <w:rPr>
                <w:sz w:val="18"/>
              </w:rPr>
            </w:pPr>
            <w:r w:rsidRPr="00C04122">
              <w:rPr>
                <w:sz w:val="18"/>
              </w:rPr>
              <w:t>Jul</w:t>
            </w:r>
          </w:p>
        </w:tc>
        <w:tc>
          <w:tcPr>
            <w:tcW w:w="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74AB2A3C" w14:textId="77777777" w:rsidR="00F13824" w:rsidRPr="00D35712" w:rsidRDefault="004A421F" w:rsidP="00F13824">
            <w:pPr>
              <w:pStyle w:val="TableParagraph"/>
              <w:spacing w:before="55"/>
              <w:ind w:left="214"/>
              <w:rPr>
                <w:b/>
                <w:sz w:val="18"/>
              </w:rPr>
            </w:pPr>
            <w:r w:rsidRPr="00D35712">
              <w:rPr>
                <w:b/>
                <w:sz w:val="18"/>
              </w:rPr>
              <w:t>Aug</w:t>
            </w:r>
          </w:p>
          <w:p w14:paraId="658023E6" w14:textId="777840F1" w:rsidR="00F13824" w:rsidRPr="00C04122" w:rsidRDefault="00C9782F" w:rsidP="00F13824">
            <w:pPr>
              <w:pStyle w:val="TableParagraph"/>
              <w:spacing w:before="55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9</w:t>
            </w:r>
          </w:p>
        </w:tc>
        <w:tc>
          <w:tcPr>
            <w:tcW w:w="7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FEE222A" w14:textId="77777777" w:rsidR="00B357FA" w:rsidRPr="00C04122" w:rsidRDefault="004A421F" w:rsidP="00F13824">
            <w:pPr>
              <w:pStyle w:val="TableParagraph"/>
              <w:spacing w:before="51"/>
              <w:ind w:left="210" w:right="185"/>
              <w:jc w:val="center"/>
              <w:rPr>
                <w:b/>
                <w:sz w:val="18"/>
              </w:rPr>
            </w:pPr>
            <w:r w:rsidRPr="00C04122">
              <w:rPr>
                <w:b/>
                <w:sz w:val="18"/>
              </w:rPr>
              <w:t>Sep</w:t>
            </w:r>
          </w:p>
          <w:p w14:paraId="6DA1AFDF" w14:textId="77777777" w:rsidR="00B357FA" w:rsidRPr="00C04122" w:rsidRDefault="00B357FA" w:rsidP="00F13824">
            <w:pPr>
              <w:pStyle w:val="TableParagraph"/>
              <w:spacing w:before="5"/>
              <w:ind w:left="201" w:right="185"/>
              <w:jc w:val="center"/>
              <w:rPr>
                <w:sz w:val="18"/>
              </w:rPr>
            </w:pPr>
          </w:p>
        </w:tc>
        <w:tc>
          <w:tcPr>
            <w:tcW w:w="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EE4FFB6" w14:textId="77777777" w:rsidR="00B357FA" w:rsidRPr="00C04122" w:rsidRDefault="004A421F" w:rsidP="00F13824">
            <w:pPr>
              <w:pStyle w:val="TableParagraph"/>
              <w:spacing w:before="55"/>
              <w:ind w:left="250"/>
              <w:rPr>
                <w:sz w:val="18"/>
              </w:rPr>
            </w:pPr>
            <w:r w:rsidRPr="00C04122">
              <w:rPr>
                <w:sz w:val="18"/>
              </w:rPr>
              <w:t>Oct</w:t>
            </w:r>
          </w:p>
        </w:tc>
        <w:tc>
          <w:tcPr>
            <w:tcW w:w="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6232D324" w14:textId="77777777" w:rsidR="00B357FA" w:rsidRPr="00D35712" w:rsidRDefault="004A421F" w:rsidP="00F13824">
            <w:pPr>
              <w:pStyle w:val="TableParagraph"/>
              <w:spacing w:before="55"/>
              <w:jc w:val="center"/>
              <w:rPr>
                <w:b/>
                <w:sz w:val="18"/>
              </w:rPr>
            </w:pPr>
            <w:r w:rsidRPr="00D35712">
              <w:rPr>
                <w:b/>
                <w:sz w:val="18"/>
              </w:rPr>
              <w:t>Nov</w:t>
            </w:r>
          </w:p>
          <w:p w14:paraId="52DAE6D1" w14:textId="196CD8B6" w:rsidR="00F13824" w:rsidRDefault="00C9782F" w:rsidP="00F13824">
            <w:pPr>
              <w:pStyle w:val="TableParagraph"/>
              <w:spacing w:before="55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8</w:t>
            </w:r>
          </w:p>
        </w:tc>
        <w:tc>
          <w:tcPr>
            <w:tcW w:w="7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2D5B87E" w14:textId="77777777" w:rsidR="00B357FA" w:rsidRDefault="004A421F" w:rsidP="00F13824">
            <w:pPr>
              <w:pStyle w:val="TableParagraph"/>
              <w:spacing w:before="55"/>
              <w:ind w:right="191"/>
              <w:jc w:val="center"/>
              <w:rPr>
                <w:sz w:val="18"/>
              </w:rPr>
            </w:pPr>
            <w:r>
              <w:rPr>
                <w:sz w:val="18"/>
              </w:rPr>
              <w:t>Dec</w:t>
            </w:r>
          </w:p>
        </w:tc>
      </w:tr>
    </w:tbl>
    <w:p w14:paraId="245813A0" w14:textId="77777777" w:rsidR="00B357FA" w:rsidRDefault="00B357FA">
      <w:pPr>
        <w:rPr>
          <w:sz w:val="18"/>
        </w:rPr>
        <w:sectPr w:rsidR="00B357FA" w:rsidSect="00155925">
          <w:type w:val="continuous"/>
          <w:pgSz w:w="12240" w:h="15840"/>
          <w:pgMar w:top="810" w:right="540" w:bottom="280" w:left="600" w:header="720" w:footer="720" w:gutter="0"/>
          <w:cols w:space="720"/>
        </w:sectPr>
      </w:pPr>
    </w:p>
    <w:tbl>
      <w:tblPr>
        <w:tblW w:w="0" w:type="auto"/>
        <w:tblInd w:w="188" w:type="dxa"/>
        <w:tblBorders>
          <w:top w:val="thickThinMediumGap" w:sz="4" w:space="0" w:color="008080"/>
          <w:left w:val="thickThinMediumGap" w:sz="4" w:space="0" w:color="008080"/>
          <w:bottom w:val="thickThinMediumGap" w:sz="4" w:space="0" w:color="008080"/>
          <w:right w:val="thickThinMediumGap" w:sz="4" w:space="0" w:color="008080"/>
          <w:insideH w:val="thickThinMediumGap" w:sz="4" w:space="0" w:color="008080"/>
          <w:insideV w:val="thickThinMediumGap" w:sz="4" w:space="0" w:color="0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48"/>
        <w:gridCol w:w="6752"/>
      </w:tblGrid>
      <w:tr w:rsidR="00B357FA" w14:paraId="28608671" w14:textId="77777777">
        <w:trPr>
          <w:trHeight w:val="1015"/>
        </w:trPr>
        <w:tc>
          <w:tcPr>
            <w:tcW w:w="10800" w:type="dxa"/>
            <w:gridSpan w:val="2"/>
            <w:tcBorders>
              <w:bottom w:val="nil"/>
              <w:right w:val="thinThickMediumGap" w:sz="4" w:space="0" w:color="008080"/>
            </w:tcBorders>
          </w:tcPr>
          <w:p w14:paraId="61F5A8FB" w14:textId="77777777" w:rsidR="00B357FA" w:rsidRDefault="004A421F">
            <w:pPr>
              <w:pStyle w:val="TableParagraph"/>
              <w:spacing w:line="402" w:lineRule="exact"/>
              <w:ind w:left="2926" w:right="3444"/>
              <w:jc w:val="center"/>
              <w:rPr>
                <w:rFonts w:ascii="Calibri"/>
                <w:sz w:val="40"/>
              </w:rPr>
            </w:pPr>
            <w:r>
              <w:rPr>
                <w:rFonts w:ascii="Calibri"/>
                <w:color w:val="008080"/>
                <w:sz w:val="40"/>
              </w:rPr>
              <w:lastRenderedPageBreak/>
              <w:t>SIEC QUARTERLY</w:t>
            </w:r>
            <w:r>
              <w:rPr>
                <w:rFonts w:ascii="Calibri"/>
                <w:color w:val="008080"/>
                <w:spacing w:val="1"/>
                <w:sz w:val="40"/>
              </w:rPr>
              <w:t xml:space="preserve"> </w:t>
            </w:r>
            <w:r>
              <w:rPr>
                <w:rFonts w:ascii="Calibri"/>
                <w:color w:val="008080"/>
                <w:sz w:val="40"/>
              </w:rPr>
              <w:t>MEETING</w:t>
            </w:r>
          </w:p>
        </w:tc>
      </w:tr>
      <w:tr w:rsidR="00B357FA" w14:paraId="5014A9C2" w14:textId="77777777">
        <w:trPr>
          <w:trHeight w:val="360"/>
        </w:trPr>
        <w:tc>
          <w:tcPr>
            <w:tcW w:w="10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 w14:paraId="1A126E0D" w14:textId="77777777" w:rsidR="00B357FA" w:rsidRDefault="004A421F">
            <w:pPr>
              <w:pStyle w:val="TableParagraph"/>
              <w:spacing w:before="9" w:line="331" w:lineRule="exact"/>
              <w:ind w:left="303"/>
              <w:rPr>
                <w:rFonts w:ascii="Calibri"/>
                <w:sz w:val="28"/>
              </w:rPr>
            </w:pPr>
            <w:r>
              <w:rPr>
                <w:rFonts w:ascii="Calibri"/>
                <w:color w:val="FFFFFF"/>
                <w:sz w:val="28"/>
              </w:rPr>
              <w:t>Agenda Notes</w:t>
            </w:r>
          </w:p>
        </w:tc>
      </w:tr>
      <w:tr w:rsidR="00B357FA" w14:paraId="6E2AB620" w14:textId="77777777">
        <w:trPr>
          <w:trHeight w:val="728"/>
        </w:trPr>
        <w:tc>
          <w:tcPr>
            <w:tcW w:w="10800" w:type="dxa"/>
            <w:gridSpan w:val="2"/>
            <w:tcBorders>
              <w:top w:val="nil"/>
              <w:bottom w:val="nil"/>
              <w:right w:val="thinThickMediumGap" w:sz="4" w:space="0" w:color="008080"/>
            </w:tcBorders>
          </w:tcPr>
          <w:p w14:paraId="43C16ACB" w14:textId="77777777" w:rsidR="00B357FA" w:rsidRDefault="00B357FA"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 w:rsidR="00B357FA" w14:paraId="7120323A" w14:textId="77777777">
        <w:trPr>
          <w:trHeight w:val="359"/>
        </w:trPr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 w14:paraId="7799D54B" w14:textId="77777777" w:rsidR="00B357FA" w:rsidRDefault="004A421F">
            <w:pPr>
              <w:pStyle w:val="TableParagraph"/>
              <w:spacing w:before="9" w:line="331" w:lineRule="exact"/>
              <w:ind w:left="303"/>
              <w:rPr>
                <w:rFonts w:ascii="Calibri"/>
                <w:sz w:val="28"/>
              </w:rPr>
            </w:pPr>
            <w:r>
              <w:rPr>
                <w:rFonts w:ascii="Calibri"/>
                <w:color w:val="FFFFFF"/>
                <w:sz w:val="28"/>
              </w:rPr>
              <w:t>Agenda Item</w:t>
            </w:r>
          </w:p>
        </w:tc>
        <w:tc>
          <w:tcPr>
            <w:tcW w:w="6752" w:type="dxa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 w14:paraId="63989F32" w14:textId="77777777" w:rsidR="00B357FA" w:rsidRDefault="004A421F">
            <w:pPr>
              <w:pStyle w:val="TableParagraph"/>
              <w:spacing w:before="9" w:line="331" w:lineRule="exact"/>
              <w:ind w:left="131"/>
              <w:rPr>
                <w:rFonts w:ascii="Calibri"/>
                <w:sz w:val="28"/>
              </w:rPr>
            </w:pPr>
            <w:r>
              <w:rPr>
                <w:rFonts w:ascii="Calibri"/>
                <w:color w:val="FFFFFF"/>
                <w:sz w:val="28"/>
              </w:rPr>
              <w:t>Notes</w:t>
            </w:r>
          </w:p>
        </w:tc>
      </w:tr>
      <w:tr w:rsidR="00B357FA" w14:paraId="6D22A98D" w14:textId="77777777">
        <w:trPr>
          <w:trHeight w:val="1828"/>
        </w:trPr>
        <w:tc>
          <w:tcPr>
            <w:tcW w:w="4048" w:type="dxa"/>
            <w:tcBorders>
              <w:top w:val="nil"/>
              <w:bottom w:val="single" w:sz="8" w:space="0" w:color="008080"/>
              <w:right w:val="single" w:sz="8" w:space="0" w:color="008080"/>
            </w:tcBorders>
          </w:tcPr>
          <w:p w14:paraId="7B33DEF1" w14:textId="77777777" w:rsidR="00B357FA" w:rsidRDefault="00B357FA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6752" w:type="dxa"/>
            <w:tcBorders>
              <w:top w:val="nil"/>
              <w:left w:val="single" w:sz="8" w:space="0" w:color="008080"/>
              <w:bottom w:val="single" w:sz="8" w:space="0" w:color="008080"/>
              <w:right w:val="thinThickMediumGap" w:sz="4" w:space="0" w:color="008080"/>
            </w:tcBorders>
          </w:tcPr>
          <w:p w14:paraId="0FFCB7C5" w14:textId="77777777" w:rsidR="00B357FA" w:rsidRDefault="00B357FA"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 w:rsidR="00B357FA" w14:paraId="2FDE3B2C" w14:textId="77777777">
        <w:trPr>
          <w:trHeight w:val="1355"/>
        </w:trPr>
        <w:tc>
          <w:tcPr>
            <w:tcW w:w="4048" w:type="dxa"/>
            <w:tcBorders>
              <w:top w:val="single" w:sz="8" w:space="0" w:color="008080"/>
              <w:bottom w:val="single" w:sz="8" w:space="0" w:color="008080"/>
              <w:right w:val="single" w:sz="8" w:space="0" w:color="008080"/>
            </w:tcBorders>
          </w:tcPr>
          <w:p w14:paraId="65CF6DC6" w14:textId="77777777" w:rsidR="00B357FA" w:rsidRDefault="00B357FA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6752" w:type="dxa"/>
            <w:tcBorders>
              <w:top w:val="single" w:sz="8" w:space="0" w:color="008080"/>
              <w:left w:val="single" w:sz="8" w:space="0" w:color="008080"/>
              <w:bottom w:val="single" w:sz="8" w:space="0" w:color="008080"/>
              <w:right w:val="thinThickMediumGap" w:sz="4" w:space="0" w:color="008080"/>
            </w:tcBorders>
          </w:tcPr>
          <w:p w14:paraId="61B31FF7" w14:textId="77777777" w:rsidR="00B357FA" w:rsidRDefault="00B357FA"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 w:rsidR="00B357FA" w14:paraId="121F2670" w14:textId="77777777">
        <w:trPr>
          <w:trHeight w:val="2332"/>
        </w:trPr>
        <w:tc>
          <w:tcPr>
            <w:tcW w:w="4048" w:type="dxa"/>
            <w:tcBorders>
              <w:top w:val="single" w:sz="8" w:space="0" w:color="008080"/>
              <w:bottom w:val="single" w:sz="8" w:space="0" w:color="008080"/>
              <w:right w:val="single" w:sz="8" w:space="0" w:color="008080"/>
            </w:tcBorders>
          </w:tcPr>
          <w:p w14:paraId="7B90C4CC" w14:textId="77777777" w:rsidR="00B357FA" w:rsidRDefault="00B357FA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6752" w:type="dxa"/>
            <w:tcBorders>
              <w:top w:val="single" w:sz="8" w:space="0" w:color="008080"/>
              <w:left w:val="single" w:sz="8" w:space="0" w:color="008080"/>
              <w:bottom w:val="single" w:sz="8" w:space="0" w:color="008080"/>
              <w:right w:val="thinThickMediumGap" w:sz="4" w:space="0" w:color="008080"/>
            </w:tcBorders>
          </w:tcPr>
          <w:p w14:paraId="7BDAC0B0" w14:textId="77777777" w:rsidR="00B357FA" w:rsidRDefault="00B357FA"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 w:rsidR="00B357FA" w14:paraId="32E1B73A" w14:textId="77777777">
        <w:trPr>
          <w:trHeight w:val="3559"/>
        </w:trPr>
        <w:tc>
          <w:tcPr>
            <w:tcW w:w="4048" w:type="dxa"/>
            <w:tcBorders>
              <w:top w:val="single" w:sz="8" w:space="0" w:color="008080"/>
              <w:bottom w:val="nil"/>
              <w:right w:val="single" w:sz="8" w:space="0" w:color="008080"/>
            </w:tcBorders>
          </w:tcPr>
          <w:p w14:paraId="50124BF6" w14:textId="77777777" w:rsidR="00B357FA" w:rsidRDefault="00B357FA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6752" w:type="dxa"/>
            <w:tcBorders>
              <w:top w:val="single" w:sz="8" w:space="0" w:color="008080"/>
              <w:left w:val="single" w:sz="8" w:space="0" w:color="008080"/>
              <w:bottom w:val="nil"/>
              <w:right w:val="thinThickMediumGap" w:sz="4" w:space="0" w:color="008080"/>
            </w:tcBorders>
          </w:tcPr>
          <w:p w14:paraId="68F8FBD3" w14:textId="77777777" w:rsidR="00B357FA" w:rsidRDefault="00B357FA"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 w:rsidR="00B357FA" w14:paraId="446DF1D8" w14:textId="77777777">
        <w:trPr>
          <w:trHeight w:val="360"/>
        </w:trPr>
        <w:tc>
          <w:tcPr>
            <w:tcW w:w="10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 w14:paraId="183F034A" w14:textId="77777777" w:rsidR="00B357FA" w:rsidRDefault="004A421F">
            <w:pPr>
              <w:pStyle w:val="TableParagraph"/>
              <w:spacing w:before="9" w:line="331" w:lineRule="exact"/>
              <w:ind w:left="303"/>
              <w:rPr>
                <w:rFonts w:ascii="Calibri"/>
                <w:sz w:val="28"/>
              </w:rPr>
            </w:pPr>
            <w:r>
              <w:rPr>
                <w:rFonts w:ascii="Calibri"/>
                <w:color w:val="FFFFFF"/>
                <w:sz w:val="28"/>
              </w:rPr>
              <w:t>Decisions</w:t>
            </w:r>
          </w:p>
        </w:tc>
      </w:tr>
      <w:tr w:rsidR="00B357FA" w14:paraId="63A26A0D" w14:textId="77777777">
        <w:trPr>
          <w:trHeight w:val="2635"/>
        </w:trPr>
        <w:tc>
          <w:tcPr>
            <w:tcW w:w="10800" w:type="dxa"/>
            <w:gridSpan w:val="2"/>
            <w:tcBorders>
              <w:top w:val="nil"/>
              <w:bottom w:val="thinThickMediumGap" w:sz="4" w:space="0" w:color="008080"/>
              <w:right w:val="thinThickMediumGap" w:sz="4" w:space="0" w:color="008080"/>
            </w:tcBorders>
          </w:tcPr>
          <w:p w14:paraId="48E3BBA4" w14:textId="77777777" w:rsidR="00B357FA" w:rsidRDefault="00B357FA">
            <w:pPr>
              <w:pStyle w:val="TableParagraph"/>
              <w:rPr>
                <w:rFonts w:ascii="Times New Roman"/>
                <w:sz w:val="32"/>
              </w:rPr>
            </w:pPr>
          </w:p>
        </w:tc>
      </w:tr>
    </w:tbl>
    <w:p w14:paraId="68CB6F01" w14:textId="77777777" w:rsidR="004A421F" w:rsidRDefault="004A421F"/>
    <w:sectPr w:rsidR="004A421F">
      <w:pgSz w:w="12240" w:h="15840"/>
      <w:pgMar w:top="520" w:right="54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05188"/>
    <w:multiLevelType w:val="hybridMultilevel"/>
    <w:tmpl w:val="11CC31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E7E1A"/>
    <w:multiLevelType w:val="hybridMultilevel"/>
    <w:tmpl w:val="04B25BB4"/>
    <w:lvl w:ilvl="0" w:tplc="7C008726">
      <w:start w:val="3"/>
      <w:numFmt w:val="decimal"/>
      <w:lvlText w:val="%1."/>
      <w:lvlJc w:val="left"/>
      <w:pPr>
        <w:ind w:left="268" w:hanging="268"/>
      </w:pPr>
      <w:rPr>
        <w:rFonts w:ascii="Arial" w:eastAsia="Arial" w:hAnsi="Arial" w:cs="Arial" w:hint="default"/>
        <w:b/>
        <w:bCs/>
        <w:spacing w:val="-2"/>
        <w:w w:val="100"/>
        <w:sz w:val="24"/>
        <w:szCs w:val="24"/>
        <w:lang w:val="en-US" w:eastAsia="en-US" w:bidi="en-US"/>
      </w:rPr>
    </w:lvl>
    <w:lvl w:ilvl="1" w:tplc="6700C9BA">
      <w:numFmt w:val="bullet"/>
      <w:lvlText w:val=""/>
      <w:lvlJc w:val="left"/>
      <w:pPr>
        <w:ind w:left="800" w:hanging="360"/>
      </w:pPr>
      <w:rPr>
        <w:rFonts w:ascii="Symbol" w:eastAsia="Symbol" w:hAnsi="Symbol" w:cs="Symbol" w:hint="default"/>
        <w:w w:val="98"/>
        <w:sz w:val="20"/>
        <w:szCs w:val="20"/>
        <w:lang w:val="en-US" w:eastAsia="en-US" w:bidi="en-US"/>
      </w:rPr>
    </w:lvl>
    <w:lvl w:ilvl="2" w:tplc="86BAF41C">
      <w:numFmt w:val="bullet"/>
      <w:lvlText w:val="•"/>
      <w:lvlJc w:val="left"/>
      <w:pPr>
        <w:ind w:left="1913" w:hanging="360"/>
      </w:pPr>
      <w:rPr>
        <w:rFonts w:hint="default"/>
        <w:lang w:val="en-US" w:eastAsia="en-US" w:bidi="en-US"/>
      </w:rPr>
    </w:lvl>
    <w:lvl w:ilvl="3" w:tplc="5B705D44">
      <w:numFmt w:val="bullet"/>
      <w:lvlText w:val="•"/>
      <w:lvlJc w:val="left"/>
      <w:pPr>
        <w:ind w:left="3027" w:hanging="360"/>
      </w:pPr>
      <w:rPr>
        <w:rFonts w:hint="default"/>
        <w:lang w:val="en-US" w:eastAsia="en-US" w:bidi="en-US"/>
      </w:rPr>
    </w:lvl>
    <w:lvl w:ilvl="4" w:tplc="6E4E0ECE">
      <w:numFmt w:val="bullet"/>
      <w:lvlText w:val="•"/>
      <w:lvlJc w:val="left"/>
      <w:pPr>
        <w:ind w:left="4141" w:hanging="360"/>
      </w:pPr>
      <w:rPr>
        <w:rFonts w:hint="default"/>
        <w:lang w:val="en-US" w:eastAsia="en-US" w:bidi="en-US"/>
      </w:rPr>
    </w:lvl>
    <w:lvl w:ilvl="5" w:tplc="35DA5248">
      <w:numFmt w:val="bullet"/>
      <w:lvlText w:val="•"/>
      <w:lvlJc w:val="left"/>
      <w:pPr>
        <w:ind w:left="5254" w:hanging="360"/>
      </w:pPr>
      <w:rPr>
        <w:rFonts w:hint="default"/>
        <w:lang w:val="en-US" w:eastAsia="en-US" w:bidi="en-US"/>
      </w:rPr>
    </w:lvl>
    <w:lvl w:ilvl="6" w:tplc="FF68FD1A">
      <w:numFmt w:val="bullet"/>
      <w:lvlText w:val="•"/>
      <w:lvlJc w:val="left"/>
      <w:pPr>
        <w:ind w:left="6368" w:hanging="360"/>
      </w:pPr>
      <w:rPr>
        <w:rFonts w:hint="default"/>
        <w:lang w:val="en-US" w:eastAsia="en-US" w:bidi="en-US"/>
      </w:rPr>
    </w:lvl>
    <w:lvl w:ilvl="7" w:tplc="7EB4499A">
      <w:numFmt w:val="bullet"/>
      <w:lvlText w:val="•"/>
      <w:lvlJc w:val="left"/>
      <w:pPr>
        <w:ind w:left="7482" w:hanging="360"/>
      </w:pPr>
      <w:rPr>
        <w:rFonts w:hint="default"/>
        <w:lang w:val="en-US" w:eastAsia="en-US" w:bidi="en-US"/>
      </w:rPr>
    </w:lvl>
    <w:lvl w:ilvl="8" w:tplc="0D0E270E">
      <w:numFmt w:val="bullet"/>
      <w:lvlText w:val="•"/>
      <w:lvlJc w:val="left"/>
      <w:pPr>
        <w:ind w:left="8595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12D828DF"/>
    <w:multiLevelType w:val="hybridMultilevel"/>
    <w:tmpl w:val="568EF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C11F4E"/>
    <w:multiLevelType w:val="hybridMultilevel"/>
    <w:tmpl w:val="2BD0549A"/>
    <w:lvl w:ilvl="0" w:tplc="0409000D">
      <w:start w:val="1"/>
      <w:numFmt w:val="bullet"/>
      <w:lvlText w:val=""/>
      <w:lvlJc w:val="left"/>
      <w:pPr>
        <w:ind w:left="2314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0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74" w:hanging="360"/>
      </w:pPr>
      <w:rPr>
        <w:rFonts w:ascii="Wingdings" w:hAnsi="Wingdings" w:hint="default"/>
      </w:rPr>
    </w:lvl>
  </w:abstractNum>
  <w:abstractNum w:abstractNumId="4" w15:restartNumberingAfterBreak="0">
    <w:nsid w:val="18565956"/>
    <w:multiLevelType w:val="hybridMultilevel"/>
    <w:tmpl w:val="FC2259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AD1311"/>
    <w:multiLevelType w:val="hybridMultilevel"/>
    <w:tmpl w:val="58BA66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755256"/>
    <w:multiLevelType w:val="hybridMultilevel"/>
    <w:tmpl w:val="CE820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686351"/>
    <w:multiLevelType w:val="hybridMultilevel"/>
    <w:tmpl w:val="A7F630A6"/>
    <w:lvl w:ilvl="0" w:tplc="AC86FD26">
      <w:start w:val="7"/>
      <w:numFmt w:val="decimal"/>
      <w:lvlText w:val="%1."/>
      <w:lvlJc w:val="left"/>
      <w:pPr>
        <w:ind w:left="384" w:hanging="268"/>
      </w:pPr>
      <w:rPr>
        <w:rFonts w:ascii="Arial" w:eastAsia="Arial" w:hAnsi="Arial" w:cs="Arial" w:hint="default"/>
        <w:b/>
        <w:bCs/>
        <w:spacing w:val="-2"/>
        <w:w w:val="100"/>
        <w:sz w:val="24"/>
        <w:szCs w:val="24"/>
        <w:lang w:val="en-US" w:eastAsia="en-US" w:bidi="en-US"/>
      </w:rPr>
    </w:lvl>
    <w:lvl w:ilvl="1" w:tplc="57D26FDC">
      <w:numFmt w:val="bullet"/>
      <w:lvlText w:val=""/>
      <w:lvlJc w:val="left"/>
      <w:pPr>
        <w:ind w:left="808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2" w:tplc="BD365362">
      <w:numFmt w:val="bullet"/>
      <w:lvlText w:val="•"/>
      <w:lvlJc w:val="left"/>
      <w:pPr>
        <w:ind w:left="1944" w:hanging="361"/>
      </w:pPr>
      <w:rPr>
        <w:rFonts w:hint="default"/>
        <w:lang w:val="en-US" w:eastAsia="en-US" w:bidi="en-US"/>
      </w:rPr>
    </w:lvl>
    <w:lvl w:ilvl="3" w:tplc="4CCA48A4">
      <w:numFmt w:val="bullet"/>
      <w:lvlText w:val="•"/>
      <w:lvlJc w:val="left"/>
      <w:pPr>
        <w:ind w:left="3088" w:hanging="361"/>
      </w:pPr>
      <w:rPr>
        <w:rFonts w:hint="default"/>
        <w:lang w:val="en-US" w:eastAsia="en-US" w:bidi="en-US"/>
      </w:rPr>
    </w:lvl>
    <w:lvl w:ilvl="4" w:tplc="081EBB58">
      <w:numFmt w:val="bullet"/>
      <w:lvlText w:val="•"/>
      <w:lvlJc w:val="left"/>
      <w:pPr>
        <w:ind w:left="4233" w:hanging="361"/>
      </w:pPr>
      <w:rPr>
        <w:rFonts w:hint="default"/>
        <w:lang w:val="en-US" w:eastAsia="en-US" w:bidi="en-US"/>
      </w:rPr>
    </w:lvl>
    <w:lvl w:ilvl="5" w:tplc="8E5A73A2">
      <w:numFmt w:val="bullet"/>
      <w:lvlText w:val="•"/>
      <w:lvlJc w:val="left"/>
      <w:pPr>
        <w:ind w:left="5377" w:hanging="361"/>
      </w:pPr>
      <w:rPr>
        <w:rFonts w:hint="default"/>
        <w:lang w:val="en-US" w:eastAsia="en-US" w:bidi="en-US"/>
      </w:rPr>
    </w:lvl>
    <w:lvl w:ilvl="6" w:tplc="A5E02DAC">
      <w:numFmt w:val="bullet"/>
      <w:lvlText w:val="•"/>
      <w:lvlJc w:val="left"/>
      <w:pPr>
        <w:ind w:left="6522" w:hanging="361"/>
      </w:pPr>
      <w:rPr>
        <w:rFonts w:hint="default"/>
        <w:lang w:val="en-US" w:eastAsia="en-US" w:bidi="en-US"/>
      </w:rPr>
    </w:lvl>
    <w:lvl w:ilvl="7" w:tplc="8D4AE258">
      <w:numFmt w:val="bullet"/>
      <w:lvlText w:val="•"/>
      <w:lvlJc w:val="left"/>
      <w:pPr>
        <w:ind w:left="7666" w:hanging="361"/>
      </w:pPr>
      <w:rPr>
        <w:rFonts w:hint="default"/>
        <w:lang w:val="en-US" w:eastAsia="en-US" w:bidi="en-US"/>
      </w:rPr>
    </w:lvl>
    <w:lvl w:ilvl="8" w:tplc="E4D45F4E">
      <w:numFmt w:val="bullet"/>
      <w:lvlText w:val="•"/>
      <w:lvlJc w:val="left"/>
      <w:pPr>
        <w:ind w:left="8811" w:hanging="361"/>
      </w:pPr>
      <w:rPr>
        <w:rFonts w:hint="default"/>
        <w:lang w:val="en-US" w:eastAsia="en-US" w:bidi="en-US"/>
      </w:rPr>
    </w:lvl>
  </w:abstractNum>
  <w:abstractNum w:abstractNumId="8" w15:restartNumberingAfterBreak="0">
    <w:nsid w:val="409718F3"/>
    <w:multiLevelType w:val="hybridMultilevel"/>
    <w:tmpl w:val="81D66224"/>
    <w:lvl w:ilvl="0" w:tplc="58BA38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26595A"/>
    <w:multiLevelType w:val="hybridMultilevel"/>
    <w:tmpl w:val="1D3CEC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2943295"/>
    <w:multiLevelType w:val="hybridMultilevel"/>
    <w:tmpl w:val="7DB0421E"/>
    <w:lvl w:ilvl="0" w:tplc="F3942BEA">
      <w:numFmt w:val="bullet"/>
      <w:lvlText w:val="•"/>
      <w:lvlJc w:val="left"/>
      <w:pPr>
        <w:ind w:left="720" w:hanging="360"/>
      </w:pPr>
      <w:rPr>
        <w:rFonts w:hint="default"/>
        <w:b w:val="0"/>
        <w:bCs/>
        <w:sz w:val="20"/>
        <w:szCs w:val="20"/>
        <w:lang w:val="en-US" w:eastAsia="en-US" w:bidi="en-US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E731EC"/>
    <w:multiLevelType w:val="hybridMultilevel"/>
    <w:tmpl w:val="50BA558A"/>
    <w:lvl w:ilvl="0" w:tplc="84A2CD54">
      <w:start w:val="2"/>
      <w:numFmt w:val="decimal"/>
      <w:lvlText w:val="%1."/>
      <w:lvlJc w:val="left"/>
      <w:pPr>
        <w:ind w:left="268" w:hanging="268"/>
      </w:pPr>
      <w:rPr>
        <w:rFonts w:ascii="Arial" w:eastAsia="Arial" w:hAnsi="Arial" w:cs="Arial" w:hint="default"/>
        <w:b/>
        <w:bCs/>
        <w:spacing w:val="-2"/>
        <w:w w:val="100"/>
        <w:sz w:val="24"/>
        <w:szCs w:val="24"/>
        <w:lang w:val="en-US" w:eastAsia="en-US" w:bidi="en-US"/>
      </w:rPr>
    </w:lvl>
    <w:lvl w:ilvl="1" w:tplc="96F48710">
      <w:numFmt w:val="bullet"/>
      <w:lvlText w:val=""/>
      <w:lvlJc w:val="left"/>
      <w:pPr>
        <w:ind w:left="800" w:hanging="360"/>
      </w:pPr>
      <w:rPr>
        <w:rFonts w:ascii="Symbol" w:eastAsia="Symbol" w:hAnsi="Symbol" w:cs="Symbol" w:hint="default"/>
        <w:w w:val="98"/>
        <w:sz w:val="20"/>
        <w:szCs w:val="20"/>
        <w:lang w:val="en-US" w:eastAsia="en-US" w:bidi="en-US"/>
      </w:rPr>
    </w:lvl>
    <w:lvl w:ilvl="2" w:tplc="04090003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  <w:lang w:val="en-US" w:eastAsia="en-US" w:bidi="en-US"/>
      </w:rPr>
    </w:lvl>
    <w:lvl w:ilvl="3" w:tplc="CB309E88">
      <w:numFmt w:val="bullet"/>
      <w:lvlText w:val="•"/>
      <w:lvlJc w:val="left"/>
      <w:pPr>
        <w:ind w:left="3027" w:hanging="360"/>
      </w:pPr>
      <w:rPr>
        <w:rFonts w:hint="default"/>
        <w:lang w:val="en-US" w:eastAsia="en-US" w:bidi="en-US"/>
      </w:rPr>
    </w:lvl>
    <w:lvl w:ilvl="4" w:tplc="3E28DECC">
      <w:numFmt w:val="bullet"/>
      <w:lvlText w:val="•"/>
      <w:lvlJc w:val="left"/>
      <w:pPr>
        <w:ind w:left="4141" w:hanging="360"/>
      </w:pPr>
      <w:rPr>
        <w:rFonts w:hint="default"/>
        <w:lang w:val="en-US" w:eastAsia="en-US" w:bidi="en-US"/>
      </w:rPr>
    </w:lvl>
    <w:lvl w:ilvl="5" w:tplc="C958E264">
      <w:numFmt w:val="bullet"/>
      <w:lvlText w:val="•"/>
      <w:lvlJc w:val="left"/>
      <w:pPr>
        <w:ind w:left="5254" w:hanging="360"/>
      </w:pPr>
      <w:rPr>
        <w:rFonts w:hint="default"/>
        <w:lang w:val="en-US" w:eastAsia="en-US" w:bidi="en-US"/>
      </w:rPr>
    </w:lvl>
    <w:lvl w:ilvl="6" w:tplc="94D07AAA">
      <w:numFmt w:val="bullet"/>
      <w:lvlText w:val="•"/>
      <w:lvlJc w:val="left"/>
      <w:pPr>
        <w:ind w:left="6368" w:hanging="360"/>
      </w:pPr>
      <w:rPr>
        <w:rFonts w:hint="default"/>
        <w:lang w:val="en-US" w:eastAsia="en-US" w:bidi="en-US"/>
      </w:rPr>
    </w:lvl>
    <w:lvl w:ilvl="7" w:tplc="6026FABE">
      <w:numFmt w:val="bullet"/>
      <w:lvlText w:val="•"/>
      <w:lvlJc w:val="left"/>
      <w:pPr>
        <w:ind w:left="7482" w:hanging="360"/>
      </w:pPr>
      <w:rPr>
        <w:rFonts w:hint="default"/>
        <w:lang w:val="en-US" w:eastAsia="en-US" w:bidi="en-US"/>
      </w:rPr>
    </w:lvl>
    <w:lvl w:ilvl="8" w:tplc="D23023AC">
      <w:numFmt w:val="bullet"/>
      <w:lvlText w:val="•"/>
      <w:lvlJc w:val="left"/>
      <w:pPr>
        <w:ind w:left="8595" w:hanging="360"/>
      </w:pPr>
      <w:rPr>
        <w:rFonts w:hint="default"/>
        <w:lang w:val="en-US" w:eastAsia="en-US" w:bidi="en-US"/>
      </w:rPr>
    </w:lvl>
  </w:abstractNum>
  <w:abstractNum w:abstractNumId="12" w15:restartNumberingAfterBreak="0">
    <w:nsid w:val="585B7317"/>
    <w:multiLevelType w:val="hybridMultilevel"/>
    <w:tmpl w:val="2C5AE98C"/>
    <w:lvl w:ilvl="0" w:tplc="F3942BEA">
      <w:numFmt w:val="bullet"/>
      <w:lvlText w:val="•"/>
      <w:lvlJc w:val="left"/>
      <w:pPr>
        <w:ind w:left="628" w:hanging="360"/>
      </w:pPr>
      <w:rPr>
        <w:rFonts w:hint="default"/>
        <w:b w:val="0"/>
        <w:bCs/>
        <w:sz w:val="20"/>
        <w:szCs w:val="20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E97089"/>
    <w:multiLevelType w:val="hybridMultilevel"/>
    <w:tmpl w:val="FA343CAE"/>
    <w:lvl w:ilvl="0" w:tplc="84A2CD54">
      <w:start w:val="2"/>
      <w:numFmt w:val="decimal"/>
      <w:lvlText w:val="%1."/>
      <w:lvlJc w:val="left"/>
      <w:pPr>
        <w:ind w:left="268" w:hanging="268"/>
      </w:pPr>
      <w:rPr>
        <w:rFonts w:ascii="Arial" w:eastAsia="Arial" w:hAnsi="Arial" w:cs="Arial" w:hint="default"/>
        <w:b/>
        <w:bCs/>
        <w:spacing w:val="-2"/>
        <w:w w:val="100"/>
        <w:sz w:val="24"/>
        <w:szCs w:val="24"/>
        <w:lang w:val="en-US" w:eastAsia="en-US" w:bidi="en-US"/>
      </w:rPr>
    </w:lvl>
    <w:lvl w:ilvl="1" w:tplc="96F48710">
      <w:numFmt w:val="bullet"/>
      <w:lvlText w:val=""/>
      <w:lvlJc w:val="left"/>
      <w:pPr>
        <w:ind w:left="800" w:hanging="360"/>
      </w:pPr>
      <w:rPr>
        <w:rFonts w:ascii="Symbol" w:eastAsia="Symbol" w:hAnsi="Symbol" w:cs="Symbol" w:hint="default"/>
        <w:w w:val="98"/>
        <w:sz w:val="20"/>
        <w:szCs w:val="20"/>
        <w:lang w:val="en-US" w:eastAsia="en-US" w:bidi="en-US"/>
      </w:rPr>
    </w:lvl>
    <w:lvl w:ilvl="2" w:tplc="04090003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  <w:lang w:val="en-US" w:eastAsia="en-US" w:bidi="en-US"/>
      </w:rPr>
    </w:lvl>
    <w:lvl w:ilvl="3" w:tplc="CB309E88">
      <w:numFmt w:val="bullet"/>
      <w:lvlText w:val="•"/>
      <w:lvlJc w:val="left"/>
      <w:pPr>
        <w:ind w:left="3027" w:hanging="360"/>
      </w:pPr>
      <w:rPr>
        <w:rFonts w:hint="default"/>
        <w:lang w:val="en-US" w:eastAsia="en-US" w:bidi="en-US"/>
      </w:rPr>
    </w:lvl>
    <w:lvl w:ilvl="4" w:tplc="3E28DECC">
      <w:numFmt w:val="bullet"/>
      <w:lvlText w:val="•"/>
      <w:lvlJc w:val="left"/>
      <w:pPr>
        <w:ind w:left="4141" w:hanging="360"/>
      </w:pPr>
      <w:rPr>
        <w:rFonts w:hint="default"/>
        <w:lang w:val="en-US" w:eastAsia="en-US" w:bidi="en-US"/>
      </w:rPr>
    </w:lvl>
    <w:lvl w:ilvl="5" w:tplc="C958E264">
      <w:numFmt w:val="bullet"/>
      <w:lvlText w:val="•"/>
      <w:lvlJc w:val="left"/>
      <w:pPr>
        <w:ind w:left="5254" w:hanging="360"/>
      </w:pPr>
      <w:rPr>
        <w:rFonts w:hint="default"/>
        <w:lang w:val="en-US" w:eastAsia="en-US" w:bidi="en-US"/>
      </w:rPr>
    </w:lvl>
    <w:lvl w:ilvl="6" w:tplc="94D07AAA">
      <w:numFmt w:val="bullet"/>
      <w:lvlText w:val="•"/>
      <w:lvlJc w:val="left"/>
      <w:pPr>
        <w:ind w:left="6368" w:hanging="360"/>
      </w:pPr>
      <w:rPr>
        <w:rFonts w:hint="default"/>
        <w:lang w:val="en-US" w:eastAsia="en-US" w:bidi="en-US"/>
      </w:rPr>
    </w:lvl>
    <w:lvl w:ilvl="7" w:tplc="6026FABE">
      <w:numFmt w:val="bullet"/>
      <w:lvlText w:val="•"/>
      <w:lvlJc w:val="left"/>
      <w:pPr>
        <w:ind w:left="7482" w:hanging="360"/>
      </w:pPr>
      <w:rPr>
        <w:rFonts w:hint="default"/>
        <w:lang w:val="en-US" w:eastAsia="en-US" w:bidi="en-US"/>
      </w:rPr>
    </w:lvl>
    <w:lvl w:ilvl="8" w:tplc="D23023AC">
      <w:numFmt w:val="bullet"/>
      <w:lvlText w:val="•"/>
      <w:lvlJc w:val="left"/>
      <w:pPr>
        <w:ind w:left="8595" w:hanging="360"/>
      </w:pPr>
      <w:rPr>
        <w:rFonts w:hint="default"/>
        <w:lang w:val="en-US" w:eastAsia="en-US" w:bidi="en-US"/>
      </w:rPr>
    </w:lvl>
  </w:abstractNum>
  <w:abstractNum w:abstractNumId="14" w15:restartNumberingAfterBreak="0">
    <w:nsid w:val="5E3F4FAC"/>
    <w:multiLevelType w:val="hybridMultilevel"/>
    <w:tmpl w:val="60368B64"/>
    <w:lvl w:ilvl="0" w:tplc="E5A477AE">
      <w:start w:val="6"/>
      <w:numFmt w:val="decimal"/>
      <w:lvlText w:val="%1."/>
      <w:lvlJc w:val="left"/>
      <w:pPr>
        <w:ind w:left="268" w:hanging="268"/>
      </w:pPr>
      <w:rPr>
        <w:rFonts w:ascii="Arial" w:eastAsia="Arial" w:hAnsi="Arial" w:cs="Arial" w:hint="default"/>
        <w:b/>
        <w:bCs/>
        <w:spacing w:val="-2"/>
        <w:w w:val="100"/>
        <w:sz w:val="24"/>
        <w:szCs w:val="24"/>
        <w:lang w:val="en-US" w:eastAsia="en-US" w:bidi="en-US"/>
      </w:rPr>
    </w:lvl>
    <w:lvl w:ilvl="1" w:tplc="CF0A65F4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2" w:tplc="D004D28E">
      <w:numFmt w:val="bullet"/>
      <w:lvlText w:val="•"/>
      <w:lvlJc w:val="left"/>
      <w:pPr>
        <w:ind w:left="1931" w:hanging="361"/>
      </w:pPr>
      <w:rPr>
        <w:rFonts w:hint="default"/>
        <w:lang w:val="en-US" w:eastAsia="en-US" w:bidi="en-US"/>
      </w:rPr>
    </w:lvl>
    <w:lvl w:ilvl="3" w:tplc="27F2D884">
      <w:numFmt w:val="bullet"/>
      <w:lvlText w:val="•"/>
      <w:lvlJc w:val="left"/>
      <w:pPr>
        <w:ind w:left="3042" w:hanging="361"/>
      </w:pPr>
      <w:rPr>
        <w:rFonts w:hint="default"/>
        <w:lang w:val="en-US" w:eastAsia="en-US" w:bidi="en-US"/>
      </w:rPr>
    </w:lvl>
    <w:lvl w:ilvl="4" w:tplc="E684D4B0">
      <w:numFmt w:val="bullet"/>
      <w:lvlText w:val="•"/>
      <w:lvlJc w:val="left"/>
      <w:pPr>
        <w:ind w:left="4154" w:hanging="361"/>
      </w:pPr>
      <w:rPr>
        <w:rFonts w:hint="default"/>
        <w:lang w:val="en-US" w:eastAsia="en-US" w:bidi="en-US"/>
      </w:rPr>
    </w:lvl>
    <w:lvl w:ilvl="5" w:tplc="E8CA3790">
      <w:numFmt w:val="bullet"/>
      <w:lvlText w:val="•"/>
      <w:lvlJc w:val="left"/>
      <w:pPr>
        <w:ind w:left="5265" w:hanging="361"/>
      </w:pPr>
      <w:rPr>
        <w:rFonts w:hint="default"/>
        <w:lang w:val="en-US" w:eastAsia="en-US" w:bidi="en-US"/>
      </w:rPr>
    </w:lvl>
    <w:lvl w:ilvl="6" w:tplc="FC8C4F6C">
      <w:numFmt w:val="bullet"/>
      <w:lvlText w:val="•"/>
      <w:lvlJc w:val="left"/>
      <w:pPr>
        <w:ind w:left="6377" w:hanging="361"/>
      </w:pPr>
      <w:rPr>
        <w:rFonts w:hint="default"/>
        <w:lang w:val="en-US" w:eastAsia="en-US" w:bidi="en-US"/>
      </w:rPr>
    </w:lvl>
    <w:lvl w:ilvl="7" w:tplc="3C54CDE4">
      <w:numFmt w:val="bullet"/>
      <w:lvlText w:val="•"/>
      <w:lvlJc w:val="left"/>
      <w:pPr>
        <w:ind w:left="7488" w:hanging="361"/>
      </w:pPr>
      <w:rPr>
        <w:rFonts w:hint="default"/>
        <w:lang w:val="en-US" w:eastAsia="en-US" w:bidi="en-US"/>
      </w:rPr>
    </w:lvl>
    <w:lvl w:ilvl="8" w:tplc="607CDCEC">
      <w:numFmt w:val="bullet"/>
      <w:lvlText w:val="•"/>
      <w:lvlJc w:val="left"/>
      <w:pPr>
        <w:ind w:left="8600" w:hanging="361"/>
      </w:pPr>
      <w:rPr>
        <w:rFonts w:hint="default"/>
        <w:lang w:val="en-US" w:eastAsia="en-US" w:bidi="en-US"/>
      </w:rPr>
    </w:lvl>
  </w:abstractNum>
  <w:abstractNum w:abstractNumId="15" w15:restartNumberingAfterBreak="0">
    <w:nsid w:val="68164FC6"/>
    <w:multiLevelType w:val="hybridMultilevel"/>
    <w:tmpl w:val="B4F23808"/>
    <w:lvl w:ilvl="0" w:tplc="F3942BEA">
      <w:numFmt w:val="bullet"/>
      <w:lvlText w:val="•"/>
      <w:lvlJc w:val="left"/>
      <w:pPr>
        <w:ind w:left="628" w:hanging="360"/>
      </w:pPr>
      <w:rPr>
        <w:rFonts w:hint="default"/>
        <w:b w:val="0"/>
        <w:bCs/>
        <w:sz w:val="20"/>
        <w:szCs w:val="20"/>
        <w:lang w:val="en-US" w:eastAsia="en-US" w:bidi="en-US"/>
      </w:rPr>
    </w:lvl>
    <w:lvl w:ilvl="1" w:tplc="04090003">
      <w:start w:val="1"/>
      <w:numFmt w:val="bullet"/>
      <w:lvlText w:val="o"/>
      <w:lvlJc w:val="left"/>
      <w:pPr>
        <w:ind w:left="1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88" w:hanging="360"/>
      </w:pPr>
      <w:rPr>
        <w:rFonts w:ascii="Wingdings" w:hAnsi="Wingdings" w:hint="default"/>
      </w:rPr>
    </w:lvl>
  </w:abstractNum>
  <w:abstractNum w:abstractNumId="16" w15:restartNumberingAfterBreak="0">
    <w:nsid w:val="74ED6D51"/>
    <w:multiLevelType w:val="hybridMultilevel"/>
    <w:tmpl w:val="0596AB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9B61D1"/>
    <w:multiLevelType w:val="hybridMultilevel"/>
    <w:tmpl w:val="E6525494"/>
    <w:lvl w:ilvl="0" w:tplc="EE3621BE">
      <w:start w:val="4"/>
      <w:numFmt w:val="decimal"/>
      <w:lvlText w:val="%1."/>
      <w:lvlJc w:val="left"/>
      <w:pPr>
        <w:ind w:left="268" w:hanging="268"/>
      </w:pPr>
      <w:rPr>
        <w:rFonts w:asciiTheme="minorHAnsi" w:eastAsia="Arial" w:hAnsiTheme="minorHAnsi" w:cstheme="minorHAnsi" w:hint="default"/>
        <w:b/>
        <w:bCs/>
        <w:i w:val="0"/>
        <w:spacing w:val="-2"/>
        <w:w w:val="100"/>
        <w:sz w:val="24"/>
        <w:szCs w:val="24"/>
        <w:lang w:val="en-US" w:eastAsia="en-US" w:bidi="en-US"/>
      </w:rPr>
    </w:lvl>
    <w:lvl w:ilvl="1" w:tplc="710C34C2">
      <w:numFmt w:val="bullet"/>
      <w:lvlText w:val=""/>
      <w:lvlJc w:val="left"/>
      <w:pPr>
        <w:ind w:left="800" w:hanging="360"/>
      </w:pPr>
      <w:rPr>
        <w:rFonts w:ascii="Symbol" w:eastAsia="Symbol" w:hAnsi="Symbol" w:cs="Symbol" w:hint="default"/>
        <w:w w:val="98"/>
        <w:sz w:val="20"/>
        <w:szCs w:val="20"/>
        <w:lang w:val="en-US" w:eastAsia="en-US" w:bidi="en-US"/>
      </w:rPr>
    </w:lvl>
    <w:lvl w:ilvl="2" w:tplc="0409000D">
      <w:start w:val="1"/>
      <w:numFmt w:val="bullet"/>
      <w:lvlText w:val=""/>
      <w:lvlJc w:val="left"/>
      <w:pPr>
        <w:ind w:left="2012" w:hanging="361"/>
      </w:pPr>
      <w:rPr>
        <w:rFonts w:ascii="Wingdings" w:hAnsi="Wingdings" w:hint="default"/>
        <w:w w:val="100"/>
        <w:sz w:val="22"/>
        <w:szCs w:val="22"/>
        <w:lang w:val="en-US" w:eastAsia="en-US" w:bidi="en-US"/>
      </w:rPr>
    </w:lvl>
    <w:lvl w:ilvl="3" w:tplc="501E1F9A">
      <w:numFmt w:val="bullet"/>
      <w:lvlText w:val="•"/>
      <w:lvlJc w:val="left"/>
      <w:pPr>
        <w:ind w:left="3120" w:hanging="361"/>
      </w:pPr>
      <w:rPr>
        <w:rFonts w:hint="default"/>
        <w:lang w:val="en-US" w:eastAsia="en-US" w:bidi="en-US"/>
      </w:rPr>
    </w:lvl>
    <w:lvl w:ilvl="4" w:tplc="E034D404">
      <w:numFmt w:val="bullet"/>
      <w:lvlText w:val="•"/>
      <w:lvlJc w:val="left"/>
      <w:pPr>
        <w:ind w:left="4220" w:hanging="361"/>
      </w:pPr>
      <w:rPr>
        <w:rFonts w:hint="default"/>
        <w:lang w:val="en-US" w:eastAsia="en-US" w:bidi="en-US"/>
      </w:rPr>
    </w:lvl>
    <w:lvl w:ilvl="5" w:tplc="5C324D24">
      <w:numFmt w:val="bullet"/>
      <w:lvlText w:val="•"/>
      <w:lvlJc w:val="left"/>
      <w:pPr>
        <w:ind w:left="5321" w:hanging="361"/>
      </w:pPr>
      <w:rPr>
        <w:rFonts w:hint="default"/>
        <w:lang w:val="en-US" w:eastAsia="en-US" w:bidi="en-US"/>
      </w:rPr>
    </w:lvl>
    <w:lvl w:ilvl="6" w:tplc="DCB0F44E">
      <w:numFmt w:val="bullet"/>
      <w:lvlText w:val="•"/>
      <w:lvlJc w:val="left"/>
      <w:pPr>
        <w:ind w:left="6421" w:hanging="361"/>
      </w:pPr>
      <w:rPr>
        <w:rFonts w:hint="default"/>
        <w:lang w:val="en-US" w:eastAsia="en-US" w:bidi="en-US"/>
      </w:rPr>
    </w:lvl>
    <w:lvl w:ilvl="7" w:tplc="16D08014">
      <w:numFmt w:val="bullet"/>
      <w:lvlText w:val="•"/>
      <w:lvlJc w:val="left"/>
      <w:pPr>
        <w:ind w:left="7521" w:hanging="361"/>
      </w:pPr>
      <w:rPr>
        <w:rFonts w:hint="default"/>
        <w:lang w:val="en-US" w:eastAsia="en-US" w:bidi="en-US"/>
      </w:rPr>
    </w:lvl>
    <w:lvl w:ilvl="8" w:tplc="EB12A78A">
      <w:numFmt w:val="bullet"/>
      <w:lvlText w:val="•"/>
      <w:lvlJc w:val="left"/>
      <w:pPr>
        <w:ind w:left="8622" w:hanging="361"/>
      </w:pPr>
      <w:rPr>
        <w:rFonts w:hint="default"/>
        <w:lang w:val="en-US" w:eastAsia="en-US" w:bidi="en-US"/>
      </w:rPr>
    </w:lvl>
  </w:abstractNum>
  <w:abstractNum w:abstractNumId="18" w15:restartNumberingAfterBreak="0">
    <w:nsid w:val="7A097770"/>
    <w:multiLevelType w:val="hybridMultilevel"/>
    <w:tmpl w:val="5C6C1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4"/>
  </w:num>
  <w:num w:numId="3">
    <w:abstractNumId w:val="17"/>
  </w:num>
  <w:num w:numId="4">
    <w:abstractNumId w:val="1"/>
  </w:num>
  <w:num w:numId="5">
    <w:abstractNumId w:val="11"/>
  </w:num>
  <w:num w:numId="6">
    <w:abstractNumId w:val="2"/>
  </w:num>
  <w:num w:numId="7">
    <w:abstractNumId w:val="18"/>
  </w:num>
  <w:num w:numId="8">
    <w:abstractNumId w:val="3"/>
  </w:num>
  <w:num w:numId="9">
    <w:abstractNumId w:val="0"/>
  </w:num>
  <w:num w:numId="10">
    <w:abstractNumId w:val="6"/>
  </w:num>
  <w:num w:numId="11">
    <w:abstractNumId w:val="8"/>
  </w:num>
  <w:num w:numId="12">
    <w:abstractNumId w:val="15"/>
  </w:num>
  <w:num w:numId="13">
    <w:abstractNumId w:val="12"/>
  </w:num>
  <w:num w:numId="14">
    <w:abstractNumId w:val="10"/>
  </w:num>
  <w:num w:numId="15">
    <w:abstractNumId w:val="16"/>
  </w:num>
  <w:num w:numId="16">
    <w:abstractNumId w:val="13"/>
  </w:num>
  <w:num w:numId="17">
    <w:abstractNumId w:val="4"/>
  </w:num>
  <w:num w:numId="18">
    <w:abstractNumId w:val="5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7FA"/>
    <w:rsid w:val="00015625"/>
    <w:rsid w:val="00015BF9"/>
    <w:rsid w:val="000810E6"/>
    <w:rsid w:val="000970A6"/>
    <w:rsid w:val="000F270B"/>
    <w:rsid w:val="00132D5D"/>
    <w:rsid w:val="00155925"/>
    <w:rsid w:val="001B0EA0"/>
    <w:rsid w:val="00265D31"/>
    <w:rsid w:val="002B20D3"/>
    <w:rsid w:val="002B36F4"/>
    <w:rsid w:val="002D1503"/>
    <w:rsid w:val="00307E2C"/>
    <w:rsid w:val="00363300"/>
    <w:rsid w:val="003C6594"/>
    <w:rsid w:val="0043592C"/>
    <w:rsid w:val="00451DC2"/>
    <w:rsid w:val="004A0FFC"/>
    <w:rsid w:val="004A421F"/>
    <w:rsid w:val="004A78F3"/>
    <w:rsid w:val="004E30F2"/>
    <w:rsid w:val="004E710D"/>
    <w:rsid w:val="00546A85"/>
    <w:rsid w:val="005674E7"/>
    <w:rsid w:val="00594016"/>
    <w:rsid w:val="00644273"/>
    <w:rsid w:val="00685012"/>
    <w:rsid w:val="00755BF5"/>
    <w:rsid w:val="007A2B9E"/>
    <w:rsid w:val="007B78E5"/>
    <w:rsid w:val="008279A8"/>
    <w:rsid w:val="00855C15"/>
    <w:rsid w:val="0088414F"/>
    <w:rsid w:val="0089354E"/>
    <w:rsid w:val="008A0DDA"/>
    <w:rsid w:val="008B73A5"/>
    <w:rsid w:val="009000C5"/>
    <w:rsid w:val="009A7AC3"/>
    <w:rsid w:val="00A42825"/>
    <w:rsid w:val="00AA57D7"/>
    <w:rsid w:val="00AB30B9"/>
    <w:rsid w:val="00AF71C0"/>
    <w:rsid w:val="00B357FA"/>
    <w:rsid w:val="00B37F09"/>
    <w:rsid w:val="00B45F6F"/>
    <w:rsid w:val="00B85D8D"/>
    <w:rsid w:val="00B91A9B"/>
    <w:rsid w:val="00BA3C3D"/>
    <w:rsid w:val="00BA7F7E"/>
    <w:rsid w:val="00C04122"/>
    <w:rsid w:val="00C87748"/>
    <w:rsid w:val="00C9782F"/>
    <w:rsid w:val="00CA10F1"/>
    <w:rsid w:val="00CE0ABC"/>
    <w:rsid w:val="00D06D66"/>
    <w:rsid w:val="00D14CDE"/>
    <w:rsid w:val="00D32302"/>
    <w:rsid w:val="00D35712"/>
    <w:rsid w:val="00DE1972"/>
    <w:rsid w:val="00E200B7"/>
    <w:rsid w:val="00E42D4F"/>
    <w:rsid w:val="00E5463A"/>
    <w:rsid w:val="00E93C1A"/>
    <w:rsid w:val="00EA37D3"/>
    <w:rsid w:val="00EF677D"/>
    <w:rsid w:val="00F13824"/>
    <w:rsid w:val="00F13EFA"/>
    <w:rsid w:val="00F25B4E"/>
    <w:rsid w:val="00F96B32"/>
    <w:rsid w:val="00FA714B"/>
    <w:rsid w:val="00FB7C5B"/>
    <w:rsid w:val="00FF3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7A909"/>
  <w15:docId w15:val="{E437BD10-EE62-4B18-8241-E396F6537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spacing w:before="111"/>
      <w:ind w:left="384" w:hanging="269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C87748"/>
    <w:rPr>
      <w:rFonts w:ascii="Arial" w:eastAsia="Arial" w:hAnsi="Arial" w:cs="Arial"/>
      <w:lang w:bidi="en-US"/>
    </w:rPr>
  </w:style>
  <w:style w:type="character" w:styleId="Hyperlink">
    <w:name w:val="Hyperlink"/>
    <w:basedOn w:val="DefaultParagraphFont"/>
    <w:uiPriority w:val="99"/>
    <w:unhideWhenUsed/>
    <w:rsid w:val="0089354E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70A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70A6"/>
    <w:rPr>
      <w:rFonts w:ascii="Segoe UI" w:eastAsia="Arial" w:hAnsi="Segoe UI" w:cs="Segoe UI"/>
      <w:sz w:val="18"/>
      <w:szCs w:val="18"/>
      <w:lang w:bidi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55C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9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coic.org/core3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jpeg"/><Relationship Id="rId5" Type="http://schemas.openxmlformats.org/officeDocument/2006/relationships/numbering" Target="numbering.xml"/><Relationship Id="rId15" Type="http://schemas.openxmlformats.org/officeDocument/2006/relationships/hyperlink" Target="https://teams.microsoft.com/l/meetup-join/19%3ameeting_NTNmMjUxYWItY2I4YS00M2NlLWExZmMtOTA4MDcxZGY5MmYx%40thread.v2/0?context=%7b%22Tid%22%3a%22aa3f6932-fa7c-47b4-a0ce-a598cad161cf%22%2c%22Oid%22%3a%22e08cebe9-1020-4af3-87f4-8ff540a0fb16%22%7d" TargetMode="Externa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77B2EE379E9D4DA9C275276D980D56" ma:contentTypeVersion="4" ma:contentTypeDescription="Create a new document." ma:contentTypeScope="" ma:versionID="05267922dc34e400ed558d511ea99dbe">
  <xsd:schema xmlns:xsd="http://www.w3.org/2001/XMLSchema" xmlns:xs="http://www.w3.org/2001/XMLSchema" xmlns:p="http://schemas.microsoft.com/office/2006/metadata/properties" xmlns:ns1="http://schemas.microsoft.com/sharepoint/v3" xmlns:ns2="9bb3aac4-0f75-4e0f-b667-2d2e4f0b378c" targetNamespace="http://schemas.microsoft.com/office/2006/metadata/properties" ma:root="true" ma:fieldsID="586cad93fd527ad72dd572d853c5fb3a" ns1:_="" ns2:_="">
    <xsd:import namespace="http://schemas.microsoft.com/sharepoint/v3"/>
    <xsd:import namespace="9bb3aac4-0f75-4e0f-b667-2d2e4f0b378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b3aac4-0f75-4e0f-b667-2d2e4f0b378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75C825-DE30-469E-B843-D3B3E58C8096}"/>
</file>

<file path=customXml/itemProps2.xml><?xml version="1.0" encoding="utf-8"?>
<ds:datastoreItem xmlns:ds="http://schemas.openxmlformats.org/officeDocument/2006/customXml" ds:itemID="{C68F99EE-96B5-4D29-9947-FBD6C150D39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30B2503-0019-4CB2-BE14-3F2263BE4E4F}">
  <ds:schemaRefs>
    <ds:schemaRef ds:uri="http://schemas.microsoft.com/office/2006/documentManagement/types"/>
    <ds:schemaRef ds:uri="http://purl.org/dc/dcmitype/"/>
    <ds:schemaRef ds:uri="http://www.w3.org/XML/1998/namespace"/>
    <ds:schemaRef ds:uri="http://purl.org/dc/terms/"/>
    <ds:schemaRef ds:uri="http://schemas.microsoft.com/office/infopath/2007/PartnerControls"/>
    <ds:schemaRef ds:uri="5d7c4f07-08e5-4e4b-a7e4-6d40c958fd0d"/>
    <ds:schemaRef ds:uri="http://purl.org/dc/elements/1.1/"/>
    <ds:schemaRef ds:uri="http://schemas.openxmlformats.org/package/2006/metadata/core-properties"/>
    <ds:schemaRef ds:uri="http://schemas.microsoft.com/sharepoint/v3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012AE05C-12CB-45A0-941D-E7949131DB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4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JJIS Steering Packet - 8/21/19</vt:lpstr>
    </vt:vector>
  </TitlesOfParts>
  <Company>State of Oregon - DAS</Company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JJIS Steering Packet - 8/21/19</dc:title>
  <dc:subject/>
  <dc:creator>Doug Thomas</dc:creator>
  <cp:keywords/>
  <dc:description/>
  <cp:lastModifiedBy>CHAPMAN William * DAS</cp:lastModifiedBy>
  <cp:revision>3</cp:revision>
  <cp:lastPrinted>2020-11-10T20:28:00Z</cp:lastPrinted>
  <dcterms:created xsi:type="dcterms:W3CDTF">2022-05-03T23:29:00Z</dcterms:created>
  <dcterms:modified xsi:type="dcterms:W3CDTF">2022-05-05T23:06:00Z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2019-08-22T00:00:00Z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2020-01-08T00:00:00Z</vt:filetime>
  </property>
  <property fmtid="{D5CDD505-2E9C-101B-9397-08002B2CF9AE}" pid="5" name="ContentTypeId">
    <vt:lpwstr>0x0101004E77B2EE379E9D4DA9C275276D980D56</vt:lpwstr>
  </property>
</Properties>
</file>