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CF" w:rsidRDefault="002E5FCF">
      <w:pPr>
        <w:tabs>
          <w:tab w:val="right" w:pos="11520"/>
        </w:tabs>
        <w:rPr>
          <w:rFonts w:ascii="Arial" w:hAnsi="Arial" w:cs="Arial"/>
          <w:sz w:val="20"/>
        </w:rPr>
      </w:pPr>
      <w:bookmarkStart w:id="0" w:name="_GoBack"/>
      <w:bookmarkEnd w:id="0"/>
      <w:r>
        <w:rPr>
          <w:rFonts w:ascii="Arial" w:hAnsi="Arial" w:cs="Arial"/>
          <w:sz w:val="20"/>
        </w:rPr>
        <w:t>Oregon Department of Education</w:t>
      </w:r>
      <w:r>
        <w:rPr>
          <w:rFonts w:ascii="Arial" w:hAnsi="Arial" w:cs="Arial"/>
          <w:sz w:val="20"/>
        </w:rPr>
        <w:tab/>
        <w:t>Office of Educational Improvement and Innovation</w:t>
      </w:r>
    </w:p>
    <w:p w:rsidR="002E5FCF" w:rsidRDefault="002E5FCF">
      <w:pPr>
        <w:tabs>
          <w:tab w:val="right" w:pos="11520"/>
        </w:tabs>
        <w:rPr>
          <w:rFonts w:ascii="Arial" w:hAnsi="Arial" w:cs="Arial"/>
          <w:sz w:val="20"/>
        </w:rPr>
      </w:pPr>
      <w:r>
        <w:rPr>
          <w:rFonts w:ascii="Arial" w:hAnsi="Arial" w:cs="Arial"/>
          <w:sz w:val="20"/>
        </w:rPr>
        <w:t>Public Service Bldg</w:t>
      </w:r>
      <w:r>
        <w:rPr>
          <w:rFonts w:ascii="Arial" w:hAnsi="Arial" w:cs="Arial"/>
          <w:sz w:val="20"/>
        </w:rPr>
        <w:tab/>
        <w:t>State Instructional Materials Services</w:t>
      </w:r>
    </w:p>
    <w:p w:rsidR="002E5FCF" w:rsidRDefault="002E5FCF">
      <w:pPr>
        <w:tabs>
          <w:tab w:val="right" w:pos="11520"/>
        </w:tabs>
        <w:rPr>
          <w:rFonts w:ascii="Arial" w:hAnsi="Arial" w:cs="Arial"/>
          <w:sz w:val="20"/>
        </w:rPr>
      </w:pPr>
      <w:r>
        <w:rPr>
          <w:rFonts w:ascii="Arial" w:hAnsi="Arial" w:cs="Arial"/>
          <w:sz w:val="20"/>
        </w:rPr>
        <w:t>255</w:t>
      </w:r>
      <w:r w:rsidR="00E204B0">
        <w:rPr>
          <w:rFonts w:ascii="Arial" w:hAnsi="Arial" w:cs="Arial"/>
          <w:sz w:val="20"/>
        </w:rPr>
        <w:t xml:space="preserve"> </w:t>
      </w:r>
      <w:r>
        <w:rPr>
          <w:rFonts w:ascii="Arial" w:hAnsi="Arial" w:cs="Arial"/>
          <w:sz w:val="20"/>
        </w:rPr>
        <w:t>Capitol St NE</w:t>
      </w:r>
    </w:p>
    <w:p w:rsidR="002E5FCF" w:rsidRDefault="002E5FCF">
      <w:pPr>
        <w:tabs>
          <w:tab w:val="right" w:pos="11520"/>
        </w:tabs>
        <w:rPr>
          <w:rFonts w:ascii="Arial" w:hAnsi="Arial" w:cs="Arial"/>
          <w:sz w:val="20"/>
        </w:rPr>
      </w:pPr>
      <w:smartTag w:uri="urn:schemas-microsoft-com:office:smarttags" w:element="place">
        <w:smartTag w:uri="urn:schemas-microsoft-com:office:smarttags" w:element="City">
          <w:r>
            <w:rPr>
              <w:rFonts w:ascii="Arial" w:hAnsi="Arial" w:cs="Arial"/>
              <w:sz w:val="20"/>
            </w:rPr>
            <w:t>Salem</w:t>
          </w:r>
        </w:smartTag>
        <w:r>
          <w:rPr>
            <w:rFonts w:ascii="Arial" w:hAnsi="Arial" w:cs="Arial"/>
            <w:sz w:val="20"/>
          </w:rPr>
          <w:t xml:space="preserve"> </w:t>
        </w:r>
        <w:smartTag w:uri="urn:schemas-microsoft-com:office:smarttags" w:element="State">
          <w:r>
            <w:rPr>
              <w:rFonts w:ascii="Arial" w:hAnsi="Arial" w:cs="Arial"/>
              <w:sz w:val="20"/>
            </w:rPr>
            <w:t>OR</w:t>
          </w:r>
        </w:smartTag>
        <w:r>
          <w:rPr>
            <w:rFonts w:ascii="Arial" w:hAnsi="Arial" w:cs="Arial"/>
            <w:sz w:val="20"/>
          </w:rPr>
          <w:t xml:space="preserve">  </w:t>
        </w:r>
        <w:smartTag w:uri="urn:schemas-microsoft-com:office:smarttags" w:element="PostalCode">
          <w:r>
            <w:rPr>
              <w:rFonts w:ascii="Arial" w:hAnsi="Arial" w:cs="Arial"/>
              <w:sz w:val="20"/>
            </w:rPr>
            <w:t>97310</w:t>
          </w:r>
        </w:smartTag>
      </w:smartTag>
    </w:p>
    <w:p w:rsidR="002E5FCF" w:rsidRDefault="002E5FCF">
      <w:pPr>
        <w:tabs>
          <w:tab w:val="right" w:pos="11520"/>
        </w:tabs>
        <w:rPr>
          <w:rFonts w:ascii="Arial" w:hAnsi="Arial" w:cs="Arial"/>
        </w:rPr>
      </w:pPr>
    </w:p>
    <w:p w:rsidR="002E5FCF" w:rsidRDefault="002E5FCF">
      <w:pPr>
        <w:tabs>
          <w:tab w:val="right" w:pos="11520"/>
        </w:tabs>
        <w:jc w:val="center"/>
        <w:rPr>
          <w:rFonts w:ascii="Arial" w:hAnsi="Arial" w:cs="Arial"/>
          <w:b/>
          <w:sz w:val="22"/>
        </w:rPr>
      </w:pPr>
      <w:r>
        <w:rPr>
          <w:rFonts w:ascii="Arial" w:hAnsi="Arial" w:cs="Arial"/>
          <w:b/>
          <w:sz w:val="22"/>
        </w:rPr>
        <w:t>Request for Approval to Postpone Selection and</w:t>
      </w:r>
    </w:p>
    <w:p w:rsidR="002E5FCF" w:rsidRDefault="002E5FCF">
      <w:pPr>
        <w:tabs>
          <w:tab w:val="right" w:pos="11520"/>
        </w:tabs>
        <w:jc w:val="center"/>
        <w:rPr>
          <w:rFonts w:ascii="Arial" w:hAnsi="Arial" w:cs="Arial"/>
          <w:b/>
          <w:sz w:val="22"/>
        </w:rPr>
      </w:pPr>
      <w:r>
        <w:rPr>
          <w:rFonts w:ascii="Arial" w:hAnsi="Arial" w:cs="Arial"/>
          <w:b/>
          <w:sz w:val="22"/>
        </w:rPr>
        <w:t>Use of Adopted Instructional Materials</w:t>
      </w:r>
    </w:p>
    <w:p w:rsidR="002E5FCF" w:rsidRDefault="002E5FCF">
      <w:pPr>
        <w:tabs>
          <w:tab w:val="right" w:pos="11520"/>
        </w:tabs>
        <w:jc w:val="center"/>
        <w:rPr>
          <w:rFonts w:ascii="Arial" w:hAnsi="Arial" w:cs="Arial"/>
          <w:b/>
          <w:i/>
          <w:sz w:val="22"/>
        </w:rPr>
      </w:pPr>
      <w:r>
        <w:rPr>
          <w:rFonts w:ascii="Arial" w:hAnsi="Arial" w:cs="Arial"/>
          <w:b/>
          <w:i/>
          <w:sz w:val="22"/>
        </w:rPr>
        <w:t>(OAR 581-022-1650, ORS 337.120)</w:t>
      </w:r>
    </w:p>
    <w:p w:rsidR="002E5FCF" w:rsidRDefault="002E5FCF">
      <w:pPr>
        <w:tabs>
          <w:tab w:val="right" w:pos="11520"/>
        </w:tabs>
        <w:rPr>
          <w:rFonts w:ascii="Arial" w:hAnsi="Arial" w:cs="Arial"/>
        </w:rPr>
      </w:pPr>
    </w:p>
    <w:p w:rsidR="002E5FCF" w:rsidRDefault="002E5FCF">
      <w:pPr>
        <w:tabs>
          <w:tab w:val="right" w:pos="11520"/>
        </w:tabs>
        <w:rPr>
          <w:rFonts w:ascii="Arial" w:hAnsi="Arial" w:cs="Arial"/>
        </w:rPr>
      </w:pPr>
    </w:p>
    <w:p w:rsidR="002E5FCF" w:rsidRDefault="002E5FCF">
      <w:pPr>
        <w:tabs>
          <w:tab w:val="left" w:leader="underscore" w:pos="3600"/>
          <w:tab w:val="left" w:pos="3690"/>
          <w:tab w:val="left" w:leader="underscore" w:pos="7200"/>
          <w:tab w:val="left" w:pos="7290"/>
          <w:tab w:val="left" w:leader="underscore" w:pos="10170"/>
          <w:tab w:val="right" w:leader="underscore" w:pos="115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5FCF" w:rsidRDefault="002E5FCF">
      <w:pPr>
        <w:tabs>
          <w:tab w:val="left" w:pos="3690"/>
          <w:tab w:val="left" w:pos="7380"/>
          <w:tab w:val="left" w:pos="10260"/>
          <w:tab w:val="right" w:pos="11520"/>
        </w:tabs>
        <w:spacing w:line="360" w:lineRule="auto"/>
        <w:rPr>
          <w:rFonts w:ascii="Arial" w:hAnsi="Arial" w:cs="Arial"/>
          <w:sz w:val="22"/>
        </w:rPr>
      </w:pPr>
      <w:r>
        <w:rPr>
          <w:rFonts w:ascii="Arial" w:hAnsi="Arial" w:cs="Arial"/>
          <w:sz w:val="22"/>
        </w:rPr>
        <w:t>District Name</w:t>
      </w:r>
      <w:r>
        <w:rPr>
          <w:rFonts w:ascii="Arial" w:hAnsi="Arial" w:cs="Arial"/>
          <w:sz w:val="22"/>
        </w:rPr>
        <w:tab/>
        <w:t>Address</w:t>
      </w:r>
      <w:r>
        <w:rPr>
          <w:rFonts w:ascii="Arial" w:hAnsi="Arial" w:cs="Arial"/>
          <w:sz w:val="22"/>
        </w:rPr>
        <w:tab/>
        <w:t>City</w:t>
      </w:r>
      <w:r>
        <w:rPr>
          <w:rFonts w:ascii="Arial" w:hAnsi="Arial" w:cs="Arial"/>
          <w:sz w:val="22"/>
        </w:rPr>
        <w:tab/>
        <w:t>Zip</w:t>
      </w:r>
    </w:p>
    <w:p w:rsidR="002E5FCF" w:rsidRDefault="002E5FCF">
      <w:pPr>
        <w:tabs>
          <w:tab w:val="left" w:leader="underscore" w:pos="3600"/>
          <w:tab w:val="left" w:pos="3690"/>
          <w:tab w:val="left" w:leader="underscore" w:pos="7200"/>
          <w:tab w:val="left" w:pos="7290"/>
          <w:tab w:val="left" w:leader="underscore" w:pos="10170"/>
          <w:tab w:val="right" w:leader="underscore" w:pos="115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5FCF" w:rsidRDefault="002E5FCF">
      <w:pPr>
        <w:tabs>
          <w:tab w:val="left" w:pos="3690"/>
          <w:tab w:val="left" w:pos="7380"/>
          <w:tab w:val="left" w:pos="10260"/>
          <w:tab w:val="right" w:pos="11520"/>
        </w:tabs>
        <w:spacing w:line="360" w:lineRule="auto"/>
        <w:rPr>
          <w:rFonts w:ascii="Arial" w:hAnsi="Arial" w:cs="Arial"/>
          <w:sz w:val="22"/>
        </w:rPr>
      </w:pPr>
      <w:r>
        <w:rPr>
          <w:rFonts w:ascii="Arial" w:hAnsi="Arial" w:cs="Arial"/>
          <w:sz w:val="22"/>
        </w:rPr>
        <w:t>ESD Name</w:t>
      </w:r>
      <w:r>
        <w:rPr>
          <w:rFonts w:ascii="Arial" w:hAnsi="Arial" w:cs="Arial"/>
          <w:sz w:val="22"/>
        </w:rPr>
        <w:tab/>
        <w:t>ESD Address</w:t>
      </w:r>
      <w:r>
        <w:rPr>
          <w:rFonts w:ascii="Arial" w:hAnsi="Arial" w:cs="Arial"/>
          <w:sz w:val="22"/>
        </w:rPr>
        <w:tab/>
        <w:t>City</w:t>
      </w:r>
      <w:r>
        <w:rPr>
          <w:rFonts w:ascii="Arial" w:hAnsi="Arial" w:cs="Arial"/>
          <w:sz w:val="22"/>
        </w:rPr>
        <w:tab/>
        <w:t>Zip</w:t>
      </w:r>
    </w:p>
    <w:p w:rsidR="002E5FCF" w:rsidRDefault="002E5FCF">
      <w:pPr>
        <w:tabs>
          <w:tab w:val="left" w:leader="underscore" w:pos="3600"/>
          <w:tab w:val="left" w:pos="3690"/>
          <w:tab w:val="left" w:leader="underscore" w:pos="5670"/>
          <w:tab w:val="left" w:pos="5760"/>
          <w:tab w:val="left" w:leader="underscore" w:pos="7200"/>
          <w:tab w:val="left" w:pos="7290"/>
          <w:tab w:val="right" w:leader="underscore" w:pos="11520"/>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5FCF" w:rsidRDefault="002E5FCF">
      <w:pPr>
        <w:tabs>
          <w:tab w:val="left" w:pos="3690"/>
          <w:tab w:val="left" w:pos="5850"/>
          <w:tab w:val="left" w:pos="7380"/>
        </w:tabs>
        <w:rPr>
          <w:rFonts w:ascii="Arial" w:hAnsi="Arial" w:cs="Arial"/>
          <w:sz w:val="22"/>
        </w:rPr>
      </w:pPr>
      <w:r>
        <w:rPr>
          <w:rFonts w:ascii="Arial" w:hAnsi="Arial" w:cs="Arial"/>
          <w:sz w:val="22"/>
        </w:rPr>
        <w:t>Contact Person Name</w:t>
      </w:r>
      <w:r>
        <w:rPr>
          <w:rFonts w:ascii="Arial" w:hAnsi="Arial" w:cs="Arial"/>
          <w:sz w:val="22"/>
        </w:rPr>
        <w:tab/>
        <w:t>Telephone Number</w:t>
      </w:r>
      <w:r>
        <w:rPr>
          <w:rFonts w:ascii="Arial" w:hAnsi="Arial" w:cs="Arial"/>
          <w:sz w:val="22"/>
        </w:rPr>
        <w:tab/>
        <w:t>Current Date</w:t>
      </w:r>
      <w:r>
        <w:rPr>
          <w:rFonts w:ascii="Arial" w:hAnsi="Arial" w:cs="Arial"/>
          <w:sz w:val="22"/>
        </w:rPr>
        <w:tab/>
        <w:t>Date approved by local school board</w:t>
      </w:r>
    </w:p>
    <w:p w:rsidR="002E5FCF" w:rsidRDefault="002E5FCF">
      <w:pPr>
        <w:tabs>
          <w:tab w:val="left" w:pos="360"/>
          <w:tab w:val="right" w:leader="underscore" w:pos="11520"/>
        </w:tabs>
        <w:spacing w:line="360" w:lineRule="auto"/>
        <w:ind w:left="360" w:hanging="360"/>
        <w:rPr>
          <w:rFonts w:ascii="Arial" w:hAnsi="Arial" w:cs="Arial"/>
          <w:sz w:val="22"/>
        </w:rPr>
      </w:pPr>
      <w:r>
        <w:rPr>
          <w:rFonts w:ascii="Arial" w:hAnsi="Arial" w:cs="Arial"/>
          <w:sz w:val="22"/>
        </w:rPr>
        <w:t>1.</w:t>
      </w:r>
      <w:r>
        <w:rPr>
          <w:rFonts w:ascii="Arial" w:hAnsi="Arial" w:cs="Arial"/>
          <w:sz w:val="22"/>
        </w:rPr>
        <w:tab/>
        <w:t xml:space="preserve">Subject </w:t>
      </w:r>
      <w:r w:rsidR="00650588">
        <w:rPr>
          <w:rFonts w:ascii="Arial" w:hAnsi="Arial" w:cs="Arial"/>
          <w:sz w:val="22"/>
        </w:rPr>
        <w:t>____________</w:t>
      </w:r>
      <w:r w:rsidR="00271247">
        <w:rPr>
          <w:rFonts w:ascii="Arial" w:hAnsi="Arial" w:cs="Arial"/>
          <w:sz w:val="22"/>
        </w:rPr>
        <w:t>___________________</w:t>
      </w:r>
      <w:r w:rsidR="0012534B">
        <w:rPr>
          <w:rFonts w:ascii="Arial" w:hAnsi="Arial" w:cs="Arial"/>
          <w:sz w:val="22"/>
        </w:rPr>
        <w:t xml:space="preserve"> </w:t>
      </w:r>
      <w:r w:rsidR="00650588">
        <w:rPr>
          <w:rFonts w:ascii="Arial" w:hAnsi="Arial" w:cs="Arial"/>
          <w:sz w:val="22"/>
        </w:rPr>
        <w:t>C</w:t>
      </w:r>
      <w:r w:rsidR="00271247">
        <w:rPr>
          <w:rFonts w:ascii="Arial" w:hAnsi="Arial" w:cs="Arial"/>
          <w:sz w:val="22"/>
        </w:rPr>
        <w:t>ategory______________</w:t>
      </w:r>
      <w:r w:rsidR="0012534B">
        <w:rPr>
          <w:rFonts w:ascii="Arial" w:hAnsi="Arial" w:cs="Arial"/>
          <w:sz w:val="22"/>
        </w:rPr>
        <w:t xml:space="preserve"> </w:t>
      </w:r>
      <w:r w:rsidR="00271247">
        <w:rPr>
          <w:rFonts w:ascii="Arial" w:hAnsi="Arial" w:cs="Arial"/>
          <w:sz w:val="22"/>
        </w:rPr>
        <w:t>Grade Level_____________________</w:t>
      </w:r>
    </w:p>
    <w:p w:rsidR="002E5FCF" w:rsidRDefault="002E5FCF">
      <w:pPr>
        <w:tabs>
          <w:tab w:val="left" w:leader="underscore" w:pos="11520"/>
        </w:tabs>
        <w:spacing w:line="360" w:lineRule="auto"/>
        <w:ind w:left="360" w:hanging="360"/>
        <w:rPr>
          <w:rFonts w:ascii="Arial" w:hAnsi="Arial" w:cs="Arial"/>
          <w:sz w:val="22"/>
        </w:rPr>
      </w:pPr>
      <w:r>
        <w:rPr>
          <w:rFonts w:ascii="Arial" w:hAnsi="Arial" w:cs="Arial"/>
          <w:sz w:val="22"/>
        </w:rPr>
        <w:tab/>
      </w:r>
      <w:r w:rsidR="00271247">
        <w:rPr>
          <w:rFonts w:ascii="Arial" w:hAnsi="Arial" w:cs="Arial"/>
          <w:sz w:val="22"/>
        </w:rPr>
        <w:t>Subject _______________________________</w:t>
      </w:r>
      <w:r w:rsidR="0012534B">
        <w:rPr>
          <w:rFonts w:ascii="Arial" w:hAnsi="Arial" w:cs="Arial"/>
          <w:sz w:val="22"/>
        </w:rPr>
        <w:t xml:space="preserve"> </w:t>
      </w:r>
      <w:r w:rsidR="00271247">
        <w:rPr>
          <w:rFonts w:ascii="Arial" w:hAnsi="Arial" w:cs="Arial"/>
          <w:sz w:val="22"/>
        </w:rPr>
        <w:t>Category______________</w:t>
      </w:r>
      <w:r w:rsidR="0012534B">
        <w:rPr>
          <w:rFonts w:ascii="Arial" w:hAnsi="Arial" w:cs="Arial"/>
          <w:sz w:val="22"/>
        </w:rPr>
        <w:t xml:space="preserve"> </w:t>
      </w:r>
      <w:r w:rsidR="00271247">
        <w:rPr>
          <w:rFonts w:ascii="Arial" w:hAnsi="Arial" w:cs="Arial"/>
          <w:sz w:val="22"/>
        </w:rPr>
        <w:t>Grade Level_____________________</w:t>
      </w:r>
    </w:p>
    <w:p w:rsidR="002E5FCF" w:rsidRDefault="002E5FCF">
      <w:pPr>
        <w:tabs>
          <w:tab w:val="left" w:leader="underscore" w:pos="11520"/>
        </w:tabs>
        <w:spacing w:line="360" w:lineRule="auto"/>
        <w:ind w:left="360" w:hanging="360"/>
        <w:rPr>
          <w:rFonts w:ascii="Arial" w:hAnsi="Arial" w:cs="Arial"/>
          <w:sz w:val="22"/>
        </w:rPr>
      </w:pPr>
      <w:r>
        <w:rPr>
          <w:rFonts w:ascii="Arial" w:hAnsi="Arial" w:cs="Arial"/>
          <w:sz w:val="22"/>
        </w:rPr>
        <w:tab/>
      </w:r>
      <w:r w:rsidR="00271247">
        <w:rPr>
          <w:rFonts w:ascii="Arial" w:hAnsi="Arial" w:cs="Arial"/>
          <w:sz w:val="22"/>
        </w:rPr>
        <w:t>Subject _______________________________</w:t>
      </w:r>
      <w:r w:rsidR="0012534B">
        <w:rPr>
          <w:rFonts w:ascii="Arial" w:hAnsi="Arial" w:cs="Arial"/>
          <w:sz w:val="22"/>
        </w:rPr>
        <w:t xml:space="preserve"> </w:t>
      </w:r>
      <w:r w:rsidR="00271247">
        <w:rPr>
          <w:rFonts w:ascii="Arial" w:hAnsi="Arial" w:cs="Arial"/>
          <w:sz w:val="22"/>
        </w:rPr>
        <w:t>Category______________</w:t>
      </w:r>
      <w:r w:rsidR="0012534B">
        <w:rPr>
          <w:rFonts w:ascii="Arial" w:hAnsi="Arial" w:cs="Arial"/>
          <w:sz w:val="22"/>
        </w:rPr>
        <w:t xml:space="preserve"> </w:t>
      </w:r>
      <w:r w:rsidR="00271247">
        <w:rPr>
          <w:rFonts w:ascii="Arial" w:hAnsi="Arial" w:cs="Arial"/>
          <w:sz w:val="22"/>
        </w:rPr>
        <w:t>Grade Level_____________________</w:t>
      </w:r>
    </w:p>
    <w:p w:rsidR="00650588" w:rsidRDefault="00650588">
      <w:pPr>
        <w:tabs>
          <w:tab w:val="left" w:leader="underscore" w:pos="11520"/>
        </w:tabs>
        <w:spacing w:line="360" w:lineRule="auto"/>
        <w:ind w:left="360" w:hanging="360"/>
        <w:rPr>
          <w:rFonts w:ascii="Arial" w:hAnsi="Arial" w:cs="Arial"/>
          <w:sz w:val="22"/>
        </w:rPr>
      </w:pPr>
      <w:r>
        <w:rPr>
          <w:rFonts w:ascii="Arial" w:hAnsi="Arial" w:cs="Arial"/>
          <w:sz w:val="22"/>
        </w:rPr>
        <w:t xml:space="preserve">      </w:t>
      </w:r>
      <w:r w:rsidR="00271247">
        <w:rPr>
          <w:rFonts w:ascii="Arial" w:hAnsi="Arial" w:cs="Arial"/>
          <w:sz w:val="22"/>
        </w:rPr>
        <w:t>Subject _______________________________</w:t>
      </w:r>
      <w:r w:rsidR="0012534B">
        <w:rPr>
          <w:rFonts w:ascii="Arial" w:hAnsi="Arial" w:cs="Arial"/>
          <w:sz w:val="22"/>
        </w:rPr>
        <w:t xml:space="preserve"> </w:t>
      </w:r>
      <w:r w:rsidR="00271247">
        <w:rPr>
          <w:rFonts w:ascii="Arial" w:hAnsi="Arial" w:cs="Arial"/>
          <w:sz w:val="22"/>
        </w:rPr>
        <w:t>Category______________</w:t>
      </w:r>
      <w:r w:rsidR="0012534B">
        <w:rPr>
          <w:rFonts w:ascii="Arial" w:hAnsi="Arial" w:cs="Arial"/>
          <w:sz w:val="22"/>
        </w:rPr>
        <w:t xml:space="preserve"> </w:t>
      </w:r>
      <w:r w:rsidR="00271247">
        <w:rPr>
          <w:rFonts w:ascii="Arial" w:hAnsi="Arial" w:cs="Arial"/>
          <w:sz w:val="22"/>
        </w:rPr>
        <w:t>Grade Level_____________________</w:t>
      </w:r>
    </w:p>
    <w:p w:rsidR="002E5FCF" w:rsidRDefault="002E5FCF">
      <w:pPr>
        <w:tabs>
          <w:tab w:val="left" w:pos="360"/>
          <w:tab w:val="left" w:leader="underscore" w:pos="11520"/>
        </w:tabs>
        <w:spacing w:line="360" w:lineRule="auto"/>
        <w:ind w:left="360" w:hanging="360"/>
        <w:rPr>
          <w:rFonts w:ascii="Arial" w:hAnsi="Arial" w:cs="Arial"/>
          <w:sz w:val="22"/>
        </w:rPr>
      </w:pPr>
      <w:r>
        <w:rPr>
          <w:rFonts w:ascii="Arial" w:hAnsi="Arial" w:cs="Arial"/>
          <w:sz w:val="22"/>
        </w:rPr>
        <w:t>2.</w:t>
      </w:r>
      <w:r>
        <w:rPr>
          <w:rFonts w:ascii="Arial" w:hAnsi="Arial" w:cs="Arial"/>
          <w:sz w:val="22"/>
        </w:rPr>
        <w:tab/>
        <w:t xml:space="preserve">Reason for seeking postponement </w:t>
      </w:r>
      <w:r>
        <w:rPr>
          <w:rFonts w:ascii="Arial" w:hAnsi="Arial" w:cs="Arial"/>
          <w:sz w:val="22"/>
        </w:rPr>
        <w:tab/>
      </w:r>
    </w:p>
    <w:p w:rsidR="002E5FCF" w:rsidRDefault="002E5FCF">
      <w:pPr>
        <w:tabs>
          <w:tab w:val="left" w:leader="underscore" w:pos="11520"/>
        </w:tabs>
        <w:spacing w:line="360" w:lineRule="auto"/>
        <w:ind w:left="360" w:hanging="360"/>
        <w:rPr>
          <w:rFonts w:ascii="Arial" w:hAnsi="Arial" w:cs="Arial"/>
          <w:sz w:val="22"/>
        </w:rPr>
      </w:pPr>
      <w:r>
        <w:rPr>
          <w:rFonts w:ascii="Arial" w:hAnsi="Arial" w:cs="Arial"/>
          <w:sz w:val="22"/>
        </w:rPr>
        <w:tab/>
      </w:r>
      <w:r>
        <w:rPr>
          <w:rFonts w:ascii="Arial" w:hAnsi="Arial" w:cs="Arial"/>
          <w:sz w:val="22"/>
        </w:rPr>
        <w:tab/>
      </w:r>
    </w:p>
    <w:p w:rsidR="002E5FCF" w:rsidRDefault="002E5FCF">
      <w:pPr>
        <w:tabs>
          <w:tab w:val="left" w:leader="underscore" w:pos="11520"/>
        </w:tabs>
        <w:spacing w:line="360" w:lineRule="auto"/>
        <w:ind w:left="360" w:hanging="360"/>
        <w:rPr>
          <w:rFonts w:ascii="Arial" w:hAnsi="Arial" w:cs="Arial"/>
          <w:sz w:val="22"/>
        </w:rPr>
      </w:pPr>
      <w:r>
        <w:rPr>
          <w:rFonts w:ascii="Arial" w:hAnsi="Arial" w:cs="Arial"/>
          <w:sz w:val="22"/>
        </w:rPr>
        <w:tab/>
      </w:r>
      <w:r>
        <w:rPr>
          <w:rFonts w:ascii="Arial" w:hAnsi="Arial" w:cs="Arial"/>
          <w:sz w:val="22"/>
        </w:rPr>
        <w:tab/>
      </w:r>
    </w:p>
    <w:p w:rsidR="002E5FCF" w:rsidRDefault="002E5FCF">
      <w:pPr>
        <w:tabs>
          <w:tab w:val="left" w:pos="360"/>
          <w:tab w:val="left" w:leader="underscore" w:pos="7200"/>
          <w:tab w:val="left" w:pos="7380"/>
        </w:tabs>
        <w:ind w:left="360" w:hanging="360"/>
        <w:rPr>
          <w:rFonts w:ascii="Arial" w:hAnsi="Arial" w:cs="Arial"/>
          <w:sz w:val="22"/>
        </w:rPr>
      </w:pPr>
      <w:r>
        <w:rPr>
          <w:rFonts w:ascii="Arial" w:hAnsi="Arial" w:cs="Arial"/>
          <w:sz w:val="22"/>
        </w:rPr>
        <w:t>3.</w:t>
      </w:r>
      <w:r>
        <w:rPr>
          <w:rFonts w:ascii="Arial" w:hAnsi="Arial" w:cs="Arial"/>
          <w:sz w:val="22"/>
        </w:rPr>
        <w:tab/>
        <w:t xml:space="preserve">Projected date for installing new materials </w:t>
      </w:r>
      <w:r>
        <w:rPr>
          <w:rFonts w:ascii="Arial" w:hAnsi="Arial" w:cs="Arial"/>
          <w:sz w:val="22"/>
        </w:rPr>
        <w:tab/>
      </w:r>
      <w:r>
        <w:rPr>
          <w:rFonts w:ascii="Arial" w:hAnsi="Arial" w:cs="Arial"/>
          <w:sz w:val="22"/>
        </w:rPr>
        <w:tab/>
        <w:t>[</w:t>
      </w:r>
      <w:r>
        <w:rPr>
          <w:rFonts w:ascii="Arial" w:hAnsi="Arial" w:cs="Arial"/>
          <w:sz w:val="22"/>
          <w:u w:val="single"/>
        </w:rPr>
        <w:t>Note</w:t>
      </w:r>
      <w:r>
        <w:rPr>
          <w:rFonts w:ascii="Arial" w:hAnsi="Arial" w:cs="Arial"/>
          <w:sz w:val="22"/>
        </w:rPr>
        <w:t>:  This date shall not be later than one year from the beginning of the school year following the state adoption.  On this date new materials must be installed or an independent adoption notification sent to the Department of Education indicating what materials are being used.]</w:t>
      </w:r>
    </w:p>
    <w:p w:rsidR="002E5FCF" w:rsidRDefault="002E5FCF">
      <w:pPr>
        <w:tabs>
          <w:tab w:val="right" w:pos="11520"/>
        </w:tabs>
        <w:rPr>
          <w:rFonts w:ascii="Arial" w:hAnsi="Arial" w:cs="Arial"/>
          <w:sz w:val="22"/>
        </w:rPr>
      </w:pPr>
    </w:p>
    <w:p w:rsidR="002E5FCF" w:rsidRDefault="002E5FCF">
      <w:pPr>
        <w:tabs>
          <w:tab w:val="left" w:pos="360"/>
          <w:tab w:val="right" w:pos="11520"/>
        </w:tabs>
        <w:rPr>
          <w:rFonts w:ascii="Arial" w:hAnsi="Arial" w:cs="Arial"/>
          <w:sz w:val="22"/>
        </w:rPr>
      </w:pPr>
      <w:r>
        <w:rPr>
          <w:rFonts w:ascii="Arial" w:hAnsi="Arial" w:cs="Arial"/>
          <w:sz w:val="22"/>
        </w:rPr>
        <w:t>4.</w:t>
      </w:r>
      <w:r>
        <w:rPr>
          <w:rFonts w:ascii="Arial" w:hAnsi="Arial" w:cs="Arial"/>
          <w:sz w:val="22"/>
        </w:rPr>
        <w:tab/>
        <w:t>Identify materials to be used during the postponement (use reverse side for additional listings):</w:t>
      </w:r>
    </w:p>
    <w:p w:rsidR="002E5FCF" w:rsidRDefault="002E5FCF">
      <w:pPr>
        <w:tabs>
          <w:tab w:val="right" w:pos="11520"/>
        </w:tabs>
        <w:rPr>
          <w:rFonts w:ascii="Arial" w:hAnsi="Arial" w:cs="Arial"/>
          <w:sz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4140"/>
        <w:gridCol w:w="2070"/>
      </w:tblGrid>
      <w:tr w:rsidR="002E5FCF">
        <w:tblPrEx>
          <w:tblCellMar>
            <w:top w:w="0" w:type="dxa"/>
            <w:bottom w:w="0" w:type="dxa"/>
          </w:tblCellMar>
        </w:tblPrEx>
        <w:tc>
          <w:tcPr>
            <w:tcW w:w="4410" w:type="dxa"/>
            <w:tcBorders>
              <w:top w:val="single" w:sz="6" w:space="0" w:color="auto"/>
              <w:left w:val="single" w:sz="6" w:space="0" w:color="auto"/>
              <w:bottom w:val="single" w:sz="6" w:space="0" w:color="auto"/>
            </w:tcBorders>
          </w:tcPr>
          <w:p w:rsidR="002E5FCF" w:rsidRDefault="002E5FCF">
            <w:pPr>
              <w:tabs>
                <w:tab w:val="right" w:pos="11520"/>
              </w:tabs>
              <w:jc w:val="center"/>
              <w:rPr>
                <w:rFonts w:ascii="Arial" w:hAnsi="Arial" w:cs="Arial"/>
                <w:b/>
                <w:sz w:val="22"/>
              </w:rPr>
            </w:pPr>
            <w:r>
              <w:rPr>
                <w:rFonts w:ascii="Arial" w:hAnsi="Arial" w:cs="Arial"/>
                <w:b/>
                <w:sz w:val="22"/>
              </w:rPr>
              <w:t>Title</w:t>
            </w:r>
          </w:p>
        </w:tc>
        <w:tc>
          <w:tcPr>
            <w:tcW w:w="4140" w:type="dxa"/>
            <w:tcBorders>
              <w:top w:val="single" w:sz="6" w:space="0" w:color="auto"/>
              <w:bottom w:val="single" w:sz="6" w:space="0" w:color="auto"/>
            </w:tcBorders>
          </w:tcPr>
          <w:p w:rsidR="002E5FCF" w:rsidRDefault="002E5FCF">
            <w:pPr>
              <w:tabs>
                <w:tab w:val="right" w:pos="11520"/>
              </w:tabs>
              <w:jc w:val="center"/>
              <w:rPr>
                <w:rFonts w:ascii="Arial" w:hAnsi="Arial" w:cs="Arial"/>
                <w:b/>
                <w:sz w:val="22"/>
              </w:rPr>
            </w:pPr>
            <w:r>
              <w:rPr>
                <w:rFonts w:ascii="Arial" w:hAnsi="Arial" w:cs="Arial"/>
                <w:b/>
                <w:sz w:val="22"/>
              </w:rPr>
              <w:t>Name of Publisher</w:t>
            </w:r>
          </w:p>
        </w:tc>
        <w:tc>
          <w:tcPr>
            <w:tcW w:w="2070" w:type="dxa"/>
            <w:tcBorders>
              <w:top w:val="single" w:sz="6" w:space="0" w:color="auto"/>
              <w:bottom w:val="single" w:sz="6" w:space="0" w:color="auto"/>
              <w:right w:val="single" w:sz="6" w:space="0" w:color="auto"/>
            </w:tcBorders>
          </w:tcPr>
          <w:p w:rsidR="002E5FCF" w:rsidRDefault="002E5FCF">
            <w:pPr>
              <w:tabs>
                <w:tab w:val="right" w:pos="11520"/>
              </w:tabs>
              <w:jc w:val="center"/>
              <w:rPr>
                <w:rFonts w:ascii="Arial" w:hAnsi="Arial" w:cs="Arial"/>
                <w:b/>
                <w:sz w:val="22"/>
              </w:rPr>
            </w:pPr>
            <w:r>
              <w:rPr>
                <w:rFonts w:ascii="Arial" w:hAnsi="Arial" w:cs="Arial"/>
                <w:b/>
                <w:sz w:val="22"/>
              </w:rPr>
              <w:t>Copyright Date</w:t>
            </w:r>
          </w:p>
        </w:tc>
      </w:tr>
      <w:tr w:rsidR="002E5FCF">
        <w:tblPrEx>
          <w:tblCellMar>
            <w:top w:w="0" w:type="dxa"/>
            <w:bottom w:w="0" w:type="dxa"/>
          </w:tblCellMar>
        </w:tblPrEx>
        <w:tc>
          <w:tcPr>
            <w:tcW w:w="4410" w:type="dxa"/>
            <w:tcBorders>
              <w:top w:val="nil"/>
            </w:tcBorders>
          </w:tcPr>
          <w:p w:rsidR="002E5FCF" w:rsidRDefault="002E5FCF">
            <w:pPr>
              <w:tabs>
                <w:tab w:val="right" w:pos="11520"/>
              </w:tabs>
              <w:jc w:val="center"/>
              <w:rPr>
                <w:rFonts w:ascii="Arial" w:hAnsi="Arial" w:cs="Arial"/>
                <w:b/>
                <w:sz w:val="22"/>
              </w:rPr>
            </w:pPr>
          </w:p>
        </w:tc>
        <w:tc>
          <w:tcPr>
            <w:tcW w:w="4140" w:type="dxa"/>
            <w:tcBorders>
              <w:top w:val="nil"/>
            </w:tcBorders>
          </w:tcPr>
          <w:p w:rsidR="002E5FCF" w:rsidRDefault="002E5FCF">
            <w:pPr>
              <w:tabs>
                <w:tab w:val="right" w:pos="11520"/>
              </w:tabs>
              <w:jc w:val="center"/>
              <w:rPr>
                <w:rFonts w:ascii="Arial" w:hAnsi="Arial" w:cs="Arial"/>
                <w:b/>
                <w:sz w:val="22"/>
              </w:rPr>
            </w:pPr>
          </w:p>
        </w:tc>
        <w:tc>
          <w:tcPr>
            <w:tcW w:w="2070" w:type="dxa"/>
            <w:tcBorders>
              <w:top w:val="nil"/>
            </w:tcBorders>
          </w:tcPr>
          <w:p w:rsidR="002E5FCF" w:rsidRDefault="002E5FCF">
            <w:pPr>
              <w:tabs>
                <w:tab w:val="right" w:pos="11520"/>
              </w:tabs>
              <w:jc w:val="center"/>
              <w:rPr>
                <w:rFonts w:ascii="Arial" w:hAnsi="Arial" w:cs="Arial"/>
                <w:b/>
                <w:sz w:val="22"/>
              </w:rPr>
            </w:pPr>
          </w:p>
        </w:tc>
      </w:tr>
      <w:tr w:rsidR="002E5FCF">
        <w:tblPrEx>
          <w:tblCellMar>
            <w:top w:w="0" w:type="dxa"/>
            <w:bottom w:w="0" w:type="dxa"/>
          </w:tblCellMar>
        </w:tblPrEx>
        <w:tc>
          <w:tcPr>
            <w:tcW w:w="4410" w:type="dxa"/>
          </w:tcPr>
          <w:p w:rsidR="002E5FCF" w:rsidRDefault="002E5FCF">
            <w:pPr>
              <w:tabs>
                <w:tab w:val="right" w:pos="11520"/>
              </w:tabs>
              <w:jc w:val="center"/>
              <w:rPr>
                <w:rFonts w:ascii="Arial" w:hAnsi="Arial" w:cs="Arial"/>
                <w:b/>
                <w:sz w:val="22"/>
              </w:rPr>
            </w:pPr>
          </w:p>
        </w:tc>
        <w:tc>
          <w:tcPr>
            <w:tcW w:w="4140" w:type="dxa"/>
          </w:tcPr>
          <w:p w:rsidR="002E5FCF" w:rsidRDefault="002E5FCF">
            <w:pPr>
              <w:tabs>
                <w:tab w:val="right" w:pos="11520"/>
              </w:tabs>
              <w:jc w:val="center"/>
              <w:rPr>
                <w:rFonts w:ascii="Arial" w:hAnsi="Arial" w:cs="Arial"/>
                <w:b/>
                <w:sz w:val="22"/>
              </w:rPr>
            </w:pPr>
          </w:p>
        </w:tc>
        <w:tc>
          <w:tcPr>
            <w:tcW w:w="2070" w:type="dxa"/>
          </w:tcPr>
          <w:p w:rsidR="002E5FCF" w:rsidRDefault="002E5FCF">
            <w:pPr>
              <w:tabs>
                <w:tab w:val="right" w:pos="11520"/>
              </w:tabs>
              <w:jc w:val="center"/>
              <w:rPr>
                <w:rFonts w:ascii="Arial" w:hAnsi="Arial" w:cs="Arial"/>
                <w:b/>
                <w:sz w:val="22"/>
              </w:rPr>
            </w:pPr>
          </w:p>
        </w:tc>
      </w:tr>
      <w:tr w:rsidR="002E5FCF">
        <w:tblPrEx>
          <w:tblCellMar>
            <w:top w:w="0" w:type="dxa"/>
            <w:bottom w:w="0" w:type="dxa"/>
          </w:tblCellMar>
        </w:tblPrEx>
        <w:tc>
          <w:tcPr>
            <w:tcW w:w="4410" w:type="dxa"/>
          </w:tcPr>
          <w:p w:rsidR="002E5FCF" w:rsidRDefault="002E5FCF">
            <w:pPr>
              <w:tabs>
                <w:tab w:val="right" w:pos="11520"/>
              </w:tabs>
              <w:jc w:val="center"/>
              <w:rPr>
                <w:rFonts w:ascii="Arial" w:hAnsi="Arial" w:cs="Arial"/>
                <w:b/>
                <w:sz w:val="22"/>
              </w:rPr>
            </w:pPr>
          </w:p>
        </w:tc>
        <w:tc>
          <w:tcPr>
            <w:tcW w:w="4140" w:type="dxa"/>
          </w:tcPr>
          <w:p w:rsidR="002E5FCF" w:rsidRDefault="002E5FCF">
            <w:pPr>
              <w:tabs>
                <w:tab w:val="right" w:pos="11520"/>
              </w:tabs>
              <w:jc w:val="center"/>
              <w:rPr>
                <w:rFonts w:ascii="Arial" w:hAnsi="Arial" w:cs="Arial"/>
                <w:b/>
                <w:sz w:val="22"/>
              </w:rPr>
            </w:pPr>
          </w:p>
        </w:tc>
        <w:tc>
          <w:tcPr>
            <w:tcW w:w="2070" w:type="dxa"/>
          </w:tcPr>
          <w:p w:rsidR="002E5FCF" w:rsidRDefault="002E5FCF">
            <w:pPr>
              <w:tabs>
                <w:tab w:val="right" w:pos="11520"/>
              </w:tabs>
              <w:jc w:val="center"/>
              <w:rPr>
                <w:rFonts w:ascii="Arial" w:hAnsi="Arial" w:cs="Arial"/>
                <w:b/>
                <w:sz w:val="22"/>
              </w:rPr>
            </w:pPr>
          </w:p>
        </w:tc>
      </w:tr>
      <w:tr w:rsidR="002E5FCF">
        <w:tblPrEx>
          <w:tblCellMar>
            <w:top w:w="0" w:type="dxa"/>
            <w:bottom w:w="0" w:type="dxa"/>
          </w:tblCellMar>
        </w:tblPrEx>
        <w:tc>
          <w:tcPr>
            <w:tcW w:w="4410" w:type="dxa"/>
          </w:tcPr>
          <w:p w:rsidR="002E5FCF" w:rsidRDefault="002E5FCF">
            <w:pPr>
              <w:tabs>
                <w:tab w:val="right" w:pos="11520"/>
              </w:tabs>
              <w:jc w:val="center"/>
              <w:rPr>
                <w:rFonts w:ascii="Arial" w:hAnsi="Arial" w:cs="Arial"/>
                <w:b/>
                <w:sz w:val="22"/>
              </w:rPr>
            </w:pPr>
          </w:p>
        </w:tc>
        <w:tc>
          <w:tcPr>
            <w:tcW w:w="4140" w:type="dxa"/>
          </w:tcPr>
          <w:p w:rsidR="002E5FCF" w:rsidRDefault="002E5FCF">
            <w:pPr>
              <w:tabs>
                <w:tab w:val="right" w:pos="11520"/>
              </w:tabs>
              <w:jc w:val="center"/>
              <w:rPr>
                <w:rFonts w:ascii="Arial" w:hAnsi="Arial" w:cs="Arial"/>
                <w:b/>
                <w:sz w:val="22"/>
              </w:rPr>
            </w:pPr>
          </w:p>
        </w:tc>
        <w:tc>
          <w:tcPr>
            <w:tcW w:w="2070" w:type="dxa"/>
          </w:tcPr>
          <w:p w:rsidR="002E5FCF" w:rsidRDefault="002E5FCF">
            <w:pPr>
              <w:tabs>
                <w:tab w:val="right" w:pos="11520"/>
              </w:tabs>
              <w:jc w:val="center"/>
              <w:rPr>
                <w:rFonts w:ascii="Arial" w:hAnsi="Arial" w:cs="Arial"/>
                <w:b/>
                <w:sz w:val="22"/>
              </w:rPr>
            </w:pPr>
          </w:p>
        </w:tc>
      </w:tr>
    </w:tbl>
    <w:p w:rsidR="002E5FCF" w:rsidRDefault="002E5FCF">
      <w:pPr>
        <w:tabs>
          <w:tab w:val="right" w:pos="11520"/>
        </w:tabs>
        <w:rPr>
          <w:rFonts w:ascii="Arial" w:hAnsi="Arial" w:cs="Arial"/>
          <w:sz w:val="22"/>
        </w:rPr>
      </w:pPr>
    </w:p>
    <w:p w:rsidR="002E5FCF" w:rsidRDefault="002E5FCF">
      <w:pPr>
        <w:tabs>
          <w:tab w:val="right" w:pos="11520"/>
        </w:tabs>
        <w:rPr>
          <w:rFonts w:ascii="Arial" w:hAnsi="Arial" w:cs="Arial"/>
          <w:sz w:val="22"/>
        </w:rPr>
      </w:pPr>
      <w:r>
        <w:rPr>
          <w:rFonts w:ascii="Arial" w:hAnsi="Arial" w:cs="Arial"/>
          <w:b/>
          <w:sz w:val="22"/>
        </w:rPr>
        <w:t>Statement of Assurance:</w:t>
      </w:r>
      <w:r>
        <w:rPr>
          <w:rFonts w:ascii="Arial" w:hAnsi="Arial" w:cs="Arial"/>
          <w:sz w:val="22"/>
        </w:rPr>
        <w:t xml:space="preserve">  This postponement, causing an out-of cycle purchase, will not delay future purchases in other subject area.</w:t>
      </w:r>
    </w:p>
    <w:p w:rsidR="002E5FCF" w:rsidRDefault="002E5FCF">
      <w:pPr>
        <w:tabs>
          <w:tab w:val="right" w:pos="11520"/>
        </w:tabs>
        <w:rPr>
          <w:rFonts w:ascii="Arial" w:hAnsi="Arial" w:cs="Arial"/>
          <w:sz w:val="22"/>
        </w:rPr>
      </w:pPr>
    </w:p>
    <w:p w:rsidR="002E5FCF" w:rsidRDefault="002E5FCF">
      <w:pPr>
        <w:tabs>
          <w:tab w:val="right" w:pos="11520"/>
        </w:tabs>
        <w:rPr>
          <w:rFonts w:ascii="Arial" w:hAnsi="Arial" w:cs="Arial"/>
          <w:sz w:val="22"/>
        </w:rPr>
      </w:pPr>
    </w:p>
    <w:p w:rsidR="002E5FCF" w:rsidRDefault="00650588" w:rsidP="00650588">
      <w:pPr>
        <w:tabs>
          <w:tab w:val="left" w:pos="6480"/>
          <w:tab w:val="left" w:leader="underscore" w:pos="10800"/>
        </w:tabs>
        <w:rPr>
          <w:rFonts w:ascii="Arial" w:hAnsi="Arial" w:cs="Arial"/>
          <w:sz w:val="22"/>
        </w:rPr>
      </w:pPr>
      <w:r>
        <w:rPr>
          <w:rFonts w:ascii="Arial" w:hAnsi="Arial" w:cs="Arial"/>
          <w:sz w:val="22"/>
        </w:rPr>
        <w:t>_____________________________________</w:t>
      </w:r>
      <w:r w:rsidR="002E5FCF">
        <w:rPr>
          <w:rFonts w:ascii="Arial" w:hAnsi="Arial" w:cs="Arial"/>
          <w:sz w:val="22"/>
        </w:rPr>
        <w:tab/>
      </w:r>
      <w:r>
        <w:rPr>
          <w:rFonts w:ascii="Arial" w:hAnsi="Arial" w:cs="Arial"/>
          <w:sz w:val="22"/>
        </w:rPr>
        <w:t>__________________________________</w:t>
      </w:r>
    </w:p>
    <w:p w:rsidR="002E5FCF" w:rsidRDefault="00650588" w:rsidP="00650588">
      <w:pPr>
        <w:tabs>
          <w:tab w:val="left" w:pos="6660"/>
          <w:tab w:val="right" w:pos="11520"/>
        </w:tabs>
        <w:rPr>
          <w:rFonts w:ascii="Arial" w:hAnsi="Arial" w:cs="Arial"/>
          <w:sz w:val="22"/>
        </w:rPr>
      </w:pPr>
      <w:r>
        <w:rPr>
          <w:rFonts w:ascii="Arial" w:hAnsi="Arial" w:cs="Arial"/>
          <w:sz w:val="22"/>
        </w:rPr>
        <w:t>Signature of District Superintendent</w:t>
      </w:r>
      <w:r w:rsidR="002E5FCF">
        <w:rPr>
          <w:rFonts w:ascii="Arial" w:hAnsi="Arial" w:cs="Arial"/>
          <w:sz w:val="22"/>
        </w:rPr>
        <w:tab/>
      </w:r>
      <w:r>
        <w:rPr>
          <w:rFonts w:ascii="Arial" w:hAnsi="Arial" w:cs="Arial"/>
          <w:sz w:val="22"/>
        </w:rPr>
        <w:t>Please Print Name</w:t>
      </w:r>
    </w:p>
    <w:p w:rsidR="002E5FCF" w:rsidRDefault="002E5FCF">
      <w:pPr>
        <w:tabs>
          <w:tab w:val="left" w:leader="dot" w:pos="10980"/>
        </w:tabs>
        <w:rPr>
          <w:rFonts w:ascii="Arial" w:hAnsi="Arial" w:cs="Arial"/>
          <w:b/>
        </w:rPr>
      </w:pPr>
      <w:r>
        <w:rPr>
          <w:rFonts w:ascii="Arial" w:hAnsi="Arial" w:cs="Arial"/>
          <w:b/>
        </w:rPr>
        <w:tab/>
      </w:r>
    </w:p>
    <w:p w:rsidR="002E5FCF" w:rsidRDefault="002E5FCF">
      <w:pPr>
        <w:jc w:val="center"/>
        <w:rPr>
          <w:rFonts w:ascii="Arial" w:hAnsi="Arial" w:cs="Arial"/>
          <w:b/>
          <w:sz w:val="20"/>
        </w:rPr>
      </w:pPr>
      <w:r>
        <w:rPr>
          <w:rFonts w:ascii="Arial" w:hAnsi="Arial" w:cs="Arial"/>
          <w:b/>
          <w:sz w:val="20"/>
        </w:rPr>
        <w:t>For Department Use Only</w:t>
      </w:r>
    </w:p>
    <w:p w:rsidR="002E5FCF" w:rsidRDefault="002E5FCF">
      <w:pPr>
        <w:tabs>
          <w:tab w:val="left" w:pos="270"/>
          <w:tab w:val="left" w:pos="1620"/>
          <w:tab w:val="left" w:pos="1890"/>
          <w:tab w:val="left" w:pos="3600"/>
          <w:tab w:val="left" w:leader="underscore" w:pos="8100"/>
          <w:tab w:val="left" w:pos="8280"/>
          <w:tab w:val="left" w:leader="underscore" w:pos="10800"/>
        </w:tabs>
        <w:rPr>
          <w:rFonts w:ascii="Arial" w:hAnsi="Arial" w:cs="Arial"/>
          <w:sz w:val="20"/>
        </w:rPr>
      </w:pPr>
    </w:p>
    <w:p w:rsidR="002E5FCF" w:rsidRDefault="002E5FCF">
      <w:pPr>
        <w:tabs>
          <w:tab w:val="left" w:pos="270"/>
          <w:tab w:val="left" w:pos="1620"/>
          <w:tab w:val="left" w:pos="1890"/>
          <w:tab w:val="left" w:pos="3600"/>
          <w:tab w:val="left" w:leader="underscore" w:pos="8100"/>
          <w:tab w:val="left" w:pos="8280"/>
          <w:tab w:val="left" w:leader="underscore" w:pos="10800"/>
        </w:tabs>
        <w:rPr>
          <w:rFonts w:ascii="Arial" w:hAnsi="Arial" w:cs="Arial"/>
          <w:sz w:val="20"/>
        </w:rPr>
      </w:pPr>
    </w:p>
    <w:p w:rsidR="002E5FCF" w:rsidRDefault="002E5FCF">
      <w:pPr>
        <w:tabs>
          <w:tab w:val="left" w:pos="270"/>
          <w:tab w:val="left" w:pos="1620"/>
          <w:tab w:val="left" w:pos="1890"/>
          <w:tab w:val="left" w:pos="3600"/>
          <w:tab w:val="left" w:leader="underscore" w:pos="8100"/>
          <w:tab w:val="left" w:pos="8280"/>
          <w:tab w:val="left" w:leader="underscore" w:pos="10800"/>
        </w:tabs>
        <w:rPr>
          <w:rFonts w:ascii="Arial" w:hAnsi="Arial" w:cs="Arial"/>
          <w:sz w:val="20"/>
        </w:rPr>
      </w:pPr>
    </w:p>
    <w:p w:rsidR="002E5FCF" w:rsidRDefault="002E5FCF">
      <w:pPr>
        <w:tabs>
          <w:tab w:val="left" w:pos="720"/>
          <w:tab w:val="left" w:pos="1980"/>
          <w:tab w:val="left" w:pos="2250"/>
          <w:tab w:val="left" w:pos="3600"/>
          <w:tab w:val="left" w:leader="underscore" w:pos="8100"/>
          <w:tab w:val="left" w:pos="8280"/>
          <w:tab w:val="left" w:leader="underscore" w:pos="10800"/>
        </w:tabs>
        <w:ind w:left="360"/>
        <w:rPr>
          <w:rFonts w:ascii="Arial" w:hAnsi="Arial" w:cs="Arial"/>
          <w:sz w:val="20"/>
        </w:rPr>
      </w:pPr>
      <w:r>
        <w:rPr>
          <w:rFonts w:ascii="Arial" w:hAnsi="Arial" w:cs="Arial"/>
          <w:sz w:val="28"/>
        </w:rPr>
        <w:sym w:font="Wingdings" w:char="F071"/>
      </w:r>
      <w:r>
        <w:rPr>
          <w:rFonts w:ascii="Arial" w:hAnsi="Arial" w:cs="Arial"/>
          <w:sz w:val="20"/>
        </w:rPr>
        <w:tab/>
        <w:t>Approved</w:t>
      </w:r>
      <w:r>
        <w:rPr>
          <w:rFonts w:ascii="Arial" w:hAnsi="Arial" w:cs="Arial"/>
          <w:sz w:val="20"/>
        </w:rPr>
        <w:tab/>
      </w:r>
      <w:r>
        <w:rPr>
          <w:rFonts w:ascii="Arial" w:hAnsi="Arial" w:cs="Arial"/>
          <w:sz w:val="28"/>
        </w:rPr>
        <w:sym w:font="Wingdings" w:char="F071"/>
      </w:r>
      <w:r>
        <w:rPr>
          <w:rFonts w:ascii="Arial" w:hAnsi="Arial" w:cs="Arial"/>
          <w:sz w:val="20"/>
        </w:rPr>
        <w:tab/>
        <w:t>Denied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E5FCF" w:rsidRDefault="002E5FCF">
      <w:pPr>
        <w:tabs>
          <w:tab w:val="left" w:pos="3690"/>
          <w:tab w:val="left" w:pos="8460"/>
        </w:tabs>
        <w:rPr>
          <w:rFonts w:ascii="Arial" w:hAnsi="Arial" w:cs="Arial"/>
          <w:sz w:val="16"/>
        </w:rPr>
      </w:pPr>
      <w:r>
        <w:rPr>
          <w:rFonts w:ascii="Arial" w:hAnsi="Arial" w:cs="Arial"/>
          <w:sz w:val="20"/>
        </w:rPr>
        <w:tab/>
        <w:t>Oregon Department of Education Representative</w:t>
      </w:r>
      <w:r>
        <w:rPr>
          <w:rFonts w:ascii="Arial" w:hAnsi="Arial" w:cs="Arial"/>
          <w:sz w:val="20"/>
        </w:rPr>
        <w:tab/>
        <w:t xml:space="preserve">              Date</w:t>
      </w:r>
    </w:p>
    <w:p w:rsidR="002E5FCF" w:rsidRDefault="002E5FCF">
      <w:pPr>
        <w:rPr>
          <w:rFonts w:ascii="Arial" w:hAnsi="Arial" w:cs="Arial"/>
        </w:rPr>
      </w:pPr>
      <w:r>
        <w:rPr>
          <w:rFonts w:ascii="Arial" w:hAnsi="Arial" w:cs="Arial"/>
          <w:sz w:val="16"/>
        </w:rPr>
        <w:t xml:space="preserve"> </w:t>
      </w:r>
      <w:r>
        <w:rPr>
          <w:rFonts w:ascii="Arial" w:hAnsi="Arial" w:cs="Arial"/>
          <w:sz w:val="18"/>
        </w:rPr>
        <w:t xml:space="preserve">Form 581-4548-P (Rev. </w:t>
      </w:r>
      <w:r w:rsidR="00362646">
        <w:rPr>
          <w:rFonts w:ascii="Arial" w:hAnsi="Arial" w:cs="Arial"/>
          <w:sz w:val="18"/>
        </w:rPr>
        <w:t>3/11</w:t>
      </w:r>
      <w:r>
        <w:rPr>
          <w:rFonts w:ascii="Arial" w:hAnsi="Arial" w:cs="Arial"/>
          <w:sz w:val="18"/>
        </w:rPr>
        <w:t>)</w:t>
      </w:r>
    </w:p>
    <w:sectPr w:rsidR="002E5FCF">
      <w:pgSz w:w="12240" w:h="15840" w:code="1"/>
      <w:pgMar w:top="360" w:right="360" w:bottom="360" w:left="360" w:header="10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80" w:rsidRDefault="00133880">
      <w:r>
        <w:separator/>
      </w:r>
    </w:p>
  </w:endnote>
  <w:endnote w:type="continuationSeparator" w:id="0">
    <w:p w:rsidR="00133880" w:rsidRDefault="0013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80" w:rsidRDefault="00133880">
      <w:r>
        <w:separator/>
      </w:r>
    </w:p>
  </w:footnote>
  <w:footnote w:type="continuationSeparator" w:id="0">
    <w:p w:rsidR="00133880" w:rsidRDefault="00133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79"/>
    <w:rsid w:val="0012534B"/>
    <w:rsid w:val="00133880"/>
    <w:rsid w:val="001C731F"/>
    <w:rsid w:val="001E5F96"/>
    <w:rsid w:val="00271247"/>
    <w:rsid w:val="002E5FCF"/>
    <w:rsid w:val="003118D0"/>
    <w:rsid w:val="00362646"/>
    <w:rsid w:val="0063505B"/>
    <w:rsid w:val="00650588"/>
    <w:rsid w:val="006B6AA7"/>
    <w:rsid w:val="008362D4"/>
    <w:rsid w:val="00A7468C"/>
    <w:rsid w:val="00B42179"/>
    <w:rsid w:val="00E204B0"/>
    <w:rsid w:val="00E22CD0"/>
    <w:rsid w:val="00E858E8"/>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B62E4FF4-A3DA-41D4-88E1-4B94BC40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2019-01-15T08:00:00+00:00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A0DBFD2E-821C-4484-BD30-DC252EF411CE}"/>
</file>

<file path=customXml/itemProps2.xml><?xml version="1.0" encoding="utf-8"?>
<ds:datastoreItem xmlns:ds="http://schemas.openxmlformats.org/officeDocument/2006/customXml" ds:itemID="{08E1979E-55F8-4C56-905B-C0BC6A7C7510}"/>
</file>

<file path=customXml/itemProps3.xml><?xml version="1.0" encoding="utf-8"?>
<ds:datastoreItem xmlns:ds="http://schemas.openxmlformats.org/officeDocument/2006/customXml" ds:itemID="{82B298ED-52E5-4419-9F4E-1CC24C2F9F98}"/>
</file>

<file path=customXml/itemProps4.xml><?xml version="1.0" encoding="utf-8"?>
<ds:datastoreItem xmlns:ds="http://schemas.openxmlformats.org/officeDocument/2006/customXml" ds:itemID="{F24EFA8B-80D3-4251-B149-CB64EFB1B406}"/>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 Department of Education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
  <dc:creator>Sue Parton</dc:creator>
  <cp:keywords/>
  <dc:description/>
  <cp:lastModifiedBy>SWOPE Emily - ODE</cp:lastModifiedBy>
  <cp:revision>2</cp:revision>
  <cp:lastPrinted>2004-04-16T21:37:00Z</cp:lastPrinted>
  <dcterms:created xsi:type="dcterms:W3CDTF">2019-01-15T23:58:00Z</dcterms:created>
  <dcterms:modified xsi:type="dcterms:W3CDTF">2019-01-15T23:58:00Z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