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C0" w:rsidRPr="00C536AA" w:rsidRDefault="00E537C0" w:rsidP="00E537C0">
      <w:pPr>
        <w:rPr>
          <w:rFonts w:cs="Arial"/>
          <w:szCs w:val="24"/>
        </w:rPr>
      </w:pPr>
      <w:r w:rsidRPr="00C536AA">
        <w:rPr>
          <w:rFonts w:cs="Arial"/>
          <w:szCs w:val="24"/>
        </w:rPr>
        <w:t>New &amp; Experienced Beginning Teacher Mentors</w:t>
      </w:r>
    </w:p>
    <w:p w:rsidR="00273275" w:rsidRPr="00C536AA" w:rsidRDefault="00273275">
      <w:pPr>
        <w:rPr>
          <w:rFonts w:cs="Arial"/>
          <w:szCs w:val="24"/>
        </w:rPr>
      </w:pPr>
    </w:p>
    <w:p w:rsidR="00E537C0" w:rsidRPr="00C536AA" w:rsidRDefault="00E537C0">
      <w:pPr>
        <w:rPr>
          <w:rFonts w:cs="Arial"/>
          <w:szCs w:val="24"/>
        </w:rPr>
      </w:pPr>
      <w:r w:rsidRPr="00C536AA">
        <w:rPr>
          <w:rFonts w:cs="Arial"/>
          <w:szCs w:val="24"/>
        </w:rPr>
        <w:t>Year 1 Forum</w:t>
      </w:r>
    </w:p>
    <w:p w:rsidR="00E537C0" w:rsidRDefault="00E537C0">
      <w:pPr>
        <w:rPr>
          <w:rFonts w:cs="Arial"/>
          <w:szCs w:val="24"/>
        </w:rPr>
      </w:pPr>
      <w:r w:rsidRPr="00C536AA">
        <w:rPr>
          <w:rFonts w:cs="Arial"/>
          <w:szCs w:val="24"/>
        </w:rPr>
        <w:t>Session 1</w:t>
      </w:r>
    </w:p>
    <w:p w:rsidR="00200004" w:rsidRDefault="00200004">
      <w:r>
        <w:rPr>
          <w:rFonts w:cs="Arial"/>
          <w:szCs w:val="24"/>
        </w:rPr>
        <w:t xml:space="preserve">Description: </w:t>
      </w:r>
      <w:r>
        <w:t>Mentors will u</w:t>
      </w:r>
      <w:r w:rsidRPr="00332BD3">
        <w:t xml:space="preserve">nderstand how to use the Administrator/Mentor Conversation Guide </w:t>
      </w:r>
      <w:proofErr w:type="gramStart"/>
      <w:r>
        <w:t>in order to</w:t>
      </w:r>
      <w:proofErr w:type="gramEnd"/>
      <w:r>
        <w:t xml:space="preserve">: </w:t>
      </w:r>
    </w:p>
    <w:p w:rsidR="00200004" w:rsidRDefault="00200004" w:rsidP="00200004">
      <w:pPr>
        <w:ind w:left="270" w:hanging="270"/>
      </w:pPr>
      <w:r>
        <w:t xml:space="preserve">1) </w:t>
      </w:r>
      <w:proofErr w:type="gramStart"/>
      <w:r>
        <w:t>r</w:t>
      </w:r>
      <w:r w:rsidRPr="00332BD3">
        <w:t>ecognize</w:t>
      </w:r>
      <w:proofErr w:type="gramEnd"/>
      <w:r w:rsidRPr="00332BD3">
        <w:t xml:space="preserve"> and discuss the </w:t>
      </w:r>
      <w:r>
        <w:t>B</w:t>
      </w:r>
      <w:r w:rsidRPr="00332BD3">
        <w:t xml:space="preserve">eginning </w:t>
      </w:r>
      <w:r>
        <w:t>T</w:t>
      </w:r>
      <w:r w:rsidRPr="00332BD3">
        <w:t>eacher’s strengths and focus areas in a non-evaluative wa</w:t>
      </w:r>
      <w:bookmarkStart w:id="0" w:name="_GoBack"/>
      <w:bookmarkEnd w:id="0"/>
      <w:r w:rsidRPr="00332BD3">
        <w:t>y that maintains confidentiality</w:t>
      </w:r>
      <w:r>
        <w:t xml:space="preserve">, </w:t>
      </w:r>
    </w:p>
    <w:p w:rsidR="00200004" w:rsidRDefault="00200004">
      <w:r>
        <w:t xml:space="preserve">2) </w:t>
      </w:r>
      <w:proofErr w:type="gramStart"/>
      <w:r w:rsidRPr="00332BD3">
        <w:t>Clarify</w:t>
      </w:r>
      <w:proofErr w:type="gramEnd"/>
      <w:r w:rsidRPr="00332BD3">
        <w:t xml:space="preserve"> the nature of support provided by the mentoring program and the mentor</w:t>
      </w:r>
      <w:r>
        <w:t xml:space="preserve">, </w:t>
      </w:r>
    </w:p>
    <w:p w:rsidR="00200004" w:rsidRDefault="00200004">
      <w:r>
        <w:t xml:space="preserve">3) </w:t>
      </w:r>
      <w:r w:rsidRPr="00332BD3">
        <w:t>Identify working conditions that will support the beginning teacher</w:t>
      </w:r>
      <w:r>
        <w:t xml:space="preserve">'s </w:t>
      </w:r>
      <w:r w:rsidRPr="00332BD3">
        <w:t>succes</w:t>
      </w:r>
      <w:r>
        <w:t xml:space="preserve">s, and </w:t>
      </w:r>
    </w:p>
    <w:p w:rsidR="00200004" w:rsidRDefault="00200004">
      <w:r>
        <w:t>4)</w:t>
      </w:r>
      <w:r>
        <w:t xml:space="preserve"> </w:t>
      </w:r>
      <w:r w:rsidRPr="00332BD3">
        <w:t>Develop next steps to support the beginning teacher</w:t>
      </w:r>
      <w:r>
        <w:t xml:space="preserve">. </w:t>
      </w:r>
    </w:p>
    <w:p w:rsidR="00200004" w:rsidRDefault="00200004"/>
    <w:p w:rsidR="00200004" w:rsidRPr="00C536AA" w:rsidRDefault="00200004">
      <w:pPr>
        <w:rPr>
          <w:rFonts w:cs="Arial"/>
          <w:szCs w:val="24"/>
        </w:rPr>
      </w:pPr>
      <w:r>
        <w:t>Participants work in coaching partners and triads during this session.</w:t>
      </w:r>
    </w:p>
    <w:p w:rsidR="00E537C0" w:rsidRPr="00C536AA" w:rsidRDefault="00E537C0">
      <w:pPr>
        <w:rPr>
          <w:rFonts w:cs="Arial"/>
          <w:szCs w:val="24"/>
        </w:rPr>
      </w:pPr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7" w:history="1">
        <w:r w:rsidR="00E537C0" w:rsidRPr="00021C82">
          <w:rPr>
            <w:rFonts w:eastAsia="Times New Roman" w:cs="Arial"/>
            <w:color w:val="0033CC"/>
            <w:szCs w:val="24"/>
            <w:u w:val="single"/>
          </w:rPr>
          <w:t>Lesson Plan</w:t>
        </w:r>
      </w:hyperlink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8" w:history="1">
        <w:r w:rsidR="00E537C0" w:rsidRPr="00021C82">
          <w:rPr>
            <w:rFonts w:eastAsia="Times New Roman" w:cs="Arial"/>
            <w:color w:val="0033CC"/>
            <w:szCs w:val="24"/>
            <w:u w:val="single"/>
          </w:rPr>
          <w:t>Facilitator Agenda</w:t>
        </w:r>
      </w:hyperlink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9" w:history="1">
        <w:proofErr w:type="spellStart"/>
        <w:r w:rsidR="00E537C0" w:rsidRPr="00021C82">
          <w:rPr>
            <w:rFonts w:eastAsia="Times New Roman" w:cs="Arial"/>
            <w:color w:val="0033CC"/>
            <w:szCs w:val="24"/>
            <w:u w:val="single"/>
          </w:rPr>
          <w:t>PPT</w:t>
        </w:r>
        <w:proofErr w:type="spellEnd"/>
        <w:r w:rsidR="00E537C0" w:rsidRPr="00021C82">
          <w:rPr>
            <w:rFonts w:eastAsia="Times New Roman" w:cs="Arial"/>
            <w:color w:val="0033CC"/>
            <w:szCs w:val="24"/>
            <w:u w:val="single"/>
          </w:rPr>
          <w:t xml:space="preserve"> Presentation</w:t>
        </w:r>
      </w:hyperlink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0" w:history="1">
        <w:r w:rsidR="00E537C0" w:rsidRPr="00021C82">
          <w:rPr>
            <w:rFonts w:eastAsia="Times New Roman" w:cs="Arial"/>
            <w:color w:val="0033CC"/>
            <w:szCs w:val="24"/>
            <w:u w:val="single"/>
          </w:rPr>
          <w:t>Participant Agenda</w:t>
        </w:r>
      </w:hyperlink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1" w:history="1">
        <w:r w:rsidR="00E537C0" w:rsidRPr="00021C82">
          <w:rPr>
            <w:rFonts w:eastAsia="Times New Roman" w:cs="Arial"/>
            <w:color w:val="0033CC"/>
            <w:szCs w:val="24"/>
            <w:u w:val="single"/>
          </w:rPr>
          <w:t>Mentor-Admin Conversation Triad Practice Guide</w:t>
        </w:r>
      </w:hyperlink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2" w:history="1">
        <w:r w:rsidR="00E537C0" w:rsidRPr="00021C82">
          <w:rPr>
            <w:rFonts w:eastAsia="Times New Roman" w:cs="Arial"/>
            <w:color w:val="0033CC"/>
            <w:szCs w:val="24"/>
            <w:u w:val="single"/>
          </w:rPr>
          <w:t>Partners Interactive Share and Respond</w:t>
        </w:r>
      </w:hyperlink>
    </w:p>
    <w:p w:rsidR="00E537C0" w:rsidRPr="00021C82" w:rsidRDefault="00200004" w:rsidP="00021C82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3" w:history="1">
        <w:r w:rsidR="00E537C0" w:rsidRPr="00021C82">
          <w:rPr>
            <w:rFonts w:eastAsia="Times New Roman" w:cs="Arial"/>
            <w:color w:val="0033CC"/>
            <w:szCs w:val="24"/>
            <w:u w:val="single"/>
          </w:rPr>
          <w:t xml:space="preserve">Mentor-Admin </w:t>
        </w:r>
        <w:proofErr w:type="spellStart"/>
        <w:r w:rsidR="00E537C0" w:rsidRPr="00021C82">
          <w:rPr>
            <w:rFonts w:eastAsia="Times New Roman" w:cs="Arial"/>
            <w:color w:val="0033CC"/>
            <w:szCs w:val="24"/>
            <w:u w:val="single"/>
          </w:rPr>
          <w:t>CGD</w:t>
        </w:r>
        <w:proofErr w:type="spellEnd"/>
        <w:r w:rsidR="00E537C0" w:rsidRPr="00021C82">
          <w:rPr>
            <w:rFonts w:eastAsia="Times New Roman" w:cs="Arial"/>
            <w:color w:val="0033CC"/>
            <w:szCs w:val="24"/>
            <w:u w:val="single"/>
          </w:rPr>
          <w:t xml:space="preserve"> User Guide</w:t>
        </w:r>
      </w:hyperlink>
    </w:p>
    <w:p w:rsidR="00E537C0" w:rsidRPr="00C536AA" w:rsidRDefault="00E537C0">
      <w:pPr>
        <w:rPr>
          <w:rFonts w:cs="Arial"/>
          <w:szCs w:val="24"/>
        </w:rPr>
      </w:pPr>
    </w:p>
    <w:sectPr w:rsidR="00E537C0" w:rsidRPr="00C536AA" w:rsidSect="00E537C0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C0" w:rsidRDefault="00E537C0" w:rsidP="00E537C0">
      <w:r>
        <w:separator/>
      </w:r>
    </w:p>
  </w:endnote>
  <w:endnote w:type="continuationSeparator" w:id="0">
    <w:p w:rsidR="00E537C0" w:rsidRDefault="00E537C0" w:rsidP="00E5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C0" w:rsidRDefault="00E537C0" w:rsidP="00E537C0">
    <w:pPr>
      <w:pStyle w:val="Footer"/>
      <w:jc w:val="center"/>
    </w:pPr>
    <w:r w:rsidRPr="00C02B43">
      <w:rPr>
        <w:noProof/>
      </w:rPr>
      <w:drawing>
        <wp:inline distT="0" distB="0" distL="0" distR="0" wp14:anchorId="3C58A274" wp14:editId="2F5D13E2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C0" w:rsidRDefault="00E537C0" w:rsidP="00E537C0">
      <w:r>
        <w:separator/>
      </w:r>
    </w:p>
  </w:footnote>
  <w:footnote w:type="continuationSeparator" w:id="0">
    <w:p w:rsidR="00E537C0" w:rsidRDefault="00E537C0" w:rsidP="00E5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419E"/>
    <w:multiLevelType w:val="hybridMultilevel"/>
    <w:tmpl w:val="8A205412"/>
    <w:lvl w:ilvl="0" w:tplc="951E189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040A9"/>
    <w:multiLevelType w:val="multilevel"/>
    <w:tmpl w:val="B248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C0"/>
    <w:rsid w:val="00021C82"/>
    <w:rsid w:val="00090062"/>
    <w:rsid w:val="00200004"/>
    <w:rsid w:val="00273275"/>
    <w:rsid w:val="004C1F71"/>
    <w:rsid w:val="0084749F"/>
    <w:rsid w:val="008D2ACD"/>
    <w:rsid w:val="00C536AA"/>
    <w:rsid w:val="00E17D9B"/>
    <w:rsid w:val="00E537C0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CB2F"/>
  <w15:chartTrackingRefBased/>
  <w15:docId w15:val="{4CC34448-35B1-4430-9EA7-4B5937E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7C0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53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7C0"/>
  </w:style>
  <w:style w:type="paragraph" w:styleId="Footer">
    <w:name w:val="footer"/>
    <w:basedOn w:val="Normal"/>
    <w:link w:val="FooterChar"/>
    <w:uiPriority w:val="99"/>
    <w:unhideWhenUsed/>
    <w:rsid w:val="00E53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7C0"/>
  </w:style>
  <w:style w:type="character" w:styleId="Hyperlink">
    <w:name w:val="Hyperlink"/>
    <w:basedOn w:val="DefaultParagraphFont"/>
    <w:uiPriority w:val="99"/>
    <w:semiHidden/>
    <w:unhideWhenUsed/>
    <w:rsid w:val="00E53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session1_In-PersonFacilitatoragenda.docx" TargetMode="External"/><Relationship Id="rId13" Type="http://schemas.openxmlformats.org/officeDocument/2006/relationships/hyperlink" Target="https://www.oregon.gov/ode/schools-and-districts/grants/mentoring/Documents/Tool9_%20Mentor-Admin%20CG%20Tool%20Use%20Guide.docx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tchrsession1_MPLLessonPlanforum1.docx" TargetMode="External"/><Relationship Id="rId12" Type="http://schemas.openxmlformats.org/officeDocument/2006/relationships/hyperlink" Target="https://www.oregon.gov/ode/schools-and-districts/grants/mentoring/Documents/TchrSession1_CoachingPartnersShareRespond.docx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tchrsession1_Mentor-AdminTriadConvoGuide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de/schools-and-districts/grants/mentoring/Documents/tchrsession1_InPersonParticipantAgenda.doc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session1_InPersonppt.ppt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2AD0E2D5-455B-4349-B46D-3C947A523635}"/>
</file>

<file path=customXml/itemProps2.xml><?xml version="1.0" encoding="utf-8"?>
<ds:datastoreItem xmlns:ds="http://schemas.openxmlformats.org/officeDocument/2006/customXml" ds:itemID="{D76B8BCC-5852-4DB2-ABCC-21A7832A1BA7}"/>
</file>

<file path=customXml/itemProps3.xml><?xml version="1.0" encoding="utf-8"?>
<ds:datastoreItem xmlns:ds="http://schemas.openxmlformats.org/officeDocument/2006/customXml" ds:itemID="{D1A5AEB5-E100-4094-882D-EBF744E93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2019-03-01T17:54:00Z</dcterms:created>
  <dcterms:modified xsi:type="dcterms:W3CDTF">2019-05-13T22:20:00Z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