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DF42A9" w:rsidRPr="00657107">
        <w:rPr>
          <w:bCs/>
          <w:color w:val="1F497D" w:themeColor="text2"/>
          <w:sz w:val="44"/>
        </w:rPr>
        <w:t>A</w:t>
      </w:r>
      <w:r w:rsidR="00A87875" w:rsidRPr="00657107">
        <w:rPr>
          <w:bCs/>
          <w:color w:val="1F497D" w:themeColor="text2"/>
          <w:sz w:val="44"/>
        </w:rPr>
        <w:t xml:space="preserve">: </w:t>
      </w:r>
      <w:r w:rsidR="00DF42A9" w:rsidRPr="00657107">
        <w:rPr>
          <w:bCs/>
          <w:color w:val="1F497D" w:themeColor="text2"/>
          <w:sz w:val="44"/>
        </w:rPr>
        <w:t>Exercise Schedule</w:t>
      </w:r>
      <w:bookmarkEnd w:id="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136"/>
        <w:gridCol w:w="3664"/>
        <w:gridCol w:w="2312"/>
      </w:tblGrid>
      <w:tr w:rsidR="00C14980" w:rsidRPr="00C14980" w:rsidTr="009E5B5F">
        <w:trPr>
          <w:cantSplit/>
          <w:tblHeader/>
        </w:trPr>
        <w:tc>
          <w:tcPr>
            <w:tcW w:w="1464" w:type="dxa"/>
            <w:tcBorders>
              <w:right w:val="single" w:sz="6" w:space="0" w:color="FFFFFF"/>
            </w:tcBorders>
            <w:shd w:val="clear" w:color="auto" w:fill="000080"/>
          </w:tcPr>
          <w:p w:rsidR="00C14980" w:rsidRPr="00C14980" w:rsidRDefault="00C14980" w:rsidP="007F5239">
            <w:pPr>
              <w:pStyle w:val="Tabletext"/>
              <w:jc w:val="center"/>
              <w:rPr>
                <w:b/>
                <w:sz w:val="24"/>
              </w:rPr>
            </w:pPr>
            <w:r w:rsidRPr="00C14980">
              <w:rPr>
                <w:b/>
                <w:sz w:val="24"/>
              </w:rPr>
              <w:t>Time</w:t>
            </w:r>
          </w:p>
        </w:tc>
        <w:tc>
          <w:tcPr>
            <w:tcW w:w="213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:rsidR="00C14980" w:rsidRPr="00C14980" w:rsidRDefault="00C14980" w:rsidP="007F5239">
            <w:pPr>
              <w:pStyle w:val="Tabletext"/>
              <w:jc w:val="center"/>
              <w:rPr>
                <w:b/>
                <w:sz w:val="24"/>
              </w:rPr>
            </w:pPr>
            <w:r w:rsidRPr="00C14980">
              <w:rPr>
                <w:b/>
                <w:sz w:val="24"/>
              </w:rPr>
              <w:t>Personnel</w:t>
            </w:r>
          </w:p>
        </w:tc>
        <w:tc>
          <w:tcPr>
            <w:tcW w:w="3664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:rsidR="00C14980" w:rsidRPr="00C14980" w:rsidRDefault="00C14980" w:rsidP="007F5239">
            <w:pPr>
              <w:pStyle w:val="Tabletext"/>
              <w:jc w:val="center"/>
              <w:rPr>
                <w:b/>
                <w:sz w:val="24"/>
              </w:rPr>
            </w:pPr>
            <w:r w:rsidRPr="00C14980">
              <w:rPr>
                <w:b/>
                <w:sz w:val="24"/>
              </w:rPr>
              <w:t>Activity</w:t>
            </w:r>
          </w:p>
        </w:tc>
        <w:tc>
          <w:tcPr>
            <w:tcW w:w="2312" w:type="dxa"/>
            <w:tcBorders>
              <w:left w:val="single" w:sz="6" w:space="0" w:color="FFFFFF"/>
            </w:tcBorders>
            <w:shd w:val="clear" w:color="auto" w:fill="000080"/>
          </w:tcPr>
          <w:p w:rsidR="00C14980" w:rsidRPr="00C14980" w:rsidRDefault="00C14980" w:rsidP="007F5239">
            <w:pPr>
              <w:pStyle w:val="Tabletext"/>
              <w:jc w:val="center"/>
              <w:rPr>
                <w:b/>
                <w:sz w:val="24"/>
              </w:rPr>
            </w:pPr>
            <w:r w:rsidRPr="00C14980">
              <w:rPr>
                <w:b/>
                <w:sz w:val="24"/>
              </w:rPr>
              <w:t>Location</w:t>
            </w:r>
          </w:p>
        </w:tc>
      </w:tr>
      <w:tr w:rsidR="00C14980" w:rsidRPr="006A219B" w:rsidTr="009E5B5F">
        <w:trPr>
          <w:cantSplit/>
        </w:trPr>
        <w:tc>
          <w:tcPr>
            <w:tcW w:w="9576" w:type="dxa"/>
            <w:gridSpan w:val="4"/>
            <w:shd w:val="pct10" w:color="auto" w:fill="FFFFFF"/>
          </w:tcPr>
          <w:p w:rsidR="00C14980" w:rsidRPr="006A219B" w:rsidRDefault="00C14980" w:rsidP="00C14980">
            <w:pPr>
              <w:spacing w:before="40" w:after="40"/>
              <w:rPr>
                <w:rFonts w:ascii="Arial" w:hAnsi="Arial" w:cs="Arial"/>
                <w:b/>
                <w:highlight w:val="yellow"/>
              </w:rPr>
            </w:pPr>
            <w:r w:rsidRPr="006A219B">
              <w:rPr>
                <w:rFonts w:ascii="Arial" w:hAnsi="Arial" w:cs="Arial"/>
                <w:b/>
                <w:highlight w:val="yellow"/>
              </w:rPr>
              <w:t>[Date]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9E5B5F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Controllers</w:t>
            </w:r>
            <w:r w:rsidR="009E5B5F">
              <w:rPr>
                <w:highlight w:val="yellow"/>
              </w:rPr>
              <w:t xml:space="preserve"> and</w:t>
            </w:r>
            <w:r w:rsidRPr="006A219B">
              <w:rPr>
                <w:highlight w:val="yellow"/>
              </w:rPr>
              <w:t xml:space="preserve"> </w:t>
            </w:r>
            <w:r w:rsidR="009E5B5F">
              <w:rPr>
                <w:highlight w:val="yellow"/>
              </w:rPr>
              <w:t>E</w:t>
            </w:r>
            <w:r w:rsidRPr="006A219B">
              <w:rPr>
                <w:highlight w:val="yellow"/>
              </w:rPr>
              <w:t>valuators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Controller and Evaluator Briefing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As needed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Controllers and </w:t>
            </w:r>
            <w:r w:rsidR="009E5B5F">
              <w:rPr>
                <w:highlight w:val="yellow"/>
              </w:rPr>
              <w:t>Support</w:t>
            </w:r>
            <w:r w:rsidRPr="006A219B">
              <w:rPr>
                <w:highlight w:val="yellow"/>
              </w:rPr>
              <w:t xml:space="preserve"> </w:t>
            </w:r>
            <w:r w:rsidR="009E5B5F">
              <w:rPr>
                <w:highlight w:val="yellow"/>
              </w:rPr>
              <w:t>S</w:t>
            </w:r>
            <w:r w:rsidRPr="006A219B">
              <w:rPr>
                <w:highlight w:val="yellow"/>
              </w:rPr>
              <w:t>taff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Set up control cell and </w:t>
            </w:r>
            <w:r w:rsidR="009E5B5F">
              <w:rPr>
                <w:highlight w:val="yellow"/>
              </w:rPr>
              <w:t xml:space="preserve">perform </w:t>
            </w:r>
            <w:r w:rsidRPr="006A219B">
              <w:rPr>
                <w:highlight w:val="yellow"/>
              </w:rPr>
              <w:t>walkthrough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6A219B" w:rsidTr="009E5B5F">
        <w:trPr>
          <w:cantSplit/>
        </w:trPr>
        <w:tc>
          <w:tcPr>
            <w:tcW w:w="9576" w:type="dxa"/>
            <w:gridSpan w:val="4"/>
            <w:shd w:val="pct10" w:color="auto" w:fill="FFFFFF"/>
          </w:tcPr>
          <w:p w:rsidR="00C14980" w:rsidRPr="006A219B" w:rsidRDefault="00C14980" w:rsidP="00C14980">
            <w:pPr>
              <w:spacing w:before="40" w:after="40"/>
              <w:rPr>
                <w:rFonts w:ascii="Arial" w:hAnsi="Arial" w:cs="Arial"/>
                <w:b/>
                <w:highlight w:val="yellow"/>
              </w:rPr>
            </w:pPr>
            <w:r w:rsidRPr="006A219B">
              <w:rPr>
                <w:rFonts w:ascii="Arial" w:hAnsi="Arial" w:cs="Arial"/>
                <w:b/>
                <w:highlight w:val="yellow"/>
              </w:rPr>
              <w:t>[Date]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Controllers</w:t>
            </w:r>
            <w:r w:rsidR="009E5B5F">
              <w:rPr>
                <w:highlight w:val="yellow"/>
              </w:rPr>
              <w:t>, Evaluators</w:t>
            </w:r>
            <w:r w:rsidRPr="006A219B">
              <w:rPr>
                <w:highlight w:val="yellow"/>
              </w:rPr>
              <w:t xml:space="preserve"> and </w:t>
            </w:r>
            <w:r w:rsidR="009E5B5F">
              <w:rPr>
                <w:highlight w:val="yellow"/>
              </w:rPr>
              <w:t>Support</w:t>
            </w:r>
            <w:r w:rsidRPr="006A219B">
              <w:rPr>
                <w:highlight w:val="yellow"/>
              </w:rPr>
              <w:t xml:space="preserve"> </w:t>
            </w:r>
            <w:r w:rsidR="001421BD">
              <w:rPr>
                <w:highlight w:val="yellow"/>
              </w:rPr>
              <w:t>S</w:t>
            </w:r>
            <w:r w:rsidRPr="006A219B">
              <w:rPr>
                <w:highlight w:val="yellow"/>
              </w:rPr>
              <w:t>taff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Check-in for final instructions and communications check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Media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Media Briefing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9E5B5F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VIPs and selected </w:t>
            </w:r>
            <w:r w:rsidR="009E5B5F">
              <w:rPr>
                <w:highlight w:val="yellow"/>
              </w:rPr>
              <w:t>Controller(s) and Evaluators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VIP Controller Briefing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Controllers and </w:t>
            </w:r>
            <w:r w:rsidR="009E5B5F">
              <w:rPr>
                <w:highlight w:val="yellow"/>
              </w:rPr>
              <w:t>E</w:t>
            </w:r>
            <w:r w:rsidRPr="006A219B">
              <w:rPr>
                <w:highlight w:val="yellow"/>
              </w:rPr>
              <w:t>valuators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Controllers and </w:t>
            </w:r>
            <w:r w:rsidR="009E5B5F">
              <w:rPr>
                <w:highlight w:val="yellow"/>
              </w:rPr>
              <w:t>E</w:t>
            </w:r>
            <w:r w:rsidRPr="006A219B">
              <w:rPr>
                <w:highlight w:val="yellow"/>
              </w:rPr>
              <w:t>valuators in starting positions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bCs/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All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Controllers provide </w:t>
            </w:r>
            <w:r w:rsidR="009E5B5F">
              <w:rPr>
                <w:highlight w:val="yellow"/>
              </w:rPr>
              <w:t>P</w:t>
            </w:r>
            <w:r w:rsidRPr="006A219B">
              <w:rPr>
                <w:highlight w:val="yellow"/>
              </w:rPr>
              <w:t>layer briefs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bCs/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All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Exercise starts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9E5B5F" w:rsidRPr="006A219B" w:rsidTr="009E5B5F">
        <w:trPr>
          <w:cantSplit/>
        </w:trPr>
        <w:tc>
          <w:tcPr>
            <w:tcW w:w="9576" w:type="dxa"/>
            <w:gridSpan w:val="4"/>
            <w:shd w:val="pct10" w:color="auto" w:fill="FFFFFF"/>
          </w:tcPr>
          <w:p w:rsidR="009E5B5F" w:rsidRPr="006A219B" w:rsidRDefault="009E5B5F" w:rsidP="00065639">
            <w:pPr>
              <w:spacing w:before="40" w:after="40"/>
              <w:rPr>
                <w:rFonts w:ascii="Arial" w:hAnsi="Arial" w:cs="Arial"/>
                <w:b/>
                <w:highlight w:val="yellow"/>
              </w:rPr>
            </w:pPr>
            <w:r w:rsidRPr="006A219B">
              <w:rPr>
                <w:rFonts w:ascii="Arial" w:hAnsi="Arial" w:cs="Arial"/>
                <w:b/>
                <w:highlight w:val="yellow"/>
              </w:rPr>
              <w:t>[Date]</w:t>
            </w:r>
            <w:r>
              <w:rPr>
                <w:rFonts w:ascii="Arial" w:hAnsi="Arial" w:cs="Arial"/>
                <w:b/>
                <w:highlight w:val="yellow"/>
              </w:rPr>
              <w:t xml:space="preserve"> [delete as appropriate]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bCs/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All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Exercise ends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Immediately Following the Exercise</w:t>
            </w:r>
          </w:p>
        </w:tc>
        <w:tc>
          <w:tcPr>
            <w:tcW w:w="2136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All</w:t>
            </w:r>
          </w:p>
        </w:tc>
        <w:tc>
          <w:tcPr>
            <w:tcW w:w="36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>Venue Hot Washes/turn in all Participant Feedback Forms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  <w:tr w:rsidR="00C14980" w:rsidRPr="006A219B" w:rsidTr="009E5B5F">
        <w:trPr>
          <w:cantSplit/>
        </w:trPr>
        <w:tc>
          <w:tcPr>
            <w:tcW w:w="9576" w:type="dxa"/>
            <w:gridSpan w:val="4"/>
            <w:shd w:val="pct10" w:color="auto" w:fill="FFFFFF"/>
          </w:tcPr>
          <w:p w:rsidR="00C14980" w:rsidRPr="006A219B" w:rsidRDefault="00C14980" w:rsidP="00C14980">
            <w:pPr>
              <w:spacing w:before="40" w:after="40"/>
              <w:rPr>
                <w:rFonts w:ascii="Arial" w:hAnsi="Arial" w:cs="Arial"/>
                <w:b/>
                <w:highlight w:val="yellow"/>
              </w:rPr>
            </w:pPr>
            <w:r w:rsidRPr="006A219B">
              <w:rPr>
                <w:rFonts w:ascii="Arial" w:hAnsi="Arial" w:cs="Arial"/>
                <w:b/>
                <w:highlight w:val="yellow"/>
              </w:rPr>
              <w:t>[Date]</w:t>
            </w:r>
          </w:p>
        </w:tc>
      </w:tr>
      <w:tr w:rsidR="00C14980" w:rsidRPr="00394D3A" w:rsidTr="009E5B5F">
        <w:trPr>
          <w:cantSplit/>
        </w:trPr>
        <w:tc>
          <w:tcPr>
            <w:tcW w:w="1464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136" w:type="dxa"/>
          </w:tcPr>
          <w:p w:rsidR="00C14980" w:rsidRPr="006A219B" w:rsidRDefault="00C14980" w:rsidP="009E5B5F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Controllers, </w:t>
            </w:r>
            <w:r w:rsidR="009E5B5F">
              <w:rPr>
                <w:highlight w:val="yellow"/>
              </w:rPr>
              <w:t>E</w:t>
            </w:r>
            <w:r w:rsidRPr="006A219B">
              <w:rPr>
                <w:highlight w:val="yellow"/>
              </w:rPr>
              <w:t xml:space="preserve">valuators, and </w:t>
            </w:r>
            <w:r w:rsidR="009E5B5F">
              <w:rPr>
                <w:highlight w:val="yellow"/>
              </w:rPr>
              <w:t xml:space="preserve"> invited participants </w:t>
            </w:r>
          </w:p>
        </w:tc>
        <w:tc>
          <w:tcPr>
            <w:tcW w:w="3664" w:type="dxa"/>
          </w:tcPr>
          <w:p w:rsidR="00C14980" w:rsidRPr="006A219B" w:rsidRDefault="00C14980" w:rsidP="009E5B5F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</w:rPr>
              <w:t xml:space="preserve">Controller and Evaluator After Action </w:t>
            </w:r>
            <w:r w:rsidR="009E5B5F">
              <w:rPr>
                <w:highlight w:val="yellow"/>
              </w:rPr>
              <w:t>Meeting</w:t>
            </w:r>
          </w:p>
        </w:tc>
        <w:tc>
          <w:tcPr>
            <w:tcW w:w="2312" w:type="dxa"/>
          </w:tcPr>
          <w:p w:rsidR="00C14980" w:rsidRPr="006A219B" w:rsidRDefault="00C14980" w:rsidP="00C14980">
            <w:pPr>
              <w:spacing w:before="40" w:after="40"/>
              <w:rPr>
                <w:highlight w:val="yellow"/>
              </w:rPr>
            </w:pPr>
            <w:r w:rsidRPr="006A219B">
              <w:rPr>
                <w:highlight w:val="yellow"/>
                <w:shd w:val="clear" w:color="auto" w:fill="C0C0C0"/>
              </w:rPr>
              <w:t>[Location]</w:t>
            </w:r>
          </w:p>
        </w:tc>
      </w:tr>
    </w:tbl>
    <w:p w:rsidR="00DA3683" w:rsidRDefault="00DA3683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AD" w:rsidRDefault="00BF14AD">
      <w:r>
        <w:separator/>
      </w:r>
    </w:p>
    <w:p w:rsidR="00BF14AD" w:rsidRDefault="00BF14AD"/>
    <w:p w:rsidR="00BF14AD" w:rsidRDefault="00BF14AD"/>
  </w:endnote>
  <w:endnote w:type="continuationSeparator" w:id="0">
    <w:p w:rsidR="00BF14AD" w:rsidRDefault="00BF14AD">
      <w:r>
        <w:continuationSeparator/>
      </w:r>
    </w:p>
    <w:p w:rsidR="00BF14AD" w:rsidRDefault="00BF14AD"/>
    <w:p w:rsidR="00BF14AD" w:rsidRDefault="00BF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710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AD" w:rsidRDefault="00BF14AD">
      <w:r>
        <w:separator/>
      </w:r>
    </w:p>
    <w:p w:rsidR="00BF14AD" w:rsidRDefault="00BF14AD"/>
    <w:p w:rsidR="00BF14AD" w:rsidRDefault="00BF14AD"/>
  </w:footnote>
  <w:footnote w:type="continuationSeparator" w:id="0">
    <w:p w:rsidR="00BF14AD" w:rsidRDefault="00BF14AD">
      <w:r>
        <w:continuationSeparator/>
      </w:r>
    </w:p>
    <w:p w:rsidR="00BF14AD" w:rsidRDefault="00BF14AD"/>
    <w:p w:rsidR="00BF14AD" w:rsidRDefault="00BF14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1C48E1">
      <w:rPr>
        <w:noProof/>
        <w:color w:val="17365D" w:themeColor="text2" w:themeShade="BF"/>
      </w:rPr>
      <w:t>[Exercise Name]</w:t>
    </w:r>
    <w:r>
      <w:tab/>
    </w:r>
    <w:r>
      <w:tab/>
    </w:r>
    <w:r w:rsidR="003B638D">
      <w:rPr>
        <w:color w:val="auto"/>
      </w:rPr>
      <w:t>Exercise Plan</w:t>
    </w:r>
  </w:p>
  <w:p w:rsidR="00877073" w:rsidRPr="00DA3683" w:rsidRDefault="009F08C2" w:rsidP="00DA3683">
    <w:pPr>
      <w:pStyle w:val="Pre-docsHeader"/>
      <w:tabs>
        <w:tab w:val="clear" w:pos="4320"/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787503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 w:rsidR="00432A2D">
      <w:rPr>
        <w:color w:val="auto"/>
      </w:rPr>
      <w:t xml:space="preserve">Appendix </w:t>
    </w:r>
    <w:r w:rsidR="00DF42A9" w:rsidRPr="001C48E1">
      <w:rPr>
        <w:color w:val="auto"/>
      </w:rPr>
      <w:t>A</w:t>
    </w:r>
    <w:r w:rsidR="00432A2D" w:rsidRPr="001C48E1">
      <w:rPr>
        <w:color w:val="auto"/>
      </w:rPr>
      <w:t xml:space="preserve">: </w:t>
    </w:r>
    <w:r w:rsidR="00DA3683" w:rsidRPr="001C48E1">
      <w:rPr>
        <w:color w:val="auto"/>
      </w:rPr>
      <w:t>Exercise Events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02A3"/>
    <w:rsid w:val="001421BD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48E1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6C68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38D"/>
    <w:rsid w:val="003B6880"/>
    <w:rsid w:val="003C006F"/>
    <w:rsid w:val="003C1BC1"/>
    <w:rsid w:val="003C43C5"/>
    <w:rsid w:val="003C53E1"/>
    <w:rsid w:val="003D124E"/>
    <w:rsid w:val="003D2B25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3B9D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107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19B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1FF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174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87503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47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5B5F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14AD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4980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683"/>
    <w:rsid w:val="00DA3D6B"/>
    <w:rsid w:val="00DA47DD"/>
    <w:rsid w:val="00DA5AEE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42A9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E004CCAD-81B5-4E8B-BF41-140F6A240190}"/>
</file>

<file path=customXml/itemProps2.xml><?xml version="1.0" encoding="utf-8"?>
<ds:datastoreItem xmlns:ds="http://schemas.openxmlformats.org/officeDocument/2006/customXml" ds:itemID="{28F5AB5E-79E6-42D2-BFBC-402D3F41E36B}"/>
</file>

<file path=customXml/itemProps3.xml><?xml version="1.0" encoding="utf-8"?>
<ds:datastoreItem xmlns:ds="http://schemas.openxmlformats.org/officeDocument/2006/customXml" ds:itemID="{7B29030C-AA35-4FAA-BE84-21F4AD20B6C1}"/>
</file>

<file path=customXml/itemProps4.xml><?xml version="1.0" encoding="utf-8"?>
<ds:datastoreItem xmlns:ds="http://schemas.openxmlformats.org/officeDocument/2006/customXml" ds:itemID="{4A598C22-4275-4D51-B81A-17395B26D5F8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55</TotalTime>
  <Pages>2</Pages>
  <Words>128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 Appendix A-Exercise Schedule</dc:title>
  <dc:creator>Shawna Mantey</dc:creator>
  <cp:lastModifiedBy>Doug Jimenez</cp:lastModifiedBy>
  <cp:revision>7</cp:revision>
  <cp:lastPrinted>2010-07-16T01:30:00Z</cp:lastPrinted>
  <dcterms:created xsi:type="dcterms:W3CDTF">2015-02-11T19:02:00Z</dcterms:created>
  <dcterms:modified xsi:type="dcterms:W3CDTF">2016-03-15T14:25:00Z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