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003A42AA" w:rsidP="009D67E3" w:rsidRDefault="003A42AA" w14:paraId="02AE218B" w14:textId="77777777">
      <w:pPr>
        <w:jc w:val="center"/>
      </w:pPr>
    </w:p>
    <w:p w:rsidR="003A42AA" w:rsidP="009D67E3" w:rsidRDefault="003A42AA" w14:paraId="541715D2" w14:textId="77777777">
      <w:pPr>
        <w:jc w:val="center"/>
      </w:pPr>
    </w:p>
    <w:p w:rsidR="00FB1B24" w:rsidP="009D67E3" w:rsidRDefault="00FB1B24" w14:paraId="2DEF30B6" w14:textId="77777777">
      <w:pPr>
        <w:jc w:val="center"/>
      </w:pPr>
    </w:p>
    <w:p w:rsidR="00FB1B24" w:rsidP="009D67E3" w:rsidRDefault="00FB1B24" w14:paraId="5A0A6E68" w14:textId="77777777">
      <w:pPr>
        <w:jc w:val="center"/>
      </w:pPr>
    </w:p>
    <w:p w:rsidR="00FB1B24" w:rsidP="009D67E3" w:rsidRDefault="00FB1B24" w14:paraId="18826980" w14:textId="77777777">
      <w:pPr>
        <w:jc w:val="center"/>
      </w:pPr>
    </w:p>
    <w:p w:rsidR="00FB1B24" w:rsidP="009D67E3" w:rsidRDefault="00FB1B24" w14:paraId="5BE4D970" w14:textId="77777777">
      <w:pPr>
        <w:jc w:val="center"/>
      </w:pPr>
    </w:p>
    <w:p w:rsidR="00FB1B24" w:rsidP="009D67E3" w:rsidRDefault="00FB1B24" w14:paraId="7909BB21" w14:textId="77777777">
      <w:pPr>
        <w:jc w:val="center"/>
      </w:pPr>
    </w:p>
    <w:p w:rsidR="00D92C23" w:rsidP="009D67E3" w:rsidRDefault="06EC58CC" w14:paraId="26C4A073" w14:textId="2EEA9959">
      <w:pPr>
        <w:jc w:val="center"/>
      </w:pPr>
      <w:r>
        <w:rPr>
          <w:noProof/>
        </w:rPr>
        <w:drawing>
          <wp:inline distT="0" distB="0" distL="0" distR="0" wp14:anchorId="0C229D3C" wp14:editId="09BFA01D">
            <wp:extent cx="5925787" cy="1955510"/>
            <wp:effectExtent l="0" t="0" r="0" b="6985"/>
            <wp:docPr id="1396468877" name="Picture 13964688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982467" cy="1974214"/>
                    </a:xfrm>
                    <a:prstGeom prst="rect">
                      <a:avLst/>
                    </a:prstGeom>
                  </pic:spPr>
                </pic:pic>
              </a:graphicData>
            </a:graphic>
          </wp:inline>
        </w:drawing>
      </w:r>
    </w:p>
    <w:p w:rsidR="007D3867" w:rsidP="007D3867" w:rsidRDefault="007D3867" w14:paraId="1A7EF072" w14:textId="77777777">
      <w:pPr>
        <w:jc w:val="center"/>
      </w:pPr>
    </w:p>
    <w:p w:rsidR="007D3867" w:rsidP="007D3867" w:rsidRDefault="007D3867" w14:paraId="66C8E95A" w14:textId="77777777">
      <w:pPr>
        <w:jc w:val="center"/>
      </w:pPr>
    </w:p>
    <w:p w:rsidR="007D3867" w:rsidP="007D3867" w:rsidRDefault="007D3867" w14:paraId="1560FE83" w14:textId="77777777">
      <w:pPr>
        <w:jc w:val="center"/>
      </w:pPr>
    </w:p>
    <w:p w:rsidR="007D3867" w:rsidP="007D3867" w:rsidRDefault="007D3867" w14:paraId="3EA6E0CC" w14:textId="77777777">
      <w:pPr>
        <w:jc w:val="center"/>
      </w:pPr>
    </w:p>
    <w:p w:rsidR="007D3867" w:rsidP="007D3867" w:rsidRDefault="007D3867" w14:paraId="612A33EE" w14:textId="77777777">
      <w:pPr>
        <w:jc w:val="center"/>
      </w:pPr>
    </w:p>
    <w:p w:rsidR="007D3867" w:rsidP="007D3867" w:rsidRDefault="007D3867" w14:paraId="049D2E56" w14:textId="77777777">
      <w:pPr>
        <w:jc w:val="center"/>
      </w:pPr>
    </w:p>
    <w:p w:rsidR="007D3867" w:rsidP="007D3867" w:rsidRDefault="007D3867" w14:paraId="0444E796" w14:textId="77777777">
      <w:pPr>
        <w:jc w:val="center"/>
      </w:pPr>
    </w:p>
    <w:p w:rsidRPr="00B85254" w:rsidR="007D3867" w:rsidP="007D3867" w:rsidRDefault="17ADD06D" w14:paraId="723CC207" w14:textId="02422B44">
      <w:pPr>
        <w:jc w:val="center"/>
        <w:rPr>
          <w:sz w:val="56"/>
          <w:szCs w:val="56"/>
        </w:rPr>
      </w:pPr>
      <w:r w:rsidRPr="3804CA3F" w:rsidR="6BCE8A58">
        <w:rPr>
          <w:sz w:val="56"/>
          <w:szCs w:val="56"/>
        </w:rPr>
        <w:t>Instructions for</w:t>
      </w:r>
    </w:p>
    <w:p w:rsidRPr="00B85254" w:rsidR="007D3867" w:rsidP="007D3867" w:rsidRDefault="5EECDCFB" w14:paraId="1FEC75BD" w14:textId="72E285F4">
      <w:pPr>
        <w:jc w:val="center"/>
        <w:rPr>
          <w:sz w:val="56"/>
          <w:szCs w:val="56"/>
        </w:rPr>
      </w:pPr>
      <w:r w:rsidRPr="1AECE35F">
        <w:rPr>
          <w:sz w:val="56"/>
          <w:szCs w:val="56"/>
        </w:rPr>
        <w:t xml:space="preserve">Care Coordination Report </w:t>
      </w:r>
    </w:p>
    <w:p w:rsidR="4E2B8313" w:rsidP="4E2B8313" w:rsidRDefault="4E2B8313" w14:paraId="47CD326A" w14:textId="326895CF">
      <w:pPr>
        <w:jc w:val="center"/>
        <w:rPr>
          <w:sz w:val="56"/>
          <w:szCs w:val="56"/>
        </w:rPr>
      </w:pPr>
    </w:p>
    <w:p w:rsidRPr="0077713E" w:rsidR="00366460" w:rsidP="790D53E6" w:rsidRDefault="00366460" w14:paraId="18EB8CC0" w14:textId="1BD4A0DF">
      <w:pPr>
        <w:pStyle w:val="Normal"/>
        <w:jc w:val="center"/>
      </w:pPr>
      <w:r>
        <w:br w:type="page"/>
      </w:r>
    </w:p>
    <w:p w:rsidRPr="006A44BF" w:rsidR="00667EBD" w:rsidP="002564B5" w:rsidRDefault="00667EBD" w14:paraId="5C45E417" w14:textId="56D9EF58">
      <w:pPr>
        <w:pStyle w:val="Heading1"/>
        <w:rPr>
          <w:rFonts w:ascii="Times New Roman" w:hAnsi="Times New Roman"/>
          <w:sz w:val="24"/>
          <w:szCs w:val="24"/>
        </w:rPr>
      </w:pPr>
      <w:bookmarkStart w:name="_Toc448226418" w:id="1"/>
      <w:bookmarkStart w:name="_Toc109403572" w:id="2"/>
      <w:r w:rsidRPr="006A44BF">
        <w:rPr>
          <w:rFonts w:ascii="Times New Roman" w:hAnsi="Times New Roman"/>
          <w:sz w:val="24"/>
          <w:szCs w:val="24"/>
        </w:rPr>
        <w:t>Background</w:t>
      </w:r>
      <w:bookmarkEnd w:id="1"/>
      <w:bookmarkEnd w:id="2"/>
    </w:p>
    <w:p w:rsidRPr="006A44BF" w:rsidR="00416DE8" w:rsidP="000D01FA" w:rsidRDefault="003E2636" w14:paraId="0A8B7096" w14:textId="59500B99">
      <w:r w:rsidRPr="790D53E6" w:rsidR="003E2636">
        <w:rPr>
          <w:color w:val="auto"/>
        </w:rPr>
        <w:t xml:space="preserve">Oregon Administrative Rules (OARs) </w:t>
      </w:r>
      <w:r w:rsidRPr="790D53E6" w:rsidR="00D566B8">
        <w:rPr>
          <w:color w:val="auto"/>
        </w:rPr>
        <w:t>410-141-3500</w:t>
      </w:r>
      <w:r w:rsidRPr="790D53E6" w:rsidR="00D566B8">
        <w:rPr>
          <w:color w:val="auto"/>
        </w:rPr>
        <w:t xml:space="preserve">, </w:t>
      </w:r>
      <w:r w:rsidRPr="790D53E6" w:rsidR="003E2636">
        <w:rPr>
          <w:color w:val="auto"/>
        </w:rPr>
        <w:t>410-141-3860, 4</w:t>
      </w:r>
      <w:r w:rsidRPr="790D53E6" w:rsidR="007159B7">
        <w:rPr>
          <w:color w:val="auto"/>
        </w:rPr>
        <w:t>10-141-3865, 410-141-3870</w:t>
      </w:r>
      <w:r w:rsidRPr="790D53E6" w:rsidR="00D566B8">
        <w:rPr>
          <w:color w:val="auto"/>
        </w:rPr>
        <w:t xml:space="preserve"> </w:t>
      </w:r>
      <w:r w:rsidRPr="790D53E6" w:rsidR="00F11F5B">
        <w:rPr>
          <w:color w:val="auto"/>
        </w:rPr>
        <w:t xml:space="preserve">and </w:t>
      </w:r>
      <w:r w:rsidRPr="790D53E6" w:rsidR="00F11F5B">
        <w:rPr>
          <w:color w:val="auto"/>
        </w:rPr>
        <w:t xml:space="preserve">42 CFR 438.208 </w:t>
      </w:r>
      <w:r w:rsidRPr="790D53E6" w:rsidR="00E4016B">
        <w:rPr>
          <w:color w:val="auto"/>
        </w:rPr>
        <w:t>requires</w:t>
      </w:r>
      <w:r w:rsidRPr="790D53E6" w:rsidR="0010644C">
        <w:rPr>
          <w:color w:val="auto"/>
        </w:rPr>
        <w:t xml:space="preserve"> Coordinated Care Organizations</w:t>
      </w:r>
      <w:r w:rsidRPr="790D53E6" w:rsidR="00AA6906">
        <w:rPr>
          <w:color w:val="auto"/>
        </w:rPr>
        <w:t xml:space="preserve"> (CCO</w:t>
      </w:r>
      <w:r w:rsidRPr="790D53E6" w:rsidR="00AE41D1">
        <w:rPr>
          <w:color w:val="auto"/>
        </w:rPr>
        <w:t>s)</w:t>
      </w:r>
      <w:r w:rsidRPr="790D53E6" w:rsidR="00744358">
        <w:rPr>
          <w:color w:val="auto"/>
        </w:rPr>
        <w:t xml:space="preserve"> </w:t>
      </w:r>
      <w:r w:rsidRPr="790D53E6" w:rsidR="00300A04">
        <w:rPr>
          <w:color w:val="auto"/>
        </w:rPr>
        <w:t xml:space="preserve">implement procedures to deliver care to and coordinate services for </w:t>
      </w:r>
      <w:r w:rsidRPr="790D53E6" w:rsidR="000328DD">
        <w:rPr>
          <w:color w:val="auto"/>
        </w:rPr>
        <w:t>all CCO enrollees</w:t>
      </w:r>
      <w:r w:rsidRPr="790D53E6" w:rsidR="000328DD">
        <w:rPr>
          <w:color w:val="auto"/>
        </w:rPr>
        <w:t xml:space="preserve">. </w:t>
      </w:r>
      <w:r w:rsidR="00BF488A">
        <w:rPr/>
        <w:t xml:space="preserve"> </w:t>
      </w:r>
    </w:p>
    <w:p w:rsidR="00416DE8" w:rsidP="000D01FA" w:rsidRDefault="00416DE8" w14:paraId="11EB63D0" w14:textId="77777777"/>
    <w:p w:rsidRPr="006A44BF" w:rsidR="000A5055" w:rsidP="000D01FA" w:rsidRDefault="000A5055" w14:paraId="5EAAFBA0" w14:textId="43AF8815">
      <w:r w:rsidRPr="000A5055">
        <w:t xml:space="preserve">This document provides </w:t>
      </w:r>
      <w:r w:rsidR="00B97D64">
        <w:t>reporting instructions for</w:t>
      </w:r>
      <w:r w:rsidRPr="000A5055">
        <w:t xml:space="preserve"> the bi</w:t>
      </w:r>
      <w:r w:rsidR="00B97D64">
        <w:t>-</w:t>
      </w:r>
      <w:r w:rsidRPr="000A5055">
        <w:t xml:space="preserve">annual Care Coordination Report (CCR) referenced in Exhibit B, Part </w:t>
      </w:r>
      <w:r w:rsidR="00B97D64">
        <w:t>2</w:t>
      </w:r>
      <w:r w:rsidRPr="000A5055">
        <w:t>, Section 8</w:t>
      </w:r>
      <w:r w:rsidR="004B5597">
        <w:t>, Paragraph</w:t>
      </w:r>
      <w:r w:rsidRPr="000A5055">
        <w:t xml:space="preserve"> </w:t>
      </w:r>
      <w:r w:rsidR="004B5597">
        <w:t>a, Sub</w:t>
      </w:r>
      <w:r w:rsidR="00A829CA">
        <w:t xml:space="preserve"> P</w:t>
      </w:r>
      <w:r w:rsidR="004B5597">
        <w:t>aragraph 3</w:t>
      </w:r>
      <w:r w:rsidRPr="000A5055">
        <w:t xml:space="preserve"> of the 202</w:t>
      </w:r>
      <w:r w:rsidRPr="000A5055" w:rsidDel="00A4413C">
        <w:t>5</w:t>
      </w:r>
      <w:r w:rsidRPr="000A5055">
        <w:t xml:space="preserve"> CCO </w:t>
      </w:r>
      <w:r w:rsidR="00607B31">
        <w:t>C</w:t>
      </w:r>
      <w:r w:rsidRPr="000A5055">
        <w:t>ontract and OAR 410-141-3860 (9).</w:t>
      </w:r>
    </w:p>
    <w:p w:rsidRPr="006A44BF" w:rsidR="00374C8D" w:rsidP="00EE5536" w:rsidRDefault="00375E9C" w14:paraId="7E8088C6" w14:textId="3C105434">
      <w:pPr>
        <w:pStyle w:val="Heading1"/>
        <w:rPr>
          <w:rFonts w:ascii="Times New Roman" w:hAnsi="Times New Roman"/>
          <w:sz w:val="24"/>
          <w:szCs w:val="24"/>
        </w:rPr>
      </w:pPr>
      <w:bookmarkStart w:name="_Toc109403590" w:id="3"/>
      <w:bookmarkStart w:name="_Toc448226428" w:id="4"/>
      <w:r w:rsidRPr="006A44BF">
        <w:rPr>
          <w:rFonts w:ascii="Times New Roman" w:hAnsi="Times New Roman"/>
          <w:sz w:val="24"/>
          <w:szCs w:val="24"/>
        </w:rPr>
        <w:t xml:space="preserve">Instructions for </w:t>
      </w:r>
      <w:r w:rsidR="001B185C">
        <w:rPr>
          <w:rFonts w:ascii="Times New Roman" w:hAnsi="Times New Roman"/>
          <w:sz w:val="24"/>
          <w:szCs w:val="24"/>
        </w:rPr>
        <w:t>Care Coordination Report</w:t>
      </w:r>
      <w:bookmarkEnd w:id="3"/>
      <w:r w:rsidRPr="006A44BF" w:rsidR="00DB22E3">
        <w:rPr>
          <w:rFonts w:ascii="Times New Roman" w:hAnsi="Times New Roman"/>
          <w:sz w:val="24"/>
          <w:szCs w:val="24"/>
        </w:rPr>
        <w:t xml:space="preserve"> </w:t>
      </w:r>
    </w:p>
    <w:p w:rsidR="18AAEE3C" w:rsidP="4D81A2F1" w:rsidRDefault="18AAEE3C" w14:paraId="2ADB60A6" w14:textId="100A13E8">
      <w:pPr>
        <w:spacing w:line="259" w:lineRule="auto"/>
      </w:pPr>
      <w:r w:rsidR="18AAEE3C">
        <w:rPr/>
        <w:t>CCO</w:t>
      </w:r>
      <w:r w:rsidR="27BC1249">
        <w:rPr/>
        <w:t>s</w:t>
      </w:r>
      <w:r w:rsidR="5819DDF6">
        <w:rPr/>
        <w:t xml:space="preserve"> must </w:t>
      </w:r>
      <w:r w:rsidR="5819DDF6">
        <w:rPr/>
        <w:t>submit</w:t>
      </w:r>
      <w:r w:rsidR="3E1A5B61">
        <w:rPr/>
        <w:t xml:space="preserve"> </w:t>
      </w:r>
      <w:r w:rsidR="6C0F1C52">
        <w:rPr/>
        <w:t>the</w:t>
      </w:r>
      <w:r w:rsidR="2FB3F856">
        <w:rPr/>
        <w:t xml:space="preserve"> Care Coordination </w:t>
      </w:r>
      <w:r w:rsidR="79F03D5A">
        <w:rPr/>
        <w:t>Reports twice a year</w:t>
      </w:r>
      <w:r w:rsidR="7E2557E6">
        <w:rPr/>
        <w:t xml:space="preserve"> </w:t>
      </w:r>
      <w:r w:rsidR="1C5E9BC4">
        <w:rPr/>
        <w:t xml:space="preserve">on the </w:t>
      </w:r>
      <w:r w:rsidR="04E63EE9">
        <w:rPr/>
        <w:t xml:space="preserve">due dates listed below. </w:t>
      </w:r>
      <w:r w:rsidR="04E63EE9">
        <w:rPr/>
        <w:t>Of</w:t>
      </w:r>
      <w:r w:rsidR="04E63EE9">
        <w:rPr/>
        <w:t xml:space="preserve"> note, </w:t>
      </w:r>
      <w:r w:rsidR="4972164E">
        <w:rPr/>
        <w:t>the da</w:t>
      </w:r>
      <w:r w:rsidR="0CF3C6AE">
        <w:rPr/>
        <w:t xml:space="preserve">ta </w:t>
      </w:r>
      <w:r w:rsidR="5724F2B8">
        <w:rPr/>
        <w:t xml:space="preserve">report is due </w:t>
      </w:r>
      <w:r w:rsidR="0CF3C6AE">
        <w:rPr/>
        <w:t xml:space="preserve">twice a year, but </w:t>
      </w:r>
      <w:r w:rsidR="5724F2B8">
        <w:rPr/>
        <w:t xml:space="preserve">the data must be </w:t>
      </w:r>
      <w:r w:rsidR="0CF3C6AE">
        <w:rPr/>
        <w:t xml:space="preserve">disaggregated </w:t>
      </w:r>
      <w:r w:rsidR="5724F2B8">
        <w:rPr/>
        <w:t>by quarter</w:t>
      </w:r>
      <w:r w:rsidR="76000F84">
        <w:rPr/>
        <w:t xml:space="preserve"> in two separate files</w:t>
      </w:r>
      <w:r w:rsidR="5724F2B8">
        <w:rPr/>
        <w:t xml:space="preserve">. </w:t>
      </w:r>
      <w:r w:rsidR="2401314E">
        <w:rPr/>
        <w:t>This applies to all members, regardless of plan type (CCOA, CCOB, CCOE, CCOF, CCOG), except FFS.</w:t>
      </w:r>
      <w:r w:rsidR="0AE81428">
        <w:rPr/>
        <w:t xml:space="preserve"> If a member changes CCOs, report the data you have.</w:t>
      </w:r>
      <w:r w:rsidR="0AE81428">
        <w:rPr/>
        <w:t xml:space="preserve"> If you are unable to report on </w:t>
      </w:r>
      <w:r w:rsidR="5DCE4639">
        <w:rPr/>
        <w:t>a specific element</w:t>
      </w:r>
      <w:r w:rsidR="0AE81428">
        <w:rPr/>
        <w:t>,</w:t>
      </w:r>
      <w:r w:rsidR="0AE81428">
        <w:rPr/>
        <w:t xml:space="preserve"> </w:t>
      </w:r>
      <w:r w:rsidR="0AE81428">
        <w:rPr/>
        <w:t>indicate</w:t>
      </w:r>
      <w:r w:rsidR="0AE81428">
        <w:rPr/>
        <w:t xml:space="preserve"> N/A</w:t>
      </w:r>
      <w:r w:rsidR="0AE81428">
        <w:rPr/>
        <w:t>.</w:t>
      </w:r>
    </w:p>
    <w:p w:rsidR="008E2167" w:rsidP="000D01FA" w:rsidRDefault="008E2167" w14:paraId="5476D247" w14:textId="77777777"/>
    <w:p w:rsidR="004703D4" w:rsidP="006A1B4F" w:rsidRDefault="004703D4" w14:paraId="79302B82" w14:textId="0DCE76BE">
      <w:pPr>
        <w:ind w:left="720" w:firstLine="720"/>
      </w:pPr>
    </w:p>
    <w:tbl>
      <w:tblPr>
        <w:tblStyle w:val="TableGrid"/>
        <w:tblW w:w="0" w:type="auto"/>
        <w:tblInd w:w="720" w:type="dxa"/>
        <w:tblLook w:val="04A0" w:firstRow="1" w:lastRow="0" w:firstColumn="1" w:lastColumn="0" w:noHBand="0" w:noVBand="1"/>
      </w:tblPr>
      <w:tblGrid>
        <w:gridCol w:w="4682"/>
        <w:gridCol w:w="4668"/>
      </w:tblGrid>
      <w:tr w:rsidR="00A011D1" w:rsidTr="790D53E6" w14:paraId="4377A62E" w14:textId="77777777">
        <w:tc>
          <w:tcPr>
            <w:tcW w:w="5035" w:type="dxa"/>
            <w:tcMar/>
          </w:tcPr>
          <w:p w:rsidR="00A011D1" w:rsidP="006A1B4F" w:rsidRDefault="00A011D1" w14:paraId="49C855E6" w14:textId="52953CA3">
            <w:r>
              <w:t xml:space="preserve">Reporting Periods </w:t>
            </w:r>
          </w:p>
        </w:tc>
        <w:tc>
          <w:tcPr>
            <w:tcW w:w="5035" w:type="dxa"/>
            <w:tcMar/>
          </w:tcPr>
          <w:p w:rsidR="00A011D1" w:rsidP="006A1B4F" w:rsidRDefault="00A011D1" w14:paraId="25944068" w14:textId="04110C5E">
            <w:r>
              <w:t>Report Due Date</w:t>
            </w:r>
          </w:p>
        </w:tc>
      </w:tr>
      <w:tr w:rsidR="00A011D1" w:rsidTr="790D53E6" w14:paraId="3D356828" w14:textId="77777777">
        <w:tc>
          <w:tcPr>
            <w:tcW w:w="5035" w:type="dxa"/>
            <w:tcMar/>
          </w:tcPr>
          <w:p w:rsidR="00A011D1" w:rsidP="006A1B4F" w:rsidRDefault="0851922F" w14:paraId="602F08BA" w14:textId="7325596F">
            <w:r w:rsidR="4844F929">
              <w:rPr/>
              <w:t xml:space="preserve">Q1 </w:t>
            </w:r>
            <w:r w:rsidR="7334C05C">
              <w:rPr/>
              <w:t>and Q2 202</w:t>
            </w:r>
            <w:r w:rsidR="23268977">
              <w:rPr/>
              <w:t>5</w:t>
            </w:r>
            <w:r w:rsidR="1B52ABE8">
              <w:rPr/>
              <w:t xml:space="preserve"> (January 1 – March 31, </w:t>
            </w:r>
            <w:bookmarkStart w:name="_Int_79y562tc" w:id="1411614052"/>
            <w:r w:rsidR="1B52ABE8">
              <w:rPr/>
              <w:t>202</w:t>
            </w:r>
            <w:r w:rsidR="56B25BBC">
              <w:rPr/>
              <w:t>5</w:t>
            </w:r>
            <w:bookmarkEnd w:id="1411614052"/>
            <w:r w:rsidR="1B52ABE8">
              <w:rPr/>
              <w:t xml:space="preserve"> and April 1 – June 30, 202</w:t>
            </w:r>
            <w:r w:rsidR="5958445B">
              <w:rPr/>
              <w:t>5</w:t>
            </w:r>
            <w:r w:rsidR="7334C05C">
              <w:rPr/>
              <w:t xml:space="preserve">) </w:t>
            </w:r>
          </w:p>
        </w:tc>
        <w:tc>
          <w:tcPr>
            <w:tcW w:w="5035" w:type="dxa"/>
            <w:tcMar/>
          </w:tcPr>
          <w:p w:rsidR="00A011D1" w:rsidP="758E0CFC" w:rsidRDefault="2715A8A1" w14:paraId="076EB57E" w14:textId="25ECE232">
            <w:pPr>
              <w:spacing w:line="259" w:lineRule="auto"/>
            </w:pPr>
            <w:r>
              <w:t xml:space="preserve">October </w:t>
            </w:r>
            <w:r w:rsidR="5A72F746">
              <w:t>24</w:t>
            </w:r>
            <w:r>
              <w:t>, 2025</w:t>
            </w:r>
          </w:p>
        </w:tc>
      </w:tr>
      <w:tr w:rsidR="00825786" w:rsidTr="790D53E6" w14:paraId="16C7C331" w14:textId="77777777">
        <w:tc>
          <w:tcPr>
            <w:tcW w:w="5035" w:type="dxa"/>
            <w:tcMar/>
          </w:tcPr>
          <w:p w:rsidR="00825786" w:rsidP="006A1B4F" w:rsidRDefault="067C375D" w14:paraId="4E576953" w14:textId="6E4B3B83">
            <w:r>
              <w:t>Q3 and Q4 202</w:t>
            </w:r>
            <w:r w:rsidR="69C28A94">
              <w:t>5</w:t>
            </w:r>
            <w:r w:rsidR="21479245">
              <w:t xml:space="preserve"> (July 1 – September 30, </w:t>
            </w:r>
            <w:r w:rsidR="69C37E3F">
              <w:t>202</w:t>
            </w:r>
            <w:r w:rsidR="3D22297F">
              <w:t>5</w:t>
            </w:r>
            <w:r w:rsidR="69C37E3F">
              <w:t>,</w:t>
            </w:r>
            <w:r w:rsidR="04A7A94C">
              <w:t xml:space="preserve"> and October 1 – December 31, 202</w:t>
            </w:r>
            <w:r w:rsidR="7442F0D0">
              <w:t>5</w:t>
            </w:r>
            <w:r w:rsidR="1221508D">
              <w:t>)</w:t>
            </w:r>
          </w:p>
        </w:tc>
        <w:tc>
          <w:tcPr>
            <w:tcW w:w="5035" w:type="dxa"/>
            <w:tcMar/>
          </w:tcPr>
          <w:p w:rsidR="00825786" w:rsidP="1AECE35F" w:rsidRDefault="3E735382" w14:paraId="14E14198" w14:textId="594933A6">
            <w:pPr>
              <w:spacing w:line="259" w:lineRule="auto"/>
            </w:pPr>
            <w:r>
              <w:t>February 14, 2026</w:t>
            </w:r>
          </w:p>
          <w:p w:rsidR="00825786" w:rsidP="1AECE35F" w:rsidRDefault="00825786" w14:paraId="0A7071BB" w14:textId="7541E5DD">
            <w:pPr>
              <w:spacing w:line="259" w:lineRule="auto"/>
            </w:pPr>
          </w:p>
        </w:tc>
      </w:tr>
    </w:tbl>
    <w:p w:rsidR="00DD29FC" w:rsidP="006A1B4F" w:rsidRDefault="00DD29FC" w14:paraId="03E625CC" w14:textId="77777777">
      <w:pPr>
        <w:ind w:left="720" w:firstLine="720"/>
      </w:pPr>
    </w:p>
    <w:p w:rsidRPr="006A44BF" w:rsidR="00BB0724" w:rsidP="000D01FA" w:rsidRDefault="00BB0724" w14:paraId="4981CC25" w14:textId="77777777"/>
    <w:p w:rsidRPr="006A44BF" w:rsidR="003213E6" w:rsidP="003213E6" w:rsidRDefault="00712ACE" w14:paraId="02EFF850" w14:textId="3FAFFE89">
      <w:pPr>
        <w:rPr>
          <w:rStyle w:val="ui-provider"/>
        </w:rPr>
      </w:pPr>
      <w:r>
        <w:rPr>
          <w:rStyle w:val="ui-provider"/>
        </w:rPr>
        <w:t>Care Coordination</w:t>
      </w:r>
      <w:r w:rsidRPr="006A44BF" w:rsidR="0043795B">
        <w:rPr>
          <w:rStyle w:val="ui-provider"/>
        </w:rPr>
        <w:t xml:space="preserve"> </w:t>
      </w:r>
      <w:r w:rsidRPr="006A44BF" w:rsidR="007127B1">
        <w:rPr>
          <w:rStyle w:val="ui-provider"/>
        </w:rPr>
        <w:t>d</w:t>
      </w:r>
      <w:r w:rsidRPr="006A44BF" w:rsidR="005809AB">
        <w:rPr>
          <w:rStyle w:val="ui-provider"/>
        </w:rPr>
        <w:t xml:space="preserve">ata </w:t>
      </w:r>
      <w:r w:rsidRPr="006A44BF" w:rsidR="007127B1">
        <w:rPr>
          <w:rStyle w:val="ui-provider"/>
        </w:rPr>
        <w:t>f</w:t>
      </w:r>
      <w:r w:rsidRPr="006A44BF" w:rsidR="00FB0D49">
        <w:rPr>
          <w:rStyle w:val="ui-provider"/>
        </w:rPr>
        <w:t>iles may be submitted in any of the following file formats:</w:t>
      </w:r>
      <w:r w:rsidRPr="006A44BF" w:rsidR="00FB0D49">
        <w:br/>
      </w:r>
    </w:p>
    <w:p w:rsidRPr="006A44BF" w:rsidR="00971D7B" w:rsidP="003213E6" w:rsidRDefault="00FB0D49" w14:paraId="38E0EAB5" w14:textId="5CF37583">
      <w:pPr>
        <w:pStyle w:val="ListParagraph"/>
        <w:numPr>
          <w:ilvl w:val="0"/>
          <w:numId w:val="31"/>
        </w:numPr>
        <w:rPr>
          <w:rStyle w:val="ui-provider"/>
        </w:rPr>
      </w:pPr>
      <w:r w:rsidRPr="006A44BF">
        <w:rPr>
          <w:rStyle w:val="ui-provider"/>
        </w:rPr>
        <w:t>ASCII text file</w:t>
      </w:r>
      <w:r w:rsidRPr="006A44BF" w:rsidR="00A165E8">
        <w:rPr>
          <w:rStyle w:val="ui-provider"/>
        </w:rPr>
        <w:t>*</w:t>
      </w:r>
    </w:p>
    <w:p w:rsidRPr="006A44BF" w:rsidR="003213E6" w:rsidP="003213E6" w:rsidRDefault="00971D7B" w14:paraId="2A078F81" w14:textId="77777777">
      <w:pPr>
        <w:pStyle w:val="ListParagraph"/>
        <w:numPr>
          <w:ilvl w:val="0"/>
          <w:numId w:val="30"/>
        </w:numPr>
      </w:pPr>
      <w:r w:rsidRPr="006A44BF">
        <w:rPr>
          <w:rStyle w:val="ui-provider"/>
        </w:rPr>
        <w:t>Comma</w:t>
      </w:r>
      <w:r w:rsidRPr="006A44BF" w:rsidR="009C75BE">
        <w:rPr>
          <w:rStyle w:val="ui-provider"/>
        </w:rPr>
        <w:t>-s</w:t>
      </w:r>
      <w:r w:rsidRPr="006A44BF" w:rsidR="00760CAA">
        <w:rPr>
          <w:rStyle w:val="ui-provider"/>
        </w:rPr>
        <w:t xml:space="preserve">eparated </w:t>
      </w:r>
      <w:r w:rsidRPr="006A44BF" w:rsidR="003805E5">
        <w:rPr>
          <w:rStyle w:val="ui-provider"/>
        </w:rPr>
        <w:t>v</w:t>
      </w:r>
      <w:r w:rsidRPr="006A44BF" w:rsidR="00760CAA">
        <w:rPr>
          <w:rStyle w:val="ui-provider"/>
        </w:rPr>
        <w:t>alues</w:t>
      </w:r>
      <w:r w:rsidRPr="006A44BF" w:rsidR="009C75BE">
        <w:rPr>
          <w:rStyle w:val="ui-provider"/>
        </w:rPr>
        <w:t xml:space="preserve"> file</w:t>
      </w:r>
      <w:r w:rsidRPr="006A44BF">
        <w:rPr>
          <w:rStyle w:val="ui-provider"/>
        </w:rPr>
        <w:t xml:space="preserve"> (CSV)</w:t>
      </w:r>
      <w:r w:rsidRPr="006A44BF" w:rsidR="00A165E8">
        <w:rPr>
          <w:rStyle w:val="ui-provider"/>
        </w:rPr>
        <w:t>*</w:t>
      </w:r>
    </w:p>
    <w:p w:rsidRPr="006A44BF" w:rsidR="003213E6" w:rsidP="003213E6" w:rsidRDefault="00FB0D49" w14:paraId="3E68C0EA" w14:textId="3B0C5B53">
      <w:pPr>
        <w:pStyle w:val="ListParagraph"/>
        <w:numPr>
          <w:ilvl w:val="0"/>
          <w:numId w:val="30"/>
        </w:numPr>
      </w:pPr>
      <w:r w:rsidRPr="006A44BF">
        <w:rPr>
          <w:rStyle w:val="ui-provider"/>
        </w:rPr>
        <w:t xml:space="preserve">Spreadsheet file (e.g., </w:t>
      </w:r>
      <w:r w:rsidR="00096DE4">
        <w:rPr>
          <w:rStyle w:val="ui-provider"/>
        </w:rPr>
        <w:t>Excel)</w:t>
      </w:r>
    </w:p>
    <w:p w:rsidRPr="006A44BF" w:rsidR="00FB0D49" w:rsidP="003213E6" w:rsidRDefault="00FB0D49" w14:paraId="0722B29F" w14:textId="0093BA8F">
      <w:pPr>
        <w:pStyle w:val="ListParagraph"/>
        <w:numPr>
          <w:ilvl w:val="0"/>
          <w:numId w:val="30"/>
        </w:numPr>
        <w:rPr>
          <w:rStyle w:val="ui-provider"/>
        </w:rPr>
      </w:pPr>
      <w:r w:rsidRPr="006A44BF">
        <w:rPr>
          <w:rStyle w:val="ui-provider"/>
        </w:rPr>
        <w:t>Other file types as coordinated with OHA</w:t>
      </w:r>
    </w:p>
    <w:p w:rsidRPr="006A44BF" w:rsidR="006900A4" w:rsidP="000D01FA" w:rsidRDefault="003213E6" w14:paraId="67B63078" w14:textId="5AF79DD2">
      <w:pPr>
        <w:rPr>
          <w:rStyle w:val="ui-provider"/>
          <w:b/>
        </w:rPr>
      </w:pPr>
      <w:r w:rsidRPr="006A44BF">
        <w:rPr>
          <w:rStyle w:val="ui-provider"/>
          <w:b/>
        </w:rPr>
        <w:t>*OHA prefers large data submissions via ASCII text file or Comma-separated values file (CSV).</w:t>
      </w:r>
    </w:p>
    <w:p w:rsidRPr="006A44BF" w:rsidR="003213E6" w:rsidP="000D01FA" w:rsidRDefault="003213E6" w14:paraId="259807D6" w14:textId="77777777">
      <w:pPr>
        <w:rPr>
          <w:rStyle w:val="ui-provider"/>
        </w:rPr>
      </w:pPr>
    </w:p>
    <w:p w:rsidRPr="006A44BF" w:rsidR="0021017B" w:rsidP="000D01FA" w:rsidRDefault="00B87B20" w14:paraId="4C4B2F90" w14:textId="620B877C">
      <w:r w:rsidR="00B87B20">
        <w:rPr/>
        <w:t xml:space="preserve">The report templates are </w:t>
      </w:r>
      <w:r w:rsidR="00B87B20">
        <w:rPr/>
        <w:t>located</w:t>
      </w:r>
      <w:r w:rsidR="00B87B20">
        <w:rPr/>
        <w:t xml:space="preserve"> on the </w:t>
      </w:r>
      <w:hyperlink r:id="Rd2addb6ab78a4647">
        <w:r w:rsidRPr="53D0BA0C" w:rsidR="00B87B20">
          <w:rPr>
            <w:rStyle w:val="Hyperlink"/>
          </w:rPr>
          <w:t>CCO Contract Forms page</w:t>
        </w:r>
      </w:hyperlink>
      <w:r w:rsidR="00B87B20">
        <w:rPr/>
        <w:t>.</w:t>
      </w:r>
      <w:r w:rsidR="00A75132">
        <w:rPr/>
        <w:t xml:space="preserve"> </w:t>
      </w:r>
      <w:r w:rsidRPr="53D0BA0C" w:rsidR="0767B2B7">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Bi-annual submissions should be sent</w:t>
      </w:r>
      <w:r w:rsidR="00B6276B">
        <w:rPr/>
        <w:t xml:space="preserve"> </w:t>
      </w:r>
      <w:r w:rsidR="00A75132">
        <w:rPr/>
        <w:t xml:space="preserve">via the </w:t>
      </w:r>
      <w:hyperlink r:id="Rbb1400a071774984">
        <w:r w:rsidRPr="53D0BA0C" w:rsidR="00A75132">
          <w:rPr>
            <w:rStyle w:val="Hyperlink"/>
          </w:rPr>
          <w:t>Contract Deliverables portal</w:t>
        </w:r>
      </w:hyperlink>
      <w:r w:rsidR="00A75132">
        <w:rPr/>
        <w:t>. (The submitter must have an OHA account to access the portal.)</w:t>
      </w:r>
    </w:p>
    <w:p w:rsidRPr="006A44BF" w:rsidR="0021017B" w:rsidP="000D01FA" w:rsidRDefault="0021017B" w14:paraId="6DCFC930" w14:textId="77777777"/>
    <w:p w:rsidR="002325DF" w:rsidP="000D01FA" w:rsidRDefault="00394AF2" w14:paraId="536E6713" w14:textId="415430DB">
      <w:r w:rsidRPr="006A44BF">
        <w:t>I</w:t>
      </w:r>
      <w:r w:rsidRPr="006A44BF" w:rsidR="002C7D1E">
        <w:t xml:space="preserve">f </w:t>
      </w:r>
      <w:r w:rsidRPr="006A44BF">
        <w:t xml:space="preserve">you have </w:t>
      </w:r>
      <w:r w:rsidRPr="006A44BF" w:rsidR="002C7D1E">
        <w:t>questions or concerns</w:t>
      </w:r>
      <w:r w:rsidRPr="006A44BF" w:rsidR="00B473F6">
        <w:t xml:space="preserve"> </w:t>
      </w:r>
      <w:r w:rsidRPr="006A44BF" w:rsidR="00026BCD">
        <w:t xml:space="preserve">about </w:t>
      </w:r>
      <w:r w:rsidRPr="006A44BF">
        <w:t>complet</w:t>
      </w:r>
      <w:r w:rsidRPr="006A44BF" w:rsidR="00026BCD">
        <w:t>ion of</w:t>
      </w:r>
      <w:r w:rsidRPr="006A44BF">
        <w:t xml:space="preserve"> the templates</w:t>
      </w:r>
      <w:r w:rsidRPr="006A44BF" w:rsidR="00101B1D">
        <w:t xml:space="preserve"> or submitting to the OHA</w:t>
      </w:r>
      <w:r w:rsidRPr="006A44BF">
        <w:t xml:space="preserve">, please email </w:t>
      </w:r>
      <w:hyperlink r:id="rId18">
        <w:r w:rsidRPr="4D81A2F1" w:rsidR="3B84115D">
          <w:rPr>
            <w:rStyle w:val="Hyperlink"/>
          </w:rPr>
          <w:t xml:space="preserve">HSD.QualityAssurance@odhsoha.oregon.gov </w:t>
        </w:r>
      </w:hyperlink>
      <w:r w:rsidRPr="006A44BF" w:rsidR="001724C1">
        <w:t>for technical assistance.</w:t>
      </w:r>
      <w:r w:rsidR="5EF27067">
        <w:t xml:space="preserve"> Please use “Care Coordination” in the subject line so the email is routed correctly.</w:t>
      </w:r>
    </w:p>
    <w:p w:rsidR="00A52E4A" w:rsidRDefault="00A52E4A" w14:paraId="7969159A" w14:textId="0A4891FF">
      <w:r>
        <w:br w:type="page"/>
      </w:r>
    </w:p>
    <w:p w:rsidRPr="006A44BF" w:rsidR="00374C8D" w:rsidP="00EE5536" w:rsidRDefault="00712ACE" w14:paraId="6B43991D" w14:textId="38256646">
      <w:pPr>
        <w:pStyle w:val="Heading1"/>
        <w:rPr>
          <w:rFonts w:ascii="Times New Roman" w:hAnsi="Times New Roman"/>
          <w:sz w:val="24"/>
          <w:szCs w:val="24"/>
        </w:rPr>
      </w:pPr>
      <w:bookmarkStart w:name="_Complaints/Grievances:" w:id="9"/>
      <w:bookmarkStart w:name="_Toc448226424" w:id="10"/>
      <w:bookmarkStart w:name="_Toc109403593" w:id="11"/>
      <w:bookmarkEnd w:id="9"/>
      <w:r w:rsidRPr="790D53E6" w:rsidR="00712ACE">
        <w:rPr>
          <w:rFonts w:ascii="Times New Roman" w:hAnsi="Times New Roman"/>
          <w:sz w:val="24"/>
          <w:szCs w:val="24"/>
        </w:rPr>
        <w:t>Member Risk Stratification</w:t>
      </w:r>
      <w:r w:rsidRPr="790D53E6" w:rsidR="001E479B">
        <w:rPr>
          <w:rFonts w:ascii="Times New Roman" w:hAnsi="Times New Roman"/>
          <w:sz w:val="24"/>
          <w:szCs w:val="24"/>
        </w:rPr>
        <w:t xml:space="preserve"> Log</w:t>
      </w:r>
      <w:r w:rsidRPr="790D53E6" w:rsidR="00374C8D">
        <w:rPr>
          <w:rFonts w:ascii="Times New Roman" w:hAnsi="Times New Roman"/>
          <w:sz w:val="24"/>
          <w:szCs w:val="24"/>
        </w:rPr>
        <w:t>:</w:t>
      </w:r>
      <w:bookmarkStart w:name="_Toc448226425" w:id="13"/>
      <w:bookmarkEnd w:id="10"/>
      <w:bookmarkEnd w:id="11"/>
    </w:p>
    <w:p w:rsidRPr="006A44BF" w:rsidR="009969A2" w:rsidP="006E5A67" w:rsidRDefault="5D0E95A3" w14:paraId="5BFDC776" w14:textId="439E721B">
      <w:bookmarkStart w:name="_Hlk881753" w:id="14"/>
      <w:bookmarkEnd w:id="13"/>
      <w:r w:rsidR="5D0E95A3">
        <w:rPr/>
        <w:t xml:space="preserve">This log is a transaction level report of all members and their risk stratifications during the reporting period. </w:t>
      </w:r>
      <w:r w:rsidR="19C230B6">
        <w:rPr/>
        <w:t xml:space="preserve">List </w:t>
      </w:r>
      <w:r w:rsidR="62129F17">
        <w:rPr/>
        <w:t xml:space="preserve">all </w:t>
      </w:r>
      <w:r w:rsidR="3191FB33">
        <w:rPr/>
        <w:t xml:space="preserve">members enrolled in the CCO </w:t>
      </w:r>
      <w:r w:rsidR="614D8749">
        <w:rPr/>
        <w:t xml:space="preserve">at any point during </w:t>
      </w:r>
      <w:r w:rsidR="38E9365F">
        <w:rPr/>
        <w:t xml:space="preserve">the reporting period. </w:t>
      </w:r>
      <w:r w:rsidR="1E07D341">
        <w:rPr/>
        <w:t>This includes new members who started their enrollment during the reporting period as well as members continuing enrollment.</w:t>
      </w:r>
      <w:r w:rsidR="38E9365F">
        <w:rPr/>
        <w:t xml:space="preserve"> </w:t>
      </w:r>
      <w:r w:rsidR="2C882F19">
        <w:rPr/>
        <w:t xml:space="preserve">Include </w:t>
      </w:r>
      <w:r w:rsidR="3667DEE2">
        <w:rPr/>
        <w:t>the baseline risk stratification level of each member</w:t>
      </w:r>
      <w:r w:rsidR="74E5ED8C">
        <w:rPr/>
        <w:t xml:space="preserve"> and</w:t>
      </w:r>
      <w:r w:rsidR="3667DEE2">
        <w:rPr/>
        <w:t xml:space="preserve"> </w:t>
      </w:r>
      <w:r w:rsidR="44FFB117">
        <w:rPr/>
        <w:t>their</w:t>
      </w:r>
      <w:r w:rsidR="44FFB117">
        <w:rPr/>
        <w:t xml:space="preserve"> </w:t>
      </w:r>
      <w:r w:rsidR="38665ABA">
        <w:rPr/>
        <w:t xml:space="preserve">updated </w:t>
      </w:r>
      <w:r w:rsidR="44FFB117">
        <w:rPr/>
        <w:t>risk stratification level</w:t>
      </w:r>
      <w:r w:rsidR="34F3947C">
        <w:rPr/>
        <w:t>(s)</w:t>
      </w:r>
      <w:r w:rsidR="7173972F">
        <w:rPr/>
        <w:t>.</w:t>
      </w:r>
      <w:r w:rsidR="4261AEB7">
        <w:rPr/>
        <w:t xml:space="preserve"> If a member changes risk stratification levels throughout the </w:t>
      </w:r>
      <w:r w:rsidR="614D8749">
        <w:rPr/>
        <w:t>time period</w:t>
      </w:r>
      <w:r w:rsidR="614D8749">
        <w:rPr/>
        <w:t xml:space="preserve">, list each </w:t>
      </w:r>
      <w:r w:rsidR="3A9B6AE1">
        <w:rPr/>
        <w:t>change on a separate lin</w:t>
      </w:r>
      <w:r w:rsidR="734EDC40">
        <w:rPr/>
        <w:t xml:space="preserve">e along </w:t>
      </w:r>
      <w:r w:rsidR="1342233D">
        <w:rPr/>
        <w:t xml:space="preserve">with </w:t>
      </w:r>
      <w:r w:rsidR="2A4F9BD0">
        <w:rPr/>
        <w:t>the date of the risk stratification level.</w:t>
      </w:r>
      <w:r w:rsidR="4D927C08">
        <w:rPr/>
        <w:t xml:space="preserve"> </w:t>
      </w:r>
    </w:p>
    <w:bookmarkEnd w:id="14"/>
    <w:p w:rsidRPr="006A44BF" w:rsidR="00EE5536" w:rsidP="00EE5536" w:rsidRDefault="00EE5536" w14:paraId="10B7A918" w14:textId="77777777"/>
    <w:p w:rsidRPr="006A44BF" w:rsidR="00410AEF" w:rsidP="000D01FA" w:rsidRDefault="00410AEF" w14:paraId="57A54084" w14:textId="77777777"/>
    <w:tbl>
      <w:tblPr>
        <w:tblStyle w:val="TableGrid"/>
        <w:tblW w:w="10070" w:type="dxa"/>
        <w:tblLook w:val="04A0" w:firstRow="1" w:lastRow="0" w:firstColumn="1" w:lastColumn="0" w:noHBand="0" w:noVBand="1"/>
      </w:tblPr>
      <w:tblGrid>
        <w:gridCol w:w="2617"/>
        <w:gridCol w:w="2514"/>
        <w:gridCol w:w="2967"/>
        <w:gridCol w:w="1972"/>
      </w:tblGrid>
      <w:tr w:rsidRPr="006A44BF" w:rsidR="00824974" w:rsidTr="790D53E6" w14:paraId="5A397772" w14:textId="77777777">
        <w:trPr>
          <w:trHeight w:val="300"/>
        </w:trPr>
        <w:tc>
          <w:tcPr>
            <w:tcW w:w="2640" w:type="dxa"/>
            <w:shd w:val="clear" w:color="auto" w:fill="4472C4" w:themeFill="accent1"/>
            <w:tcMar/>
          </w:tcPr>
          <w:p w:rsidRPr="006A44BF" w:rsidR="00001FC4" w:rsidP="006E5A67" w:rsidRDefault="009E23BD" w14:paraId="79331981" w14:textId="75524190">
            <w:pPr>
              <w:rPr>
                <w:b/>
                <w:color w:val="FFFFFF" w:themeColor="background1"/>
              </w:rPr>
            </w:pPr>
            <w:r w:rsidRPr="006A44BF">
              <w:rPr>
                <w:b/>
                <w:color w:val="FFFFFF" w:themeColor="background1"/>
              </w:rPr>
              <w:t>Data Field Name</w:t>
            </w:r>
          </w:p>
        </w:tc>
        <w:tc>
          <w:tcPr>
            <w:tcW w:w="2535" w:type="dxa"/>
            <w:shd w:val="clear" w:color="auto" w:fill="4472C4" w:themeFill="accent1"/>
            <w:tcMar/>
          </w:tcPr>
          <w:p w:rsidRPr="006A44BF" w:rsidR="00001FC4" w:rsidP="006E5A67" w:rsidRDefault="009E23BD" w14:paraId="38665D67" w14:textId="4AB2CF95">
            <w:pPr>
              <w:rPr>
                <w:b/>
                <w:color w:val="FFFFFF" w:themeColor="background1"/>
              </w:rPr>
            </w:pPr>
            <w:r w:rsidRPr="006A44BF">
              <w:rPr>
                <w:b/>
                <w:color w:val="FFFFFF" w:themeColor="background1"/>
              </w:rPr>
              <w:t xml:space="preserve">Data Field </w:t>
            </w:r>
            <w:r w:rsidRPr="006A44BF" w:rsidR="00271AAC">
              <w:rPr>
                <w:b/>
                <w:color w:val="FFFFFF" w:themeColor="background1"/>
              </w:rPr>
              <w:t xml:space="preserve">Description </w:t>
            </w:r>
          </w:p>
        </w:tc>
        <w:tc>
          <w:tcPr>
            <w:tcW w:w="2912" w:type="dxa"/>
            <w:shd w:val="clear" w:color="auto" w:fill="4472C4" w:themeFill="accent1"/>
            <w:tcMar/>
          </w:tcPr>
          <w:p w:rsidRPr="006A44BF" w:rsidR="00001FC4" w:rsidP="006E5A67" w:rsidRDefault="05490CC9" w14:paraId="4A1A15DA" w14:textId="4F47369D">
            <w:pPr>
              <w:rPr>
                <w:b/>
                <w:color w:val="FFFFFF" w:themeColor="background1"/>
              </w:rPr>
            </w:pPr>
            <w:r w:rsidRPr="006A44BF">
              <w:rPr>
                <w:b/>
                <w:bCs/>
                <w:color w:val="FFFFFF" w:themeColor="background1"/>
              </w:rPr>
              <w:t>Dat</w:t>
            </w:r>
            <w:r w:rsidRPr="006A44BF" w:rsidR="1808BA34">
              <w:rPr>
                <w:b/>
                <w:bCs/>
                <w:color w:val="FFFFFF" w:themeColor="background1"/>
              </w:rPr>
              <w:t>a</w:t>
            </w:r>
            <w:r w:rsidRPr="006A44BF" w:rsidR="009E23BD">
              <w:rPr>
                <w:b/>
                <w:color w:val="FFFFFF" w:themeColor="background1"/>
              </w:rPr>
              <w:t xml:space="preserve"> Field </w:t>
            </w:r>
            <w:r w:rsidRPr="006A44BF" w:rsidR="00271AAC">
              <w:rPr>
                <w:b/>
                <w:color w:val="FFFFFF" w:themeColor="background1"/>
              </w:rPr>
              <w:t>Instruction</w:t>
            </w:r>
            <w:r w:rsidRPr="006A44BF" w:rsidR="008B4A8B">
              <w:rPr>
                <w:b/>
                <w:color w:val="FFFFFF" w:themeColor="background1"/>
              </w:rPr>
              <w:t xml:space="preserve">s </w:t>
            </w:r>
          </w:p>
        </w:tc>
        <w:tc>
          <w:tcPr>
            <w:tcW w:w="1983" w:type="dxa"/>
            <w:shd w:val="clear" w:color="auto" w:fill="4472C4" w:themeFill="accent1"/>
            <w:tcMar/>
          </w:tcPr>
          <w:p w:rsidRPr="006A44BF" w:rsidR="00001FC4" w:rsidP="006E5A67" w:rsidRDefault="009E23BD" w14:paraId="65C53970" w14:textId="667FB881">
            <w:pPr>
              <w:rPr>
                <w:b/>
                <w:color w:val="FFFFFF" w:themeColor="background1"/>
              </w:rPr>
            </w:pPr>
            <w:r w:rsidRPr="006A44BF">
              <w:rPr>
                <w:b/>
                <w:color w:val="FFFFFF" w:themeColor="background1"/>
              </w:rPr>
              <w:t>Required</w:t>
            </w:r>
          </w:p>
        </w:tc>
      </w:tr>
      <w:tr w:rsidRPr="006A44BF" w:rsidR="00A52E4A" w:rsidTr="790D53E6" w14:paraId="2B9A6D7B" w14:textId="77777777">
        <w:trPr>
          <w:trHeight w:val="300"/>
        </w:trPr>
        <w:tc>
          <w:tcPr>
            <w:tcW w:w="2640" w:type="dxa"/>
            <w:shd w:val="clear" w:color="auto" w:fill="FFFFFF" w:themeFill="background1"/>
            <w:tcMar/>
          </w:tcPr>
          <w:p w:rsidRPr="006A44BF" w:rsidR="00A52E4A" w:rsidP="66BA265D" w:rsidRDefault="00A52E4A" w14:paraId="5A8EA188" w14:textId="50F9E93B">
            <w:pPr>
              <w:rPr>
                <w:b/>
                <w:bCs/>
              </w:rPr>
            </w:pPr>
            <w:r w:rsidRPr="4F0E8F66">
              <w:rPr>
                <w:b/>
                <w:bCs/>
              </w:rPr>
              <w:t>Client ID</w:t>
            </w:r>
          </w:p>
        </w:tc>
        <w:tc>
          <w:tcPr>
            <w:tcW w:w="2535" w:type="dxa"/>
            <w:shd w:val="clear" w:color="auto" w:fill="FFFFFF" w:themeFill="background1"/>
            <w:tcMar/>
          </w:tcPr>
          <w:p w:rsidRPr="006A44BF" w:rsidR="00A52E4A" w:rsidP="00A52E4A" w:rsidRDefault="00A52E4A" w14:paraId="2CD7D5FE" w14:textId="65D46557">
            <w:r w:rsidRPr="006A44BF">
              <w:t>Member’s 8-digit alphanumeric Oregon Health Plan ID number</w:t>
            </w:r>
            <w:r w:rsidR="00E46452">
              <w:t>.</w:t>
            </w:r>
          </w:p>
        </w:tc>
        <w:tc>
          <w:tcPr>
            <w:tcW w:w="2912" w:type="dxa"/>
            <w:shd w:val="clear" w:color="auto" w:fill="FFFFFF" w:themeFill="background1"/>
            <w:tcMar/>
          </w:tcPr>
          <w:p w:rsidR="3044D5C2" w:rsidP="37B7BFF3" w:rsidRDefault="3044D5C2" w14:paraId="0489A908" w14:textId="564B1105">
            <w:pPr>
              <w:rPr>
                <w:color w:val="000000" w:themeColor="text1"/>
              </w:rPr>
            </w:pPr>
            <w:r w:rsidRPr="1AECE35F">
              <w:rPr>
                <w:color w:val="000000" w:themeColor="text1"/>
              </w:rPr>
              <w:t>Enter the Member’s 8-digit alphanumeric Oregon Health Plan ID number. For any</w:t>
            </w:r>
            <w:r w:rsidRPr="1AECE35F" w:rsidR="5689997F">
              <w:rPr>
                <w:color w:val="000000" w:themeColor="text1"/>
              </w:rPr>
              <w:t>/all</w:t>
            </w:r>
            <w:r w:rsidRPr="1AECE35F">
              <w:rPr>
                <w:color w:val="000000" w:themeColor="text1"/>
              </w:rPr>
              <w:t xml:space="preserve"> member</w:t>
            </w:r>
            <w:r w:rsidRPr="1AECE35F" w:rsidR="0C89812E">
              <w:rPr>
                <w:color w:val="000000" w:themeColor="text1"/>
              </w:rPr>
              <w:t>s</w:t>
            </w:r>
            <w:r w:rsidRPr="1AECE35F">
              <w:rPr>
                <w:color w:val="000000" w:themeColor="text1"/>
              </w:rPr>
              <w:t xml:space="preserve"> currently or newly enrolled in the reporting period. </w:t>
            </w:r>
          </w:p>
          <w:p w:rsidR="3044D5C2" w:rsidP="37B7BFF3" w:rsidRDefault="3044D5C2" w14:paraId="0A20A75E" w14:textId="5A795991">
            <w:pPr>
              <w:rPr>
                <w:color w:val="000000" w:themeColor="text1"/>
              </w:rPr>
            </w:pPr>
            <w:r w:rsidRPr="37B7BFF3">
              <w:rPr>
                <w:color w:val="000000" w:themeColor="text1"/>
              </w:rPr>
              <w:t>Do not enter a CCO or Provider ID number.</w:t>
            </w:r>
          </w:p>
          <w:p w:rsidRPr="006A44BF" w:rsidR="00A52E4A" w:rsidP="00A52E4A" w:rsidRDefault="00A52E4A" w14:paraId="3789217F" w14:textId="77777777"/>
          <w:p w:rsidRPr="006A44BF" w:rsidR="00A52E4A" w:rsidP="00A52E4A" w:rsidRDefault="00A52E4A" w14:paraId="6F394737" w14:textId="22D6D84F">
            <w:r w:rsidRPr="006A44BF">
              <w:rPr>
                <w:b/>
              </w:rPr>
              <w:t>Format/Value:</w:t>
            </w:r>
            <w:r w:rsidRPr="006A44BF">
              <w:t xml:space="preserve"> 8-digit alphanumeric value (e.g., AZ19936X).</w:t>
            </w:r>
          </w:p>
        </w:tc>
        <w:tc>
          <w:tcPr>
            <w:tcW w:w="1983" w:type="dxa"/>
            <w:shd w:val="clear" w:color="auto" w:fill="FFFFFF" w:themeFill="background1"/>
            <w:tcMar/>
          </w:tcPr>
          <w:p w:rsidRPr="006A44BF" w:rsidR="00A52E4A" w:rsidP="00A52E4A" w:rsidRDefault="00A52E4A" w14:paraId="036DEFF0" w14:textId="3B3360E5">
            <w:r w:rsidRPr="006A44BF">
              <w:t>Yes</w:t>
            </w:r>
          </w:p>
        </w:tc>
      </w:tr>
      <w:tr w:rsidRPr="006A44BF" w:rsidR="00C249F8" w:rsidTr="790D53E6" w14:paraId="04E7B849" w14:textId="77777777">
        <w:trPr>
          <w:trHeight w:val="300"/>
        </w:trPr>
        <w:tc>
          <w:tcPr>
            <w:tcW w:w="2640" w:type="dxa"/>
            <w:shd w:val="clear" w:color="auto" w:fill="FFFFFF" w:themeFill="background1"/>
            <w:tcMar/>
          </w:tcPr>
          <w:p w:rsidRPr="006A44BF" w:rsidR="00C249F8" w:rsidP="38ABDEF2" w:rsidRDefault="59AC6C99" w14:paraId="2989E928" w14:textId="1F819B51">
            <w:pPr>
              <w:rPr>
                <w:b/>
                <w:bCs/>
              </w:rPr>
            </w:pPr>
            <w:r w:rsidRPr="4F0E8F66">
              <w:rPr>
                <w:b/>
                <w:bCs/>
              </w:rPr>
              <w:t xml:space="preserve">Risk stratification </w:t>
            </w:r>
            <w:r w:rsidRPr="4F0E8F66" w:rsidR="007C7F26">
              <w:rPr>
                <w:b/>
                <w:bCs/>
              </w:rPr>
              <w:t xml:space="preserve">occurred during the reporting </w:t>
            </w:r>
            <w:r w:rsidRPr="4F0E8F66" w:rsidR="2F79E766">
              <w:rPr>
                <w:b/>
                <w:bCs/>
              </w:rPr>
              <w:t>period</w:t>
            </w:r>
            <w:r w:rsidRPr="4F0E8F66">
              <w:rPr>
                <w:b/>
                <w:bCs/>
              </w:rPr>
              <w:t xml:space="preserve"> </w:t>
            </w:r>
          </w:p>
        </w:tc>
        <w:tc>
          <w:tcPr>
            <w:tcW w:w="2535" w:type="dxa"/>
            <w:shd w:val="clear" w:color="auto" w:fill="FFFFFF" w:themeFill="background1"/>
            <w:tcMar/>
          </w:tcPr>
          <w:p w:rsidRPr="006A44BF" w:rsidR="00C249F8" w:rsidP="00C249F8" w:rsidRDefault="007C7F26" w14:paraId="61C4206D" w14:textId="28C20715">
            <w:r>
              <w:t>Did risk stratification occur during the reporting period?</w:t>
            </w:r>
          </w:p>
          <w:p w:rsidRPr="006A44BF" w:rsidR="00C249F8" w:rsidP="00C249F8" w:rsidRDefault="00C249F8" w14:paraId="2AC27E0C" w14:textId="77777777"/>
        </w:tc>
        <w:tc>
          <w:tcPr>
            <w:tcW w:w="2912" w:type="dxa"/>
            <w:shd w:val="clear" w:color="auto" w:fill="FFFFFF" w:themeFill="background1"/>
            <w:tcMar/>
          </w:tcPr>
          <w:p w:rsidRPr="006A44BF" w:rsidR="00C249F8" w:rsidP="00C249F8" w:rsidRDefault="00C249F8" w14:paraId="3C1CCE2A" w14:textId="02A5E087">
            <w:pPr>
              <w:rPr>
                <w:color w:val="000000" w:themeColor="text1"/>
              </w:rPr>
            </w:pPr>
            <w:r w:rsidRPr="006A44BF">
              <w:rPr>
                <w:color w:val="000000" w:themeColor="text1"/>
              </w:rPr>
              <w:t xml:space="preserve">Enter Yes (Y) if </w:t>
            </w:r>
            <w:r w:rsidR="007C7F26">
              <w:rPr>
                <w:color w:val="000000" w:themeColor="text1"/>
              </w:rPr>
              <w:t>it did</w:t>
            </w:r>
            <w:r w:rsidRPr="006A44BF">
              <w:rPr>
                <w:color w:val="000000" w:themeColor="text1"/>
              </w:rPr>
              <w:t xml:space="preserve"> or No (N) if not.</w:t>
            </w:r>
          </w:p>
          <w:p w:rsidRPr="006A44BF" w:rsidR="00C249F8" w:rsidP="00C249F8" w:rsidRDefault="00C249F8" w14:paraId="381DEF8F" w14:textId="77777777">
            <w:pPr>
              <w:rPr>
                <w:color w:val="000000" w:themeColor="text1"/>
              </w:rPr>
            </w:pPr>
          </w:p>
          <w:p w:rsidRPr="006A44BF" w:rsidR="00C249F8" w:rsidP="5BB17412" w:rsidRDefault="00C249F8" w14:paraId="41805312" w14:textId="5DA4299C">
            <w:pPr>
              <w:rPr>
                <w:b w:val="1"/>
                <w:bCs w:val="1"/>
                <w:color w:val="000000" w:themeColor="text1"/>
              </w:rPr>
            </w:pPr>
            <w:r w:rsidRPr="790D53E6" w:rsidR="075AC42D">
              <w:rPr>
                <w:b w:val="1"/>
                <w:bCs w:val="1"/>
                <w:color w:val="000000" w:themeColor="text1" w:themeTint="FF" w:themeShade="FF"/>
              </w:rPr>
              <w:t>Format/Value</w:t>
            </w:r>
            <w:r w:rsidRPr="790D53E6" w:rsidR="075AC42D">
              <w:rPr>
                <w:color w:val="000000" w:themeColor="text1" w:themeTint="FF" w:themeShade="FF"/>
              </w:rPr>
              <w:t>: 1-digit alphabetic character (Y or N).</w:t>
            </w:r>
            <w:r w:rsidR="2497F55C">
              <w:rPr/>
              <w:t xml:space="preserve"> ‘Y’ = Yes, ‘N’ = No.</w:t>
            </w:r>
          </w:p>
          <w:p w:rsidRPr="006A44BF" w:rsidR="00C249F8" w:rsidP="00C249F8" w:rsidRDefault="00C249F8" w14:paraId="026A5606" w14:textId="6424B5D7">
            <w:pPr>
              <w:rPr>
                <w:color w:val="000000" w:themeColor="text1"/>
              </w:rPr>
            </w:pPr>
          </w:p>
        </w:tc>
        <w:tc>
          <w:tcPr>
            <w:tcW w:w="1983" w:type="dxa"/>
            <w:shd w:val="clear" w:color="auto" w:fill="FFFFFF" w:themeFill="background1"/>
            <w:tcMar/>
          </w:tcPr>
          <w:p w:rsidRPr="006A44BF" w:rsidR="00C249F8" w:rsidP="00C249F8" w:rsidRDefault="007C7F26" w14:paraId="4472D87B" w14:textId="622CF4BC">
            <w:r>
              <w:t>Yes</w:t>
            </w:r>
          </w:p>
        </w:tc>
      </w:tr>
      <w:tr w:rsidR="4D81A2F1" w:rsidTr="790D53E6" w14:paraId="56C1D73C" w14:textId="77777777">
        <w:trPr>
          <w:trHeight w:val="300"/>
        </w:trPr>
        <w:tc>
          <w:tcPr>
            <w:tcW w:w="2640" w:type="dxa"/>
            <w:shd w:val="clear" w:color="auto" w:fill="FFFFFF" w:themeFill="background1"/>
            <w:tcMar/>
          </w:tcPr>
          <w:p w:rsidR="7987AC25" w:rsidP="528E483B" w:rsidRDefault="06C2CBF5" w14:paraId="18B88CC7" w14:textId="50C48DD2">
            <w:pPr>
              <w:spacing w:line="259" w:lineRule="auto"/>
              <w:rPr>
                <w:b w:val="1"/>
                <w:bCs w:val="1"/>
              </w:rPr>
            </w:pPr>
            <w:r w:rsidRPr="790D53E6" w:rsidR="56D1418D">
              <w:rPr>
                <w:b w:val="1"/>
                <w:bCs w:val="1"/>
              </w:rPr>
              <w:t xml:space="preserve">Baseline </w:t>
            </w:r>
            <w:r w:rsidRPr="790D53E6" w:rsidR="7A06638E">
              <w:rPr>
                <w:b w:val="1"/>
                <w:bCs w:val="1"/>
              </w:rPr>
              <w:t>r</w:t>
            </w:r>
            <w:r w:rsidRPr="790D53E6" w:rsidR="56D1418D">
              <w:rPr>
                <w:b w:val="1"/>
                <w:bCs w:val="1"/>
              </w:rPr>
              <w:t xml:space="preserve">isk </w:t>
            </w:r>
            <w:r w:rsidRPr="790D53E6" w:rsidR="7A06638E">
              <w:rPr>
                <w:b w:val="1"/>
                <w:bCs w:val="1"/>
              </w:rPr>
              <w:t>s</w:t>
            </w:r>
            <w:r w:rsidRPr="790D53E6" w:rsidR="56D1418D">
              <w:rPr>
                <w:b w:val="1"/>
                <w:bCs w:val="1"/>
              </w:rPr>
              <w:t>tratification</w:t>
            </w:r>
          </w:p>
          <w:p w:rsidR="4D81A2F1" w:rsidP="528E483B" w:rsidRDefault="4D81A2F1" w14:paraId="1E1693FA" w14:textId="462C1EA1">
            <w:pPr>
              <w:rPr>
                <w:b/>
                <w:bCs/>
              </w:rPr>
            </w:pPr>
          </w:p>
        </w:tc>
        <w:tc>
          <w:tcPr>
            <w:tcW w:w="2535" w:type="dxa"/>
            <w:shd w:val="clear" w:color="auto" w:fill="FFFFFF" w:themeFill="background1"/>
            <w:tcMar/>
          </w:tcPr>
          <w:p w:rsidR="7987AC25" w:rsidP="528E483B" w:rsidRDefault="06C2CBF5" w14:paraId="30B4EA47" w14:textId="02FCC83B">
            <w:r>
              <w:t>Baseline Risk stratification level of the member as of 1/1/</w:t>
            </w:r>
            <w:r w:rsidR="245EEACB">
              <w:t>202</w:t>
            </w:r>
            <w:r w:rsidR="13E612ED">
              <w:t>5</w:t>
            </w:r>
            <w:r w:rsidR="1220881A">
              <w:t>, or the member’s first stratification anytime in the reporting period if they were not enrolled as of 1/1/2025</w:t>
            </w:r>
            <w:r w:rsidR="381E1C20">
              <w:t xml:space="preserve">. </w:t>
            </w:r>
          </w:p>
          <w:p w:rsidR="7987AC25" w:rsidP="528E483B" w:rsidRDefault="7987AC25" w14:paraId="5EBEBB1B" w14:textId="79761151"/>
          <w:p w:rsidR="4D81A2F1" w:rsidP="528E483B" w:rsidRDefault="4D81A2F1" w14:paraId="3E8AF013" w14:textId="0758A114"/>
        </w:tc>
        <w:tc>
          <w:tcPr>
            <w:tcW w:w="2912" w:type="dxa"/>
            <w:shd w:val="clear" w:color="auto" w:fill="FFFFFF" w:themeFill="background1"/>
            <w:tcMar/>
          </w:tcPr>
          <w:p w:rsidR="7987AC25" w:rsidP="528E483B" w:rsidRDefault="06C2CBF5" w14:paraId="1A6CF078" w14:textId="17E49056">
            <w:r>
              <w:t>Enter the risk stratification level of the member</w:t>
            </w:r>
            <w:r w:rsidR="00E84A98">
              <w:t>:</w:t>
            </w:r>
          </w:p>
          <w:p w:rsidR="005E080C" w:rsidP="528E483B" w:rsidRDefault="07039694" w14:paraId="229982DB" w14:textId="77777777">
            <w:pPr>
              <w:rPr>
                <w:color w:val="000000" w:themeColor="text1"/>
              </w:rPr>
            </w:pPr>
            <w:r w:rsidRPr="528E483B">
              <w:rPr>
                <w:color w:val="000000" w:themeColor="text1"/>
              </w:rPr>
              <w:t>0 = No or low risk</w:t>
            </w:r>
            <w:r w:rsidR="009D4AE6">
              <w:rPr>
                <w:color w:val="000000" w:themeColor="text1"/>
              </w:rPr>
              <w:t>;</w:t>
            </w:r>
            <w:r w:rsidRPr="528E483B">
              <w:rPr>
                <w:color w:val="000000" w:themeColor="text1"/>
              </w:rPr>
              <w:t xml:space="preserve"> or </w:t>
            </w:r>
          </w:p>
          <w:p w:rsidR="21DA69CC" w:rsidP="528E483B" w:rsidRDefault="07039694" w14:paraId="479C053D" w14:textId="7EEA4275">
            <w:pPr>
              <w:rPr>
                <w:color w:val="000000" w:themeColor="text1"/>
              </w:rPr>
            </w:pPr>
            <w:r w:rsidRPr="790D53E6" w:rsidR="4DBAFAA0">
              <w:rPr>
                <w:color w:val="000000" w:themeColor="text1" w:themeTint="FF" w:themeShade="FF"/>
              </w:rPr>
              <w:t>Only Invalid Diagnosis</w:t>
            </w:r>
            <w:r w:rsidRPr="790D53E6" w:rsidR="7A1167B3">
              <w:rPr>
                <w:color w:val="000000" w:themeColor="text1" w:themeTint="FF" w:themeShade="FF"/>
              </w:rPr>
              <w:t>;</w:t>
            </w:r>
            <w:r w:rsidRPr="790D53E6" w:rsidR="396C0C8B">
              <w:rPr>
                <w:color w:val="000000" w:themeColor="text1" w:themeTint="FF" w:themeShade="FF"/>
              </w:rPr>
              <w:t xml:space="preserve"> </w:t>
            </w:r>
            <w:r w:rsidRPr="790D53E6" w:rsidR="4DBAFAA0">
              <w:rPr>
                <w:color w:val="000000" w:themeColor="text1" w:themeTint="FF" w:themeShade="FF"/>
              </w:rPr>
              <w:t>or Healthy Users</w:t>
            </w:r>
          </w:p>
          <w:p w:rsidR="7987AC25" w:rsidP="528E483B" w:rsidRDefault="06C2CBF5" w14:paraId="1B090C4D" w14:textId="16725FF9">
            <w:pPr>
              <w:rPr>
                <w:color w:val="000000" w:themeColor="text1"/>
              </w:rPr>
            </w:pPr>
            <w:r w:rsidRPr="528E483B">
              <w:rPr>
                <w:color w:val="000000" w:themeColor="text1"/>
              </w:rPr>
              <w:t>1 = Moderate risk</w:t>
            </w:r>
          </w:p>
          <w:p w:rsidR="46FC419C" w:rsidP="528E483B" w:rsidRDefault="07039694" w14:paraId="72454079" w14:textId="341287F8">
            <w:pPr>
              <w:rPr>
                <w:color w:val="000000" w:themeColor="text1"/>
              </w:rPr>
            </w:pPr>
            <w:r w:rsidRPr="528E483B">
              <w:rPr>
                <w:color w:val="000000" w:themeColor="text1"/>
              </w:rPr>
              <w:t>2 = High risk or Very High Risk</w:t>
            </w:r>
            <w:r w:rsidR="00E46452">
              <w:rPr>
                <w:color w:val="000000" w:themeColor="text1"/>
              </w:rPr>
              <w:t>.</w:t>
            </w:r>
          </w:p>
          <w:p w:rsidR="4D81A2F1" w:rsidP="528E483B" w:rsidRDefault="4D81A2F1" w14:paraId="4FE16FC2" w14:textId="28FACD28"/>
          <w:p w:rsidR="7987AC25" w:rsidP="528E483B" w:rsidRDefault="398A1E13" w14:paraId="39E1C8A6" w14:textId="4BE6AED2">
            <w:pPr>
              <w:rPr>
                <w:b/>
                <w:bCs/>
                <w:i/>
                <w:iCs/>
              </w:rPr>
            </w:pPr>
            <w:r w:rsidRPr="528E483B">
              <w:rPr>
                <w:b/>
                <w:bCs/>
                <w:i/>
                <w:iCs/>
              </w:rPr>
              <w:t>Note:</w:t>
            </w:r>
            <w:r w:rsidRPr="528E483B">
              <w:rPr>
                <w:i/>
                <w:iCs/>
              </w:rPr>
              <w:t xml:space="preserve"> If baseline is reported in </w:t>
            </w:r>
            <w:r w:rsidRPr="528E483B" w:rsidR="51FA41BD">
              <w:rPr>
                <w:i/>
                <w:iCs/>
              </w:rPr>
              <w:t>Q</w:t>
            </w:r>
            <w:r w:rsidRPr="528E483B">
              <w:rPr>
                <w:i/>
                <w:iCs/>
              </w:rPr>
              <w:t>uarter</w:t>
            </w:r>
            <w:r w:rsidRPr="528E483B" w:rsidR="0E12FE83">
              <w:rPr>
                <w:i/>
                <w:iCs/>
              </w:rPr>
              <w:t xml:space="preserve"> 1, leave this field blank in </w:t>
            </w:r>
            <w:r w:rsidRPr="528E483B" w:rsidR="5C04FA4D">
              <w:rPr>
                <w:i/>
                <w:iCs/>
              </w:rPr>
              <w:t>Q</w:t>
            </w:r>
            <w:r w:rsidRPr="528E483B" w:rsidR="0E12FE83">
              <w:rPr>
                <w:i/>
                <w:iCs/>
              </w:rPr>
              <w:t>uarter 2</w:t>
            </w:r>
            <w:r w:rsidRPr="528E483B" w:rsidR="6CEF5FC3">
              <w:rPr>
                <w:i/>
                <w:iCs/>
              </w:rPr>
              <w:t xml:space="preserve"> reporting</w:t>
            </w:r>
            <w:r w:rsidR="00E46452">
              <w:rPr>
                <w:i/>
                <w:iCs/>
              </w:rPr>
              <w:t>.</w:t>
            </w:r>
            <w:r w:rsidRPr="528E483B">
              <w:rPr>
                <w:i/>
                <w:iCs/>
              </w:rPr>
              <w:t xml:space="preserve"> </w:t>
            </w:r>
          </w:p>
          <w:p w:rsidR="7987AC25" w:rsidP="528E483B" w:rsidRDefault="7987AC25" w14:paraId="7ECA4832" w14:textId="3D073E64">
            <w:pPr>
              <w:rPr>
                <w:b/>
                <w:bCs/>
                <w:i/>
                <w:iCs/>
              </w:rPr>
            </w:pPr>
          </w:p>
          <w:p w:rsidR="7987AC25" w:rsidP="528E483B" w:rsidRDefault="06C2CBF5" w14:paraId="7D8215B4" w14:textId="6022E0E5">
            <w:pPr>
              <w:rPr>
                <w:i/>
                <w:iCs/>
              </w:rPr>
            </w:pPr>
            <w:r w:rsidRPr="528E483B">
              <w:rPr>
                <w:b/>
                <w:bCs/>
                <w:i/>
                <w:iCs/>
              </w:rPr>
              <w:t>Note:</w:t>
            </w:r>
            <w:r w:rsidRPr="528E483B">
              <w:rPr>
                <w:i/>
                <w:iCs/>
              </w:rPr>
              <w:t xml:space="preserve"> This includes both algorithm and subjective risk stratification</w:t>
            </w:r>
            <w:r w:rsidR="00E46452">
              <w:rPr>
                <w:i/>
                <w:iCs/>
              </w:rPr>
              <w:t>.</w:t>
            </w:r>
          </w:p>
          <w:p w:rsidR="4D81A2F1" w:rsidP="528E483B" w:rsidRDefault="4D81A2F1" w14:paraId="69BA4B72" w14:textId="58CC825D"/>
          <w:p w:rsidR="4D81A2F1" w:rsidP="528E483B" w:rsidRDefault="0AADF1D2" w14:paraId="735D8DE7" w14:textId="6EB6D79A">
            <w:r w:rsidRPr="528E483B">
              <w:rPr>
                <w:b/>
                <w:bCs/>
              </w:rPr>
              <w:t>Format/Value:</w:t>
            </w:r>
            <w:r>
              <w:t xml:space="preserve"> numeric values 0, 1, or 2 only</w:t>
            </w:r>
          </w:p>
        </w:tc>
        <w:tc>
          <w:tcPr>
            <w:tcW w:w="1983" w:type="dxa"/>
            <w:shd w:val="clear" w:color="auto" w:fill="FFFFFF" w:themeFill="background1"/>
            <w:tcMar/>
          </w:tcPr>
          <w:p w:rsidR="7987AC25" w:rsidP="528E483B" w:rsidRDefault="06C2CBF5" w14:paraId="330D5C21" w14:textId="29B8164F">
            <w:r>
              <w:t>Yes</w:t>
            </w:r>
          </w:p>
          <w:p w:rsidR="4D81A2F1" w:rsidP="528E483B" w:rsidRDefault="4D81A2F1" w14:paraId="6FE20806" w14:textId="25C36F03"/>
        </w:tc>
      </w:tr>
      <w:tr w:rsidRPr="006A44BF" w:rsidR="00C249F8" w:rsidTr="790D53E6" w14:paraId="4CC1DA02" w14:textId="77777777">
        <w:trPr>
          <w:trHeight w:val="300"/>
        </w:trPr>
        <w:tc>
          <w:tcPr>
            <w:tcW w:w="2640" w:type="dxa"/>
            <w:shd w:val="clear" w:color="auto" w:fill="FFFFFF" w:themeFill="background1"/>
            <w:tcMar/>
          </w:tcPr>
          <w:p w:rsidRPr="006A44BF" w:rsidR="00C249F8" w:rsidP="0E09757B" w:rsidRDefault="00C249F8" w14:paraId="745E264A" w14:textId="421BF9B5">
            <w:pPr>
              <w:rPr>
                <w:b/>
                <w:bCs/>
              </w:rPr>
            </w:pPr>
            <w:r w:rsidRPr="1AECE35F">
              <w:rPr>
                <w:b/>
                <w:bCs/>
              </w:rPr>
              <w:t>Date</w:t>
            </w:r>
            <w:r w:rsidRPr="1AECE35F" w:rsidR="50AAD1D8">
              <w:rPr>
                <w:b/>
                <w:bCs/>
              </w:rPr>
              <w:t>(s)</w:t>
            </w:r>
            <w:r w:rsidRPr="1AECE35F">
              <w:rPr>
                <w:b/>
                <w:bCs/>
              </w:rPr>
              <w:t xml:space="preserve"> </w:t>
            </w:r>
            <w:r w:rsidR="001D497F">
              <w:rPr>
                <w:b/>
                <w:bCs/>
              </w:rPr>
              <w:t>r</w:t>
            </w:r>
            <w:r w:rsidRPr="1AECE35F">
              <w:rPr>
                <w:b/>
                <w:bCs/>
              </w:rPr>
              <w:t xml:space="preserve">isk </w:t>
            </w:r>
            <w:r w:rsidR="001D497F">
              <w:rPr>
                <w:b/>
                <w:bCs/>
              </w:rPr>
              <w:t>s</w:t>
            </w:r>
            <w:r w:rsidRPr="1AECE35F">
              <w:rPr>
                <w:b/>
                <w:bCs/>
              </w:rPr>
              <w:t>tratification</w:t>
            </w:r>
            <w:r w:rsidRPr="1AECE35F" w:rsidR="6809796A">
              <w:rPr>
                <w:b/>
                <w:bCs/>
              </w:rPr>
              <w:t xml:space="preserve"> </w:t>
            </w:r>
            <w:r w:rsidR="001D497F">
              <w:rPr>
                <w:b/>
                <w:bCs/>
              </w:rPr>
              <w:t>c</w:t>
            </w:r>
            <w:r w:rsidRPr="1AECE35F" w:rsidR="33A5D27D">
              <w:rPr>
                <w:b/>
                <w:bCs/>
              </w:rPr>
              <w:t>hanged</w:t>
            </w:r>
          </w:p>
        </w:tc>
        <w:tc>
          <w:tcPr>
            <w:tcW w:w="2535" w:type="dxa"/>
            <w:shd w:val="clear" w:color="auto" w:fill="FFFFFF" w:themeFill="background1"/>
            <w:tcMar/>
          </w:tcPr>
          <w:p w:rsidRPr="006A44BF" w:rsidR="00C249F8" w:rsidP="2F76D166" w:rsidRDefault="00C249F8" w14:paraId="5AEFDF9D" w14:textId="7564ABB3">
            <w:pPr>
              <w:spacing w:line="259" w:lineRule="auto"/>
            </w:pPr>
            <w:r>
              <w:t>Date</w:t>
            </w:r>
            <w:r w:rsidR="59E2C22A">
              <w:t>(s)</w:t>
            </w:r>
            <w:r>
              <w:t xml:space="preserve"> the member</w:t>
            </w:r>
            <w:r w:rsidR="76A04788">
              <w:t>s</w:t>
            </w:r>
            <w:r>
              <w:t xml:space="preserve"> </w:t>
            </w:r>
            <w:r w:rsidR="677BB3B9">
              <w:t xml:space="preserve">risk stratification </w:t>
            </w:r>
            <w:r w:rsidR="1EF09EAF">
              <w:t>changed</w:t>
            </w:r>
            <w:r w:rsidR="00743214">
              <w:t>.</w:t>
            </w:r>
          </w:p>
        </w:tc>
        <w:tc>
          <w:tcPr>
            <w:tcW w:w="2912" w:type="dxa"/>
            <w:shd w:val="clear" w:color="auto" w:fill="FFFFFF" w:themeFill="background1"/>
            <w:tcMar/>
          </w:tcPr>
          <w:p w:rsidR="69890605" w:rsidP="2F76D166" w:rsidRDefault="291ABC57" w14:paraId="297F7EAE" w14:textId="5FEF6221">
            <w:pPr>
              <w:spacing w:line="259" w:lineRule="auto"/>
              <w:rPr>
                <w:color w:val="000000" w:themeColor="text1"/>
              </w:rPr>
            </w:pPr>
            <w:r w:rsidRPr="528E483B">
              <w:rPr>
                <w:color w:val="000000" w:themeColor="text1"/>
              </w:rPr>
              <w:t>Enter date the CCO completed risk stratification of the member</w:t>
            </w:r>
            <w:r w:rsidRPr="528E483B" w:rsidR="0D683EFD">
              <w:rPr>
                <w:color w:val="000000" w:themeColor="text1"/>
              </w:rPr>
              <w:t xml:space="preserve"> whe</w:t>
            </w:r>
            <w:r w:rsidRPr="528E483B" w:rsidR="700E5411">
              <w:rPr>
                <w:color w:val="000000" w:themeColor="text1"/>
              </w:rPr>
              <w:t>n</w:t>
            </w:r>
            <w:r w:rsidRPr="528E483B" w:rsidR="0D683EFD">
              <w:rPr>
                <w:color w:val="000000" w:themeColor="text1"/>
              </w:rPr>
              <w:t xml:space="preserve"> the risk stratification level </w:t>
            </w:r>
            <w:r w:rsidRPr="528E483B" w:rsidR="5933E03B">
              <w:rPr>
                <w:color w:val="000000" w:themeColor="text1"/>
              </w:rPr>
              <w:t>changed</w:t>
            </w:r>
            <w:r w:rsidR="00743214">
              <w:rPr>
                <w:color w:val="000000" w:themeColor="text1"/>
              </w:rPr>
              <w:t>.</w:t>
            </w:r>
          </w:p>
          <w:p w:rsidR="7C34AC4E" w:rsidP="7DC668D5" w:rsidRDefault="7C34AC4E" w14:paraId="1AFD97CF" w14:textId="23DF996B">
            <w:pPr>
              <w:rPr>
                <w:color w:val="000000" w:themeColor="text1"/>
              </w:rPr>
            </w:pPr>
          </w:p>
          <w:p w:rsidR="7C34AC4E" w:rsidP="227BDAB0" w:rsidRDefault="425B884B" w14:paraId="048F510B" w14:textId="31A49BFE">
            <w:pPr>
              <w:rPr>
                <w:i/>
                <w:iCs/>
                <w:color w:val="000000" w:themeColor="text1"/>
              </w:rPr>
            </w:pPr>
            <w:r w:rsidRPr="227BDAB0">
              <w:rPr>
                <w:b/>
                <w:bCs/>
                <w:i/>
                <w:iCs/>
                <w:color w:val="000000" w:themeColor="text1"/>
              </w:rPr>
              <w:t>N</w:t>
            </w:r>
            <w:r w:rsidRPr="227BDAB0" w:rsidR="5839B4EA">
              <w:rPr>
                <w:b/>
                <w:bCs/>
                <w:i/>
                <w:iCs/>
                <w:color w:val="000000" w:themeColor="text1"/>
              </w:rPr>
              <w:t>ote</w:t>
            </w:r>
            <w:r w:rsidRPr="227BDAB0" w:rsidR="2A282773">
              <w:rPr>
                <w:b/>
                <w:bCs/>
                <w:i/>
                <w:iCs/>
                <w:color w:val="000000" w:themeColor="text1"/>
              </w:rPr>
              <w:t xml:space="preserve"> 1</w:t>
            </w:r>
            <w:r w:rsidRPr="227BDAB0">
              <w:rPr>
                <w:b/>
                <w:bCs/>
                <w:i/>
                <w:iCs/>
                <w:color w:val="000000" w:themeColor="text1"/>
              </w:rPr>
              <w:t>:</w:t>
            </w:r>
            <w:r w:rsidRPr="227BDAB0">
              <w:rPr>
                <w:i/>
                <w:iCs/>
                <w:color w:val="000000" w:themeColor="text1"/>
              </w:rPr>
              <w:t xml:space="preserve"> </w:t>
            </w:r>
            <w:r w:rsidRPr="227BDAB0" w:rsidR="7F8EDE9B">
              <w:rPr>
                <w:i/>
                <w:iCs/>
                <w:color w:val="000000" w:themeColor="text1"/>
              </w:rPr>
              <w:t xml:space="preserve">If risk stratification </w:t>
            </w:r>
            <w:r w:rsidRPr="227BDAB0" w:rsidR="401DEF58">
              <w:rPr>
                <w:i/>
                <w:iCs/>
                <w:color w:val="000000" w:themeColor="text1"/>
              </w:rPr>
              <w:t>changed</w:t>
            </w:r>
            <w:r w:rsidRPr="227BDAB0" w:rsidR="7F8EDE9B">
              <w:rPr>
                <w:i/>
                <w:iCs/>
                <w:color w:val="000000" w:themeColor="text1"/>
              </w:rPr>
              <w:t xml:space="preserve"> multiple times within the reporting period, record each instance on a separate line.</w:t>
            </w:r>
            <w:r w:rsidRPr="227BDAB0" w:rsidR="591A3F72">
              <w:rPr>
                <w:i/>
                <w:iCs/>
                <w:color w:val="000000" w:themeColor="text1"/>
              </w:rPr>
              <w:t xml:space="preserve"> </w:t>
            </w:r>
          </w:p>
          <w:p w:rsidR="227BDAB0" w:rsidP="227BDAB0" w:rsidRDefault="227BDAB0" w14:paraId="55644B1F" w14:textId="0EA5AB8E">
            <w:pPr>
              <w:rPr>
                <w:i/>
                <w:iCs/>
                <w:color w:val="000000" w:themeColor="text1"/>
              </w:rPr>
            </w:pPr>
          </w:p>
          <w:p w:rsidR="7C34AC4E" w:rsidP="37B7BFF3" w:rsidRDefault="6B7E4A06" w14:paraId="1BFCB2DD" w14:textId="3A580BC5">
            <w:pPr>
              <w:rPr>
                <w:i/>
                <w:color w:val="000000" w:themeColor="text1"/>
              </w:rPr>
            </w:pPr>
            <w:r w:rsidRPr="703D1B45">
              <w:rPr>
                <w:b/>
                <w:i/>
                <w:color w:val="000000" w:themeColor="text1"/>
              </w:rPr>
              <w:t xml:space="preserve">Note 2: </w:t>
            </w:r>
            <w:r w:rsidRPr="703D1B45" w:rsidR="746B0457">
              <w:rPr>
                <w:i/>
                <w:color w:val="000000" w:themeColor="text1"/>
              </w:rPr>
              <w:t xml:space="preserve">If a member was not risk stratified during the current reporting period, then please leave </w:t>
            </w:r>
            <w:r w:rsidR="007A7E65">
              <w:rPr>
                <w:i/>
                <w:color w:val="000000" w:themeColor="text1"/>
              </w:rPr>
              <w:t xml:space="preserve">the field </w:t>
            </w:r>
            <w:r w:rsidRPr="703D1B45" w:rsidR="746B0457">
              <w:rPr>
                <w:b/>
                <w:i/>
                <w:color w:val="000000" w:themeColor="text1"/>
              </w:rPr>
              <w:t>Blank</w:t>
            </w:r>
            <w:r w:rsidR="00743214">
              <w:rPr>
                <w:b/>
                <w:i/>
                <w:color w:val="000000" w:themeColor="text1"/>
              </w:rPr>
              <w:t>.</w:t>
            </w:r>
          </w:p>
          <w:p w:rsidR="37B7BFF3" w:rsidP="37B7BFF3" w:rsidRDefault="37B7BFF3" w14:paraId="66DA268A" w14:textId="193E6506">
            <w:pPr>
              <w:rPr>
                <w:color w:val="000000" w:themeColor="text1"/>
              </w:rPr>
            </w:pPr>
          </w:p>
          <w:p w:rsidRPr="006A44BF" w:rsidR="00C249F8" w:rsidP="4E2B8313" w:rsidRDefault="65C82182" w14:paraId="3F627841" w14:textId="4788A0D5">
            <w:pPr>
              <w:rPr>
                <w:color w:val="000000" w:themeColor="text1"/>
              </w:rPr>
            </w:pPr>
            <w:r w:rsidRPr="4E2B8313">
              <w:rPr>
                <w:b/>
                <w:bCs/>
                <w:color w:val="000000" w:themeColor="text1"/>
              </w:rPr>
              <w:t>Format/Value:</w:t>
            </w:r>
            <w:r w:rsidRPr="4E2B8313">
              <w:rPr>
                <w:color w:val="000000" w:themeColor="text1"/>
              </w:rPr>
              <w:t xml:space="preserve"> MM/DD/YYYY (e.g., 01/01/2025).</w:t>
            </w:r>
          </w:p>
        </w:tc>
        <w:tc>
          <w:tcPr>
            <w:tcW w:w="1983" w:type="dxa"/>
            <w:shd w:val="clear" w:color="auto" w:fill="FFFFFF" w:themeFill="background1"/>
            <w:tcMar/>
          </w:tcPr>
          <w:p w:rsidRPr="006A44BF" w:rsidR="00C249F8" w:rsidP="00C249F8" w:rsidRDefault="62FDB0D8" w14:paraId="3FAC36DF" w14:textId="19846CBB">
            <w:r>
              <w:t xml:space="preserve">Yes - </w:t>
            </w:r>
            <w:r w:rsidR="6E6DC4FA">
              <w:t>Required if risk stratification</w:t>
            </w:r>
            <w:r w:rsidR="157DC7FE">
              <w:t xml:space="preserve"> changes</w:t>
            </w:r>
            <w:r w:rsidR="6E6DC4FA">
              <w:t xml:space="preserve"> </w:t>
            </w:r>
            <w:r w:rsidR="6228243B">
              <w:t>occurred</w:t>
            </w:r>
            <w:r w:rsidR="6E6DC4FA">
              <w:t xml:space="preserve"> during the reporting period.</w:t>
            </w:r>
          </w:p>
        </w:tc>
      </w:tr>
      <w:tr w:rsidRPr="006A44BF" w:rsidR="00C249F8" w:rsidTr="790D53E6" w14:paraId="67547109" w14:textId="77777777">
        <w:trPr>
          <w:trHeight w:val="300"/>
        </w:trPr>
        <w:tc>
          <w:tcPr>
            <w:tcW w:w="2640" w:type="dxa"/>
            <w:shd w:val="clear" w:color="auto" w:fill="FFFFFF" w:themeFill="background1"/>
            <w:tcMar/>
          </w:tcPr>
          <w:p w:rsidRPr="006A44BF" w:rsidR="00C249F8" w:rsidP="054958E3" w:rsidRDefault="00C249F8" w14:paraId="76647F7C" w14:textId="410AEC30">
            <w:pPr>
              <w:rPr>
                <w:b/>
                <w:bCs/>
              </w:rPr>
            </w:pPr>
            <w:r w:rsidRPr="1AECE35F">
              <w:rPr>
                <w:b/>
                <w:bCs/>
              </w:rPr>
              <w:t xml:space="preserve">Risk </w:t>
            </w:r>
            <w:r w:rsidR="001D497F">
              <w:rPr>
                <w:b/>
                <w:bCs/>
              </w:rPr>
              <w:t>s</w:t>
            </w:r>
            <w:r w:rsidRPr="1AECE35F">
              <w:rPr>
                <w:b/>
                <w:bCs/>
              </w:rPr>
              <w:t xml:space="preserve">tratification </w:t>
            </w:r>
            <w:r w:rsidR="001D497F">
              <w:rPr>
                <w:b/>
                <w:bCs/>
              </w:rPr>
              <w:t>l</w:t>
            </w:r>
            <w:r w:rsidRPr="1AECE35F">
              <w:rPr>
                <w:b/>
                <w:bCs/>
              </w:rPr>
              <w:t>evel</w:t>
            </w:r>
            <w:r w:rsidRPr="1AECE35F" w:rsidR="44B22827">
              <w:rPr>
                <w:b/>
                <w:bCs/>
              </w:rPr>
              <w:t xml:space="preserve"> </w:t>
            </w:r>
            <w:r w:rsidR="001D497F">
              <w:rPr>
                <w:b/>
                <w:bCs/>
              </w:rPr>
              <w:t>c</w:t>
            </w:r>
            <w:r w:rsidRPr="1AECE35F" w:rsidR="6A48B1BB">
              <w:rPr>
                <w:b/>
                <w:bCs/>
              </w:rPr>
              <w:t>hanges</w:t>
            </w:r>
          </w:p>
          <w:p w:rsidRPr="006A44BF" w:rsidR="00C249F8" w:rsidP="0E09757B" w:rsidRDefault="00C249F8" w14:paraId="6CBBCCF0" w14:textId="74E14D3F">
            <w:pPr>
              <w:rPr>
                <w:b/>
                <w:bCs/>
              </w:rPr>
            </w:pPr>
          </w:p>
        </w:tc>
        <w:tc>
          <w:tcPr>
            <w:tcW w:w="2535" w:type="dxa"/>
            <w:shd w:val="clear" w:color="auto" w:fill="FFFFFF" w:themeFill="background1"/>
            <w:tcMar/>
          </w:tcPr>
          <w:p w:rsidRPr="006A44BF" w:rsidR="00C249F8" w:rsidP="00C249F8" w:rsidRDefault="00C249F8" w14:paraId="7BB201EE" w14:textId="1130F7B0">
            <w:r>
              <w:t>Risk stratification level of the member.</w:t>
            </w:r>
          </w:p>
        </w:tc>
        <w:tc>
          <w:tcPr>
            <w:tcW w:w="2912" w:type="dxa"/>
            <w:shd w:val="clear" w:color="auto" w:fill="FFFFFF" w:themeFill="background1"/>
            <w:tcMar/>
          </w:tcPr>
          <w:p w:rsidR="2EDF0267" w:rsidP="2F76D166" w:rsidRDefault="2EDF0267" w14:paraId="41FAA9E0" w14:textId="55ABAAA4">
            <w:pPr>
              <w:spacing w:line="259" w:lineRule="auto"/>
              <w:rPr>
                <w:color w:val="000000" w:themeColor="text1"/>
              </w:rPr>
            </w:pPr>
            <w:r w:rsidRPr="2F76D166">
              <w:rPr>
                <w:color w:val="000000" w:themeColor="text1"/>
              </w:rPr>
              <w:t>Enter the risk stratification level of the member</w:t>
            </w:r>
            <w:r w:rsidRPr="2F76D166" w:rsidR="68D284D9">
              <w:rPr>
                <w:color w:val="000000" w:themeColor="text1"/>
              </w:rPr>
              <w:t xml:space="preserve"> only when their level </w:t>
            </w:r>
            <w:r w:rsidRPr="2F76D166" w:rsidR="6791160B">
              <w:rPr>
                <w:color w:val="000000" w:themeColor="text1"/>
              </w:rPr>
              <w:t>changed</w:t>
            </w:r>
            <w:r w:rsidR="00F22568">
              <w:rPr>
                <w:color w:val="000000" w:themeColor="text1"/>
              </w:rPr>
              <w:t xml:space="preserve">. </w:t>
            </w:r>
          </w:p>
          <w:p w:rsidRPr="006A44BF" w:rsidR="00C249F8" w:rsidP="3D4EC922" w:rsidRDefault="00C249F8" w14:paraId="1420AA49" w14:textId="11EB3C0D">
            <w:pPr>
              <w:rPr>
                <w:color w:val="000000" w:themeColor="text1"/>
              </w:rPr>
            </w:pPr>
          </w:p>
          <w:p w:rsidR="0014735C" w:rsidP="37B7BFF3" w:rsidRDefault="2EDF0267" w14:paraId="665D2E14" w14:textId="77777777">
            <w:pPr>
              <w:rPr>
                <w:color w:val="000000" w:themeColor="text1"/>
              </w:rPr>
            </w:pPr>
            <w:r w:rsidRPr="5E32DAAA">
              <w:rPr>
                <w:color w:val="000000" w:themeColor="text1"/>
              </w:rPr>
              <w:t>0 = No or low risk</w:t>
            </w:r>
            <w:r w:rsidR="0014735C">
              <w:rPr>
                <w:color w:val="000000" w:themeColor="text1"/>
              </w:rPr>
              <w:t>;</w:t>
            </w:r>
            <w:r w:rsidRPr="5E32DAAA">
              <w:rPr>
                <w:color w:val="000000" w:themeColor="text1"/>
              </w:rPr>
              <w:t xml:space="preserve"> or </w:t>
            </w:r>
          </w:p>
          <w:p w:rsidR="00C249F8" w:rsidP="37B7BFF3" w:rsidRDefault="2EDF0267" w14:paraId="7F3F2738" w14:textId="5EBB0A83">
            <w:pPr>
              <w:rPr>
                <w:color w:val="000000" w:themeColor="text1"/>
              </w:rPr>
            </w:pPr>
            <w:r w:rsidRPr="5E32DAAA">
              <w:rPr>
                <w:color w:val="000000" w:themeColor="text1"/>
              </w:rPr>
              <w:t>Only Invalid Diagnosis</w:t>
            </w:r>
            <w:r w:rsidR="0014735C">
              <w:rPr>
                <w:color w:val="000000" w:themeColor="text1"/>
              </w:rPr>
              <w:t xml:space="preserve">; </w:t>
            </w:r>
            <w:r w:rsidRPr="5E32DAAA">
              <w:rPr>
                <w:color w:val="000000" w:themeColor="text1"/>
              </w:rPr>
              <w:t>or Healthy Users</w:t>
            </w:r>
          </w:p>
          <w:p w:rsidR="00C249F8" w:rsidP="37B7BFF3" w:rsidRDefault="2EDF0267" w14:paraId="47DB0A55" w14:textId="3183F0F2">
            <w:pPr>
              <w:rPr>
                <w:color w:val="000000" w:themeColor="text1"/>
              </w:rPr>
            </w:pPr>
            <w:r w:rsidRPr="5E32DAAA">
              <w:rPr>
                <w:color w:val="000000" w:themeColor="text1"/>
              </w:rPr>
              <w:t>1 = Moderate risk</w:t>
            </w:r>
          </w:p>
          <w:p w:rsidR="00C249F8" w:rsidP="37B7BFF3" w:rsidRDefault="2EDF0267" w14:paraId="3E7B22E8" w14:textId="0FABF98F">
            <w:pPr>
              <w:rPr>
                <w:color w:val="000000" w:themeColor="text1"/>
              </w:rPr>
            </w:pPr>
            <w:r w:rsidRPr="5E32DAAA">
              <w:rPr>
                <w:color w:val="000000" w:themeColor="text1"/>
              </w:rPr>
              <w:t>2 = High risk or Very High Risk</w:t>
            </w:r>
          </w:p>
          <w:p w:rsidRPr="006A44BF" w:rsidR="00C249F8" w:rsidP="37B7BFF3" w:rsidRDefault="00C249F8" w14:paraId="433823BD" w14:textId="5316A4D4">
            <w:pPr>
              <w:rPr>
                <w:color w:val="000000" w:themeColor="text1"/>
              </w:rPr>
            </w:pPr>
          </w:p>
          <w:p w:rsidRPr="006A44BF" w:rsidR="00C249F8" w:rsidP="37B7BFF3" w:rsidRDefault="2EDF0267" w14:paraId="7700F348" w14:textId="0E1EC635">
            <w:pPr>
              <w:rPr>
                <w:color w:val="000000" w:themeColor="text1"/>
              </w:rPr>
            </w:pPr>
            <w:r w:rsidRPr="37B7BFF3">
              <w:rPr>
                <w:b/>
                <w:bCs/>
                <w:color w:val="000000" w:themeColor="text1"/>
              </w:rPr>
              <w:t>Format/Value:</w:t>
            </w:r>
            <w:r w:rsidRPr="37B7BFF3">
              <w:rPr>
                <w:color w:val="000000" w:themeColor="text1"/>
              </w:rPr>
              <w:t xml:space="preserve"> numeric values 0, 1, or 2 only</w:t>
            </w:r>
          </w:p>
        </w:tc>
        <w:tc>
          <w:tcPr>
            <w:tcW w:w="1983" w:type="dxa"/>
            <w:shd w:val="clear" w:color="auto" w:fill="FFFFFF" w:themeFill="background1"/>
            <w:tcMar/>
          </w:tcPr>
          <w:p w:rsidRPr="006A44BF" w:rsidR="00C249F8" w:rsidP="0E09757B" w:rsidRDefault="16BEE4AA" w14:paraId="7A81F9AE" w14:textId="78929403">
            <w:pPr>
              <w:rPr>
                <w:color w:val="000000" w:themeColor="text1"/>
              </w:rPr>
            </w:pPr>
            <w:r w:rsidRPr="790D53E6" w:rsidR="76CCCA14">
              <w:rPr>
                <w:color w:val="000000" w:themeColor="text1" w:themeTint="FF" w:themeShade="FF"/>
              </w:rPr>
              <w:t xml:space="preserve">Yes - </w:t>
            </w:r>
            <w:r w:rsidRPr="790D53E6" w:rsidR="6269B2DB">
              <w:rPr>
                <w:color w:val="000000" w:themeColor="text1" w:themeTint="FF" w:themeShade="FF"/>
              </w:rPr>
              <w:t>Required</w:t>
            </w:r>
            <w:r w:rsidRPr="790D53E6" w:rsidR="6269B2DB">
              <w:rPr>
                <w:color w:val="000000" w:themeColor="text1" w:themeTint="FF" w:themeShade="FF"/>
              </w:rPr>
              <w:t xml:space="preserve"> if risk stratification occurred during the reporting period = </w:t>
            </w:r>
            <w:r w:rsidRPr="790D53E6" w:rsidR="50E54C34">
              <w:rPr>
                <w:color w:val="000000" w:themeColor="text1" w:themeTint="FF" w:themeShade="FF"/>
              </w:rPr>
              <w:t>‘</w:t>
            </w:r>
            <w:r w:rsidRPr="790D53E6" w:rsidR="6269B2DB">
              <w:rPr>
                <w:color w:val="000000" w:themeColor="text1" w:themeTint="FF" w:themeShade="FF"/>
              </w:rPr>
              <w:t>Y</w:t>
            </w:r>
            <w:r w:rsidRPr="790D53E6" w:rsidR="10A7B49F">
              <w:rPr>
                <w:color w:val="000000" w:themeColor="text1" w:themeTint="FF" w:themeShade="FF"/>
              </w:rPr>
              <w:t>’</w:t>
            </w:r>
            <w:r w:rsidRPr="790D53E6" w:rsidR="74C5838A">
              <w:rPr>
                <w:color w:val="000000" w:themeColor="text1" w:themeTint="FF" w:themeShade="FF"/>
              </w:rPr>
              <w:t>.</w:t>
            </w:r>
          </w:p>
        </w:tc>
      </w:tr>
    </w:tbl>
    <w:p w:rsidRPr="006A44BF" w:rsidR="00436F6B" w:rsidP="4E2B8313" w:rsidRDefault="00436F6B" w14:paraId="2D91161F" w14:textId="46C6A492"/>
    <w:p w:rsidR="5492595C" w:rsidP="749018B7" w:rsidRDefault="553AF75D" w14:paraId="29D693BE" w14:textId="2E117CD9">
      <w:pPr>
        <w:pStyle w:val="Heading1"/>
        <w:rPr>
          <w:rFonts w:ascii="Times New Roman" w:hAnsi="Times New Roman"/>
          <w:sz w:val="24"/>
          <w:szCs w:val="24"/>
        </w:rPr>
      </w:pPr>
      <w:r w:rsidRPr="790D53E6" w:rsidR="553AF75D">
        <w:rPr>
          <w:rFonts w:ascii="Times New Roman" w:hAnsi="Times New Roman"/>
          <w:sz w:val="24"/>
          <w:szCs w:val="24"/>
        </w:rPr>
        <w:t>LTSS/SHCN</w:t>
      </w:r>
      <w:r w:rsidRPr="790D53E6" w:rsidR="2844E55B">
        <w:rPr>
          <w:rFonts w:ascii="Times New Roman" w:hAnsi="Times New Roman"/>
          <w:sz w:val="24"/>
          <w:szCs w:val="24"/>
        </w:rPr>
        <w:t>/HRCC</w:t>
      </w:r>
      <w:r w:rsidRPr="790D53E6" w:rsidR="553AF75D">
        <w:rPr>
          <w:rFonts w:ascii="Times New Roman" w:hAnsi="Times New Roman"/>
          <w:sz w:val="24"/>
          <w:szCs w:val="24"/>
        </w:rPr>
        <w:t xml:space="preserve"> and Service </w:t>
      </w:r>
      <w:r w:rsidRPr="790D53E6" w:rsidR="44C14748">
        <w:rPr>
          <w:rFonts w:ascii="Times New Roman" w:hAnsi="Times New Roman"/>
          <w:sz w:val="24"/>
          <w:szCs w:val="24"/>
        </w:rPr>
        <w:t>Usage</w:t>
      </w:r>
      <w:r w:rsidRPr="790D53E6" w:rsidR="553AF75D">
        <w:rPr>
          <w:rFonts w:ascii="Times New Roman" w:hAnsi="Times New Roman"/>
          <w:sz w:val="24"/>
          <w:szCs w:val="24"/>
        </w:rPr>
        <w:t xml:space="preserve"> </w:t>
      </w:r>
      <w:r w:rsidRPr="790D53E6" w:rsidR="5AD7C075">
        <w:rPr>
          <w:rFonts w:ascii="Times New Roman" w:hAnsi="Times New Roman"/>
          <w:sz w:val="24"/>
          <w:szCs w:val="24"/>
        </w:rPr>
        <w:t>Log</w:t>
      </w:r>
      <w:r w:rsidRPr="790D53E6" w:rsidR="0FCF72E5">
        <w:rPr>
          <w:rFonts w:ascii="Times New Roman" w:hAnsi="Times New Roman"/>
          <w:sz w:val="24"/>
          <w:szCs w:val="24"/>
        </w:rPr>
        <w:t xml:space="preserve"> </w:t>
      </w:r>
    </w:p>
    <w:p w:rsidR="00EE5536" w:rsidP="528E483B" w:rsidRDefault="07F91A83" w14:paraId="40747F2B" w14:textId="7239DB6C">
      <w:pPr>
        <w:rPr>
          <w:color w:val="333333"/>
        </w:rPr>
      </w:pPr>
      <w:r w:rsidRPr="53D0BA0C" w:rsidR="07F91A83">
        <w:rPr>
          <w:color w:val="333333"/>
        </w:rPr>
        <w:t>List all individuals who were enrolled in the CCO at any time during the reporting period. This includes both new enrollees who began during the period and those with ongoing enrollment</w:t>
      </w:r>
      <w:r w:rsidR="5492595C">
        <w:rPr/>
        <w:t>.</w:t>
      </w:r>
      <w:r w:rsidR="3D2738C5">
        <w:rPr/>
        <w:t xml:space="preserve"> </w:t>
      </w:r>
      <w:r w:rsidR="3D2738C5">
        <w:rPr/>
        <w:t>In accordance with</w:t>
      </w:r>
      <w:r w:rsidR="3D2738C5">
        <w:rPr/>
        <w:t xml:space="preserve"> OAR 410-141-3865(3)(g), document the </w:t>
      </w:r>
      <w:bookmarkStart w:name="_Int_EXRIdmGw" w:id="302980855"/>
      <w:r w:rsidR="3D2738C5">
        <w:rPr/>
        <w:t>Health</w:t>
      </w:r>
      <w:bookmarkEnd w:id="302980855"/>
      <w:r w:rsidR="3D2738C5">
        <w:rPr/>
        <w:t xml:space="preserve">-Related Circumstance Changes (HRCCs) for each member, </w:t>
      </w:r>
      <w:r w:rsidRPr="53D0BA0C" w:rsidR="1B1E3820">
        <w:rPr>
          <w:color w:val="333333"/>
        </w:rPr>
        <w:t>indicate</w:t>
      </w:r>
      <w:r w:rsidRPr="53D0BA0C" w:rsidR="1B1E3820">
        <w:rPr>
          <w:color w:val="333333"/>
        </w:rPr>
        <w:t xml:space="preserve"> whether they belonged to any special population groups</w:t>
      </w:r>
      <w:r w:rsidR="3D2738C5">
        <w:rPr/>
        <w:t>, and note any</w:t>
      </w:r>
      <w:r w:rsidRPr="53D0BA0C" w:rsidR="1805A67E">
        <w:rPr>
          <w:color w:val="333333"/>
        </w:rPr>
        <w:t xml:space="preserve"> use of </w:t>
      </w:r>
      <w:r w:rsidRPr="53D0BA0C" w:rsidR="1805A67E">
        <w:rPr>
          <w:color w:val="333333"/>
        </w:rPr>
        <w:t>identified</w:t>
      </w:r>
      <w:r w:rsidRPr="53D0BA0C" w:rsidR="1805A67E">
        <w:rPr>
          <w:color w:val="333333"/>
        </w:rPr>
        <w:t xml:space="preserve"> services during the reporting period.</w:t>
      </w:r>
      <w:r w:rsidRPr="53D0BA0C" w:rsidR="08ACDB41">
        <w:rPr>
          <w:color w:val="333333"/>
        </w:rPr>
        <w:t xml:space="preserve"> Data instructions vary by element, please ensure data is reported as </w:t>
      </w:r>
      <w:r w:rsidRPr="53D0BA0C" w:rsidR="08ACDB41">
        <w:rPr>
          <w:color w:val="333333"/>
        </w:rPr>
        <w:t>requested</w:t>
      </w:r>
      <w:r w:rsidRPr="53D0BA0C" w:rsidR="08ACDB41">
        <w:rPr>
          <w:color w:val="333333"/>
        </w:rPr>
        <w:t xml:space="preserve"> (</w:t>
      </w:r>
      <w:r w:rsidRPr="53D0BA0C" w:rsidR="08ACDB41">
        <w:rPr>
          <w:color w:val="333333"/>
        </w:rPr>
        <w:t>i.e.</w:t>
      </w:r>
      <w:r w:rsidRPr="53D0BA0C" w:rsidR="08ACDB41">
        <w:rPr>
          <w:color w:val="333333"/>
        </w:rPr>
        <w:t xml:space="preserve"> date format, Y/N, diagnosis code, etc.).</w:t>
      </w:r>
    </w:p>
    <w:p w:rsidR="749018B7" w:rsidRDefault="749018B7" w14:paraId="475ACF98" w14:textId="77777777"/>
    <w:tbl>
      <w:tblPr>
        <w:tblStyle w:val="TableGrid"/>
        <w:tblW w:w="10391" w:type="dxa"/>
        <w:tblLook w:val="04A0" w:firstRow="1" w:lastRow="0" w:firstColumn="1" w:lastColumn="0" w:noHBand="0" w:noVBand="1"/>
      </w:tblPr>
      <w:tblGrid>
        <w:gridCol w:w="2550"/>
        <w:gridCol w:w="2910"/>
        <w:gridCol w:w="2611"/>
        <w:gridCol w:w="2320"/>
      </w:tblGrid>
      <w:tr w:rsidR="749018B7" w:rsidTr="53D0BA0C" w14:paraId="3320D17D" w14:textId="77777777">
        <w:trPr>
          <w:trHeight w:val="300"/>
        </w:trPr>
        <w:tc>
          <w:tcPr>
            <w:tcW w:w="2550" w:type="dxa"/>
            <w:shd w:val="clear" w:color="auto" w:fill="4472C4" w:themeFill="accent1"/>
            <w:tcMar/>
          </w:tcPr>
          <w:p w:rsidR="749018B7" w:rsidP="749018B7" w:rsidRDefault="56FF7849" w14:paraId="1C573EE2" w14:textId="75524190">
            <w:pPr>
              <w:rPr>
                <w:b/>
                <w:bCs/>
                <w:color w:val="FFFFFF" w:themeColor="background1"/>
              </w:rPr>
            </w:pPr>
            <w:r w:rsidRPr="4F0E8F66">
              <w:rPr>
                <w:b/>
                <w:bCs/>
                <w:color w:val="FFFFFF" w:themeColor="background1"/>
              </w:rPr>
              <w:t>Data Field Name</w:t>
            </w:r>
          </w:p>
        </w:tc>
        <w:tc>
          <w:tcPr>
            <w:tcW w:w="2910" w:type="dxa"/>
            <w:shd w:val="clear" w:color="auto" w:fill="4472C4" w:themeFill="accent1"/>
            <w:tcMar/>
          </w:tcPr>
          <w:p w:rsidR="749018B7" w:rsidP="749018B7" w:rsidRDefault="3EFB9519" w14:paraId="3C37F3BB" w14:textId="4AB2CF95">
            <w:pPr>
              <w:rPr>
                <w:b/>
                <w:bCs/>
                <w:color w:val="FFFFFF" w:themeColor="background1"/>
              </w:rPr>
            </w:pPr>
            <w:r w:rsidRPr="0ADC78B1">
              <w:rPr>
                <w:b/>
                <w:bCs/>
                <w:color w:val="FFFFFF" w:themeColor="background1"/>
              </w:rPr>
              <w:t xml:space="preserve">Data Field Description </w:t>
            </w:r>
          </w:p>
        </w:tc>
        <w:tc>
          <w:tcPr>
            <w:tcW w:w="2611" w:type="dxa"/>
            <w:shd w:val="clear" w:color="auto" w:fill="4472C4" w:themeFill="accent1"/>
            <w:tcMar/>
          </w:tcPr>
          <w:p w:rsidR="749018B7" w:rsidP="749018B7" w:rsidRDefault="3EFB9519" w14:paraId="2A32349C" w14:textId="4F47369D">
            <w:pPr>
              <w:rPr>
                <w:b/>
                <w:bCs/>
                <w:color w:val="FFFFFF" w:themeColor="background1"/>
              </w:rPr>
            </w:pPr>
            <w:r w:rsidRPr="0ADC78B1">
              <w:rPr>
                <w:b/>
                <w:bCs/>
                <w:color w:val="FFFFFF" w:themeColor="background1"/>
              </w:rPr>
              <w:t xml:space="preserve">Data Field Instructions </w:t>
            </w:r>
          </w:p>
        </w:tc>
        <w:tc>
          <w:tcPr>
            <w:tcW w:w="2320" w:type="dxa"/>
            <w:shd w:val="clear" w:color="auto" w:fill="4472C4" w:themeFill="accent1"/>
            <w:tcMar/>
          </w:tcPr>
          <w:p w:rsidR="749018B7" w:rsidP="749018B7" w:rsidRDefault="3EFB9519" w14:paraId="24C3503C" w14:textId="667FB881">
            <w:pPr>
              <w:rPr>
                <w:b/>
                <w:bCs/>
                <w:color w:val="FFFFFF" w:themeColor="background1"/>
              </w:rPr>
            </w:pPr>
            <w:r w:rsidRPr="0ADC78B1">
              <w:rPr>
                <w:b/>
                <w:bCs/>
                <w:color w:val="FFFFFF" w:themeColor="background1"/>
              </w:rPr>
              <w:t>Required</w:t>
            </w:r>
          </w:p>
        </w:tc>
      </w:tr>
      <w:tr w:rsidR="749018B7" w:rsidTr="53D0BA0C" w14:paraId="717621FC" w14:textId="77777777">
        <w:trPr>
          <w:trHeight w:val="300"/>
        </w:trPr>
        <w:tc>
          <w:tcPr>
            <w:tcW w:w="2550" w:type="dxa"/>
            <w:shd w:val="clear" w:color="auto" w:fill="FFFFFF" w:themeFill="background1"/>
            <w:tcMar/>
          </w:tcPr>
          <w:p w:rsidR="00A52E4A" w:rsidP="749018B7" w:rsidRDefault="26AE74FA" w14:paraId="73535827" w14:textId="50F9E93B">
            <w:pPr>
              <w:rPr>
                <w:b/>
                <w:bCs/>
              </w:rPr>
            </w:pPr>
            <w:r w:rsidRPr="4F0E8F66">
              <w:rPr>
                <w:b/>
                <w:bCs/>
              </w:rPr>
              <w:t>Client ID</w:t>
            </w:r>
          </w:p>
        </w:tc>
        <w:tc>
          <w:tcPr>
            <w:tcW w:w="2910" w:type="dxa"/>
            <w:shd w:val="clear" w:color="auto" w:fill="FFFFFF" w:themeFill="background1"/>
            <w:tcMar/>
          </w:tcPr>
          <w:p w:rsidR="749018B7" w:rsidRDefault="3EFB9519" w14:paraId="64CDD843" w14:textId="7DE302C2">
            <w:r>
              <w:t>Member’s 8-digit alphanumeric Oregon Health Plan ID number</w:t>
            </w:r>
            <w:r w:rsidR="007D25C9">
              <w:t>.</w:t>
            </w:r>
          </w:p>
        </w:tc>
        <w:tc>
          <w:tcPr>
            <w:tcW w:w="2611" w:type="dxa"/>
            <w:shd w:val="clear" w:color="auto" w:fill="FFFFFF" w:themeFill="background1"/>
            <w:tcMar/>
          </w:tcPr>
          <w:p w:rsidR="749018B7" w:rsidP="37B7BFF3" w:rsidRDefault="4E6A517E" w14:paraId="49DA0F67" w14:textId="3898691E">
            <w:pPr>
              <w:rPr>
                <w:color w:val="000000" w:themeColor="text1"/>
              </w:rPr>
            </w:pPr>
            <w:r w:rsidRPr="37B7BFF3">
              <w:rPr>
                <w:color w:val="000000" w:themeColor="text1"/>
              </w:rPr>
              <w:t>Enter the Member’s 8-digit alphanumeric Oregon Health Plan ID number. For any member currently or newly enrolled in the reporting period.</w:t>
            </w:r>
          </w:p>
          <w:p w:rsidR="749018B7" w:rsidP="37B7BFF3" w:rsidRDefault="4E6A517E" w14:paraId="61AA9AE5" w14:textId="7380821F">
            <w:pPr>
              <w:rPr>
                <w:color w:val="000000" w:themeColor="text1"/>
              </w:rPr>
            </w:pPr>
            <w:r w:rsidRPr="37B7BFF3">
              <w:rPr>
                <w:color w:val="000000" w:themeColor="text1"/>
              </w:rPr>
              <w:t>Do not enter a CCO or Provider ID number.</w:t>
            </w:r>
          </w:p>
          <w:p w:rsidR="749018B7" w:rsidP="37B7BFF3" w:rsidRDefault="749018B7" w14:paraId="4DFCA253" w14:textId="1986CC57">
            <w:pPr>
              <w:rPr>
                <w:color w:val="000000" w:themeColor="text1"/>
              </w:rPr>
            </w:pPr>
          </w:p>
          <w:p w:rsidR="749018B7" w:rsidP="4E2B8313" w:rsidRDefault="4E6A517E" w14:paraId="7E04920C" w14:textId="3C01D7E3">
            <w:pPr>
              <w:rPr>
                <w:color w:val="000000" w:themeColor="text1"/>
              </w:rPr>
            </w:pPr>
            <w:r w:rsidRPr="4E2B8313">
              <w:rPr>
                <w:b/>
                <w:bCs/>
                <w:color w:val="000000" w:themeColor="text1"/>
              </w:rPr>
              <w:t>Format/Value:</w:t>
            </w:r>
            <w:r w:rsidRPr="4E2B8313">
              <w:rPr>
                <w:color w:val="000000" w:themeColor="text1"/>
              </w:rPr>
              <w:t xml:space="preserve"> 8-digit alphanumeric value (e.g., AZ19936X).</w:t>
            </w:r>
          </w:p>
        </w:tc>
        <w:tc>
          <w:tcPr>
            <w:tcW w:w="2320" w:type="dxa"/>
            <w:shd w:val="clear" w:color="auto" w:fill="FFFFFF" w:themeFill="background1"/>
            <w:tcMar/>
          </w:tcPr>
          <w:p w:rsidR="749018B7" w:rsidRDefault="3EFB9519" w14:paraId="295E0FEE" w14:textId="45E22FAF">
            <w:r>
              <w:t>Yes</w:t>
            </w:r>
            <w:r w:rsidR="007D25C9">
              <w:t>.</w:t>
            </w:r>
          </w:p>
        </w:tc>
      </w:tr>
      <w:tr w:rsidR="620B74E5" w:rsidTr="53D0BA0C" w14:paraId="4319697C" w14:textId="77777777">
        <w:trPr>
          <w:trHeight w:val="300"/>
        </w:trPr>
        <w:tc>
          <w:tcPr>
            <w:tcW w:w="2550" w:type="dxa"/>
            <w:shd w:val="clear" w:color="auto" w:fill="FFFFFF" w:themeFill="background1"/>
            <w:tcMar/>
          </w:tcPr>
          <w:p w:rsidR="49776465" w:rsidP="7DC668D5" w:rsidRDefault="461BB403" w14:paraId="4FC78AFD" w14:textId="3E9032AC">
            <w:pPr>
              <w:spacing w:line="259" w:lineRule="auto"/>
              <w:rPr>
                <w:b/>
                <w:bCs/>
              </w:rPr>
            </w:pPr>
            <w:r w:rsidRPr="7DC668D5">
              <w:rPr>
                <w:b/>
                <w:bCs/>
              </w:rPr>
              <w:t>Care Plan</w:t>
            </w:r>
          </w:p>
          <w:p w:rsidR="49776465" w:rsidP="620B74E5" w:rsidRDefault="49776465" w14:paraId="6CBB9503" w14:textId="24AD0870">
            <w:pPr>
              <w:spacing w:line="259" w:lineRule="auto"/>
              <w:rPr>
                <w:b/>
                <w:bCs/>
              </w:rPr>
            </w:pPr>
          </w:p>
        </w:tc>
        <w:tc>
          <w:tcPr>
            <w:tcW w:w="2910" w:type="dxa"/>
            <w:shd w:val="clear" w:color="auto" w:fill="FFFFFF" w:themeFill="background1"/>
            <w:tcMar/>
          </w:tcPr>
          <w:p w:rsidR="461BB403" w:rsidP="7DC668D5" w:rsidRDefault="461BB403" w14:paraId="11E5381A" w14:textId="38D179CB">
            <w:pPr>
              <w:spacing w:line="259" w:lineRule="auto"/>
            </w:pPr>
            <w:r>
              <w:t>Date a care plan was developed or updated</w:t>
            </w:r>
            <w:r w:rsidR="007D25C9">
              <w:t>.</w:t>
            </w:r>
          </w:p>
          <w:p w:rsidR="7DC668D5" w:rsidRDefault="7DC668D5" w14:paraId="4BF06EC5" w14:textId="5F2A22FB"/>
          <w:p w:rsidR="620B74E5" w:rsidP="620B74E5" w:rsidRDefault="620B74E5" w14:paraId="5486A104" w14:textId="3BC69F44"/>
        </w:tc>
        <w:tc>
          <w:tcPr>
            <w:tcW w:w="2611" w:type="dxa"/>
            <w:shd w:val="clear" w:color="auto" w:fill="FFFFFF" w:themeFill="background1"/>
            <w:tcMar/>
          </w:tcPr>
          <w:p w:rsidR="461BB403" w:rsidP="7DC668D5" w:rsidRDefault="461BB403" w14:paraId="54E62D58" w14:textId="55F29A19">
            <w:pPr>
              <w:rPr>
                <w:color w:val="000000" w:themeColor="text1"/>
              </w:rPr>
            </w:pPr>
            <w:r w:rsidRPr="7DC668D5">
              <w:rPr>
                <w:color w:val="000000" w:themeColor="text1"/>
              </w:rPr>
              <w:t xml:space="preserve">Enter the date a care plan was developed or updated. If care plans were developed or updated multiple times within the reporting period, record each instance on a separate line. </w:t>
            </w:r>
          </w:p>
          <w:p w:rsidR="7DC668D5" w:rsidP="7DC668D5" w:rsidRDefault="7DC668D5" w14:paraId="540D5087" w14:textId="36CB8EE7">
            <w:pPr>
              <w:rPr>
                <w:color w:val="000000" w:themeColor="text1"/>
              </w:rPr>
            </w:pPr>
          </w:p>
          <w:p w:rsidR="620B74E5" w:rsidP="620B74E5" w:rsidRDefault="461BB403" w14:paraId="5CA84624" w14:textId="27F77657">
            <w:r w:rsidRPr="4E2B8313">
              <w:rPr>
                <w:b/>
                <w:bCs/>
              </w:rPr>
              <w:t>Format/Value:</w:t>
            </w:r>
            <w:r>
              <w:t xml:space="preserve"> MM/DD/YYYY (e.g., 01/01/2025).</w:t>
            </w:r>
          </w:p>
          <w:p w:rsidR="620B74E5" w:rsidP="67AC258E" w:rsidRDefault="18B699EF" w14:paraId="54C1B21E" w14:textId="1261F366">
            <w:pPr>
              <w:spacing w:before="240" w:after="240"/>
            </w:pPr>
            <w:r w:rsidRPr="227BDAB0">
              <w:rPr>
                <w:b/>
                <w:bCs/>
              </w:rPr>
              <w:t>Null Value:</w:t>
            </w:r>
            <w:r>
              <w:t xml:space="preserve"> Blank – do not use NA, N/A, or other conventions</w:t>
            </w:r>
            <w:r w:rsidR="5CC7FCFB">
              <w:t xml:space="preserve"> for Null</w:t>
            </w:r>
            <w:r w:rsidR="00AE37DF">
              <w:t>.</w:t>
            </w:r>
          </w:p>
        </w:tc>
        <w:tc>
          <w:tcPr>
            <w:tcW w:w="2320" w:type="dxa"/>
            <w:shd w:val="clear" w:color="auto" w:fill="FFFFFF" w:themeFill="background1"/>
            <w:tcMar/>
          </w:tcPr>
          <w:p w:rsidR="6984E4C9" w:rsidP="620B74E5" w:rsidRDefault="703FAA99" w14:paraId="76ED8CB3" w14:textId="65331AF7">
            <w:r>
              <w:t>Yes</w:t>
            </w:r>
            <w:r w:rsidR="5C8EC17F">
              <w:t>, when applicable</w:t>
            </w:r>
            <w:r w:rsidR="007D25C9">
              <w:t>.</w:t>
            </w:r>
          </w:p>
        </w:tc>
      </w:tr>
      <w:tr w:rsidR="4E2B8313" w:rsidTr="53D0BA0C" w14:paraId="058F299E" w14:textId="77777777">
        <w:trPr>
          <w:trHeight w:val="300"/>
        </w:trPr>
        <w:tc>
          <w:tcPr>
            <w:tcW w:w="2550" w:type="dxa"/>
            <w:shd w:val="clear" w:color="auto" w:fill="FFFFFF" w:themeFill="background1"/>
            <w:tcMar/>
          </w:tcPr>
          <w:p w:rsidR="28C54499" w:rsidP="4E2B8313" w:rsidRDefault="50EC7BBF" w14:paraId="1B6F9FF9" w14:textId="257CE217">
            <w:pPr>
              <w:spacing w:line="259" w:lineRule="auto"/>
              <w:rPr>
                <w:rFonts w:eastAsia="Aptos"/>
                <w:b w:val="1"/>
                <w:bCs w:val="1"/>
                <w:color w:val="000000" w:themeColor="text1"/>
              </w:rPr>
            </w:pPr>
            <w:r w:rsidRPr="790D53E6" w:rsidR="48F7FFDE">
              <w:rPr>
                <w:rFonts w:eastAsia="Aptos"/>
                <w:b w:val="1"/>
                <w:bCs w:val="1"/>
                <w:color w:val="000000" w:themeColor="text1" w:themeTint="FF" w:themeShade="FF"/>
              </w:rPr>
              <w:t>Long Term Service</w:t>
            </w:r>
            <w:r w:rsidRPr="790D53E6" w:rsidR="3353C969">
              <w:rPr>
                <w:rFonts w:eastAsia="Aptos"/>
                <w:b w:val="1"/>
                <w:bCs w:val="1"/>
                <w:color w:val="000000" w:themeColor="text1" w:themeTint="FF" w:themeShade="FF"/>
              </w:rPr>
              <w:t>s</w:t>
            </w:r>
            <w:r w:rsidRPr="790D53E6" w:rsidR="48F7FFDE">
              <w:rPr>
                <w:rFonts w:eastAsia="Aptos"/>
                <w:b w:val="1"/>
                <w:bCs w:val="1"/>
                <w:color w:val="000000" w:themeColor="text1" w:themeTint="FF" w:themeShade="FF"/>
              </w:rPr>
              <w:t xml:space="preserve"> and Supports (</w:t>
            </w:r>
            <w:r w:rsidRPr="790D53E6" w:rsidR="2DEA553C">
              <w:rPr>
                <w:rFonts w:eastAsia="Aptos"/>
                <w:b w:val="1"/>
                <w:bCs w:val="1"/>
                <w:color w:val="000000" w:themeColor="text1" w:themeTint="FF" w:themeShade="FF"/>
              </w:rPr>
              <w:t>LTS</w:t>
            </w:r>
            <w:r w:rsidRPr="790D53E6" w:rsidR="3C5105F2">
              <w:rPr>
                <w:rFonts w:eastAsia="Aptos"/>
                <w:b w:val="1"/>
                <w:bCs w:val="1"/>
                <w:color w:val="000000" w:themeColor="text1" w:themeTint="FF" w:themeShade="FF"/>
              </w:rPr>
              <w:t>S</w:t>
            </w:r>
            <w:r w:rsidRPr="790D53E6" w:rsidR="6E39ACD8">
              <w:rPr>
                <w:rFonts w:eastAsia="Aptos"/>
                <w:b w:val="1"/>
                <w:bCs w:val="1"/>
                <w:color w:val="000000" w:themeColor="text1" w:themeTint="FF" w:themeShade="FF"/>
              </w:rPr>
              <w:t>)</w:t>
            </w:r>
            <w:r w:rsidRPr="790D53E6" w:rsidR="2DEA553C">
              <w:rPr>
                <w:rFonts w:eastAsia="Aptos"/>
                <w:b w:val="1"/>
                <w:bCs w:val="1"/>
                <w:color w:val="000000" w:themeColor="text1" w:themeTint="FF" w:themeShade="FF"/>
              </w:rPr>
              <w:t xml:space="preserve"> </w:t>
            </w:r>
            <w:r w:rsidRPr="790D53E6" w:rsidR="7A06638E">
              <w:rPr>
                <w:rFonts w:eastAsia="Aptos"/>
                <w:b w:val="1"/>
                <w:bCs w:val="1"/>
                <w:color w:val="000000" w:themeColor="text1" w:themeTint="FF" w:themeShade="FF"/>
              </w:rPr>
              <w:t>n</w:t>
            </w:r>
            <w:r w:rsidRPr="790D53E6" w:rsidR="49117944">
              <w:rPr>
                <w:rFonts w:eastAsia="Aptos"/>
                <w:b w:val="1"/>
                <w:bCs w:val="1"/>
                <w:color w:val="000000" w:themeColor="text1" w:themeTint="FF" w:themeShade="FF"/>
              </w:rPr>
              <w:t>eeds</w:t>
            </w:r>
            <w:r w:rsidRPr="790D53E6" w:rsidR="2DEA553C">
              <w:rPr>
                <w:rFonts w:eastAsia="Aptos"/>
                <w:b w:val="1"/>
                <w:bCs w:val="1"/>
                <w:color w:val="000000" w:themeColor="text1" w:themeTint="FF" w:themeShade="FF"/>
              </w:rPr>
              <w:t xml:space="preserve"> </w:t>
            </w:r>
            <w:r w:rsidRPr="790D53E6" w:rsidR="7A06638E">
              <w:rPr>
                <w:rFonts w:eastAsia="Aptos"/>
                <w:b w:val="1"/>
                <w:bCs w:val="1"/>
                <w:color w:val="000000" w:themeColor="text1" w:themeTint="FF" w:themeShade="FF"/>
              </w:rPr>
              <w:t>i</w:t>
            </w:r>
            <w:r w:rsidRPr="790D53E6" w:rsidR="2DEA553C">
              <w:rPr>
                <w:rFonts w:eastAsia="Aptos"/>
                <w:b w:val="1"/>
                <w:bCs w:val="1"/>
                <w:color w:val="000000" w:themeColor="text1" w:themeTint="FF" w:themeShade="FF"/>
              </w:rPr>
              <w:t>dentification</w:t>
            </w:r>
          </w:p>
          <w:p w:rsidR="4E2B8313" w:rsidP="4E2B8313" w:rsidRDefault="4E2B8313" w14:paraId="189A56BE" w14:textId="27A90574">
            <w:pPr>
              <w:spacing w:line="259" w:lineRule="auto"/>
              <w:rPr>
                <w:b/>
                <w:bCs/>
                <w:color w:val="000000" w:themeColor="text1"/>
              </w:rPr>
            </w:pPr>
          </w:p>
        </w:tc>
        <w:tc>
          <w:tcPr>
            <w:tcW w:w="2910" w:type="dxa"/>
            <w:shd w:val="clear" w:color="auto" w:fill="FFFFFF" w:themeFill="background1"/>
            <w:tcMar/>
          </w:tcPr>
          <w:p w:rsidR="2595C1A8" w:rsidP="4E2B8313" w:rsidRDefault="2595C1A8" w14:paraId="10696067" w14:textId="3C612905">
            <w:pPr>
              <w:spacing w:line="259" w:lineRule="auto"/>
            </w:pPr>
            <w:r w:rsidR="73AD8899">
              <w:rPr/>
              <w:t xml:space="preserve">Please </w:t>
            </w:r>
            <w:r w:rsidR="73AD8899">
              <w:rPr/>
              <w:t>indicate</w:t>
            </w:r>
            <w:r w:rsidR="73AD8899">
              <w:rPr/>
              <w:t xml:space="preserve"> if the individual has been identified as having LTSS</w:t>
            </w:r>
            <w:r w:rsidR="523620F8">
              <w:rPr/>
              <w:t xml:space="preserve"> </w:t>
            </w:r>
            <w:r w:rsidR="73AD8899">
              <w:rPr/>
              <w:t>needs</w:t>
            </w:r>
            <w:r w:rsidR="1275F885">
              <w:rPr/>
              <w:t xml:space="preserve"> as defined by OAR 410-120-0000</w:t>
            </w:r>
            <w:r w:rsidR="3EB9D38D">
              <w:rPr/>
              <w:t xml:space="preserve"> (180).</w:t>
            </w:r>
          </w:p>
        </w:tc>
        <w:tc>
          <w:tcPr>
            <w:tcW w:w="2611" w:type="dxa"/>
            <w:shd w:val="clear" w:color="auto" w:fill="FFFFFF" w:themeFill="background1"/>
            <w:tcMar/>
          </w:tcPr>
          <w:p w:rsidR="3B463AA5" w:rsidP="4E2B8313" w:rsidRDefault="3B463AA5" w14:paraId="0204F59F" w14:textId="43C7F16F">
            <w:pPr>
              <w:rPr>
                <w:color w:val="000000" w:themeColor="text1"/>
              </w:rPr>
            </w:pPr>
            <w:r w:rsidRPr="4E2B8313">
              <w:rPr>
                <w:color w:val="000000" w:themeColor="text1"/>
              </w:rPr>
              <w:t>Enter Yes (Y) if the individual has been identified as having LTSS needs or No (N) if not.</w:t>
            </w:r>
          </w:p>
          <w:p w:rsidR="4E2B8313" w:rsidP="4E2B8313" w:rsidRDefault="4E2B8313" w14:paraId="50690527" w14:textId="35F33529">
            <w:pPr>
              <w:rPr>
                <w:color w:val="000000" w:themeColor="text1"/>
              </w:rPr>
            </w:pPr>
          </w:p>
          <w:p w:rsidR="3B463AA5" w:rsidP="227BDAB0" w:rsidRDefault="4916542E" w14:paraId="5F164176" w14:textId="0DEA253F">
            <w:pPr>
              <w:rPr>
                <w:i/>
                <w:iCs/>
                <w:color w:val="000000" w:themeColor="text1"/>
              </w:rPr>
            </w:pPr>
            <w:r w:rsidRPr="227BDAB0">
              <w:rPr>
                <w:b/>
                <w:bCs/>
                <w:i/>
                <w:iCs/>
                <w:color w:val="000000" w:themeColor="text1"/>
              </w:rPr>
              <w:t>Note:</w:t>
            </w:r>
            <w:r w:rsidRPr="227BDAB0">
              <w:rPr>
                <w:i/>
                <w:iCs/>
                <w:color w:val="000000" w:themeColor="text1"/>
              </w:rPr>
              <w:t xml:space="preserve"> Use data from</w:t>
            </w:r>
            <w:r w:rsidRPr="227BDAB0" w:rsidR="51CCB503">
              <w:rPr>
                <w:i/>
                <w:iCs/>
                <w:color w:val="000000" w:themeColor="text1"/>
              </w:rPr>
              <w:t xml:space="preserve"> either reports received from Aging and People with Disabilities (APD) and/or</w:t>
            </w:r>
            <w:r w:rsidRPr="227BDAB0">
              <w:rPr>
                <w:i/>
                <w:iCs/>
                <w:color w:val="000000" w:themeColor="text1"/>
              </w:rPr>
              <w:t xml:space="preserve"> the 834</w:t>
            </w:r>
            <w:r w:rsidR="00F65AA1">
              <w:rPr>
                <w:i/>
                <w:iCs/>
                <w:color w:val="000000" w:themeColor="text1"/>
              </w:rPr>
              <w:t>.</w:t>
            </w:r>
          </w:p>
          <w:p w:rsidR="4E2B8313" w:rsidP="4E2B8313" w:rsidRDefault="4E2B8313" w14:paraId="47D990D7" w14:textId="3C7E5EE8">
            <w:pPr>
              <w:rPr>
                <w:color w:val="000000" w:themeColor="text1"/>
              </w:rPr>
            </w:pPr>
          </w:p>
          <w:p w:rsidR="7E55805A" w:rsidP="4E2B8313" w:rsidRDefault="7E55805A" w14:paraId="6E9F27F8" w14:textId="40887096">
            <w:pPr>
              <w:rPr>
                <w:b w:val="1"/>
                <w:bCs w:val="1"/>
                <w:color w:val="000000" w:themeColor="text1"/>
              </w:rPr>
            </w:pPr>
            <w:r w:rsidRPr="790D53E6" w:rsidR="3D9A5534">
              <w:rPr>
                <w:b w:val="1"/>
                <w:bCs w:val="1"/>
              </w:rPr>
              <w:t>Format/Value:</w:t>
            </w:r>
            <w:r w:rsidR="3D9A5534">
              <w:rPr/>
              <w:t xml:space="preserve"> 1-digit alphabetic character </w:t>
            </w:r>
            <w:r w:rsidRPr="790D53E6" w:rsidR="3D9A5534">
              <w:rPr>
                <w:color w:val="000000" w:themeColor="text1" w:themeTint="FF" w:themeShade="FF"/>
              </w:rPr>
              <w:t>(Y or N).</w:t>
            </w:r>
            <w:r w:rsidRPr="790D53E6" w:rsidR="33393514">
              <w:rPr>
                <w:color w:val="000000" w:themeColor="text1" w:themeTint="FF" w:themeShade="FF"/>
              </w:rPr>
              <w:t xml:space="preserve"> </w:t>
            </w:r>
            <w:r w:rsidR="3D9A5534">
              <w:rPr/>
              <w:t>‘Y’ = Yes, ‘N’ = No.</w:t>
            </w:r>
          </w:p>
        </w:tc>
        <w:tc>
          <w:tcPr>
            <w:tcW w:w="2320" w:type="dxa"/>
            <w:shd w:val="clear" w:color="auto" w:fill="FFFFFF" w:themeFill="background1"/>
            <w:tcMar/>
          </w:tcPr>
          <w:p w:rsidR="5423E11C" w:rsidP="4E2B8313" w:rsidRDefault="5423E11C" w14:paraId="11B72D3D" w14:textId="3FE22525">
            <w:r w:rsidR="493B8B01">
              <w:rPr/>
              <w:t>Yes</w:t>
            </w:r>
            <w:r w:rsidR="101DF5D7">
              <w:rPr/>
              <w:t>.</w:t>
            </w:r>
          </w:p>
        </w:tc>
      </w:tr>
      <w:tr w:rsidR="528E483B" w:rsidTr="53D0BA0C" w14:paraId="17B264FA" w14:textId="77777777">
        <w:trPr>
          <w:trHeight w:val="300"/>
        </w:trPr>
        <w:tc>
          <w:tcPr>
            <w:tcW w:w="2550" w:type="dxa"/>
            <w:shd w:val="clear" w:color="auto" w:fill="FFFFFF" w:themeFill="background1"/>
            <w:tcMar/>
          </w:tcPr>
          <w:p w:rsidR="2641A591" w:rsidP="528E483B" w:rsidRDefault="2641A591" w14:paraId="3674953B" w14:textId="7DB0D4B9">
            <w:pPr>
              <w:spacing w:line="259" w:lineRule="auto"/>
              <w:rPr>
                <w:b/>
                <w:bCs/>
                <w:color w:val="000000" w:themeColor="text1"/>
              </w:rPr>
            </w:pPr>
            <w:r w:rsidRPr="528E483B">
              <w:rPr>
                <w:b/>
                <w:bCs/>
                <w:color w:val="000000" w:themeColor="text1"/>
              </w:rPr>
              <w:t xml:space="preserve">LTSS Assessment </w:t>
            </w:r>
            <w:r w:rsidR="001D497F">
              <w:rPr>
                <w:b/>
                <w:bCs/>
                <w:color w:val="000000" w:themeColor="text1"/>
              </w:rPr>
              <w:t>c</w:t>
            </w:r>
            <w:r w:rsidRPr="528E483B">
              <w:rPr>
                <w:b/>
                <w:bCs/>
                <w:color w:val="000000" w:themeColor="text1"/>
              </w:rPr>
              <w:t xml:space="preserve">ompletion </w:t>
            </w:r>
            <w:r w:rsidR="001D497F">
              <w:rPr>
                <w:b/>
                <w:bCs/>
                <w:color w:val="000000" w:themeColor="text1"/>
              </w:rPr>
              <w:t>d</w:t>
            </w:r>
            <w:r w:rsidRPr="528E483B">
              <w:rPr>
                <w:b/>
                <w:bCs/>
                <w:color w:val="000000" w:themeColor="text1"/>
              </w:rPr>
              <w:t>ate</w:t>
            </w:r>
          </w:p>
        </w:tc>
        <w:tc>
          <w:tcPr>
            <w:tcW w:w="2910" w:type="dxa"/>
            <w:shd w:val="clear" w:color="auto" w:fill="FFFFFF" w:themeFill="background1"/>
            <w:tcMar/>
          </w:tcPr>
          <w:p w:rsidR="2641A591" w:rsidP="528E483B" w:rsidRDefault="2641A591" w14:paraId="00D57B92" w14:textId="33B1A137">
            <w:pPr>
              <w:spacing w:line="259" w:lineRule="auto"/>
            </w:pPr>
            <w:r>
              <w:t>Date the CCO conducted an assessment of a person identified as needing LTSS to identify any ongoing special conditions of the enrollee that require a course of treatment or regular care monitoring per 42 CFR 438.208(c)(2).</w:t>
            </w:r>
          </w:p>
          <w:p w:rsidR="528E483B" w:rsidP="528E483B" w:rsidRDefault="528E483B" w14:paraId="066E1FC5" w14:textId="060D56E0">
            <w:pPr>
              <w:spacing w:line="259" w:lineRule="auto"/>
            </w:pPr>
          </w:p>
        </w:tc>
        <w:tc>
          <w:tcPr>
            <w:tcW w:w="2611" w:type="dxa"/>
            <w:shd w:val="clear" w:color="auto" w:fill="FFFFFF" w:themeFill="background1"/>
            <w:tcMar/>
          </w:tcPr>
          <w:p w:rsidR="2641A591" w:rsidP="528E483B" w:rsidRDefault="2641A591" w14:paraId="2811628E" w14:textId="7ED57224">
            <w:pPr>
              <w:spacing w:line="259" w:lineRule="auto"/>
              <w:rPr>
                <w:color w:val="000000" w:themeColor="text1"/>
              </w:rPr>
            </w:pPr>
            <w:r w:rsidRPr="528E483B">
              <w:rPr>
                <w:color w:val="000000" w:themeColor="text1"/>
              </w:rPr>
              <w:t>Enter the date the CCO conducted an assessment</w:t>
            </w:r>
            <w:r w:rsidR="00AE37DF">
              <w:rPr>
                <w:color w:val="000000" w:themeColor="text1"/>
              </w:rPr>
              <w:t>.</w:t>
            </w:r>
          </w:p>
          <w:p w:rsidR="528E483B" w:rsidP="528E483B" w:rsidRDefault="528E483B" w14:paraId="70482568" w14:textId="36CB8EE7">
            <w:pPr>
              <w:rPr>
                <w:color w:val="000000" w:themeColor="text1"/>
              </w:rPr>
            </w:pPr>
          </w:p>
          <w:p w:rsidR="2641A591" w:rsidRDefault="2641A591" w14:paraId="27D14101" w14:textId="3BBF8042">
            <w:r w:rsidRPr="528E483B">
              <w:rPr>
                <w:b/>
                <w:bCs/>
              </w:rPr>
              <w:t>Format/Value:</w:t>
            </w:r>
            <w:r>
              <w:t xml:space="preserve"> MM/DD/YYYY (e.g., 01/01/2025).</w:t>
            </w:r>
          </w:p>
          <w:p w:rsidR="528E483B" w:rsidP="790D53E6" w:rsidRDefault="528E483B" w14:paraId="7D347A2C" w14:textId="086BD30B">
            <w:pPr>
              <w:spacing w:before="240" w:after="240"/>
            </w:pPr>
            <w:r w:rsidRPr="790D53E6" w:rsidR="6AC86325">
              <w:rPr>
                <w:b w:val="1"/>
                <w:bCs w:val="1"/>
              </w:rPr>
              <w:t>Null Value:</w:t>
            </w:r>
            <w:r w:rsidR="6AC86325">
              <w:rPr/>
              <w:t xml:space="preserve"> Blank – do not use NA, N/A, or other conventions for Null</w:t>
            </w:r>
            <w:r w:rsidR="420CF1FA">
              <w:rPr/>
              <w:t>.</w:t>
            </w:r>
          </w:p>
        </w:tc>
        <w:tc>
          <w:tcPr>
            <w:tcW w:w="2320" w:type="dxa"/>
            <w:shd w:val="clear" w:color="auto" w:fill="FFFFFF" w:themeFill="background1"/>
            <w:tcMar/>
          </w:tcPr>
          <w:p w:rsidR="2641A591" w:rsidRDefault="2641A591" w14:paraId="374CA775" w14:textId="3769519C">
            <w:pPr>
              <w:rPr>
                <w:color w:val="000000" w:themeColor="text1"/>
              </w:rPr>
            </w:pPr>
            <w:r w:rsidR="6AC86325">
              <w:rPr/>
              <w:t>Yes, when the LTSS Identification question</w:t>
            </w:r>
            <w:r w:rsidRPr="790D53E6" w:rsidR="3937122D">
              <w:rPr>
                <w:color w:val="000000" w:themeColor="text1" w:themeTint="FF" w:themeShade="FF"/>
              </w:rPr>
              <w:t xml:space="preserve"> = </w:t>
            </w:r>
            <w:r w:rsidRPr="790D53E6" w:rsidR="101DF5D7">
              <w:rPr>
                <w:color w:val="000000" w:themeColor="text1" w:themeTint="FF" w:themeShade="FF"/>
              </w:rPr>
              <w:t>‘</w:t>
            </w:r>
            <w:r w:rsidRPr="790D53E6" w:rsidR="3937122D">
              <w:rPr>
                <w:color w:val="000000" w:themeColor="text1" w:themeTint="FF" w:themeShade="FF"/>
              </w:rPr>
              <w:t>Y</w:t>
            </w:r>
            <w:r w:rsidRPr="790D53E6" w:rsidR="101DF5D7">
              <w:rPr>
                <w:color w:val="000000" w:themeColor="text1" w:themeTint="FF" w:themeShade="FF"/>
              </w:rPr>
              <w:t>’</w:t>
            </w:r>
            <w:r w:rsidRPr="790D53E6" w:rsidR="3937122D">
              <w:rPr>
                <w:color w:val="000000" w:themeColor="text1" w:themeTint="FF" w:themeShade="FF"/>
              </w:rPr>
              <w:t>.</w:t>
            </w:r>
          </w:p>
          <w:p w:rsidR="528E483B" w:rsidP="528E483B" w:rsidRDefault="528E483B" w14:paraId="66059A8E" w14:textId="73B3967B"/>
        </w:tc>
      </w:tr>
      <w:tr w:rsidR="4E2B8313" w:rsidTr="53D0BA0C" w14:paraId="4B90C2A4" w14:textId="77777777">
        <w:trPr>
          <w:trHeight w:val="300"/>
        </w:trPr>
        <w:tc>
          <w:tcPr>
            <w:tcW w:w="2550" w:type="dxa"/>
            <w:shd w:val="clear" w:color="auto" w:fill="FFFFFF" w:themeFill="background1"/>
            <w:tcMar/>
          </w:tcPr>
          <w:p w:rsidR="399A84EE" w:rsidP="4E2B8313" w:rsidRDefault="198D5E06" w14:paraId="4484649F" w14:textId="1C749256">
            <w:pPr>
              <w:spacing w:line="259" w:lineRule="auto"/>
              <w:rPr>
                <w:rFonts w:eastAsia="Aptos"/>
                <w:b w:val="1"/>
                <w:bCs w:val="1"/>
                <w:color w:val="000000" w:themeColor="text1"/>
              </w:rPr>
            </w:pPr>
            <w:r w:rsidRPr="790D53E6" w:rsidR="2CDC73A2">
              <w:rPr>
                <w:rFonts w:eastAsia="Aptos"/>
                <w:b w:val="1"/>
                <w:bCs w:val="1"/>
                <w:color w:val="000000" w:themeColor="text1" w:themeTint="FF" w:themeShade="FF"/>
              </w:rPr>
              <w:t>Special Health Care Needs (S</w:t>
            </w:r>
            <w:r w:rsidRPr="790D53E6" w:rsidR="5204970E">
              <w:rPr>
                <w:rFonts w:eastAsia="Aptos"/>
                <w:b w:val="1"/>
                <w:bCs w:val="1"/>
                <w:color w:val="000000" w:themeColor="text1" w:themeTint="FF" w:themeShade="FF"/>
              </w:rPr>
              <w:t>HC</w:t>
            </w:r>
            <w:r w:rsidRPr="790D53E6" w:rsidR="2CDC73A2">
              <w:rPr>
                <w:rFonts w:eastAsia="Aptos"/>
                <w:b w:val="1"/>
                <w:bCs w:val="1"/>
                <w:color w:val="000000" w:themeColor="text1" w:themeTint="FF" w:themeShade="FF"/>
              </w:rPr>
              <w:t>N)</w:t>
            </w:r>
            <w:r w:rsidRPr="790D53E6" w:rsidR="77F9DA09">
              <w:rPr>
                <w:rFonts w:eastAsia="Aptos"/>
                <w:b w:val="1"/>
                <w:bCs w:val="1"/>
                <w:color w:val="000000" w:themeColor="text1" w:themeTint="FF" w:themeShade="FF"/>
              </w:rPr>
              <w:t xml:space="preserve"> </w:t>
            </w:r>
            <w:r w:rsidRPr="790D53E6" w:rsidR="7A06638E">
              <w:rPr>
                <w:rFonts w:eastAsia="Aptos"/>
                <w:b w:val="1"/>
                <w:bCs w:val="1"/>
                <w:color w:val="000000" w:themeColor="text1" w:themeTint="FF" w:themeShade="FF"/>
              </w:rPr>
              <w:t>n</w:t>
            </w:r>
            <w:r w:rsidRPr="790D53E6" w:rsidR="7FF2F5C2">
              <w:rPr>
                <w:rFonts w:eastAsia="Aptos"/>
                <w:b w:val="1"/>
                <w:bCs w:val="1"/>
                <w:color w:val="000000" w:themeColor="text1" w:themeTint="FF" w:themeShade="FF"/>
              </w:rPr>
              <w:t xml:space="preserve">eeds </w:t>
            </w:r>
            <w:r w:rsidRPr="790D53E6" w:rsidR="7A06638E">
              <w:rPr>
                <w:rFonts w:eastAsia="Aptos"/>
                <w:b w:val="1"/>
                <w:bCs w:val="1"/>
                <w:color w:val="000000" w:themeColor="text1" w:themeTint="FF" w:themeShade="FF"/>
              </w:rPr>
              <w:t>i</w:t>
            </w:r>
            <w:r w:rsidRPr="790D53E6" w:rsidR="77F9DA09">
              <w:rPr>
                <w:rFonts w:eastAsia="Aptos"/>
                <w:b w:val="1"/>
                <w:bCs w:val="1"/>
                <w:color w:val="000000" w:themeColor="text1" w:themeTint="FF" w:themeShade="FF"/>
              </w:rPr>
              <w:t>dentification</w:t>
            </w:r>
          </w:p>
        </w:tc>
        <w:tc>
          <w:tcPr>
            <w:tcW w:w="2910" w:type="dxa"/>
            <w:shd w:val="clear" w:color="auto" w:fill="FFFFFF" w:themeFill="background1"/>
            <w:tcMar/>
          </w:tcPr>
          <w:p w:rsidR="399A84EE" w:rsidP="4E2B8313" w:rsidRDefault="399A84EE" w14:paraId="10D74A31" w14:textId="232F38A0">
            <w:pPr>
              <w:spacing w:line="259" w:lineRule="auto"/>
            </w:pPr>
            <w:r w:rsidR="4DF94C4D">
              <w:rPr/>
              <w:t xml:space="preserve">Please </w:t>
            </w:r>
            <w:r w:rsidR="4DF94C4D">
              <w:rPr/>
              <w:t>indicate</w:t>
            </w:r>
            <w:r w:rsidR="4DF94C4D">
              <w:rPr/>
              <w:t xml:space="preserve"> if the individual has been identified as having SHCN needs</w:t>
            </w:r>
            <w:r w:rsidR="183762BA">
              <w:rPr/>
              <w:t xml:space="preserve"> </w:t>
            </w:r>
            <w:r w:rsidR="092B253F">
              <w:rPr/>
              <w:t>as defined by OAR 410-120-0000</w:t>
            </w:r>
            <w:r w:rsidR="775EEF1E">
              <w:rPr/>
              <w:t xml:space="preserve"> (290).</w:t>
            </w:r>
          </w:p>
        </w:tc>
        <w:tc>
          <w:tcPr>
            <w:tcW w:w="2611" w:type="dxa"/>
            <w:shd w:val="clear" w:color="auto" w:fill="FFFFFF" w:themeFill="background1"/>
            <w:tcMar/>
          </w:tcPr>
          <w:p w:rsidR="313385F9" w:rsidP="4E2B8313" w:rsidRDefault="313385F9" w14:paraId="65405D1D" w14:textId="3F9A96F1">
            <w:pPr>
              <w:rPr>
                <w:color w:val="000000" w:themeColor="text1"/>
              </w:rPr>
            </w:pPr>
            <w:r w:rsidRPr="4E2B8313">
              <w:rPr>
                <w:color w:val="000000" w:themeColor="text1"/>
              </w:rPr>
              <w:t>Enter Yes (Y) if the individual has been identified as having SHCN needs or No (N) if not.</w:t>
            </w:r>
          </w:p>
          <w:p w:rsidR="4E2B8313" w:rsidP="4E2B8313" w:rsidRDefault="4E2B8313" w14:paraId="48309D19" w14:textId="35F33529">
            <w:pPr>
              <w:rPr>
                <w:color w:val="000000" w:themeColor="text1"/>
              </w:rPr>
            </w:pPr>
          </w:p>
          <w:p w:rsidR="313385F9" w:rsidP="227BDAB0" w:rsidRDefault="381390FE" w14:paraId="1EA04A93" w14:textId="516BE708">
            <w:pPr>
              <w:rPr>
                <w:i/>
                <w:iCs/>
                <w:color w:val="000000" w:themeColor="text1"/>
              </w:rPr>
            </w:pPr>
            <w:r w:rsidRPr="227BDAB0">
              <w:rPr>
                <w:b/>
                <w:bCs/>
                <w:i/>
                <w:iCs/>
                <w:color w:val="000000" w:themeColor="text1"/>
              </w:rPr>
              <w:t>Note:</w:t>
            </w:r>
            <w:r w:rsidRPr="227BDAB0">
              <w:rPr>
                <w:i/>
                <w:iCs/>
                <w:color w:val="000000" w:themeColor="text1"/>
              </w:rPr>
              <w:t xml:space="preserve"> Use data from the 834</w:t>
            </w:r>
            <w:r w:rsidRPr="227BDAB0" w:rsidR="318C9164">
              <w:rPr>
                <w:i/>
                <w:iCs/>
                <w:color w:val="000000" w:themeColor="text1"/>
              </w:rPr>
              <w:t xml:space="preserve"> (YSHCN PERC Codes) and/or other sources</w:t>
            </w:r>
            <w:r w:rsidR="00F31F4C">
              <w:rPr>
                <w:i/>
                <w:iCs/>
                <w:color w:val="000000" w:themeColor="text1"/>
              </w:rPr>
              <w:t>.</w:t>
            </w:r>
          </w:p>
          <w:p w:rsidR="4E2B8313" w:rsidP="4E2B8313" w:rsidRDefault="4E2B8313" w14:paraId="4B30E0C1" w14:textId="3C7E5EE8">
            <w:pPr>
              <w:rPr>
                <w:color w:val="000000" w:themeColor="text1"/>
              </w:rPr>
            </w:pPr>
          </w:p>
          <w:p w:rsidR="1821215D" w:rsidP="4E2B8313" w:rsidRDefault="1821215D" w14:paraId="46590909" w14:textId="2962AC91">
            <w:pPr>
              <w:rPr>
                <w:b w:val="1"/>
                <w:bCs w:val="1"/>
                <w:color w:val="000000" w:themeColor="text1"/>
              </w:rPr>
            </w:pPr>
            <w:r w:rsidRPr="790D53E6" w:rsidR="4A3964F8">
              <w:rPr>
                <w:b w:val="1"/>
                <w:bCs w:val="1"/>
              </w:rPr>
              <w:t>Format/Value:</w:t>
            </w:r>
            <w:r w:rsidR="4A3964F8">
              <w:rPr/>
              <w:t xml:space="preserve"> 1-digit alphabetic character </w:t>
            </w:r>
            <w:r w:rsidRPr="790D53E6" w:rsidR="4A3964F8">
              <w:rPr>
                <w:color w:val="000000" w:themeColor="text1" w:themeTint="FF" w:themeShade="FF"/>
              </w:rPr>
              <w:t>(Y or N).</w:t>
            </w:r>
            <w:r w:rsidR="37B4848F">
              <w:rPr/>
              <w:t xml:space="preserve"> </w:t>
            </w:r>
            <w:r w:rsidR="4A3964F8">
              <w:rPr/>
              <w:t>‘Y’ = Yes, ‘N’ = No.</w:t>
            </w:r>
          </w:p>
        </w:tc>
        <w:tc>
          <w:tcPr>
            <w:tcW w:w="2320" w:type="dxa"/>
            <w:shd w:val="clear" w:color="auto" w:fill="FFFFFF" w:themeFill="background1"/>
            <w:tcMar/>
          </w:tcPr>
          <w:p w:rsidR="313385F9" w:rsidP="4E2B8313" w:rsidRDefault="381390FE" w14:paraId="0DB1AA6C" w14:textId="16644B7C">
            <w:r>
              <w:t>Yes</w:t>
            </w:r>
            <w:r w:rsidR="1F644AD1">
              <w:t>, when applicable</w:t>
            </w:r>
            <w:r w:rsidR="00735B2A">
              <w:t>.</w:t>
            </w:r>
          </w:p>
        </w:tc>
      </w:tr>
      <w:tr w:rsidR="6C13BA61" w:rsidTr="53D0BA0C" w14:paraId="4B78F2A5" w14:textId="77777777">
        <w:trPr>
          <w:trHeight w:val="300"/>
        </w:trPr>
        <w:tc>
          <w:tcPr>
            <w:tcW w:w="2550" w:type="dxa"/>
            <w:shd w:val="clear" w:color="auto" w:fill="FFFFFF" w:themeFill="background1"/>
            <w:tcMar/>
          </w:tcPr>
          <w:p w:rsidR="3007B0A6" w:rsidP="2F76D166" w:rsidRDefault="3787A4FA" w14:paraId="5013AA90" w14:textId="5103EB9D">
            <w:pPr>
              <w:spacing w:line="259" w:lineRule="auto"/>
              <w:rPr>
                <w:b w:val="1"/>
                <w:bCs w:val="1"/>
                <w:color w:val="000000" w:themeColor="text1"/>
              </w:rPr>
            </w:pPr>
            <w:r w:rsidRPr="790D53E6" w:rsidR="7DF8FDBF">
              <w:rPr>
                <w:b w:val="1"/>
                <w:bCs w:val="1"/>
                <w:color w:val="000000" w:themeColor="text1" w:themeTint="FF" w:themeShade="FF"/>
              </w:rPr>
              <w:t xml:space="preserve">SHCN </w:t>
            </w:r>
            <w:r w:rsidRPr="790D53E6" w:rsidR="07E40171">
              <w:rPr>
                <w:b w:val="1"/>
                <w:bCs w:val="1"/>
                <w:color w:val="000000" w:themeColor="text1" w:themeTint="FF" w:themeShade="FF"/>
              </w:rPr>
              <w:t xml:space="preserve">Assessment </w:t>
            </w:r>
            <w:r w:rsidRPr="790D53E6" w:rsidR="2FF353FC">
              <w:rPr>
                <w:b w:val="1"/>
                <w:bCs w:val="1"/>
                <w:color w:val="000000" w:themeColor="text1" w:themeTint="FF" w:themeShade="FF"/>
              </w:rPr>
              <w:t>c</w:t>
            </w:r>
            <w:r w:rsidRPr="790D53E6" w:rsidR="07E40171">
              <w:rPr>
                <w:b w:val="1"/>
                <w:bCs w:val="1"/>
                <w:color w:val="000000" w:themeColor="text1" w:themeTint="FF" w:themeShade="FF"/>
              </w:rPr>
              <w:t xml:space="preserve">ompletion </w:t>
            </w:r>
            <w:r w:rsidRPr="790D53E6" w:rsidR="2FF353FC">
              <w:rPr>
                <w:b w:val="1"/>
                <w:bCs w:val="1"/>
                <w:color w:val="000000" w:themeColor="text1" w:themeTint="FF" w:themeShade="FF"/>
              </w:rPr>
              <w:t>d</w:t>
            </w:r>
            <w:r w:rsidRPr="790D53E6" w:rsidR="07E40171">
              <w:rPr>
                <w:b w:val="1"/>
                <w:bCs w:val="1"/>
                <w:color w:val="000000" w:themeColor="text1" w:themeTint="FF" w:themeShade="FF"/>
              </w:rPr>
              <w:t>ate</w:t>
            </w:r>
          </w:p>
        </w:tc>
        <w:tc>
          <w:tcPr>
            <w:tcW w:w="2910" w:type="dxa"/>
            <w:shd w:val="clear" w:color="auto" w:fill="FFFFFF" w:themeFill="background1"/>
            <w:tcMar/>
          </w:tcPr>
          <w:p w:rsidR="6C13BA61" w:rsidP="6C13BA61" w:rsidRDefault="57FA6A47" w14:paraId="0B2A22C3" w14:textId="0076464C">
            <w:pPr>
              <w:spacing w:line="259" w:lineRule="auto"/>
            </w:pPr>
            <w:r>
              <w:t>Date the CCO conducted an assessment</w:t>
            </w:r>
            <w:r w:rsidR="5F8F0F0B">
              <w:t xml:space="preserve"> of a person identified as having SHCN to identify any ongoing special conditions of the enrollee that require a course of treatment or regular care monitoring per </w:t>
            </w:r>
            <w:r w:rsidR="1C604D76">
              <w:t xml:space="preserve">42 CFR </w:t>
            </w:r>
            <w:r w:rsidR="30A2579F">
              <w:t>438.208(c)(2).</w:t>
            </w:r>
          </w:p>
        </w:tc>
        <w:tc>
          <w:tcPr>
            <w:tcW w:w="2611" w:type="dxa"/>
            <w:shd w:val="clear" w:color="auto" w:fill="FFFFFF" w:themeFill="background1"/>
            <w:tcMar/>
          </w:tcPr>
          <w:p w:rsidR="6C13BA61" w:rsidP="2F76D166" w:rsidRDefault="7E09B33E" w14:paraId="548CF57B" w14:textId="10D13556">
            <w:pPr>
              <w:spacing w:line="259" w:lineRule="auto"/>
              <w:rPr>
                <w:color w:val="000000" w:themeColor="text1"/>
              </w:rPr>
            </w:pPr>
            <w:r w:rsidRPr="2F76D166">
              <w:rPr>
                <w:color w:val="000000" w:themeColor="text1"/>
              </w:rPr>
              <w:t xml:space="preserve">Enter the date </w:t>
            </w:r>
            <w:r w:rsidRPr="2F76D166" w:rsidR="17572FC8">
              <w:rPr>
                <w:color w:val="000000" w:themeColor="text1"/>
              </w:rPr>
              <w:t>the CCO conducted an assessment</w:t>
            </w:r>
            <w:r w:rsidR="00517CB9">
              <w:rPr>
                <w:color w:val="000000" w:themeColor="text1"/>
              </w:rPr>
              <w:t>.</w:t>
            </w:r>
          </w:p>
          <w:p w:rsidR="6C13BA61" w:rsidP="2F76D166" w:rsidRDefault="6C13BA61" w14:paraId="79029B85" w14:textId="36CB8EE7">
            <w:pPr>
              <w:rPr>
                <w:color w:val="000000" w:themeColor="text1"/>
              </w:rPr>
            </w:pPr>
          </w:p>
          <w:p w:rsidR="6C13BA61" w:rsidP="6C13BA61" w:rsidRDefault="47C9A06D" w14:paraId="0B76D6D7" w14:textId="3BBF8042">
            <w:r w:rsidRPr="4E2B8313">
              <w:rPr>
                <w:b/>
                <w:bCs/>
              </w:rPr>
              <w:t>Format/Value:</w:t>
            </w:r>
            <w:r>
              <w:t xml:space="preserve"> MM/DD/YYYY (e.g., 01/01/2025).</w:t>
            </w:r>
          </w:p>
          <w:p w:rsidR="6C13BA61" w:rsidP="4E2B8313" w:rsidRDefault="1E258295" w14:paraId="618D05C7" w14:textId="3DB320E8">
            <w:pPr>
              <w:spacing w:before="240" w:after="240"/>
            </w:pPr>
            <w:r w:rsidRPr="227BDAB0">
              <w:rPr>
                <w:b/>
                <w:bCs/>
              </w:rPr>
              <w:t>Null Value:</w:t>
            </w:r>
            <w:r>
              <w:t xml:space="preserve"> Blank – do not use NA, N/A, or other conventions</w:t>
            </w:r>
            <w:r w:rsidR="089177FA">
              <w:t xml:space="preserve"> for Null</w:t>
            </w:r>
            <w:r w:rsidR="22A459A7">
              <w:t>.</w:t>
            </w:r>
          </w:p>
        </w:tc>
        <w:tc>
          <w:tcPr>
            <w:tcW w:w="2320" w:type="dxa"/>
            <w:shd w:val="clear" w:color="auto" w:fill="FFFFFF" w:themeFill="background1"/>
            <w:tcMar/>
          </w:tcPr>
          <w:p w:rsidR="6C13BA61" w:rsidP="6C13BA61" w:rsidRDefault="5AAD42FD" w14:paraId="41FD20E7" w14:textId="1AAC8C87">
            <w:pPr>
              <w:rPr>
                <w:color w:val="000000" w:themeColor="text1"/>
              </w:rPr>
            </w:pPr>
            <w:r w:rsidR="098F57AD">
              <w:rPr/>
              <w:t xml:space="preserve">Yes, </w:t>
            </w:r>
            <w:r w:rsidR="43B8935C">
              <w:rPr/>
              <w:t xml:space="preserve">when SHCN Identification </w:t>
            </w:r>
            <w:r w:rsidRPr="790D53E6" w:rsidR="5F37E3C2">
              <w:rPr>
                <w:color w:val="000000" w:themeColor="text1" w:themeTint="FF" w:themeShade="FF"/>
              </w:rPr>
              <w:t xml:space="preserve">= </w:t>
            </w:r>
            <w:r w:rsidRPr="790D53E6" w:rsidR="0F88B316">
              <w:rPr>
                <w:color w:val="000000" w:themeColor="text1" w:themeTint="FF" w:themeShade="FF"/>
              </w:rPr>
              <w:t>‘</w:t>
            </w:r>
            <w:r w:rsidRPr="790D53E6" w:rsidR="5F37E3C2">
              <w:rPr>
                <w:color w:val="000000" w:themeColor="text1" w:themeTint="FF" w:themeShade="FF"/>
              </w:rPr>
              <w:t>Y</w:t>
            </w:r>
            <w:r w:rsidRPr="790D53E6" w:rsidR="0F93F551">
              <w:rPr>
                <w:color w:val="000000" w:themeColor="text1" w:themeTint="FF" w:themeShade="FF"/>
              </w:rPr>
              <w:t>’</w:t>
            </w:r>
            <w:r w:rsidRPr="790D53E6" w:rsidR="5C3AA956">
              <w:rPr>
                <w:color w:val="000000" w:themeColor="text1" w:themeTint="FF" w:themeShade="FF"/>
              </w:rPr>
              <w:t>.</w:t>
            </w:r>
          </w:p>
        </w:tc>
      </w:tr>
      <w:tr w:rsidR="227BDAB0" w:rsidTr="53D0BA0C" w14:paraId="563598BF" w14:textId="77777777">
        <w:trPr>
          <w:trHeight w:val="300"/>
        </w:trPr>
        <w:tc>
          <w:tcPr>
            <w:tcW w:w="2550" w:type="dxa"/>
            <w:tcMar/>
          </w:tcPr>
          <w:p w:rsidR="46A7CBA1" w:rsidP="227BDAB0" w:rsidRDefault="46A7CBA1" w14:paraId="51F37BFC" w14:textId="40A917AC">
            <w:pPr>
              <w:spacing w:line="259" w:lineRule="auto"/>
              <w:rPr>
                <w:b w:val="1"/>
                <w:bCs w:val="1"/>
              </w:rPr>
            </w:pPr>
            <w:r w:rsidRPr="02A6DC30" w:rsidR="46A7CBA1">
              <w:rPr>
                <w:b w:val="1"/>
                <w:bCs w:val="1"/>
              </w:rPr>
              <w:t xml:space="preserve">Chronic </w:t>
            </w:r>
            <w:r w:rsidRPr="02A6DC30" w:rsidR="138C92FD">
              <w:rPr>
                <w:b w:val="1"/>
                <w:bCs w:val="1"/>
              </w:rPr>
              <w:t>D</w:t>
            </w:r>
            <w:r w:rsidRPr="02A6DC30" w:rsidR="46A7CBA1">
              <w:rPr>
                <w:b w:val="1"/>
                <w:bCs w:val="1"/>
              </w:rPr>
              <w:t xml:space="preserve">isease </w:t>
            </w:r>
            <w:r w:rsidRPr="02A6DC30" w:rsidR="12A6344D">
              <w:rPr>
                <w:b w:val="1"/>
                <w:bCs w:val="1"/>
              </w:rPr>
              <w:t>D</w:t>
            </w:r>
            <w:r w:rsidRPr="02A6DC30" w:rsidR="46A7CBA1">
              <w:rPr>
                <w:b w:val="1"/>
                <w:bCs w:val="1"/>
              </w:rPr>
              <w:t>iagnosis</w:t>
            </w:r>
          </w:p>
        </w:tc>
        <w:tc>
          <w:tcPr>
            <w:tcW w:w="2910" w:type="dxa"/>
            <w:tcMar/>
          </w:tcPr>
          <w:p w:rsidR="46A7CBA1" w:rsidP="227BDAB0" w:rsidRDefault="46A7CBA1" w14:paraId="60F84A56" w14:textId="1F39D1B4">
            <w:pPr>
              <w:spacing w:line="259" w:lineRule="auto"/>
            </w:pPr>
            <w:r>
              <w:t>Diagnosis code (ICD-10) code(s) that apply to Chronic Disease</w:t>
            </w:r>
            <w:r w:rsidR="0724EBD8">
              <w:t>.</w:t>
            </w:r>
          </w:p>
        </w:tc>
        <w:tc>
          <w:tcPr>
            <w:tcW w:w="2611" w:type="dxa"/>
            <w:tcMar/>
          </w:tcPr>
          <w:p w:rsidR="545307D3" w:rsidP="227BDAB0" w:rsidRDefault="545307D3" w14:paraId="5A601D2A" w14:textId="5FA82F85">
            <w:pPr>
              <w:spacing w:line="259" w:lineRule="auto"/>
            </w:pPr>
            <w:r>
              <w:t>Enter the Diagnosis (ICD-10) code(s) that apply to Chronic Disease. If multiple codes, separate each with a semi-colon. Reminder that ICD-10 codes are alphanumeric and contain 3-7 digits.</w:t>
            </w:r>
          </w:p>
          <w:p w:rsidR="227BDAB0" w:rsidP="227BDAB0" w:rsidRDefault="227BDAB0" w14:paraId="1E7D8A9A" w14:textId="17DE3534">
            <w:pPr>
              <w:spacing w:line="259" w:lineRule="auto"/>
            </w:pPr>
          </w:p>
          <w:p w:rsidR="545307D3" w:rsidP="790D53E6" w:rsidRDefault="545307D3" w14:paraId="47D78E82" w14:textId="69392AED">
            <w:pPr>
              <w:rPr>
                <w:i w:val="1"/>
                <w:iCs w:val="1"/>
              </w:rPr>
            </w:pPr>
            <w:r w:rsidRPr="790D53E6" w:rsidR="2DF90165">
              <w:rPr>
                <w:b w:val="1"/>
                <w:bCs w:val="1"/>
                <w:i w:val="1"/>
                <w:iCs w:val="1"/>
              </w:rPr>
              <w:t>Note 1:</w:t>
            </w:r>
            <w:r w:rsidRPr="790D53E6" w:rsidR="2DF90165">
              <w:rPr>
                <w:i w:val="1"/>
                <w:iCs w:val="1"/>
              </w:rPr>
              <w:t xml:space="preserve"> Enter the </w:t>
            </w:r>
            <w:r w:rsidRPr="790D53E6" w:rsidR="2DF90165">
              <w:rPr>
                <w:i w:val="1"/>
                <w:iCs w:val="1"/>
              </w:rPr>
              <w:t>appropriate diagnosis</w:t>
            </w:r>
            <w:r w:rsidRPr="790D53E6" w:rsidR="2DF90165">
              <w:rPr>
                <w:i w:val="1"/>
                <w:iCs w:val="1"/>
              </w:rPr>
              <w:t xml:space="preserve"> code corresponding to the four categories mentioned above, using the </w:t>
            </w:r>
            <w:r w:rsidRPr="790D53E6" w:rsidR="0D2C8D07">
              <w:rPr>
                <w:i w:val="1"/>
                <w:iCs w:val="1"/>
              </w:rPr>
              <w:t>Care Coordination Report Code Sheet 2025.</w:t>
            </w:r>
          </w:p>
          <w:p w:rsidR="227BDAB0" w:rsidP="227BDAB0" w:rsidRDefault="227BDAB0" w14:paraId="590A37D9" w14:textId="0FA62F20">
            <w:pPr>
              <w:rPr>
                <w:b/>
                <w:bCs/>
                <w:i/>
                <w:iCs/>
              </w:rPr>
            </w:pPr>
          </w:p>
          <w:p w:rsidR="545307D3" w:rsidP="227BDAB0" w:rsidRDefault="545307D3" w14:paraId="5BD7A5CF" w14:textId="3A804EB2">
            <w:pPr>
              <w:rPr>
                <w:i/>
                <w:iCs/>
                <w:color w:val="000000" w:themeColor="text1"/>
              </w:rPr>
            </w:pPr>
            <w:r w:rsidRPr="227BDAB0">
              <w:rPr>
                <w:b/>
                <w:bCs/>
                <w:i/>
                <w:iCs/>
              </w:rPr>
              <w:t>Note 2:</w:t>
            </w:r>
            <w:r w:rsidRPr="227BDAB0">
              <w:rPr>
                <w:i/>
                <w:iCs/>
              </w:rPr>
              <w:t xml:space="preserve"> If any member has two or more “Diagnosis Codes” then please add them in same line separated by a semi-colon. Ex: </w:t>
            </w:r>
            <w:r w:rsidRPr="227BDAB0">
              <w:rPr>
                <w:i/>
                <w:iCs/>
                <w:color w:val="000000" w:themeColor="text1"/>
              </w:rPr>
              <w:t>F11.21</w:t>
            </w:r>
            <w:r w:rsidRPr="227BDAB0">
              <w:rPr>
                <w:i/>
                <w:iCs/>
              </w:rPr>
              <w:t xml:space="preserve">; </w:t>
            </w:r>
            <w:r w:rsidRPr="227BDAB0">
              <w:rPr>
                <w:i/>
                <w:iCs/>
                <w:color w:val="000000" w:themeColor="text1"/>
              </w:rPr>
              <w:t>F10.21</w:t>
            </w:r>
            <w:r w:rsidRPr="1D22D945" w:rsidR="64460D2D">
              <w:rPr>
                <w:i/>
                <w:iCs/>
                <w:color w:val="000000" w:themeColor="text1"/>
              </w:rPr>
              <w:t>.</w:t>
            </w:r>
          </w:p>
          <w:p w:rsidR="545307D3" w:rsidP="227BDAB0" w:rsidRDefault="2E051BD7" w14:paraId="14362D09" w14:textId="0E7300C8">
            <w:pPr>
              <w:spacing w:before="240" w:after="240"/>
            </w:pPr>
            <w:r w:rsidRPr="790D53E6" w:rsidR="6AE9402B">
              <w:rPr>
                <w:b w:val="1"/>
                <w:bCs w:val="1"/>
              </w:rPr>
              <w:t>Format/Value</w:t>
            </w:r>
            <w:r w:rsidR="6AE9402B">
              <w:rPr/>
              <w:t xml:space="preserve">: </w:t>
            </w:r>
            <w:r w:rsidR="252F3067">
              <w:rPr/>
              <w:t>Alphanumeric</w:t>
            </w:r>
            <w:r w:rsidR="6AE9402B">
              <w:rPr/>
              <w:t xml:space="preserve"> </w:t>
            </w:r>
            <w:r w:rsidR="2DF90165">
              <w:rPr/>
              <w:t>characters with special characters associated with Diagnosis codes (e.g., R91.8).</w:t>
            </w:r>
          </w:p>
          <w:p w:rsidR="545307D3" w:rsidP="227BDAB0" w:rsidRDefault="545307D3" w14:paraId="3577CB82" w14:textId="473A9DF3">
            <w:pPr>
              <w:spacing w:before="240" w:after="240"/>
            </w:pPr>
            <w:r w:rsidRPr="227BDAB0">
              <w:rPr>
                <w:b/>
                <w:bCs/>
              </w:rPr>
              <w:t>Null Value:</w:t>
            </w:r>
            <w:r>
              <w:t xml:space="preserve"> Blank – do not use NA, N/A, or other conventions for Null.</w:t>
            </w:r>
          </w:p>
        </w:tc>
        <w:tc>
          <w:tcPr>
            <w:tcW w:w="2320" w:type="dxa"/>
            <w:tcMar/>
          </w:tcPr>
          <w:p w:rsidR="545307D3" w:rsidP="227BDAB0" w:rsidRDefault="545307D3" w14:paraId="373BC3C7" w14:textId="2BCB6F80">
            <w:r>
              <w:t>Yes, when applicable</w:t>
            </w:r>
            <w:r w:rsidR="719883BB">
              <w:t>.</w:t>
            </w:r>
          </w:p>
        </w:tc>
      </w:tr>
      <w:tr w:rsidR="227BDAB0" w:rsidTr="53D0BA0C" w14:paraId="241D1059" w14:textId="77777777">
        <w:trPr>
          <w:trHeight w:val="300"/>
        </w:trPr>
        <w:tc>
          <w:tcPr>
            <w:tcW w:w="2550" w:type="dxa"/>
            <w:tcMar/>
          </w:tcPr>
          <w:p w:rsidR="545307D3" w:rsidP="227BDAB0" w:rsidRDefault="545307D3" w14:paraId="5B94187F" w14:textId="5A3B98AA">
            <w:pPr>
              <w:spacing w:line="259" w:lineRule="auto"/>
              <w:rPr>
                <w:b w:val="1"/>
                <w:bCs w:val="1"/>
              </w:rPr>
            </w:pPr>
            <w:r w:rsidRPr="02A6DC30" w:rsidR="545307D3">
              <w:rPr>
                <w:b w:val="1"/>
                <w:bCs w:val="1"/>
              </w:rPr>
              <w:t xml:space="preserve">Substance Use Disorder (SUD) </w:t>
            </w:r>
            <w:r w:rsidRPr="02A6DC30" w:rsidR="1820EF83">
              <w:rPr>
                <w:b w:val="1"/>
                <w:bCs w:val="1"/>
              </w:rPr>
              <w:t>D</w:t>
            </w:r>
            <w:r w:rsidRPr="02A6DC30" w:rsidR="545307D3">
              <w:rPr>
                <w:b w:val="1"/>
                <w:bCs w:val="1"/>
              </w:rPr>
              <w:t>iagnosis</w:t>
            </w:r>
          </w:p>
        </w:tc>
        <w:tc>
          <w:tcPr>
            <w:tcW w:w="2910" w:type="dxa"/>
            <w:tcMar/>
          </w:tcPr>
          <w:p w:rsidR="545307D3" w:rsidP="227BDAB0" w:rsidRDefault="545307D3" w14:paraId="25FC591C" w14:textId="30A0EDC8">
            <w:pPr>
              <w:spacing w:line="259" w:lineRule="auto"/>
            </w:pPr>
            <w:r>
              <w:t>Diagnosis code (ICD-10) code(s) that apply to SUD Diagnosis</w:t>
            </w:r>
            <w:r w:rsidR="3DCF8E2A">
              <w:t>.</w:t>
            </w:r>
          </w:p>
          <w:p w:rsidR="227BDAB0" w:rsidP="227BDAB0" w:rsidRDefault="227BDAB0" w14:paraId="7AE83671" w14:textId="0F60BDFE">
            <w:pPr>
              <w:spacing w:line="259" w:lineRule="auto"/>
            </w:pPr>
          </w:p>
        </w:tc>
        <w:tc>
          <w:tcPr>
            <w:tcW w:w="2611" w:type="dxa"/>
            <w:tcMar/>
          </w:tcPr>
          <w:p w:rsidR="545307D3" w:rsidP="227BDAB0" w:rsidRDefault="545307D3" w14:paraId="0E0BCE7F" w14:textId="6BBE7C9C">
            <w:pPr>
              <w:spacing w:line="259" w:lineRule="auto"/>
            </w:pPr>
            <w:r>
              <w:t>Enter the Diagnosis (ICD-10) code(s) that apply to SUD. If multiple codes, separate each with a semi-colon. Reminder that ICD-10 codes are alphanumeric and contain 3-7 digits.</w:t>
            </w:r>
          </w:p>
          <w:p w:rsidR="227BDAB0" w:rsidP="227BDAB0" w:rsidRDefault="227BDAB0" w14:paraId="2A56D450" w14:textId="17DE3534">
            <w:pPr>
              <w:spacing w:line="259" w:lineRule="auto"/>
            </w:pPr>
          </w:p>
          <w:p w:rsidR="545307D3" w:rsidP="790D53E6" w:rsidRDefault="545307D3" w14:paraId="4006C85F" w14:textId="6CBC72F5">
            <w:pPr>
              <w:rPr>
                <w:i w:val="1"/>
                <w:iCs w:val="1"/>
              </w:rPr>
            </w:pPr>
            <w:r w:rsidRPr="790D53E6" w:rsidR="2DF90165">
              <w:rPr>
                <w:b w:val="1"/>
                <w:bCs w:val="1"/>
                <w:i w:val="1"/>
                <w:iCs w:val="1"/>
              </w:rPr>
              <w:t>Note 1:</w:t>
            </w:r>
            <w:r w:rsidRPr="790D53E6" w:rsidR="2DF90165">
              <w:rPr>
                <w:i w:val="1"/>
                <w:iCs w:val="1"/>
              </w:rPr>
              <w:t xml:space="preserve"> Enter the </w:t>
            </w:r>
            <w:r w:rsidRPr="790D53E6" w:rsidR="2DF90165">
              <w:rPr>
                <w:i w:val="1"/>
                <w:iCs w:val="1"/>
              </w:rPr>
              <w:t>appropriate diagnosis</w:t>
            </w:r>
            <w:r w:rsidRPr="790D53E6" w:rsidR="2DF90165">
              <w:rPr>
                <w:i w:val="1"/>
                <w:iCs w:val="1"/>
              </w:rPr>
              <w:t xml:space="preserve"> code corresponding to the four categories mentioned above, using the</w:t>
            </w:r>
            <w:r w:rsidRPr="790D53E6" w:rsidR="0ABA0364">
              <w:rPr>
                <w:i w:val="1"/>
                <w:iCs w:val="1"/>
              </w:rPr>
              <w:t xml:space="preserve"> Care Coordination Report Code Sheet 2025.</w:t>
            </w:r>
            <w:r w:rsidRPr="790D53E6" w:rsidR="2DF90165">
              <w:rPr>
                <w:i w:val="1"/>
                <w:iCs w:val="1"/>
              </w:rPr>
              <w:t xml:space="preserve"> </w:t>
            </w:r>
          </w:p>
          <w:p w:rsidR="227BDAB0" w:rsidP="227BDAB0" w:rsidRDefault="227BDAB0" w14:paraId="352891E4" w14:textId="0FA62F20">
            <w:pPr>
              <w:rPr>
                <w:b/>
                <w:bCs/>
                <w:i/>
                <w:iCs/>
              </w:rPr>
            </w:pPr>
          </w:p>
          <w:p w:rsidR="545307D3" w:rsidP="227BDAB0" w:rsidRDefault="545307D3" w14:paraId="6BB74DB4" w14:textId="2266CF02">
            <w:pPr>
              <w:rPr>
                <w:i/>
                <w:iCs/>
                <w:color w:val="000000" w:themeColor="text1"/>
              </w:rPr>
            </w:pPr>
            <w:r w:rsidRPr="227BDAB0">
              <w:rPr>
                <w:b/>
                <w:bCs/>
                <w:i/>
                <w:iCs/>
              </w:rPr>
              <w:t>Note 2:</w:t>
            </w:r>
            <w:r w:rsidRPr="227BDAB0">
              <w:rPr>
                <w:i/>
                <w:iCs/>
              </w:rPr>
              <w:t xml:space="preserve"> If any member has two or more “Diagnosis Codes” then please add them in same line separated by a semi-colon. Ex: </w:t>
            </w:r>
            <w:r w:rsidRPr="227BDAB0">
              <w:rPr>
                <w:i/>
                <w:iCs/>
                <w:color w:val="000000" w:themeColor="text1"/>
              </w:rPr>
              <w:t>F11.21</w:t>
            </w:r>
            <w:r w:rsidRPr="227BDAB0">
              <w:rPr>
                <w:i/>
                <w:iCs/>
              </w:rPr>
              <w:t xml:space="preserve">; </w:t>
            </w:r>
            <w:r w:rsidRPr="227BDAB0">
              <w:rPr>
                <w:i/>
                <w:iCs/>
                <w:color w:val="000000" w:themeColor="text1"/>
              </w:rPr>
              <w:t>F10.21</w:t>
            </w:r>
            <w:r w:rsidRPr="37342908" w:rsidR="41C6F813">
              <w:rPr>
                <w:i/>
                <w:iCs/>
                <w:color w:val="000000" w:themeColor="text1"/>
              </w:rPr>
              <w:t>.</w:t>
            </w:r>
          </w:p>
          <w:p w:rsidR="545307D3" w:rsidP="227BDAB0" w:rsidRDefault="545307D3" w14:paraId="44453535" w14:textId="1609AA8F">
            <w:pPr>
              <w:spacing w:before="240" w:after="240"/>
            </w:pPr>
            <w:r w:rsidRPr="790D53E6" w:rsidR="2DF90165">
              <w:rPr>
                <w:b w:val="1"/>
                <w:bCs w:val="1"/>
              </w:rPr>
              <w:t>Format/Value</w:t>
            </w:r>
            <w:r w:rsidR="2DF90165">
              <w:rPr/>
              <w:t xml:space="preserve">: </w:t>
            </w:r>
            <w:r w:rsidR="739DF04E">
              <w:rPr/>
              <w:t>Alphanumeric</w:t>
            </w:r>
            <w:r w:rsidR="6AE9402B">
              <w:rPr/>
              <w:t xml:space="preserve"> </w:t>
            </w:r>
            <w:r w:rsidR="2DF90165">
              <w:rPr/>
              <w:t>characters with special characters associated with Diagnosis codes (e.g., R91.8).</w:t>
            </w:r>
          </w:p>
          <w:p w:rsidR="545307D3" w:rsidP="227BDAB0" w:rsidRDefault="545307D3" w14:paraId="3F724330" w14:textId="444D01A2">
            <w:pPr>
              <w:spacing w:before="240" w:after="240"/>
            </w:pPr>
            <w:r w:rsidRPr="227BDAB0">
              <w:rPr>
                <w:b/>
                <w:bCs/>
              </w:rPr>
              <w:t>Null Value:</w:t>
            </w:r>
            <w:r>
              <w:t xml:space="preserve"> Blank – do not use NA, N/A, or other conventions for Null.</w:t>
            </w:r>
          </w:p>
        </w:tc>
        <w:tc>
          <w:tcPr>
            <w:tcW w:w="2320" w:type="dxa"/>
            <w:tcMar/>
          </w:tcPr>
          <w:p w:rsidR="5989AAA9" w:rsidP="227BDAB0" w:rsidRDefault="5989AAA9" w14:paraId="3D836E77" w14:textId="28E602C0">
            <w:r>
              <w:t>Yes, when applicable</w:t>
            </w:r>
            <w:r w:rsidR="6768B649">
              <w:t>.</w:t>
            </w:r>
          </w:p>
          <w:p w:rsidR="227BDAB0" w:rsidP="227BDAB0" w:rsidRDefault="227BDAB0" w14:paraId="4A1FC069" w14:textId="58CFE3BE"/>
        </w:tc>
      </w:tr>
      <w:tr w:rsidR="227BDAB0" w:rsidTr="53D0BA0C" w14:paraId="74DFF7DC" w14:textId="77777777">
        <w:trPr>
          <w:trHeight w:val="300"/>
        </w:trPr>
        <w:tc>
          <w:tcPr>
            <w:tcW w:w="2550" w:type="dxa"/>
            <w:tcMar/>
          </w:tcPr>
          <w:p w:rsidR="545307D3" w:rsidP="227BDAB0" w:rsidRDefault="545307D3" w14:paraId="435E96C3" w14:textId="65173776">
            <w:pPr>
              <w:spacing w:line="259" w:lineRule="auto"/>
              <w:rPr>
                <w:b w:val="1"/>
                <w:bCs w:val="1"/>
              </w:rPr>
            </w:pPr>
            <w:r w:rsidRPr="02A6DC30" w:rsidR="545307D3">
              <w:rPr>
                <w:b w:val="1"/>
                <w:bCs w:val="1"/>
              </w:rPr>
              <w:t xml:space="preserve">Severe and Persistent Mental Illness (SPMI) </w:t>
            </w:r>
            <w:r w:rsidRPr="02A6DC30" w:rsidR="06C6EA65">
              <w:rPr>
                <w:b w:val="1"/>
                <w:bCs w:val="1"/>
              </w:rPr>
              <w:t>D</w:t>
            </w:r>
            <w:r w:rsidRPr="02A6DC30" w:rsidR="545307D3">
              <w:rPr>
                <w:b w:val="1"/>
                <w:bCs w:val="1"/>
              </w:rPr>
              <w:t>iagnosis</w:t>
            </w:r>
          </w:p>
        </w:tc>
        <w:tc>
          <w:tcPr>
            <w:tcW w:w="2910" w:type="dxa"/>
            <w:tcMar/>
          </w:tcPr>
          <w:p w:rsidR="545307D3" w:rsidP="227BDAB0" w:rsidRDefault="545307D3" w14:paraId="2FA0C27F" w14:textId="7E184596">
            <w:pPr>
              <w:spacing w:line="259" w:lineRule="auto"/>
            </w:pPr>
            <w:r>
              <w:t>Diagnosis (ICD-10) code(s) that apply to SPMI Diagnosis</w:t>
            </w:r>
            <w:r w:rsidR="23FD0880">
              <w:t>.</w:t>
            </w:r>
          </w:p>
        </w:tc>
        <w:tc>
          <w:tcPr>
            <w:tcW w:w="2611" w:type="dxa"/>
            <w:tcMar/>
          </w:tcPr>
          <w:p w:rsidR="545307D3" w:rsidP="227BDAB0" w:rsidRDefault="545307D3" w14:paraId="15C8543F" w14:textId="3BA4E769">
            <w:pPr>
              <w:spacing w:line="259" w:lineRule="auto"/>
            </w:pPr>
            <w:r>
              <w:t>Enter the Diagnosis (ICD-10) code(s) that apply to S</w:t>
            </w:r>
            <w:r w:rsidR="5AFD510E">
              <w:t>PMI</w:t>
            </w:r>
            <w:r>
              <w:t>. If multiple codes, separate each with a semi-colon. Reminder that ICD-10 codes are alphanumeric and contain 3-7 digits.</w:t>
            </w:r>
          </w:p>
          <w:p w:rsidR="227BDAB0" w:rsidP="227BDAB0" w:rsidRDefault="227BDAB0" w14:paraId="4D73E45E" w14:textId="17DE3534">
            <w:pPr>
              <w:spacing w:line="259" w:lineRule="auto"/>
            </w:pPr>
          </w:p>
          <w:p w:rsidR="545307D3" w:rsidP="790D53E6" w:rsidRDefault="545307D3" w14:paraId="044D7804" w14:textId="15FA69E6">
            <w:pPr>
              <w:rPr>
                <w:i w:val="1"/>
                <w:iCs w:val="1"/>
              </w:rPr>
            </w:pPr>
            <w:r w:rsidRPr="790D53E6" w:rsidR="2DF90165">
              <w:rPr>
                <w:b w:val="1"/>
                <w:bCs w:val="1"/>
                <w:i w:val="1"/>
                <w:iCs w:val="1"/>
              </w:rPr>
              <w:t>Note 1:</w:t>
            </w:r>
            <w:r w:rsidRPr="790D53E6" w:rsidR="2DF90165">
              <w:rPr>
                <w:i w:val="1"/>
                <w:iCs w:val="1"/>
              </w:rPr>
              <w:t xml:space="preserve"> Enter the </w:t>
            </w:r>
            <w:r w:rsidRPr="790D53E6" w:rsidR="2DF90165">
              <w:rPr>
                <w:i w:val="1"/>
                <w:iCs w:val="1"/>
              </w:rPr>
              <w:t>appropriate diagnosis</w:t>
            </w:r>
            <w:r w:rsidRPr="790D53E6" w:rsidR="2DF90165">
              <w:rPr>
                <w:i w:val="1"/>
                <w:iCs w:val="1"/>
              </w:rPr>
              <w:t xml:space="preserve"> code corresponding to the four categories mentioned above, using the </w:t>
            </w:r>
            <w:r w:rsidRPr="790D53E6" w:rsidR="7459B88E">
              <w:rPr>
                <w:i w:val="1"/>
                <w:iCs w:val="1"/>
              </w:rPr>
              <w:t>Care Coordination Report Code Sheet 2025.</w:t>
            </w:r>
          </w:p>
          <w:p w:rsidR="227BDAB0" w:rsidP="227BDAB0" w:rsidRDefault="227BDAB0" w14:paraId="46A5418C" w14:textId="0FA62F20">
            <w:pPr>
              <w:rPr>
                <w:b/>
                <w:bCs/>
                <w:i/>
                <w:iCs/>
              </w:rPr>
            </w:pPr>
          </w:p>
          <w:p w:rsidR="545307D3" w:rsidP="227BDAB0" w:rsidRDefault="545307D3" w14:paraId="0C9B2D5D" w14:textId="17B65A92">
            <w:pPr>
              <w:rPr>
                <w:i/>
                <w:iCs/>
                <w:color w:val="000000" w:themeColor="text1"/>
              </w:rPr>
            </w:pPr>
            <w:r w:rsidRPr="227BDAB0">
              <w:rPr>
                <w:b/>
                <w:bCs/>
                <w:i/>
                <w:iCs/>
              </w:rPr>
              <w:t>Note 2:</w:t>
            </w:r>
            <w:r w:rsidRPr="227BDAB0">
              <w:rPr>
                <w:i/>
                <w:iCs/>
              </w:rPr>
              <w:t xml:space="preserve"> If any member has two or more “Diagnosis Codes” then please add them in same line separated by a semi-colon. Ex: </w:t>
            </w:r>
            <w:r w:rsidRPr="227BDAB0">
              <w:rPr>
                <w:i/>
                <w:iCs/>
                <w:color w:val="000000" w:themeColor="text1"/>
              </w:rPr>
              <w:t>F11.21</w:t>
            </w:r>
            <w:r w:rsidRPr="227BDAB0">
              <w:rPr>
                <w:i/>
                <w:iCs/>
              </w:rPr>
              <w:t xml:space="preserve">; </w:t>
            </w:r>
            <w:r w:rsidRPr="227BDAB0">
              <w:rPr>
                <w:i/>
                <w:iCs/>
                <w:color w:val="000000" w:themeColor="text1"/>
              </w:rPr>
              <w:t>F10.21</w:t>
            </w:r>
            <w:r w:rsidRPr="5BB17412" w:rsidR="4F1795F8">
              <w:rPr>
                <w:i/>
                <w:iCs/>
                <w:color w:val="000000" w:themeColor="text1"/>
              </w:rPr>
              <w:t>.</w:t>
            </w:r>
          </w:p>
          <w:p w:rsidR="227BDAB0" w:rsidP="227BDAB0" w:rsidRDefault="227BDAB0" w14:paraId="1BC88B0E" w14:textId="232982B0">
            <w:pPr>
              <w:spacing w:line="259" w:lineRule="auto"/>
              <w:rPr>
                <w:b/>
                <w:bCs/>
              </w:rPr>
            </w:pPr>
          </w:p>
          <w:p w:rsidR="545307D3" w:rsidP="227BDAB0" w:rsidRDefault="545307D3" w14:paraId="69E5A1AB" w14:textId="6F0042AC">
            <w:pPr>
              <w:spacing w:before="240" w:after="240"/>
            </w:pPr>
            <w:r w:rsidRPr="790D53E6" w:rsidR="2DF90165">
              <w:rPr>
                <w:b w:val="1"/>
                <w:bCs w:val="1"/>
              </w:rPr>
              <w:t>Format/Value</w:t>
            </w:r>
            <w:r w:rsidR="2DF90165">
              <w:rPr/>
              <w:t xml:space="preserve">: </w:t>
            </w:r>
            <w:r w:rsidR="7DC3834F">
              <w:rPr/>
              <w:t>Alphanumeric</w:t>
            </w:r>
            <w:r w:rsidR="6AE9402B">
              <w:rPr/>
              <w:t xml:space="preserve"> </w:t>
            </w:r>
            <w:r w:rsidR="2DF90165">
              <w:rPr/>
              <w:t>characters with special characters associated with Diagnosis codes (e.g., R91.8).</w:t>
            </w:r>
          </w:p>
          <w:p w:rsidR="545307D3" w:rsidP="227BDAB0" w:rsidRDefault="545307D3" w14:paraId="51E3D025" w14:textId="4D20A2BB">
            <w:pPr>
              <w:spacing w:before="240" w:after="240"/>
            </w:pPr>
            <w:r w:rsidRPr="227BDAB0">
              <w:rPr>
                <w:b/>
                <w:bCs/>
              </w:rPr>
              <w:t>Null Value:</w:t>
            </w:r>
            <w:r>
              <w:t xml:space="preserve"> Blank – do not use NA, N/A, or other conventions for Null.</w:t>
            </w:r>
          </w:p>
        </w:tc>
        <w:tc>
          <w:tcPr>
            <w:tcW w:w="2320" w:type="dxa"/>
            <w:tcMar/>
          </w:tcPr>
          <w:p w:rsidR="2068F6DB" w:rsidP="227BDAB0" w:rsidRDefault="2068F6DB" w14:paraId="4D8688B4" w14:textId="39EB31E8">
            <w:r>
              <w:t>Yes, when applicable</w:t>
            </w:r>
            <w:r w:rsidR="0E939B17">
              <w:t>.</w:t>
            </w:r>
          </w:p>
          <w:p w:rsidR="227BDAB0" w:rsidP="227BDAB0" w:rsidRDefault="227BDAB0" w14:paraId="5245421C" w14:textId="537EAC8E"/>
        </w:tc>
      </w:tr>
      <w:tr w:rsidR="4D81A2F1" w:rsidTr="53D0BA0C" w14:paraId="7FC595C7" w14:textId="77777777">
        <w:trPr>
          <w:trHeight w:val="300"/>
        </w:trPr>
        <w:tc>
          <w:tcPr>
            <w:tcW w:w="2550" w:type="dxa"/>
            <w:tcMar/>
          </w:tcPr>
          <w:p w:rsidR="739E4653" w:rsidP="4E2B8313" w:rsidRDefault="545307D3" w14:paraId="3FF8A73C" w14:textId="38EF42F3">
            <w:pPr>
              <w:spacing w:line="259" w:lineRule="auto"/>
              <w:rPr>
                <w:b w:val="1"/>
                <w:bCs w:val="1"/>
              </w:rPr>
            </w:pPr>
            <w:r w:rsidRPr="02A6DC30" w:rsidR="2DF90165">
              <w:rPr>
                <w:b w:val="1"/>
                <w:bCs w:val="1"/>
              </w:rPr>
              <w:t>Intellectual/Developmental Disability (I</w:t>
            </w:r>
            <w:r w:rsidRPr="02A6DC30" w:rsidR="45377763">
              <w:rPr>
                <w:b w:val="1"/>
                <w:bCs w:val="1"/>
              </w:rPr>
              <w:t>/</w:t>
            </w:r>
            <w:r w:rsidRPr="02A6DC30" w:rsidR="2DF90165">
              <w:rPr>
                <w:b w:val="1"/>
                <w:bCs w:val="1"/>
              </w:rPr>
              <w:t xml:space="preserve">DD) </w:t>
            </w:r>
            <w:r w:rsidRPr="02A6DC30" w:rsidR="0B6426C6">
              <w:rPr>
                <w:b w:val="1"/>
                <w:bCs w:val="1"/>
              </w:rPr>
              <w:t>D</w:t>
            </w:r>
            <w:r w:rsidRPr="02A6DC30" w:rsidR="2DF90165">
              <w:rPr>
                <w:b w:val="1"/>
                <w:bCs w:val="1"/>
              </w:rPr>
              <w:t>iagnosis</w:t>
            </w:r>
            <w:r w:rsidRPr="02A6DC30" w:rsidR="6B4DAE6C">
              <w:rPr>
                <w:b w:val="1"/>
                <w:bCs w:val="1"/>
              </w:rPr>
              <w:t xml:space="preserve"> </w:t>
            </w:r>
          </w:p>
          <w:p w:rsidR="739E4653" w:rsidP="4E2B8313" w:rsidRDefault="739E4653" w14:paraId="43D25BA7" w14:textId="04C2D824">
            <w:pPr>
              <w:spacing w:line="259" w:lineRule="auto"/>
              <w:rPr>
                <w:b/>
                <w:bCs/>
              </w:rPr>
            </w:pPr>
          </w:p>
          <w:p w:rsidR="739E4653" w:rsidP="4E2B8313" w:rsidRDefault="739E4653" w14:paraId="1B72DC1E" w14:textId="6AB0C187">
            <w:pPr>
              <w:spacing w:line="259" w:lineRule="auto"/>
              <w:rPr>
                <w:b/>
                <w:bCs/>
              </w:rPr>
            </w:pPr>
          </w:p>
          <w:p w:rsidR="4E2B8313" w:rsidP="4E2B8313" w:rsidRDefault="4E2B8313" w14:paraId="7EE41A50" w14:textId="308E264D">
            <w:pPr>
              <w:spacing w:line="259" w:lineRule="auto"/>
              <w:rPr>
                <w:b/>
                <w:bCs/>
              </w:rPr>
            </w:pPr>
          </w:p>
          <w:p w:rsidR="4D81A2F1" w:rsidP="4D81A2F1" w:rsidRDefault="4D81A2F1" w14:paraId="134BAA05" w14:textId="202A3E0B">
            <w:pPr>
              <w:spacing w:line="259" w:lineRule="auto"/>
              <w:rPr>
                <w:b/>
                <w:bCs/>
              </w:rPr>
            </w:pPr>
          </w:p>
        </w:tc>
        <w:tc>
          <w:tcPr>
            <w:tcW w:w="2910" w:type="dxa"/>
            <w:tcMar/>
          </w:tcPr>
          <w:p w:rsidR="59E79E64" w:rsidP="227BDAB0" w:rsidRDefault="59E79E64" w14:paraId="14601A7C" w14:textId="5279DC72">
            <w:pPr>
              <w:spacing w:line="259" w:lineRule="auto"/>
            </w:pPr>
            <w:r>
              <w:t>Diagnosis (ICD-10) code(s) that apply to I</w:t>
            </w:r>
            <w:r w:rsidR="79939CAF">
              <w:t>/DD</w:t>
            </w:r>
            <w:r>
              <w:t xml:space="preserve"> Diagnosis</w:t>
            </w:r>
            <w:r w:rsidR="2B6A2668">
              <w:t>.</w:t>
            </w:r>
          </w:p>
          <w:p w:rsidR="4D81A2F1" w:rsidP="4D81A2F1" w:rsidRDefault="4D81A2F1" w14:paraId="1B23EDB8" w14:textId="3151C88D"/>
        </w:tc>
        <w:tc>
          <w:tcPr>
            <w:tcW w:w="2611" w:type="dxa"/>
            <w:tcMar/>
          </w:tcPr>
          <w:p w:rsidR="4AE6FFDC" w:rsidP="227BDAB0" w:rsidRDefault="4AE6FFDC" w14:paraId="7321C466" w14:textId="0895F42B">
            <w:pPr>
              <w:spacing w:line="259" w:lineRule="auto"/>
            </w:pPr>
            <w:r>
              <w:t>Enter the Diagnosis (ICD-10) code(s) that apply to I/DD. If multiple codes, separate each with a semi-colon. Reminder that ICD-10 codes are alphanumeric and contain 3-7 digits.</w:t>
            </w:r>
          </w:p>
          <w:p w:rsidR="3A31D68F" w:rsidP="4D81A2F1" w:rsidRDefault="3A31D68F" w14:paraId="438BD188" w14:textId="7C171361">
            <w:r w:rsidRPr="4D81A2F1">
              <w:t xml:space="preserve"> </w:t>
            </w:r>
          </w:p>
          <w:p w:rsidR="00120C4F" w:rsidP="790D53E6" w:rsidRDefault="00120C4F" w14:paraId="666610CD" w14:textId="5526C786">
            <w:pPr>
              <w:rPr>
                <w:i w:val="1"/>
                <w:iCs w:val="1"/>
              </w:rPr>
            </w:pPr>
            <w:r w:rsidRPr="790D53E6" w:rsidR="00120C4F">
              <w:rPr>
                <w:b w:val="1"/>
                <w:bCs w:val="1"/>
                <w:i w:val="1"/>
                <w:iCs w:val="1"/>
              </w:rPr>
              <w:t>Note</w:t>
            </w:r>
            <w:r w:rsidRPr="790D53E6" w:rsidR="40836915">
              <w:rPr>
                <w:b w:val="1"/>
                <w:bCs w:val="1"/>
                <w:i w:val="1"/>
                <w:iCs w:val="1"/>
              </w:rPr>
              <w:t xml:space="preserve"> 1</w:t>
            </w:r>
            <w:r w:rsidRPr="790D53E6" w:rsidR="00120C4F">
              <w:rPr>
                <w:b w:val="1"/>
                <w:bCs w:val="1"/>
                <w:i w:val="1"/>
                <w:iCs w:val="1"/>
              </w:rPr>
              <w:t>:</w:t>
            </w:r>
            <w:r w:rsidRPr="790D53E6" w:rsidR="00120C4F">
              <w:rPr>
                <w:i w:val="1"/>
                <w:iCs w:val="1"/>
              </w:rPr>
              <w:t xml:space="preserve"> </w:t>
            </w:r>
            <w:r w:rsidRPr="790D53E6" w:rsidR="05493B5E">
              <w:rPr>
                <w:i w:val="1"/>
                <w:iCs w:val="1"/>
              </w:rPr>
              <w:t xml:space="preserve">Enter the </w:t>
            </w:r>
            <w:r w:rsidRPr="790D53E6" w:rsidR="05493B5E">
              <w:rPr>
                <w:i w:val="1"/>
                <w:iCs w:val="1"/>
              </w:rPr>
              <w:t>appropriate diagnosis</w:t>
            </w:r>
            <w:r w:rsidRPr="790D53E6" w:rsidR="05493B5E">
              <w:rPr>
                <w:i w:val="1"/>
                <w:iCs w:val="1"/>
              </w:rPr>
              <w:t xml:space="preserve"> code corresponding to the four categories mentioned above, using </w:t>
            </w:r>
            <w:r w:rsidRPr="790D53E6" w:rsidR="46DD172A">
              <w:rPr>
                <w:i w:val="1"/>
                <w:iCs w:val="1"/>
              </w:rPr>
              <w:t xml:space="preserve">the </w:t>
            </w:r>
            <w:r w:rsidRPr="790D53E6" w:rsidR="7681ABB4">
              <w:rPr>
                <w:i w:val="1"/>
                <w:iCs w:val="1"/>
              </w:rPr>
              <w:t>Care Coordination Report Code Sheet 2025.</w:t>
            </w:r>
          </w:p>
          <w:p w:rsidR="227BDAB0" w:rsidP="227BDAB0" w:rsidRDefault="227BDAB0" w14:paraId="3BD9D52F" w14:textId="0FA62F20">
            <w:pPr>
              <w:rPr>
                <w:b/>
                <w:bCs/>
                <w:i/>
                <w:iCs/>
              </w:rPr>
            </w:pPr>
          </w:p>
          <w:p w:rsidR="3A31D68F" w:rsidP="4D81A2F1" w:rsidRDefault="3FFF176C" w14:paraId="342B1296" w14:textId="5D82D35F">
            <w:pPr>
              <w:rPr>
                <w:i/>
                <w:color w:val="000000" w:themeColor="text1"/>
              </w:rPr>
            </w:pPr>
            <w:r w:rsidRPr="4BF60ABE">
              <w:rPr>
                <w:b/>
                <w:i/>
              </w:rPr>
              <w:t>Note 2</w:t>
            </w:r>
            <w:r w:rsidRPr="4D81A2F1" w:rsidR="3A31D68F">
              <w:rPr>
                <w:b/>
                <w:bCs/>
                <w:i/>
                <w:iCs/>
              </w:rPr>
              <w:t>:</w:t>
            </w:r>
            <w:r w:rsidRPr="4D81A2F1" w:rsidR="3A31D68F">
              <w:rPr>
                <w:i/>
                <w:iCs/>
              </w:rPr>
              <w:t xml:space="preserve"> If any member has two or more “</w:t>
            </w:r>
            <w:r w:rsidRPr="4D81A2F1" w:rsidR="0AC5119C">
              <w:rPr>
                <w:i/>
                <w:iCs/>
              </w:rPr>
              <w:t>Diagnosis Codes”</w:t>
            </w:r>
            <w:r w:rsidRPr="4D81A2F1" w:rsidR="3A31D68F">
              <w:rPr>
                <w:i/>
                <w:iCs/>
              </w:rPr>
              <w:t xml:space="preserve"> then please add them in same line separated by a semi-colon.</w:t>
            </w:r>
            <w:r w:rsidRPr="52AB758F" w:rsidR="3A31D68F">
              <w:rPr>
                <w:i/>
              </w:rPr>
              <w:t xml:space="preserve"> Ex: </w:t>
            </w:r>
            <w:r w:rsidRPr="52AB758F" w:rsidR="2E6B8BAA">
              <w:rPr>
                <w:i/>
                <w:color w:val="000000" w:themeColor="text1"/>
              </w:rPr>
              <w:t>F11.21</w:t>
            </w:r>
            <w:r w:rsidRPr="52AB758F" w:rsidR="3A31D68F">
              <w:rPr>
                <w:i/>
              </w:rPr>
              <w:t xml:space="preserve">; </w:t>
            </w:r>
            <w:r w:rsidRPr="52AB758F" w:rsidR="2A2FCDD0">
              <w:rPr>
                <w:i/>
                <w:color w:val="000000" w:themeColor="text1"/>
              </w:rPr>
              <w:t>F10.21</w:t>
            </w:r>
            <w:r w:rsidRPr="5BB17412" w:rsidR="1777D38A">
              <w:rPr>
                <w:i/>
                <w:iCs/>
                <w:color w:val="000000" w:themeColor="text1"/>
              </w:rPr>
              <w:t>.</w:t>
            </w:r>
          </w:p>
          <w:p w:rsidR="3A31D68F" w:rsidP="67AC258E" w:rsidRDefault="0F2E91BC" w14:paraId="626FB5E4" w14:textId="13E030B8">
            <w:pPr>
              <w:spacing w:before="240" w:after="240"/>
            </w:pPr>
            <w:r w:rsidRPr="790D53E6" w:rsidR="011EBAB0">
              <w:rPr>
                <w:b w:val="1"/>
                <w:bCs w:val="1"/>
              </w:rPr>
              <w:t>Format/Value</w:t>
            </w:r>
            <w:r w:rsidR="011EBAB0">
              <w:rPr/>
              <w:t xml:space="preserve">: </w:t>
            </w:r>
            <w:r w:rsidR="22D57C09">
              <w:rPr/>
              <w:t>Alphanumeric</w:t>
            </w:r>
            <w:r w:rsidR="05BC59B0">
              <w:rPr/>
              <w:t xml:space="preserve"> </w:t>
            </w:r>
            <w:r w:rsidR="011EBAB0">
              <w:rPr/>
              <w:t>characters with special characters associated with Diagnosis codes (e.g., R91.8).</w:t>
            </w:r>
          </w:p>
          <w:p w:rsidR="3A31D68F" w:rsidP="67AC258E" w:rsidRDefault="63601701" w14:paraId="45F7E1C8" w14:textId="453DBDCD">
            <w:pPr>
              <w:spacing w:before="240" w:after="240"/>
            </w:pPr>
            <w:r w:rsidRPr="227BDAB0">
              <w:rPr>
                <w:b/>
                <w:bCs/>
              </w:rPr>
              <w:t>Null Value:</w:t>
            </w:r>
            <w:r>
              <w:t xml:space="preserve"> Blank – do not use NA,</w:t>
            </w:r>
            <w:r w:rsidR="64A5F988">
              <w:t xml:space="preserve"> </w:t>
            </w:r>
            <w:r>
              <w:t>N/A, or other conventions</w:t>
            </w:r>
            <w:r w:rsidR="1F6A09A5">
              <w:t xml:space="preserve"> for Null</w:t>
            </w:r>
            <w:r>
              <w:t>.</w:t>
            </w:r>
          </w:p>
        </w:tc>
        <w:tc>
          <w:tcPr>
            <w:tcW w:w="2320" w:type="dxa"/>
            <w:tcMar/>
          </w:tcPr>
          <w:p w:rsidR="154D9DA0" w:rsidP="4D81A2F1" w:rsidRDefault="154D9DA0" w14:paraId="584E63C2" w14:textId="49AA9C47">
            <w:r>
              <w:t>Yes</w:t>
            </w:r>
            <w:r w:rsidR="4A3C3A46">
              <w:t>, when applicable</w:t>
            </w:r>
            <w:r w:rsidR="39E7D692">
              <w:t>.</w:t>
            </w:r>
          </w:p>
        </w:tc>
      </w:tr>
      <w:tr w:rsidR="0E09757B" w:rsidTr="53D0BA0C" w14:paraId="6175DCAA" w14:textId="77777777">
        <w:trPr>
          <w:trHeight w:val="300"/>
        </w:trPr>
        <w:tc>
          <w:tcPr>
            <w:tcW w:w="2550" w:type="dxa"/>
            <w:shd w:val="clear" w:color="auto" w:fill="FFFFFF" w:themeFill="background1"/>
            <w:tcMar/>
          </w:tcPr>
          <w:p w:rsidR="4DD55083" w:rsidP="0E09757B" w:rsidRDefault="3F1AEC74" w14:paraId="54410956" w14:textId="5F2364F6">
            <w:pPr>
              <w:spacing w:line="259" w:lineRule="auto"/>
              <w:rPr>
                <w:b/>
                <w:bCs/>
              </w:rPr>
            </w:pPr>
            <w:r w:rsidRPr="53088A5B">
              <w:rPr>
                <w:b/>
                <w:bCs/>
              </w:rPr>
              <w:t xml:space="preserve">Individuals </w:t>
            </w:r>
            <w:r w:rsidR="00B66C25">
              <w:rPr>
                <w:b/>
                <w:bCs/>
              </w:rPr>
              <w:t>r</w:t>
            </w:r>
            <w:r w:rsidRPr="53088A5B" w:rsidR="00E85070">
              <w:rPr>
                <w:b/>
                <w:bCs/>
              </w:rPr>
              <w:t xml:space="preserve">eceiving </w:t>
            </w:r>
            <w:r w:rsidRPr="53088A5B">
              <w:rPr>
                <w:b/>
                <w:bCs/>
              </w:rPr>
              <w:t xml:space="preserve">Child Welfare </w:t>
            </w:r>
            <w:r w:rsidRPr="53088A5B" w:rsidR="34B2C96C">
              <w:rPr>
                <w:b/>
                <w:bCs/>
              </w:rPr>
              <w:t>S</w:t>
            </w:r>
            <w:r w:rsidRPr="53088A5B">
              <w:rPr>
                <w:b/>
                <w:bCs/>
              </w:rPr>
              <w:t>ervices</w:t>
            </w:r>
          </w:p>
          <w:p w:rsidR="0E09757B" w:rsidP="0E09757B" w:rsidRDefault="0E09757B" w14:paraId="7A1BE8E8" w14:textId="58F631DD">
            <w:pPr>
              <w:spacing w:line="259" w:lineRule="auto"/>
            </w:pPr>
          </w:p>
          <w:p w:rsidR="4D81A2F1" w:rsidP="4D81A2F1" w:rsidRDefault="4D81A2F1" w14:paraId="2369E832" w14:textId="59D25B00">
            <w:pPr>
              <w:spacing w:line="259" w:lineRule="auto"/>
            </w:pPr>
          </w:p>
          <w:p w:rsidR="0E09757B" w:rsidP="0E09757B" w:rsidRDefault="0E09757B" w14:paraId="784A7405" w14:textId="4F694EAF">
            <w:pPr>
              <w:spacing w:line="259" w:lineRule="auto"/>
              <w:rPr>
                <w:b/>
                <w:bCs/>
              </w:rPr>
            </w:pPr>
          </w:p>
          <w:p w:rsidR="6D52CEF2" w:rsidP="0E09757B" w:rsidRDefault="6D52CEF2" w14:paraId="607D35DD" w14:textId="69F4A74F">
            <w:pPr>
              <w:spacing w:line="259" w:lineRule="auto"/>
            </w:pPr>
          </w:p>
        </w:tc>
        <w:tc>
          <w:tcPr>
            <w:tcW w:w="2910" w:type="dxa"/>
            <w:shd w:val="clear" w:color="auto" w:fill="FFFFFF" w:themeFill="background1"/>
            <w:tcMar/>
          </w:tcPr>
          <w:p w:rsidR="4DD55083" w:rsidRDefault="48B92076" w14:paraId="3E7B122A" w14:textId="36A92C7B">
            <w:r>
              <w:t>Please indicate</w:t>
            </w:r>
            <w:r w:rsidR="1F138261">
              <w:t xml:space="preserve"> the source of data (</w:t>
            </w:r>
            <w:r w:rsidR="7357F351">
              <w:t xml:space="preserve">Child </w:t>
            </w:r>
            <w:r w:rsidR="6B9F3028">
              <w:t>and Adolescent</w:t>
            </w:r>
            <w:r w:rsidR="7357F351">
              <w:t xml:space="preserve"> Report</w:t>
            </w:r>
            <w:r w:rsidR="1AD85D19">
              <w:t xml:space="preserve"> aka C</w:t>
            </w:r>
            <w:r w:rsidR="6B276571">
              <w:t>A</w:t>
            </w:r>
            <w:r w:rsidR="1AD85D19">
              <w:t>R</w:t>
            </w:r>
            <w:r w:rsidR="1F138261">
              <w:t xml:space="preserve"> or PERC code) and any applicable PERC code(s</w:t>
            </w:r>
            <w:r w:rsidR="6688B50F">
              <w:t>)</w:t>
            </w:r>
            <w:r w:rsidR="65C389CC">
              <w:t>.</w:t>
            </w:r>
          </w:p>
          <w:p w:rsidR="4D81A2F1" w:rsidRDefault="4D81A2F1" w14:paraId="0DA9497B" w14:textId="39A1CC5A"/>
          <w:p w:rsidR="0E28F467" w:rsidP="4D81A2F1" w:rsidRDefault="5004E157" w14:paraId="478A8426" w14:textId="675A18DA">
            <w:pPr>
              <w:spacing w:line="259" w:lineRule="auto"/>
            </w:pPr>
            <w:r>
              <w:t>Members who are currently receiving services or received services during the reporting period (Q1 or Q2)</w:t>
            </w:r>
            <w:r w:rsidR="582C19E4">
              <w:t xml:space="preserve">, including: </w:t>
            </w:r>
          </w:p>
          <w:p w:rsidR="206A82CE" w:rsidP="206A82CE" w:rsidRDefault="206A82CE" w14:paraId="41D4C29A" w14:textId="256740C9">
            <w:pPr>
              <w:spacing w:line="259" w:lineRule="auto"/>
            </w:pPr>
          </w:p>
          <w:p w:rsidR="0E28F467" w:rsidP="4D81A2F1" w:rsidRDefault="0E28F467" w14:paraId="5F2256CA" w14:textId="58E74423">
            <w:pPr>
              <w:spacing w:line="259" w:lineRule="auto"/>
              <w:rPr>
                <w:strike/>
              </w:rPr>
            </w:pPr>
            <w:r>
              <w:t xml:space="preserve">1. In foster/substitute care; </w:t>
            </w:r>
          </w:p>
          <w:p w:rsidR="0E28F467" w:rsidP="4D81A2F1" w:rsidRDefault="0E28F467" w14:paraId="36CA9790" w14:textId="20135437">
            <w:pPr>
              <w:spacing w:line="259" w:lineRule="auto"/>
              <w:rPr>
                <w:strike/>
              </w:rPr>
            </w:pPr>
            <w:r>
              <w:t>2. The recipient of adoption or guardianship assistance</w:t>
            </w:r>
            <w:r w:rsidR="008D4B93">
              <w:t>.</w:t>
            </w:r>
          </w:p>
          <w:p w:rsidR="4D81A2F1" w:rsidRDefault="4D81A2F1" w14:paraId="6EF100F3" w14:textId="4EE44EC2"/>
          <w:p w:rsidR="00CABA51" w:rsidP="790D53E6" w:rsidRDefault="6E0318E8" w14:paraId="040F409C" w14:textId="603C9374">
            <w:pPr>
              <w:spacing w:line="259" w:lineRule="auto"/>
              <w:rPr>
                <w:i w:val="1"/>
                <w:iCs w:val="1"/>
              </w:rPr>
            </w:pPr>
            <w:r w:rsidRPr="790D53E6" w:rsidR="5E180662">
              <w:rPr>
                <w:b w:val="1"/>
                <w:bCs w:val="1"/>
                <w:i w:val="1"/>
                <w:iCs w:val="1"/>
              </w:rPr>
              <w:t xml:space="preserve">Note: </w:t>
            </w:r>
            <w:r w:rsidRPr="790D53E6" w:rsidR="74FF3FA0">
              <w:rPr>
                <w:i w:val="1"/>
                <w:iCs w:val="1"/>
              </w:rPr>
              <w:t xml:space="preserve">CCOs can </w:t>
            </w:r>
            <w:r w:rsidRPr="790D53E6" w:rsidR="74FF3FA0">
              <w:rPr>
                <w:i w:val="1"/>
                <w:iCs w:val="1"/>
              </w:rPr>
              <w:t>identify</w:t>
            </w:r>
            <w:r w:rsidRPr="790D53E6" w:rsidR="74FF3FA0">
              <w:rPr>
                <w:i w:val="1"/>
                <w:iCs w:val="1"/>
              </w:rPr>
              <w:t xml:space="preserve"> some Members of the child welfare population using the PERC codes they receive in their daily eligibility files (834), specified </w:t>
            </w:r>
            <w:r w:rsidRPr="790D53E6" w:rsidR="4EEA5D8F">
              <w:rPr>
                <w:i w:val="1"/>
                <w:iCs w:val="1"/>
              </w:rPr>
              <w:t xml:space="preserve">in the </w:t>
            </w:r>
            <w:r w:rsidRPr="790D53E6" w:rsidR="5DEFD065">
              <w:rPr>
                <w:i w:val="1"/>
                <w:iCs w:val="1"/>
              </w:rPr>
              <w:t>Care Coordination Report Code Sheet 2025.</w:t>
            </w:r>
          </w:p>
          <w:p w:rsidR="0E09757B" w:rsidP="0E09757B" w:rsidRDefault="0E09757B" w14:paraId="46531F01" w14:textId="46EFF760"/>
        </w:tc>
        <w:tc>
          <w:tcPr>
            <w:tcW w:w="2611" w:type="dxa"/>
            <w:shd w:val="clear" w:color="auto" w:fill="FFFFFF" w:themeFill="background1"/>
            <w:tcMar/>
          </w:tcPr>
          <w:p w:rsidR="4DD55083" w:rsidP="4D81A2F1" w:rsidRDefault="759EE704" w14:paraId="191E26AB" w14:textId="28D5954D">
            <w:pPr>
              <w:spacing w:line="259" w:lineRule="auto"/>
            </w:pPr>
            <w:r>
              <w:t>Enter the appropriate category</w:t>
            </w:r>
            <w:r w:rsidR="13DD10A2">
              <w:t>:</w:t>
            </w:r>
            <w:r>
              <w:t xml:space="preserve"> </w:t>
            </w:r>
            <w:r w:rsidR="78CE0D6E">
              <w:t>C</w:t>
            </w:r>
            <w:r w:rsidR="7DEA26D1">
              <w:t>A</w:t>
            </w:r>
            <w:r w:rsidR="2E993799">
              <w:t>R</w:t>
            </w:r>
            <w:r w:rsidR="4C26999C">
              <w:t>, 834</w:t>
            </w:r>
            <w:r>
              <w:t xml:space="preserve"> or PERC code.</w:t>
            </w:r>
          </w:p>
          <w:p w:rsidR="4DD55083" w:rsidP="4D81A2F1" w:rsidRDefault="3E45A193" w14:paraId="66ADBF6A" w14:textId="6454B2B5">
            <w:r>
              <w:t xml:space="preserve">  </w:t>
            </w:r>
          </w:p>
          <w:p w:rsidR="4DD55083" w:rsidP="4D81A2F1" w:rsidRDefault="28E92F3F" w14:paraId="6FB46376" w14:textId="59996A46">
            <w:pPr>
              <w:rPr>
                <w:color w:val="000000" w:themeColor="text1"/>
              </w:rPr>
            </w:pPr>
            <w:r w:rsidRPr="53088A5B">
              <w:rPr>
                <w:b/>
                <w:bCs/>
                <w:i/>
                <w:iCs/>
              </w:rPr>
              <w:t>Note:</w:t>
            </w:r>
            <w:r w:rsidRPr="53088A5B">
              <w:rPr>
                <w:i/>
                <w:iCs/>
              </w:rPr>
              <w:t xml:space="preserve"> </w:t>
            </w:r>
            <w:r w:rsidRPr="53088A5B" w:rsidR="3E45A193">
              <w:rPr>
                <w:i/>
                <w:iCs/>
              </w:rPr>
              <w:t>If any member has two or more “PERC Codes” then please add them in same line separated by a semi-colon.</w:t>
            </w:r>
            <w:r w:rsidR="3E45A193">
              <w:t xml:space="preserve"> Ex: </w:t>
            </w:r>
            <w:r w:rsidRPr="53088A5B" w:rsidR="3E45A193">
              <w:rPr>
                <w:color w:val="000000" w:themeColor="text1"/>
              </w:rPr>
              <w:t>19;</w:t>
            </w:r>
            <w:r w:rsidR="00432993">
              <w:rPr>
                <w:color w:val="000000" w:themeColor="text1"/>
              </w:rPr>
              <w:t xml:space="preserve"> </w:t>
            </w:r>
            <w:r w:rsidRPr="53088A5B" w:rsidR="3E45A193">
              <w:rPr>
                <w:color w:val="000000" w:themeColor="text1"/>
              </w:rPr>
              <w:t>C5</w:t>
            </w:r>
            <w:r w:rsidRPr="5BB17412" w:rsidR="16D78241">
              <w:rPr>
                <w:color w:val="000000" w:themeColor="text1"/>
              </w:rPr>
              <w:t>.</w:t>
            </w:r>
          </w:p>
          <w:p w:rsidR="0B142027" w:rsidP="67AC258E" w:rsidRDefault="0B142027" w14:paraId="5164DB8C" w14:textId="2930A850">
            <w:pPr>
              <w:spacing w:before="240" w:after="240"/>
            </w:pPr>
            <w:r w:rsidRPr="53088A5B">
              <w:rPr>
                <w:b/>
                <w:bCs/>
              </w:rPr>
              <w:t>Format/Value</w:t>
            </w:r>
            <w:r>
              <w:t>: 2 to 3-digit numeric character</w:t>
            </w:r>
            <w:r w:rsidR="492A10BA">
              <w:t xml:space="preserve"> present in </w:t>
            </w:r>
            <w:r w:rsidR="619B6E3C">
              <w:t>'PERC' Code table in 'PERCID' Column</w:t>
            </w:r>
            <w:r w:rsidR="25D393C6">
              <w:t xml:space="preserve"> or C</w:t>
            </w:r>
            <w:r w:rsidR="6EB173FC">
              <w:t>A</w:t>
            </w:r>
            <w:r w:rsidR="25D393C6">
              <w:t>R for Child Welfare Report</w:t>
            </w:r>
            <w:r w:rsidR="619B6E3C">
              <w:t>.</w:t>
            </w:r>
          </w:p>
          <w:p w:rsidR="0B142027" w:rsidP="67AC258E" w:rsidRDefault="51B53F0A" w14:paraId="65655606" w14:textId="4F895A39">
            <w:pPr>
              <w:spacing w:before="240" w:after="240"/>
            </w:pPr>
            <w:r w:rsidRPr="53088A5B">
              <w:rPr>
                <w:b/>
                <w:bCs/>
              </w:rPr>
              <w:t>Null Value:</w:t>
            </w:r>
            <w:r>
              <w:t xml:space="preserve"> Blank – do not use NA, N/A, or other conventions</w:t>
            </w:r>
            <w:r w:rsidR="6E6780E9">
              <w:t xml:space="preserve"> for Null</w:t>
            </w:r>
            <w:r>
              <w:t>.</w:t>
            </w:r>
          </w:p>
          <w:p w:rsidR="67AC258E" w:rsidRDefault="67AC258E" w14:paraId="3C694ABA" w14:textId="14DF69CA"/>
          <w:p w:rsidR="4DD55083" w:rsidP="0E09757B" w:rsidRDefault="4DD55083" w14:paraId="1CEDF40A" w14:textId="752ACB93">
            <w:pPr>
              <w:rPr>
                <w:color w:val="000000" w:themeColor="text1"/>
              </w:rPr>
            </w:pPr>
          </w:p>
        </w:tc>
        <w:tc>
          <w:tcPr>
            <w:tcW w:w="2320" w:type="dxa"/>
            <w:shd w:val="clear" w:color="auto" w:fill="FFFFFF" w:themeFill="background1"/>
            <w:tcMar/>
          </w:tcPr>
          <w:p w:rsidR="4DD55083" w:rsidP="0E09757B" w:rsidRDefault="3F1AEC74" w14:paraId="62E369FF" w14:textId="1DA8E965">
            <w:r>
              <w:t>Yes</w:t>
            </w:r>
            <w:r w:rsidR="658EBDF6">
              <w:t>, when applicable</w:t>
            </w:r>
            <w:r w:rsidR="55A029CA">
              <w:t>.</w:t>
            </w:r>
          </w:p>
        </w:tc>
      </w:tr>
      <w:tr w:rsidR="4E2B8313" w:rsidTr="53D0BA0C" w14:paraId="026EA267" w14:textId="77777777">
        <w:trPr>
          <w:trHeight w:val="1170"/>
        </w:trPr>
        <w:tc>
          <w:tcPr>
            <w:tcW w:w="2550" w:type="dxa"/>
            <w:shd w:val="clear" w:color="auto" w:fill="FFFFFF" w:themeFill="background1"/>
            <w:tcMar/>
          </w:tcPr>
          <w:p w:rsidR="0CD8F095" w:rsidP="4E2B8313" w:rsidRDefault="2BDE6329" w14:paraId="1ACBD41B" w14:textId="03AF008B">
            <w:pPr>
              <w:spacing w:line="259" w:lineRule="auto"/>
              <w:rPr>
                <w:b w:val="1"/>
                <w:bCs w:val="1"/>
              </w:rPr>
            </w:pPr>
            <w:r w:rsidRPr="02A6DC30" w:rsidR="70911675">
              <w:rPr>
                <w:b w:val="1"/>
                <w:bCs w:val="1"/>
              </w:rPr>
              <w:t xml:space="preserve">Individuals receiving </w:t>
            </w:r>
            <w:r w:rsidRPr="02A6DC30" w:rsidR="29E8175F">
              <w:rPr>
                <w:b w:val="1"/>
                <w:bCs w:val="1"/>
              </w:rPr>
              <w:t xml:space="preserve">Adults and People with Disability </w:t>
            </w:r>
            <w:r w:rsidRPr="02A6DC30" w:rsidR="2E7143C4">
              <w:rPr>
                <w:b w:val="1"/>
                <w:bCs w:val="1"/>
              </w:rPr>
              <w:t>(</w:t>
            </w:r>
            <w:r w:rsidRPr="02A6DC30" w:rsidR="70911675">
              <w:rPr>
                <w:b w:val="1"/>
                <w:bCs w:val="1"/>
              </w:rPr>
              <w:t>APD</w:t>
            </w:r>
            <w:r w:rsidRPr="02A6DC30" w:rsidR="53303048">
              <w:rPr>
                <w:b w:val="1"/>
                <w:bCs w:val="1"/>
              </w:rPr>
              <w:t>)</w:t>
            </w:r>
            <w:r w:rsidRPr="02A6DC30" w:rsidR="70911675">
              <w:rPr>
                <w:b w:val="1"/>
                <w:bCs w:val="1"/>
              </w:rPr>
              <w:t xml:space="preserve"> </w:t>
            </w:r>
            <w:r w:rsidRPr="02A6DC30" w:rsidR="2678F6C3">
              <w:rPr>
                <w:b w:val="1"/>
                <w:bCs w:val="1"/>
              </w:rPr>
              <w:t>S</w:t>
            </w:r>
            <w:r w:rsidRPr="02A6DC30" w:rsidR="70911675">
              <w:rPr>
                <w:b w:val="1"/>
                <w:bCs w:val="1"/>
              </w:rPr>
              <w:t>ervices</w:t>
            </w:r>
          </w:p>
          <w:p w:rsidR="4E2B8313" w:rsidP="4E2B8313" w:rsidRDefault="4E2B8313" w14:paraId="33C6CA62" w14:textId="378E29E8">
            <w:pPr>
              <w:spacing w:line="259" w:lineRule="auto"/>
              <w:rPr>
                <w:b/>
                <w:bCs/>
              </w:rPr>
            </w:pPr>
          </w:p>
        </w:tc>
        <w:tc>
          <w:tcPr>
            <w:tcW w:w="2910" w:type="dxa"/>
            <w:shd w:val="clear" w:color="auto" w:fill="FFFFFF" w:themeFill="background1"/>
            <w:tcMar/>
          </w:tcPr>
          <w:p w:rsidR="0CD8F095" w:rsidP="4E2B8313" w:rsidRDefault="0CD8F095" w14:paraId="56B24384" w14:textId="37D80D17">
            <w:pPr>
              <w:spacing w:line="259" w:lineRule="auto"/>
            </w:pPr>
            <w:r>
              <w:t>Please indicate if the individual is receiving APD Home and Community Based Services (HCBS). For definition of individual receiving APD HCBS, see OAR 411-049-0102(46).</w:t>
            </w:r>
          </w:p>
        </w:tc>
        <w:tc>
          <w:tcPr>
            <w:tcW w:w="2611" w:type="dxa"/>
            <w:shd w:val="clear" w:color="auto" w:fill="FFFFFF" w:themeFill="background1"/>
            <w:tcMar/>
          </w:tcPr>
          <w:p w:rsidR="0CD8F095" w:rsidP="4E2B8313" w:rsidRDefault="0CD8F095" w14:paraId="2B07AD70" w14:textId="1425C405">
            <w:pPr>
              <w:rPr>
                <w:color w:val="000000" w:themeColor="text1"/>
              </w:rPr>
            </w:pPr>
            <w:r w:rsidRPr="4E2B8313">
              <w:rPr>
                <w:color w:val="000000" w:themeColor="text1"/>
              </w:rPr>
              <w:t>Enter Yes (Y) if the individual received APD HCBS services during the reporting period or No (N) if not.</w:t>
            </w:r>
          </w:p>
          <w:p w:rsidR="4E2B8313" w:rsidP="4E2B8313" w:rsidRDefault="4E2B8313" w14:paraId="57E669FE" w14:textId="35F33529">
            <w:pPr>
              <w:rPr>
                <w:color w:val="000000" w:themeColor="text1"/>
              </w:rPr>
            </w:pPr>
          </w:p>
          <w:p w:rsidR="0CD8F095" w:rsidP="4E2B8313" w:rsidRDefault="0CD8F095" w14:paraId="073F78E6" w14:textId="673F6714">
            <w:pPr>
              <w:rPr>
                <w:i/>
                <w:iCs/>
                <w:color w:val="000000" w:themeColor="text1"/>
              </w:rPr>
            </w:pPr>
            <w:r w:rsidRPr="4E2B8313">
              <w:rPr>
                <w:b/>
                <w:bCs/>
                <w:i/>
                <w:iCs/>
                <w:color w:val="000000" w:themeColor="text1"/>
              </w:rPr>
              <w:t>Note:</w:t>
            </w:r>
            <w:r w:rsidRPr="4E2B8313">
              <w:rPr>
                <w:i/>
                <w:iCs/>
                <w:color w:val="000000" w:themeColor="text1"/>
              </w:rPr>
              <w:t xml:space="preserve"> Use data from APD. Do not use 834 data to report this.</w:t>
            </w:r>
          </w:p>
          <w:p w:rsidR="4E2B8313" w:rsidP="4E2B8313" w:rsidRDefault="4E2B8313" w14:paraId="3C953100" w14:textId="3C7E5EE8">
            <w:pPr>
              <w:rPr>
                <w:color w:val="000000" w:themeColor="text1"/>
              </w:rPr>
            </w:pPr>
          </w:p>
          <w:p w:rsidRPr="00021A4D" w:rsidR="3C6C17FF" w:rsidP="790D53E6" w:rsidRDefault="3C6C17FF" w14:paraId="2138A023" w14:textId="62E3BF8D">
            <w:pPr>
              <w:rPr>
                <w:b w:val="1"/>
                <w:bCs w:val="1"/>
                <w:color w:val="000000" w:themeColor="text1"/>
                <w:lang w:val="es-US"/>
              </w:rPr>
            </w:pPr>
            <w:r w:rsidRPr="790D53E6" w:rsidR="15878125">
              <w:rPr>
                <w:b w:val="1"/>
                <w:bCs w:val="1"/>
              </w:rPr>
              <w:t>Format/Value:</w:t>
            </w:r>
            <w:r w:rsidR="15878125">
              <w:rPr/>
              <w:t xml:space="preserve"> 1-digit alphabetic character</w:t>
            </w:r>
            <w:r w:rsidRPr="790D53E6" w:rsidR="15878125">
              <w:rPr>
                <w:color w:val="000000" w:themeColor="text1" w:themeTint="FF" w:themeShade="FF"/>
              </w:rPr>
              <w:t xml:space="preserve"> </w:t>
            </w:r>
            <w:r w:rsidRPr="790D53E6" w:rsidR="15878125">
              <w:rPr>
                <w:color w:val="000000" w:themeColor="text1" w:themeTint="FF" w:themeShade="FF"/>
              </w:rPr>
              <w:t>(Y or N).</w:t>
            </w:r>
            <w:r w:rsidR="15878125">
              <w:rPr/>
              <w:t xml:space="preserve"> </w:t>
            </w:r>
            <w:r w:rsidRPr="790D53E6" w:rsidR="15878125">
              <w:rPr>
                <w:lang w:val="es-US"/>
              </w:rPr>
              <w:t>‘Y’ = Yes, ‘N’ = No.</w:t>
            </w:r>
          </w:p>
          <w:p w:rsidRPr="00021A4D" w:rsidR="3C6C17FF" w:rsidP="1AECE35F" w:rsidRDefault="3C6C17FF" w14:paraId="53F068ED" w14:textId="093D229D">
            <w:pPr>
              <w:rPr>
                <w:lang w:val="es-US"/>
              </w:rPr>
            </w:pPr>
          </w:p>
        </w:tc>
        <w:tc>
          <w:tcPr>
            <w:tcW w:w="2320" w:type="dxa"/>
            <w:shd w:val="clear" w:color="auto" w:fill="FFFFFF" w:themeFill="background1"/>
            <w:tcMar/>
          </w:tcPr>
          <w:p w:rsidR="0CD8F095" w:rsidP="4E2B8313" w:rsidRDefault="0CD8F095" w14:paraId="508160C8" w14:textId="04541827">
            <w:r>
              <w:t>Yes, when applicable</w:t>
            </w:r>
            <w:r w:rsidR="283F02A7">
              <w:t>.</w:t>
            </w:r>
          </w:p>
        </w:tc>
      </w:tr>
      <w:tr w:rsidR="0F13029B" w:rsidTr="53D0BA0C" w14:paraId="23106ECE">
        <w:trPr>
          <w:trHeight w:val="300"/>
        </w:trPr>
        <w:tc>
          <w:tcPr>
            <w:tcW w:w="2550" w:type="dxa"/>
            <w:tcMar/>
          </w:tcPr>
          <w:p w:rsidR="7BB6A62B" w:rsidP="0F13029B" w:rsidRDefault="7BB6A62B" w14:paraId="3507DEB7" w14:textId="28400A85">
            <w:pPr>
              <w:spacing w:line="259" w:lineRule="auto"/>
              <w:rPr>
                <w:rFonts w:ascii="Times New Roman" w:hAnsi="Times New Roman" w:eastAsia="Times New Roman" w:cs="Times New Roman"/>
                <w:noProof w:val="0"/>
                <w:sz w:val="24"/>
                <w:szCs w:val="24"/>
                <w:lang w:val="en-US"/>
              </w:rPr>
            </w:pPr>
            <w:r w:rsidRPr="790D53E6" w:rsidR="1DF77166">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US"/>
              </w:rPr>
              <w:t>HRCC Changes</w:t>
            </w:r>
          </w:p>
          <w:p w:rsidR="0F13029B" w:rsidP="0F13029B" w:rsidRDefault="0F13029B" w14:paraId="5F14F80F" w14:textId="67FE8C28">
            <w:pPr>
              <w:pStyle w:val="Normal"/>
              <w:spacing w:line="259" w:lineRule="auto"/>
              <w:rPr>
                <w:b w:val="1"/>
                <w:bCs w:val="1"/>
                <w:color w:val="000000" w:themeColor="text1" w:themeTint="FF" w:themeShade="FF"/>
              </w:rPr>
            </w:pPr>
          </w:p>
        </w:tc>
        <w:tc>
          <w:tcPr>
            <w:tcW w:w="2910" w:type="dxa"/>
            <w:tcMar/>
          </w:tcPr>
          <w:p w:rsidR="7BB6A62B" w:rsidP="790D53E6" w:rsidRDefault="7BB6A62B" w14:paraId="3C547C49" w14:textId="5310C585">
            <w:pPr>
              <w:spacing w:line="259"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790D53E6" w:rsidR="1DF77166">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Please </w:t>
            </w:r>
            <w:r w:rsidRPr="790D53E6" w:rsidR="1DF77166">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indicate</w:t>
            </w:r>
            <w:r w:rsidRPr="790D53E6" w:rsidR="1DF77166">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the category that applies to the HRCC changes noted on the HRCC code table.</w:t>
            </w:r>
          </w:p>
          <w:p w:rsidR="0F13029B" w:rsidP="790D53E6" w:rsidRDefault="0F13029B" w14:paraId="358BE707" w14:textId="1DA0C217">
            <w:pPr>
              <w:spacing w:line="259"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p>
          <w:p w:rsidR="7BB6A62B" w:rsidP="790D53E6" w:rsidRDefault="7BB6A62B" w14:paraId="19A34317" w14:textId="310110CB">
            <w:pPr>
              <w:spacing w:line="259"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790D53E6" w:rsidR="1DF77166">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HRCC Categories:</w:t>
            </w:r>
          </w:p>
          <w:p w:rsidR="7BB6A62B" w:rsidP="790D53E6" w:rsidRDefault="7BB6A62B" w14:paraId="56DF4E11" w14:textId="2229C39C">
            <w:pPr>
              <w:pStyle w:val="ListParagraph"/>
              <w:numPr>
                <w:ilvl w:val="0"/>
                <w:numId w:val="36"/>
              </w:numPr>
              <w:spacing w:line="259"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790D53E6" w:rsidR="1DF77166">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Individuals readmitted to hospital in less than 30 days from discharge for any reason</w:t>
            </w:r>
          </w:p>
          <w:p w:rsidR="7BB6A62B" w:rsidP="790D53E6" w:rsidRDefault="7BB6A62B" w14:paraId="27CF844A" w14:textId="38E832FA">
            <w:pPr>
              <w:pStyle w:val="ListParagraph"/>
              <w:numPr>
                <w:ilvl w:val="0"/>
                <w:numId w:val="36"/>
              </w:numPr>
              <w:spacing w:line="259"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790D53E6" w:rsidR="1DF77166">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Individuals with ER visit</w:t>
            </w:r>
          </w:p>
          <w:p w:rsidR="7BB6A62B" w:rsidP="790D53E6" w:rsidRDefault="7BB6A62B" w14:paraId="69025E48" w14:textId="24D0E4BD">
            <w:pPr>
              <w:pStyle w:val="ListParagraph"/>
              <w:numPr>
                <w:ilvl w:val="0"/>
                <w:numId w:val="36"/>
              </w:numPr>
              <w:spacing w:line="259" w:lineRule="auto"/>
              <w:rPr>
                <w:b w:val="0"/>
                <w:bCs w:val="0"/>
                <w:color w:val="000000" w:themeColor="text1" w:themeTint="FF" w:themeShade="FF"/>
              </w:rPr>
            </w:pPr>
            <w:r w:rsidRPr="790D53E6" w:rsidR="1DF77166">
              <w:rPr>
                <w:b w:val="0"/>
                <w:bCs w:val="0"/>
                <w:color w:val="000000" w:themeColor="text1" w:themeTint="FF" w:themeShade="FF"/>
              </w:rPr>
              <w:t>Individuals involved in crisis services, including mobile crisis</w:t>
            </w:r>
          </w:p>
          <w:p w:rsidR="7BB6A62B" w:rsidP="790D53E6" w:rsidRDefault="7BB6A62B" w14:paraId="133517D7" w14:textId="0DDF1FB5">
            <w:pPr>
              <w:pStyle w:val="ListParagraph"/>
              <w:numPr>
                <w:ilvl w:val="0"/>
                <w:numId w:val="36"/>
              </w:numPr>
              <w:spacing w:line="259"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790D53E6" w:rsidR="1DF77166">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Individuals recently homeless or at risk for homelessness or non-placement as defined by the U.S. Department of Housing and Urban Development (HUD) in 24 CFR 91.5</w:t>
            </w:r>
          </w:p>
          <w:p w:rsidR="7BB6A62B" w:rsidP="790D53E6" w:rsidRDefault="7BB6A62B" w14:paraId="655EB150" w14:textId="50FFC86F">
            <w:pPr>
              <w:pStyle w:val="ListParagraph"/>
              <w:numPr>
                <w:ilvl w:val="0"/>
                <w:numId w:val="36"/>
              </w:numPr>
              <w:spacing w:line="259"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790D53E6" w:rsidR="1DF77166">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Two or more caregiver placements in the reporting period (specifically Residential, Long-Term Care or Adult/Child Foster Care)</w:t>
            </w:r>
          </w:p>
          <w:p w:rsidR="7BB6A62B" w:rsidP="790D53E6" w:rsidRDefault="7BB6A62B" w14:paraId="5ABDE5BF" w14:textId="03022BA6">
            <w:pPr>
              <w:pStyle w:val="ListParagraph"/>
              <w:numPr>
                <w:ilvl w:val="0"/>
                <w:numId w:val="36"/>
              </w:numPr>
              <w:spacing w:line="259"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790D53E6" w:rsidR="1DF77166">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Individuals discharged from carceral settings (Including state, federal prisons, local jail or correctional facilities, tribal correctional </w:t>
            </w:r>
            <w:r w:rsidRPr="790D53E6" w:rsidR="1DF77166">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facilities</w:t>
            </w:r>
            <w:r w:rsidRPr="790D53E6" w:rsidR="1DF77166">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and juvenile detention)  </w:t>
            </w:r>
          </w:p>
          <w:p w:rsidR="7BB6A62B" w:rsidP="790D53E6" w:rsidRDefault="7BB6A62B" w14:paraId="41C0F779" w14:textId="0BE92B5D">
            <w:pPr>
              <w:pStyle w:val="ListParagraph"/>
              <w:numPr>
                <w:ilvl w:val="0"/>
                <w:numId w:val="36"/>
              </w:numPr>
              <w:spacing w:line="259"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790D53E6" w:rsidR="1DF77166">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Individuals discharged from Oregon State Hospital (OSH)  </w:t>
            </w:r>
          </w:p>
          <w:p w:rsidR="0F13029B" w:rsidP="0F13029B" w:rsidRDefault="0F13029B" w14:paraId="0F67D335" w14:textId="6356CFA9">
            <w:pPr>
              <w:pStyle w:val="Normal"/>
              <w:spacing w:line="259" w:lineRule="auto"/>
              <w:rPr>
                <w:color w:val="000000" w:themeColor="text1" w:themeTint="FF" w:themeShade="FF"/>
              </w:rPr>
            </w:pPr>
          </w:p>
        </w:tc>
        <w:tc>
          <w:tcPr>
            <w:tcW w:w="2611" w:type="dxa"/>
            <w:tcMar/>
          </w:tcPr>
          <w:p w:rsidR="7BB6A62B" w:rsidP="790D53E6" w:rsidRDefault="7BB6A62B" w14:paraId="6EBC9BB6" w14:textId="37FD45AA">
            <w:pPr>
              <w:spacing w:line="259"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790D53E6" w:rsidR="1DF77166">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Enter the </w:t>
            </w:r>
            <w:r w:rsidRPr="790D53E6" w:rsidR="1DF77166">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appropriate category</w:t>
            </w:r>
            <w:r w:rsidRPr="790D53E6" w:rsidR="1DF77166">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w:t>
            </w:r>
            <w:r w:rsidRPr="790D53E6" w:rsidR="1DF77166">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i.e.</w:t>
            </w:r>
            <w:r w:rsidRPr="790D53E6" w:rsidR="1DF77166">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HRCCID that applies to the categories in the </w:t>
            </w:r>
            <w:r w:rsidRPr="790D53E6" w:rsidR="1DF77166">
              <w:rPr>
                <w:rFonts w:ascii="Times New Roman" w:hAnsi="Times New Roman" w:eastAsia="Times New Roman" w:cs="Times New Roman"/>
                <w:b w:val="0"/>
                <w:bCs w:val="0"/>
                <w:i w:val="1"/>
                <w:iCs w:val="1"/>
                <w:caps w:val="0"/>
                <w:smallCaps w:val="0"/>
                <w:noProof w:val="0"/>
                <w:color w:val="000000" w:themeColor="text1" w:themeTint="FF" w:themeShade="FF"/>
                <w:sz w:val="24"/>
                <w:szCs w:val="24"/>
                <w:lang w:val="en-US"/>
              </w:rPr>
              <w:t>Care Coordination Report Code Sheet 2025</w:t>
            </w:r>
            <w:r w:rsidRPr="790D53E6" w:rsidR="1DF77166">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w:t>
            </w:r>
          </w:p>
          <w:p w:rsidR="7BB6A62B" w:rsidP="790D53E6" w:rsidRDefault="7BB6A62B" w14:paraId="2FF7B137" w14:textId="2474DC39">
            <w:pPr>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790D53E6" w:rsidR="1DF77166">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w:t>
            </w:r>
          </w:p>
          <w:p w:rsidR="7BB6A62B" w:rsidP="790D53E6" w:rsidRDefault="7BB6A62B" w14:paraId="7A2F18B4" w14:textId="015DA650">
            <w:pPr>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790D53E6" w:rsidR="1DF77166">
              <w:rPr>
                <w:rFonts w:ascii="Times New Roman" w:hAnsi="Times New Roman" w:eastAsia="Times New Roman" w:cs="Times New Roman"/>
                <w:b w:val="1"/>
                <w:bCs w:val="1"/>
                <w:i w:val="1"/>
                <w:iCs w:val="1"/>
                <w:caps w:val="0"/>
                <w:smallCaps w:val="0"/>
                <w:noProof w:val="0"/>
                <w:color w:val="000000" w:themeColor="text1" w:themeTint="FF" w:themeShade="FF"/>
                <w:sz w:val="24"/>
                <w:szCs w:val="24"/>
                <w:lang w:val="en-US"/>
              </w:rPr>
              <w:t>Note:</w:t>
            </w:r>
            <w:r w:rsidRPr="790D53E6" w:rsidR="1DF77166">
              <w:rPr>
                <w:rFonts w:ascii="Times New Roman" w:hAnsi="Times New Roman" w:eastAsia="Times New Roman" w:cs="Times New Roman"/>
                <w:b w:val="0"/>
                <w:bCs w:val="0"/>
                <w:i w:val="1"/>
                <w:iCs w:val="1"/>
                <w:caps w:val="0"/>
                <w:smallCaps w:val="0"/>
                <w:noProof w:val="0"/>
                <w:color w:val="000000" w:themeColor="text1" w:themeTint="FF" w:themeShade="FF"/>
                <w:sz w:val="24"/>
                <w:szCs w:val="24"/>
                <w:lang w:val="en-US"/>
              </w:rPr>
              <w:t xml:space="preserve"> If this occurred multiple times within the reporting period, record each instance on a separate line.</w:t>
            </w:r>
          </w:p>
          <w:p w:rsidR="0F13029B" w:rsidP="790D53E6" w:rsidRDefault="0F13029B" w14:paraId="3A03F088" w14:textId="11D9A102">
            <w:pPr>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p>
          <w:p w:rsidR="7BB6A62B" w:rsidP="790D53E6" w:rsidRDefault="7BB6A62B" w14:paraId="4387AF90" w14:textId="07E89F6F">
            <w:pPr>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790D53E6" w:rsidR="1DF77166">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US"/>
              </w:rPr>
              <w:t xml:space="preserve">Format/Value: </w:t>
            </w:r>
            <w:r w:rsidRPr="790D53E6" w:rsidR="1DF77166">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1-digit numeric character / present in ‘HRCC’ code table, ‘HRCCID’ column.</w:t>
            </w:r>
          </w:p>
          <w:p w:rsidR="0F13029B" w:rsidP="790D53E6" w:rsidRDefault="0F13029B" w14:paraId="3E20E86D" w14:textId="73506F35">
            <w:pPr>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p>
          <w:p w:rsidR="7BB6A62B" w:rsidP="790D53E6" w:rsidRDefault="7BB6A62B" w14:paraId="2971F24C" w14:textId="45A35F5A">
            <w:pPr>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790D53E6" w:rsidR="1DF77166">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US"/>
              </w:rPr>
              <w:t>Null Value:</w:t>
            </w:r>
            <w:r w:rsidRPr="790D53E6" w:rsidR="1DF77166">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Blank – do not use NA, N/A, or other conventions.</w:t>
            </w:r>
          </w:p>
          <w:p w:rsidR="0F13029B" w:rsidP="0F13029B" w:rsidRDefault="0F13029B" w14:paraId="3978E151" w14:textId="3426BA36">
            <w:pPr>
              <w:pStyle w:val="Normal"/>
              <w:rPr>
                <w:color w:val="000000" w:themeColor="text1" w:themeTint="FF" w:themeShade="FF"/>
              </w:rPr>
            </w:pPr>
          </w:p>
        </w:tc>
        <w:tc>
          <w:tcPr>
            <w:tcW w:w="2320" w:type="dxa"/>
            <w:tcMar/>
          </w:tcPr>
          <w:p w:rsidR="7BB6A62B" w:rsidP="0F13029B" w:rsidRDefault="7BB6A62B" w14:paraId="67E569BA" w14:textId="063DE666">
            <w:pPr>
              <w:rPr>
                <w:rFonts w:ascii="Times New Roman" w:hAnsi="Times New Roman" w:eastAsia="Times New Roman" w:cs="Times New Roman"/>
                <w:noProof w:val="0"/>
                <w:sz w:val="24"/>
                <w:szCs w:val="24"/>
                <w:lang w:val="en-US"/>
              </w:rPr>
            </w:pPr>
            <w:r w:rsidRPr="790D53E6" w:rsidR="1DF77166">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Yes, when applicable.</w:t>
            </w:r>
          </w:p>
          <w:p w:rsidR="0F13029B" w:rsidP="0F13029B" w:rsidRDefault="0F13029B" w14:paraId="49D70FDF" w14:textId="1EB6D152">
            <w:pPr>
              <w:pStyle w:val="Normal"/>
            </w:pPr>
          </w:p>
        </w:tc>
      </w:tr>
      <w:tr w:rsidR="53D0BA0C" w:rsidTr="53D0BA0C" w14:paraId="17E66B4D">
        <w:trPr>
          <w:trHeight w:val="300"/>
        </w:trPr>
        <w:tc>
          <w:tcPr>
            <w:tcW w:w="2550" w:type="dxa"/>
            <w:shd w:val="clear" w:color="auto" w:fill="FFFFFF" w:themeFill="background1"/>
            <w:tcMar/>
          </w:tcPr>
          <w:p w:rsidR="4BC71E2D" w:rsidP="53D0BA0C" w:rsidRDefault="4BC71E2D" w14:paraId="5366024D" w14:textId="43CCD1DF">
            <w:pPr>
              <w:pStyle w:val="Normal"/>
              <w:spacing w:line="259" w:lineRule="auto"/>
              <w:rPr>
                <w:b w:val="1"/>
                <w:bCs w:val="1"/>
              </w:rPr>
            </w:pPr>
            <w:r w:rsidRPr="53D0BA0C" w:rsidR="4BC71E2D">
              <w:rPr>
                <w:b w:val="1"/>
                <w:bCs w:val="1"/>
              </w:rPr>
              <w:t>Date HRCC Changes Occurred</w:t>
            </w:r>
          </w:p>
        </w:tc>
        <w:tc>
          <w:tcPr>
            <w:tcW w:w="2910" w:type="dxa"/>
            <w:shd w:val="clear" w:color="auto" w:fill="FFFFFF" w:themeFill="background1"/>
            <w:tcMar/>
          </w:tcPr>
          <w:p w:rsidR="135F91A1" w:rsidP="53D0BA0C" w:rsidRDefault="135F91A1" w14:paraId="6A6E14DE" w14:textId="09E8A17E">
            <w:pPr>
              <w:pStyle w:val="Normal"/>
              <w:spacing w:line="259" w:lineRule="auto"/>
            </w:pPr>
            <w:r w:rsidR="135F91A1">
              <w:rPr/>
              <w:t xml:space="preserve">Please </w:t>
            </w:r>
            <w:r w:rsidR="135F91A1">
              <w:rPr/>
              <w:t>indicate</w:t>
            </w:r>
            <w:r w:rsidR="135F91A1">
              <w:rPr/>
              <w:t xml:space="preserve"> the date</w:t>
            </w:r>
            <w:r w:rsidR="4CEBE193">
              <w:rPr/>
              <w:t>(s)</w:t>
            </w:r>
            <w:r w:rsidR="135F91A1">
              <w:rPr/>
              <w:t xml:space="preserve"> of each</w:t>
            </w:r>
            <w:r w:rsidR="27EB235D">
              <w:rPr/>
              <w:t xml:space="preserve"> HRCC </w:t>
            </w:r>
            <w:r w:rsidR="27EB235D">
              <w:rPr/>
              <w:t>Change</w:t>
            </w:r>
            <w:r w:rsidR="60E55B71">
              <w:rPr/>
              <w:t>(</w:t>
            </w:r>
            <w:r w:rsidR="60E55B71">
              <w:rPr/>
              <w:t>s).</w:t>
            </w:r>
          </w:p>
        </w:tc>
        <w:tc>
          <w:tcPr>
            <w:tcW w:w="2611" w:type="dxa"/>
            <w:shd w:val="clear" w:color="auto" w:fill="FFFFFF" w:themeFill="background1"/>
            <w:tcMar/>
          </w:tcPr>
          <w:p w:rsidR="60E55B71" w:rsidP="53D0BA0C" w:rsidRDefault="60E55B71" w14:paraId="6479232D" w14:textId="0542EEB1">
            <w:pPr>
              <w:spacing w:line="259"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53D0BA0C" w:rsidR="60E55B71">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Enter the date for the HRCC change indicated in the HRCC Changes column.</w:t>
            </w:r>
          </w:p>
          <w:p w:rsidR="60E55B71" w:rsidP="53D0BA0C" w:rsidRDefault="60E55B71" w14:paraId="192A397A" w14:textId="1E952FBD">
            <w:pPr>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53D0BA0C" w:rsidR="60E55B71">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w:t>
            </w:r>
          </w:p>
          <w:p w:rsidR="60E55B71" w:rsidP="53D0BA0C" w:rsidRDefault="60E55B71" w14:paraId="310C330A" w14:textId="6DEF4031">
            <w:pPr>
              <w:spacing w:line="259"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53D0BA0C" w:rsidR="60E55B71">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US"/>
              </w:rPr>
              <w:t>Format/Value:</w:t>
            </w:r>
            <w:r w:rsidRPr="53D0BA0C" w:rsidR="60E55B71">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MM/DD/YYYY (e.g., 01/01/2025).</w:t>
            </w:r>
          </w:p>
        </w:tc>
        <w:tc>
          <w:tcPr>
            <w:tcW w:w="2320" w:type="dxa"/>
            <w:shd w:val="clear" w:color="auto" w:fill="FFFFFF" w:themeFill="background1"/>
            <w:tcMar/>
          </w:tcPr>
          <w:p w:rsidR="60E55B71" w:rsidP="53D0BA0C" w:rsidRDefault="60E55B71" w14:paraId="224A863A" w14:textId="2CAE2069">
            <w:pPr>
              <w:rPr>
                <w:rFonts w:ascii="Times New Roman" w:hAnsi="Times New Roman" w:eastAsia="Times New Roman" w:cs="Times New Roman"/>
                <w:noProof w:val="0"/>
                <w:sz w:val="24"/>
                <w:szCs w:val="24"/>
                <w:lang w:val="en-US"/>
              </w:rPr>
            </w:pPr>
            <w:r w:rsidRPr="53D0BA0C" w:rsidR="60E55B71">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Yes, when HRCC Changes is not blank.</w:t>
            </w:r>
          </w:p>
          <w:p w:rsidR="53D0BA0C" w:rsidP="53D0BA0C" w:rsidRDefault="53D0BA0C" w14:paraId="49798CC4" w14:textId="6F3CBB0D">
            <w:pPr>
              <w:pStyle w:val="Normal"/>
            </w:pPr>
          </w:p>
        </w:tc>
      </w:tr>
      <w:tr w:rsidR="00DF6794" w:rsidTr="53D0BA0C" w14:paraId="1B32959E" w14:textId="77777777">
        <w:trPr>
          <w:trHeight w:val="300"/>
        </w:trPr>
        <w:tc>
          <w:tcPr>
            <w:tcW w:w="2550" w:type="dxa"/>
            <w:shd w:val="clear" w:color="auto" w:fill="FFFFFF" w:themeFill="background1"/>
            <w:tcMar/>
          </w:tcPr>
          <w:p w:rsidR="00DF6794" w:rsidP="00DF6794" w:rsidRDefault="169E945A" w14:paraId="0E9B356F" w14:textId="28CA4A7D">
            <w:pPr>
              <w:spacing w:line="259" w:lineRule="auto"/>
              <w:rPr>
                <w:b/>
                <w:bCs/>
              </w:rPr>
            </w:pPr>
            <w:r w:rsidRPr="1AECE35F">
              <w:rPr>
                <w:b/>
                <w:bCs/>
              </w:rPr>
              <w:t>Individuals in a Residential</w:t>
            </w:r>
            <w:r w:rsidRPr="1AECE35F" w:rsidR="062F4CDE">
              <w:rPr>
                <w:b/>
                <w:bCs/>
              </w:rPr>
              <w:t xml:space="preserve"> or Long-Term</w:t>
            </w:r>
            <w:r w:rsidRPr="1AECE35F">
              <w:rPr>
                <w:b/>
                <w:bCs/>
              </w:rPr>
              <w:t xml:space="preserve"> Care Setting </w:t>
            </w:r>
          </w:p>
        </w:tc>
        <w:tc>
          <w:tcPr>
            <w:tcW w:w="2910" w:type="dxa"/>
            <w:shd w:val="clear" w:color="auto" w:fill="FFFFFF" w:themeFill="background1"/>
            <w:tcMar/>
          </w:tcPr>
          <w:p w:rsidR="00DF6794" w:rsidP="36812E89" w:rsidRDefault="169E945A" w14:paraId="44825866" w14:textId="7D304077">
            <w:pPr>
              <w:spacing w:line="259" w:lineRule="auto"/>
            </w:pPr>
            <w:r>
              <w:t xml:space="preserve">Please indicate if an individual was in a Residential </w:t>
            </w:r>
            <w:r w:rsidR="22E1017C">
              <w:t xml:space="preserve">or Long-Term </w:t>
            </w:r>
            <w:r>
              <w:t>Care Setting during the reporting period</w:t>
            </w:r>
            <w:r w:rsidR="26683A72">
              <w:t xml:space="preserve">. </w:t>
            </w:r>
          </w:p>
          <w:p w:rsidR="4E2B8313" w:rsidP="4E2B8313" w:rsidRDefault="4E2B8313" w14:paraId="0E2B2CD1" w14:textId="6B5439C9">
            <w:pPr>
              <w:spacing w:line="259" w:lineRule="auto"/>
            </w:pPr>
          </w:p>
          <w:p w:rsidR="26683A72" w:rsidP="4E2B8313" w:rsidRDefault="26683A72" w14:paraId="40F81465" w14:textId="348ECCA0">
            <w:pPr>
              <w:spacing w:line="259" w:lineRule="auto"/>
              <w:rPr>
                <w:b/>
                <w:bCs/>
              </w:rPr>
            </w:pPr>
            <w:r w:rsidRPr="4E2B8313">
              <w:rPr>
                <w:b/>
                <w:bCs/>
              </w:rPr>
              <w:t>Long-Term Care settings are defined in</w:t>
            </w:r>
            <w:r w:rsidRPr="4E2B8313" w:rsidR="4ECF275B">
              <w:rPr>
                <w:b/>
                <w:bCs/>
              </w:rPr>
              <w:t>:</w:t>
            </w:r>
          </w:p>
          <w:p w:rsidR="26683A72" w:rsidP="4E2B8313" w:rsidRDefault="26683A72" w14:paraId="37A8D493" w14:textId="1D5D4599">
            <w:pPr>
              <w:spacing w:line="259" w:lineRule="auto"/>
            </w:pPr>
            <w:r>
              <w:t>OAR 411-054-0005(12)</w:t>
            </w:r>
            <w:r w:rsidR="77F07F99">
              <w:t xml:space="preserve"> and (56)</w:t>
            </w:r>
            <w:r>
              <w:t xml:space="preserve"> </w:t>
            </w:r>
          </w:p>
          <w:p w:rsidR="767305CD" w:rsidP="4E2B8313" w:rsidRDefault="767305CD" w14:paraId="197574F6" w14:textId="70ADBD23">
            <w:pPr>
              <w:spacing w:line="259" w:lineRule="auto"/>
            </w:pPr>
            <w:r>
              <w:t xml:space="preserve">OAR </w:t>
            </w:r>
            <w:r w:rsidRPr="4E2B8313">
              <w:rPr>
                <w:color w:val="000000" w:themeColor="text1"/>
              </w:rPr>
              <w:t>411-069-0000(8</w:t>
            </w:r>
            <w:r w:rsidRPr="08C2A18E">
              <w:rPr>
                <w:color w:val="000000" w:themeColor="text1"/>
              </w:rPr>
              <w:t>)</w:t>
            </w:r>
            <w:r w:rsidRPr="08C2A18E" w:rsidR="3C68DC14">
              <w:rPr>
                <w:color w:val="000000" w:themeColor="text1"/>
              </w:rPr>
              <w:t>.</w:t>
            </w:r>
          </w:p>
          <w:p w:rsidR="4E2B8313" w:rsidP="4E2B8313" w:rsidRDefault="4E2B8313" w14:paraId="4AB1B9C7" w14:textId="7C5D85C9">
            <w:pPr>
              <w:spacing w:line="259" w:lineRule="auto"/>
            </w:pPr>
          </w:p>
          <w:p w:rsidR="55380B7C" w:rsidP="4E2B8313" w:rsidRDefault="55380B7C" w14:paraId="119F498A" w14:textId="36EFFA55">
            <w:pPr>
              <w:spacing w:line="259" w:lineRule="auto"/>
              <w:rPr>
                <w:b/>
                <w:bCs/>
              </w:rPr>
            </w:pPr>
            <w:r w:rsidRPr="4E2B8313">
              <w:rPr>
                <w:b/>
                <w:bCs/>
              </w:rPr>
              <w:t>Residential settings are defined in:</w:t>
            </w:r>
          </w:p>
          <w:p w:rsidR="55380B7C" w:rsidP="4E2B8313" w:rsidRDefault="55380B7C" w14:paraId="571E2E8A" w14:textId="3D48A480">
            <w:pPr>
              <w:spacing w:line="259" w:lineRule="auto"/>
            </w:pPr>
            <w:r>
              <w:t>OAR 309-035</w:t>
            </w:r>
            <w:r w:rsidR="7C063E67">
              <w:t>-0100 (77), (78) and (82)</w:t>
            </w:r>
          </w:p>
          <w:p w:rsidR="7C063E67" w:rsidP="4E2B8313" w:rsidRDefault="7C063E67" w14:paraId="438DC74E" w14:textId="01DC16A3">
            <w:pPr>
              <w:spacing w:line="259" w:lineRule="auto"/>
            </w:pPr>
            <w:r>
              <w:t>OAR 309-018-0105 (127) and (128)</w:t>
            </w:r>
          </w:p>
          <w:p w:rsidR="5EF99C96" w:rsidP="4E2B8313" w:rsidRDefault="5EF99C96" w14:paraId="37CA9B5E" w14:textId="11011302">
            <w:pPr>
              <w:spacing w:line="259" w:lineRule="auto"/>
            </w:pPr>
            <w:r>
              <w:t>OAR 411-325-0020(2)</w:t>
            </w:r>
          </w:p>
          <w:p w:rsidR="5EF99C96" w:rsidP="4E2B8313" w:rsidRDefault="5EF99C96" w14:paraId="44D6B397" w14:textId="07FA1AA8">
            <w:pPr>
              <w:spacing w:line="259" w:lineRule="auto"/>
            </w:pPr>
            <w:r>
              <w:t>OAR 411-054-0005(90)</w:t>
            </w:r>
            <w:r w:rsidR="699220C6">
              <w:t>.</w:t>
            </w:r>
          </w:p>
          <w:p w:rsidR="00DF6794" w:rsidP="00DF6794" w:rsidRDefault="00DF6794" w14:paraId="59582EED" w14:textId="31A15870"/>
        </w:tc>
        <w:tc>
          <w:tcPr>
            <w:tcW w:w="2611" w:type="dxa"/>
            <w:shd w:val="clear" w:color="auto" w:fill="FFFFFF" w:themeFill="background1"/>
            <w:tcMar/>
          </w:tcPr>
          <w:p w:rsidR="00DF6794" w:rsidP="00DF6794" w:rsidRDefault="169E945A" w14:paraId="205A0D4D" w14:textId="07A84FDE">
            <w:pPr>
              <w:rPr>
                <w:color w:val="000000" w:themeColor="text1"/>
              </w:rPr>
            </w:pPr>
            <w:r w:rsidRPr="36812E89">
              <w:rPr>
                <w:color w:val="000000" w:themeColor="text1"/>
              </w:rPr>
              <w:t xml:space="preserve">Enter Yes (Y) if the individual was in a Residential </w:t>
            </w:r>
            <w:r w:rsidRPr="36812E89" w:rsidR="76E265F2">
              <w:rPr>
                <w:color w:val="000000" w:themeColor="text1"/>
              </w:rPr>
              <w:t xml:space="preserve">or Long-Term </w:t>
            </w:r>
            <w:r w:rsidRPr="36812E89">
              <w:rPr>
                <w:color w:val="000000" w:themeColor="text1"/>
              </w:rPr>
              <w:t>Care Setting during the reporting period or No (N) if not.</w:t>
            </w:r>
          </w:p>
          <w:p w:rsidR="00DF6794" w:rsidP="00DF6794" w:rsidRDefault="00DF6794" w14:paraId="1C4A52FF" w14:textId="77777777">
            <w:pPr>
              <w:rPr>
                <w:color w:val="000000" w:themeColor="text1"/>
              </w:rPr>
            </w:pPr>
          </w:p>
          <w:p w:rsidR="465A1D97" w:rsidP="749566A3" w:rsidRDefault="465A1D97" w14:paraId="64AAB97B" w14:textId="5F0FD9D4">
            <w:pPr>
              <w:rPr>
                <w:b/>
                <w:bCs/>
                <w:color w:val="000000" w:themeColor="text1"/>
                <w:lang w:val="es-ES"/>
              </w:rPr>
            </w:pPr>
            <w:r w:rsidRPr="4E2B8313">
              <w:rPr>
                <w:b/>
                <w:bCs/>
              </w:rPr>
              <w:t>Format/Value:</w:t>
            </w:r>
            <w:r>
              <w:t xml:space="preserve"> 1-digit alphabetic character </w:t>
            </w:r>
            <w:r w:rsidRPr="2934A43F">
              <w:rPr>
                <w:color w:val="000000" w:themeColor="text1"/>
              </w:rPr>
              <w:t>(Y or N).</w:t>
            </w:r>
            <w:r w:rsidDel="465A1D97">
              <w:t xml:space="preserve"> </w:t>
            </w:r>
            <w:r w:rsidRPr="749566A3" w:rsidDel="465A1D97">
              <w:rPr>
                <w:lang w:val="es-ES"/>
              </w:rPr>
              <w:t>‘Y’ = Yes, ‘N’ = No.</w:t>
            </w:r>
          </w:p>
          <w:p w:rsidR="00DF6794" w:rsidP="00DF6794" w:rsidRDefault="00DF6794" w14:paraId="09103F17" w14:textId="02FA94E7"/>
        </w:tc>
        <w:tc>
          <w:tcPr>
            <w:tcW w:w="2320" w:type="dxa"/>
            <w:shd w:val="clear" w:color="auto" w:fill="FFFFFF" w:themeFill="background1"/>
            <w:tcMar/>
          </w:tcPr>
          <w:p w:rsidR="00DF6794" w:rsidP="00DF6794" w:rsidRDefault="5BFBB91D" w14:paraId="5DCBB690" w14:textId="65F951D6">
            <w:r>
              <w:t>Yes, when applicable</w:t>
            </w:r>
            <w:r w:rsidR="256C267D">
              <w:t>.</w:t>
            </w:r>
          </w:p>
        </w:tc>
      </w:tr>
      <w:tr w:rsidR="00DF6794" w:rsidTr="53D0BA0C" w14:paraId="2C3F33CB" w14:textId="77777777">
        <w:trPr>
          <w:trHeight w:val="300"/>
        </w:trPr>
        <w:tc>
          <w:tcPr>
            <w:tcW w:w="2550" w:type="dxa"/>
            <w:shd w:val="clear" w:color="auto" w:fill="FFFFFF" w:themeFill="background1"/>
            <w:tcMar/>
          </w:tcPr>
          <w:p w:rsidR="00DF6794" w:rsidP="00DF6794" w:rsidRDefault="169E945A" w14:paraId="1C78F56C" w14:textId="1BA7F8F2">
            <w:pPr>
              <w:spacing w:line="259" w:lineRule="auto"/>
              <w:rPr>
                <w:b/>
                <w:bCs/>
              </w:rPr>
            </w:pPr>
            <w:r w:rsidRPr="6F9B70E8">
              <w:rPr>
                <w:b/>
                <w:bCs/>
              </w:rPr>
              <w:t xml:space="preserve">Adults in Foster </w:t>
            </w:r>
            <w:r w:rsidRPr="6F9B70E8" w:rsidR="47459C6B">
              <w:rPr>
                <w:b/>
                <w:bCs/>
              </w:rPr>
              <w:t>Home Settings</w:t>
            </w:r>
            <w:r w:rsidRPr="6F9B70E8" w:rsidR="67E85CDA">
              <w:rPr>
                <w:b/>
                <w:bCs/>
              </w:rPr>
              <w:t xml:space="preserve"> (formerly Adult Foster Care)</w:t>
            </w:r>
          </w:p>
          <w:p w:rsidR="00DF6794" w:rsidP="00DF6794" w:rsidRDefault="00DF6794" w14:paraId="2D3E60AC" w14:textId="4FC3672F">
            <w:pPr>
              <w:spacing w:line="259" w:lineRule="auto"/>
              <w:rPr>
                <w:b/>
                <w:bCs/>
              </w:rPr>
            </w:pPr>
          </w:p>
        </w:tc>
        <w:tc>
          <w:tcPr>
            <w:tcW w:w="2910" w:type="dxa"/>
            <w:shd w:val="clear" w:color="auto" w:fill="FFFFFF" w:themeFill="background1"/>
            <w:tcMar/>
          </w:tcPr>
          <w:p w:rsidR="308DB392" w:rsidP="36812E89" w:rsidRDefault="308DB392" w14:paraId="65791574" w14:textId="28E39FCA">
            <w:pPr>
              <w:spacing w:line="259" w:lineRule="auto"/>
            </w:pPr>
            <w:r>
              <w:t xml:space="preserve">Please indicate if an individual was in </w:t>
            </w:r>
            <w:r w:rsidR="169C6AF3">
              <w:t>a foster home setting</w:t>
            </w:r>
            <w:r>
              <w:t xml:space="preserve"> during the reporting period</w:t>
            </w:r>
            <w:r w:rsidR="41BC8DD5">
              <w:t>.</w:t>
            </w:r>
          </w:p>
          <w:p w:rsidR="36812E89" w:rsidP="36812E89" w:rsidRDefault="36812E89" w14:paraId="614006D5" w14:textId="3ABF4646">
            <w:pPr>
              <w:spacing w:line="259" w:lineRule="auto"/>
            </w:pPr>
          </w:p>
          <w:p w:rsidR="00DF6794" w:rsidP="4E2B8313" w:rsidRDefault="617706AD" w14:paraId="67E1D0DD" w14:textId="26ECAD78">
            <w:pPr>
              <w:spacing w:line="259" w:lineRule="auto"/>
              <w:rPr>
                <w:b/>
                <w:bCs/>
              </w:rPr>
            </w:pPr>
            <w:r w:rsidRPr="6F9B70E8">
              <w:rPr>
                <w:b/>
                <w:bCs/>
              </w:rPr>
              <w:t xml:space="preserve">Adult Foster </w:t>
            </w:r>
            <w:r w:rsidRPr="6F9B70E8" w:rsidR="703D9E50">
              <w:rPr>
                <w:b/>
                <w:bCs/>
              </w:rPr>
              <w:t>Home</w:t>
            </w:r>
            <w:r w:rsidRPr="6F9B70E8">
              <w:rPr>
                <w:b/>
                <w:bCs/>
              </w:rPr>
              <w:t xml:space="preserve"> settings are defined in:</w:t>
            </w:r>
          </w:p>
          <w:p w:rsidR="00DF6794" w:rsidP="00DF6794" w:rsidRDefault="617706AD" w14:paraId="5BE89332" w14:textId="0C245F2F">
            <w:pPr>
              <w:spacing w:line="259" w:lineRule="auto"/>
            </w:pPr>
            <w:r>
              <w:t>OAR 411-360-0020 (1) and (2)</w:t>
            </w:r>
          </w:p>
          <w:p w:rsidR="00DF6794" w:rsidP="00DF6794" w:rsidRDefault="7E2A2037" w14:paraId="7C927DD7" w14:textId="38C26C6C">
            <w:pPr>
              <w:spacing w:line="259" w:lineRule="auto"/>
            </w:pPr>
            <w:r>
              <w:t>OAR 411-049-0102 (6)</w:t>
            </w:r>
          </w:p>
          <w:p w:rsidR="00DF6794" w:rsidP="00DF6794" w:rsidRDefault="7E2A2037" w14:paraId="70AECB61" w14:textId="2A4DE382">
            <w:pPr>
              <w:spacing w:line="259" w:lineRule="auto"/>
            </w:pPr>
            <w:r>
              <w:t>OAR 309-040-0305(6)</w:t>
            </w:r>
          </w:p>
        </w:tc>
        <w:tc>
          <w:tcPr>
            <w:tcW w:w="2611" w:type="dxa"/>
            <w:shd w:val="clear" w:color="auto" w:fill="FFFFFF" w:themeFill="background1"/>
            <w:tcMar/>
          </w:tcPr>
          <w:p w:rsidR="00DF6794" w:rsidP="00DF6794" w:rsidRDefault="169E945A" w14:paraId="6217476F" w14:textId="128D4590">
            <w:pPr>
              <w:rPr>
                <w:color w:val="000000" w:themeColor="text1"/>
              </w:rPr>
            </w:pPr>
            <w:r w:rsidRPr="6F9B70E8">
              <w:rPr>
                <w:color w:val="000000" w:themeColor="text1"/>
              </w:rPr>
              <w:t xml:space="preserve">Enter Yes (Y) if the individual </w:t>
            </w:r>
            <w:r w:rsidRPr="6F9B70E8" w:rsidR="54397FAA">
              <w:rPr>
                <w:color w:val="000000" w:themeColor="text1"/>
              </w:rPr>
              <w:t>was in</w:t>
            </w:r>
            <w:r w:rsidRPr="6F9B70E8">
              <w:rPr>
                <w:color w:val="000000" w:themeColor="text1"/>
              </w:rPr>
              <w:t xml:space="preserve"> </w:t>
            </w:r>
            <w:r w:rsidRPr="6F9B70E8" w:rsidR="53C62070">
              <w:rPr>
                <w:color w:val="000000" w:themeColor="text1"/>
              </w:rPr>
              <w:t>a foster home setting</w:t>
            </w:r>
            <w:r w:rsidRPr="6F9B70E8">
              <w:rPr>
                <w:color w:val="000000" w:themeColor="text1"/>
              </w:rPr>
              <w:t xml:space="preserve"> during the reporting period or No (N) if not.</w:t>
            </w:r>
          </w:p>
          <w:p w:rsidR="00DF6794" w:rsidP="36812E89" w:rsidRDefault="00DF6794" w14:paraId="036B0547" w14:textId="67AE14AA">
            <w:pPr>
              <w:spacing w:line="259" w:lineRule="auto"/>
            </w:pPr>
          </w:p>
          <w:p w:rsidR="00DF6794" w:rsidP="4E2B8313" w:rsidRDefault="545204F2" w14:paraId="0674AF7F" w14:textId="64E2A44D">
            <w:pPr>
              <w:rPr>
                <w:b/>
                <w:color w:val="000000" w:themeColor="text1"/>
                <w:lang w:val="es-ES"/>
              </w:rPr>
            </w:pPr>
            <w:r w:rsidRPr="4E2B8313">
              <w:rPr>
                <w:b/>
                <w:bCs/>
              </w:rPr>
              <w:t>Format/Value:</w:t>
            </w:r>
            <w:r>
              <w:t xml:space="preserve"> 1-digit alphabetic character</w:t>
            </w:r>
            <w:r w:rsidRPr="67511606">
              <w:rPr>
                <w:color w:val="000000" w:themeColor="text1"/>
              </w:rPr>
              <w:t xml:space="preserve"> </w:t>
            </w:r>
            <w:r w:rsidRPr="4E2B8313">
              <w:rPr>
                <w:color w:val="000000" w:themeColor="text1"/>
              </w:rPr>
              <w:t>(Y or N).</w:t>
            </w:r>
            <w:r>
              <w:t xml:space="preserve"> ‘Y’ = Yes, ‘N’ = No.</w:t>
            </w:r>
          </w:p>
        </w:tc>
        <w:tc>
          <w:tcPr>
            <w:tcW w:w="2320" w:type="dxa"/>
            <w:shd w:val="clear" w:color="auto" w:fill="FFFFFF" w:themeFill="background1"/>
            <w:tcMar/>
          </w:tcPr>
          <w:p w:rsidR="36812E89" w:rsidP="36812E89" w:rsidRDefault="371F0B36" w14:paraId="50EFB112" w14:textId="06F61088">
            <w:pPr>
              <w:spacing w:line="259" w:lineRule="auto"/>
            </w:pPr>
            <w:r>
              <w:t>Yes, when applicable</w:t>
            </w:r>
            <w:r w:rsidR="559DF458">
              <w:t>.</w:t>
            </w:r>
          </w:p>
          <w:p w:rsidR="00DF6794" w:rsidP="00DF6794" w:rsidRDefault="00DF6794" w14:paraId="4C6A9FFE" w14:textId="70EED513">
            <w:pPr>
              <w:spacing w:line="259" w:lineRule="auto"/>
              <w:rPr>
                <w:b/>
                <w:bCs/>
              </w:rPr>
            </w:pPr>
          </w:p>
          <w:p w:rsidR="00DF6794" w:rsidP="00DF6794" w:rsidRDefault="00DF6794" w14:paraId="599AB8BB" w14:textId="266D7A7C">
            <w:pPr>
              <w:rPr>
                <w:b/>
                <w:bCs/>
              </w:rPr>
            </w:pPr>
          </w:p>
          <w:p w:rsidR="00DF6794" w:rsidP="00DF6794" w:rsidRDefault="00DF6794" w14:paraId="79A8D77E" w14:textId="1452A9A4">
            <w:pPr>
              <w:spacing w:line="259" w:lineRule="auto"/>
              <w:rPr>
                <w:b/>
                <w:bCs/>
              </w:rPr>
            </w:pPr>
          </w:p>
        </w:tc>
      </w:tr>
      <w:tr w:rsidR="00DF6794" w:rsidTr="53D0BA0C" w14:paraId="44A3239C" w14:textId="77777777">
        <w:trPr>
          <w:trHeight w:val="300"/>
        </w:trPr>
        <w:tc>
          <w:tcPr>
            <w:tcW w:w="2550" w:type="dxa"/>
            <w:shd w:val="clear" w:color="auto" w:fill="FFFFFF" w:themeFill="background1"/>
            <w:tcMar/>
          </w:tcPr>
          <w:p w:rsidR="00DF6794" w:rsidP="00DF6794" w:rsidRDefault="00DF6794" w14:paraId="74E2AEF2" w14:textId="710DE904">
            <w:pPr>
              <w:spacing w:line="259" w:lineRule="auto"/>
              <w:rPr>
                <w:b/>
                <w:bCs/>
              </w:rPr>
            </w:pPr>
            <w:r w:rsidRPr="1AECE35F">
              <w:rPr>
                <w:b/>
                <w:bCs/>
              </w:rPr>
              <w:t xml:space="preserve">Individuals receiving Home Health Services </w:t>
            </w:r>
          </w:p>
        </w:tc>
        <w:tc>
          <w:tcPr>
            <w:tcW w:w="2910" w:type="dxa"/>
            <w:shd w:val="clear" w:color="auto" w:fill="FFFFFF" w:themeFill="background1"/>
            <w:tcMar/>
          </w:tcPr>
          <w:p w:rsidR="00DF6794" w:rsidP="00DF6794" w:rsidRDefault="00DF6794" w14:paraId="375E80A3" w14:textId="79F4B25D">
            <w:r>
              <w:t xml:space="preserve">Please indicate if the individual </w:t>
            </w:r>
            <w:r w:rsidR="220C46E3">
              <w:t>received</w:t>
            </w:r>
            <w:r>
              <w:t xml:space="preserve"> home health services </w:t>
            </w:r>
            <w:r w:rsidR="7C79DAE5">
              <w:t>during the reporting period</w:t>
            </w:r>
            <w:r>
              <w:t>. Home health services are defined in OAR 410-120-0000(136).</w:t>
            </w:r>
          </w:p>
        </w:tc>
        <w:tc>
          <w:tcPr>
            <w:tcW w:w="2611" w:type="dxa"/>
            <w:shd w:val="clear" w:color="auto" w:fill="FFFFFF" w:themeFill="background1"/>
            <w:tcMar/>
          </w:tcPr>
          <w:p w:rsidR="00DF6794" w:rsidP="0027B86D" w:rsidRDefault="06C5A1DB" w14:paraId="37326576" w14:textId="3ED22787">
            <w:pPr>
              <w:rPr>
                <w:color w:val="000000" w:themeColor="text1"/>
              </w:rPr>
            </w:pPr>
            <w:r w:rsidRPr="0027B86D">
              <w:rPr>
                <w:color w:val="000000" w:themeColor="text1"/>
              </w:rPr>
              <w:t xml:space="preserve">Enter </w:t>
            </w:r>
            <w:r w:rsidR="003E6B97">
              <w:rPr>
                <w:color w:val="000000" w:themeColor="text1"/>
              </w:rPr>
              <w:t>‘</w:t>
            </w:r>
            <w:r w:rsidRPr="0027B86D">
              <w:rPr>
                <w:color w:val="000000" w:themeColor="text1"/>
              </w:rPr>
              <w:t>Y</w:t>
            </w:r>
            <w:r w:rsidR="003E6B97">
              <w:rPr>
                <w:color w:val="000000" w:themeColor="text1"/>
              </w:rPr>
              <w:t>’</w:t>
            </w:r>
            <w:r w:rsidRPr="0027B86D">
              <w:rPr>
                <w:color w:val="000000" w:themeColor="text1"/>
              </w:rPr>
              <w:t xml:space="preserve"> (Y</w:t>
            </w:r>
            <w:r w:rsidR="003E6B97">
              <w:rPr>
                <w:color w:val="000000" w:themeColor="text1"/>
              </w:rPr>
              <w:t>es</w:t>
            </w:r>
            <w:r w:rsidRPr="0027B86D">
              <w:rPr>
                <w:color w:val="000000" w:themeColor="text1"/>
              </w:rPr>
              <w:t xml:space="preserve">) if the individual received home health services during the reporting period or </w:t>
            </w:r>
            <w:r w:rsidR="003E6B97">
              <w:rPr>
                <w:color w:val="000000" w:themeColor="text1"/>
              </w:rPr>
              <w:t>‘</w:t>
            </w:r>
            <w:r w:rsidRPr="0027B86D">
              <w:rPr>
                <w:color w:val="000000" w:themeColor="text1"/>
              </w:rPr>
              <w:t>N</w:t>
            </w:r>
            <w:r w:rsidR="003E6B97">
              <w:rPr>
                <w:color w:val="000000" w:themeColor="text1"/>
              </w:rPr>
              <w:t>’</w:t>
            </w:r>
            <w:r w:rsidRPr="0027B86D">
              <w:rPr>
                <w:color w:val="000000" w:themeColor="text1"/>
              </w:rPr>
              <w:t xml:space="preserve"> (N</w:t>
            </w:r>
            <w:r w:rsidR="003E6B97">
              <w:rPr>
                <w:color w:val="000000" w:themeColor="text1"/>
              </w:rPr>
              <w:t>o</w:t>
            </w:r>
            <w:r w:rsidRPr="0027B86D">
              <w:rPr>
                <w:color w:val="000000" w:themeColor="text1"/>
              </w:rPr>
              <w:t>) if not.</w:t>
            </w:r>
          </w:p>
          <w:p w:rsidR="00DF6794" w:rsidP="00DF6794" w:rsidRDefault="00DF6794" w14:paraId="7280933D" w14:textId="77777777">
            <w:pPr>
              <w:rPr>
                <w:color w:val="000000" w:themeColor="text1"/>
              </w:rPr>
            </w:pPr>
          </w:p>
          <w:p w:rsidR="00DF6794" w:rsidP="790D53E6" w:rsidRDefault="0003560F" w14:paraId="3F79B778" w14:textId="0D15F7BB">
            <w:pPr>
              <w:rPr>
                <w:b w:val="1"/>
                <w:bCs w:val="1"/>
                <w:color w:val="000000" w:themeColor="text1"/>
                <w:lang w:val="es-ES"/>
              </w:rPr>
            </w:pPr>
            <w:r w:rsidRPr="790D53E6" w:rsidR="060AB84D">
              <w:rPr>
                <w:b w:val="1"/>
                <w:bCs w:val="1"/>
              </w:rPr>
              <w:t>Format/Value:</w:t>
            </w:r>
            <w:r w:rsidR="060AB84D">
              <w:rPr/>
              <w:t xml:space="preserve"> 1-digit alphabetic </w:t>
            </w:r>
            <w:r w:rsidR="060AB84D">
              <w:rPr/>
              <w:t xml:space="preserve">character </w:t>
            </w:r>
            <w:r w:rsidRPr="790D53E6" w:rsidR="4E878AB3">
              <w:rPr>
                <w:color w:val="000000" w:themeColor="text1" w:themeTint="FF" w:themeShade="FF"/>
              </w:rPr>
              <w:t>(</w:t>
            </w:r>
            <w:r w:rsidRPr="790D53E6" w:rsidR="4E878AB3">
              <w:rPr>
                <w:color w:val="000000" w:themeColor="text1" w:themeTint="FF" w:themeShade="FF"/>
              </w:rPr>
              <w:t>Y or N).</w:t>
            </w:r>
            <w:r w:rsidR="4E878AB3">
              <w:rPr/>
              <w:t xml:space="preserve"> </w:t>
            </w:r>
            <w:r w:rsidR="060AB84D">
              <w:rPr/>
              <w:t>‘Y’ = Yes, ‘N’ = No.</w:t>
            </w:r>
          </w:p>
        </w:tc>
        <w:tc>
          <w:tcPr>
            <w:tcW w:w="2320" w:type="dxa"/>
            <w:shd w:val="clear" w:color="auto" w:fill="FFFFFF" w:themeFill="background1"/>
            <w:tcMar/>
          </w:tcPr>
          <w:p w:rsidR="572A2129" w:rsidRDefault="572A2129" w14:paraId="2BA57C33" w14:textId="2DD5704A">
            <w:r>
              <w:t>Yes, when applicable</w:t>
            </w:r>
            <w:r w:rsidR="0D12ECF9">
              <w:t>.</w:t>
            </w:r>
          </w:p>
          <w:p w:rsidR="67AC258E" w:rsidRDefault="67AC258E" w14:paraId="4C8BCE15" w14:textId="6BFB5AD1"/>
          <w:p w:rsidR="00DF6794" w:rsidP="00DF6794" w:rsidRDefault="00DF6794" w14:paraId="3B8050A8" w14:textId="3756A166"/>
        </w:tc>
      </w:tr>
      <w:tr w:rsidR="00DF6794" w:rsidTr="53D0BA0C" w14:paraId="3AAECEB1" w14:textId="77777777">
        <w:trPr>
          <w:trHeight w:val="300"/>
        </w:trPr>
        <w:tc>
          <w:tcPr>
            <w:tcW w:w="2550" w:type="dxa"/>
            <w:shd w:val="clear" w:color="auto" w:fill="FFFFFF" w:themeFill="background1"/>
            <w:tcMar/>
          </w:tcPr>
          <w:p w:rsidR="00DF6794" w:rsidP="00DF6794" w:rsidRDefault="00DF6794" w14:paraId="6E339221" w14:textId="60359696">
            <w:pPr>
              <w:spacing w:line="259" w:lineRule="auto"/>
              <w:rPr>
                <w:b/>
                <w:bCs/>
              </w:rPr>
            </w:pPr>
            <w:r w:rsidRPr="4AFDC5DC">
              <w:rPr>
                <w:b/>
                <w:bCs/>
              </w:rPr>
              <w:t>Individuals receiving Hospice Services</w:t>
            </w:r>
          </w:p>
          <w:p w:rsidR="00DF6794" w:rsidP="00DF6794" w:rsidRDefault="00DF6794" w14:paraId="7057E064" w14:textId="52882925">
            <w:pPr>
              <w:spacing w:line="259" w:lineRule="auto"/>
              <w:rPr>
                <w:b/>
                <w:bCs/>
              </w:rPr>
            </w:pPr>
          </w:p>
        </w:tc>
        <w:tc>
          <w:tcPr>
            <w:tcW w:w="2910" w:type="dxa"/>
            <w:shd w:val="clear" w:color="auto" w:fill="FFFFFF" w:themeFill="background1"/>
            <w:tcMar/>
          </w:tcPr>
          <w:p w:rsidR="00DF6794" w:rsidP="00DF6794" w:rsidRDefault="00DF6794" w14:paraId="752D12F6" w14:textId="3FAD9E83">
            <w:r>
              <w:t xml:space="preserve">Please indicate if the individual </w:t>
            </w:r>
            <w:r w:rsidR="05D65476">
              <w:t>received</w:t>
            </w:r>
            <w:r>
              <w:t xml:space="preserve"> hospice services </w:t>
            </w:r>
            <w:r w:rsidR="7CA12809">
              <w:t>during</w:t>
            </w:r>
            <w:r>
              <w:t xml:space="preserve"> the </w:t>
            </w:r>
            <w:r w:rsidR="7CA12809">
              <w:t>reporting period.</w:t>
            </w:r>
          </w:p>
          <w:p w:rsidR="00DF6794" w:rsidP="00DF6794" w:rsidRDefault="00DF6794" w14:paraId="17A18F87" w14:textId="6060F271">
            <w:pPr>
              <w:rPr>
                <w:highlight w:val="yellow"/>
              </w:rPr>
            </w:pPr>
          </w:p>
        </w:tc>
        <w:tc>
          <w:tcPr>
            <w:tcW w:w="2611" w:type="dxa"/>
            <w:shd w:val="clear" w:color="auto" w:fill="FFFFFF" w:themeFill="background1"/>
            <w:tcMar/>
          </w:tcPr>
          <w:p w:rsidR="7CA12809" w:rsidP="6FED46DE" w:rsidRDefault="7CA12809" w14:paraId="3BFF5F1F" w14:textId="3D2E83DC">
            <w:pPr>
              <w:rPr>
                <w:color w:val="000000" w:themeColor="text1"/>
              </w:rPr>
            </w:pPr>
            <w:r w:rsidRPr="6FED46DE">
              <w:rPr>
                <w:color w:val="000000" w:themeColor="text1"/>
              </w:rPr>
              <w:t xml:space="preserve">Enter </w:t>
            </w:r>
            <w:r w:rsidR="003E6B97">
              <w:rPr>
                <w:color w:val="000000" w:themeColor="text1"/>
              </w:rPr>
              <w:t>‘Y’</w:t>
            </w:r>
            <w:r w:rsidRPr="6FED46DE">
              <w:rPr>
                <w:color w:val="000000" w:themeColor="text1"/>
              </w:rPr>
              <w:t xml:space="preserve"> (Y</w:t>
            </w:r>
            <w:r w:rsidR="003E6B97">
              <w:rPr>
                <w:color w:val="000000" w:themeColor="text1"/>
              </w:rPr>
              <w:t>es</w:t>
            </w:r>
            <w:r w:rsidRPr="6FED46DE">
              <w:rPr>
                <w:color w:val="000000" w:themeColor="text1"/>
              </w:rPr>
              <w:t xml:space="preserve">) if the individual received </w:t>
            </w:r>
            <w:r w:rsidRPr="73C369B3">
              <w:rPr>
                <w:color w:val="000000" w:themeColor="text1"/>
              </w:rPr>
              <w:t>hospice</w:t>
            </w:r>
            <w:r w:rsidRPr="6FED46DE">
              <w:rPr>
                <w:color w:val="000000" w:themeColor="text1"/>
              </w:rPr>
              <w:t xml:space="preserve"> services during the reporting period or </w:t>
            </w:r>
            <w:r w:rsidR="003E6B97">
              <w:rPr>
                <w:color w:val="000000" w:themeColor="text1"/>
              </w:rPr>
              <w:t>‘</w:t>
            </w:r>
            <w:r w:rsidRPr="6FED46DE">
              <w:rPr>
                <w:color w:val="000000" w:themeColor="text1"/>
              </w:rPr>
              <w:t>N</w:t>
            </w:r>
            <w:r w:rsidR="003E6B97">
              <w:rPr>
                <w:color w:val="000000" w:themeColor="text1"/>
              </w:rPr>
              <w:t>’</w:t>
            </w:r>
            <w:r w:rsidRPr="6FED46DE">
              <w:rPr>
                <w:color w:val="000000" w:themeColor="text1"/>
              </w:rPr>
              <w:t xml:space="preserve"> (N</w:t>
            </w:r>
            <w:r w:rsidR="003E6B97">
              <w:rPr>
                <w:color w:val="000000" w:themeColor="text1"/>
              </w:rPr>
              <w:t>o</w:t>
            </w:r>
            <w:r w:rsidRPr="6FED46DE">
              <w:rPr>
                <w:color w:val="000000" w:themeColor="text1"/>
              </w:rPr>
              <w:t>) if not.</w:t>
            </w:r>
          </w:p>
          <w:p w:rsidR="00DF6794" w:rsidP="73C369B3" w:rsidRDefault="00DF6794" w14:paraId="60C80EB2" w14:textId="57D47EDC">
            <w:pPr>
              <w:spacing w:line="259" w:lineRule="auto"/>
              <w:rPr>
                <w:color w:val="000000" w:themeColor="text1"/>
              </w:rPr>
            </w:pPr>
          </w:p>
          <w:p w:rsidR="00DF6794" w:rsidP="790D53E6" w:rsidRDefault="687D13AF" w14:paraId="013F0F0A" w14:textId="0928BC24">
            <w:pPr>
              <w:rPr>
                <w:b w:val="1"/>
                <w:bCs w:val="1"/>
                <w:color w:val="000000" w:themeColor="text1"/>
                <w:lang w:val="es-ES"/>
              </w:rPr>
            </w:pPr>
            <w:r w:rsidRPr="790D53E6" w:rsidR="5BA7842D">
              <w:rPr>
                <w:b w:val="1"/>
                <w:bCs w:val="1"/>
              </w:rPr>
              <w:t>Format/Value:</w:t>
            </w:r>
            <w:r w:rsidR="5BA7842D">
              <w:rPr/>
              <w:t xml:space="preserve"> 1-digit alphabetic character </w:t>
            </w:r>
            <w:r w:rsidRPr="790D53E6" w:rsidR="5BA7842D">
              <w:rPr>
                <w:color w:val="000000" w:themeColor="text1" w:themeTint="FF" w:themeShade="FF"/>
                <w:lang w:val="es-ES"/>
              </w:rPr>
              <w:t>(Y</w:t>
            </w:r>
            <w:r w:rsidRPr="790D53E6" w:rsidR="394F3144">
              <w:rPr>
                <w:color w:val="000000" w:themeColor="text1" w:themeTint="FF" w:themeShade="FF"/>
                <w:lang w:val="es-ES"/>
              </w:rPr>
              <w:t xml:space="preserve"> </w:t>
            </w:r>
            <w:r w:rsidRPr="790D53E6" w:rsidR="5BA7842D">
              <w:rPr>
                <w:color w:val="000000" w:themeColor="text1" w:themeTint="FF" w:themeShade="FF"/>
                <w:lang w:val="es-ES"/>
              </w:rPr>
              <w:t>or N).</w:t>
            </w:r>
            <w:r w:rsidRPr="790D53E6" w:rsidR="5BA7842D">
              <w:rPr>
                <w:lang w:val="es-ES"/>
              </w:rPr>
              <w:t xml:space="preserve"> </w:t>
            </w:r>
            <w:r w:rsidRPr="790D53E6" w:rsidR="5BA7842D">
              <w:rPr>
                <w:lang w:val="es-ES"/>
              </w:rPr>
              <w:t>‘Y’ = Yes, ‘N’ = No.</w:t>
            </w:r>
          </w:p>
        </w:tc>
        <w:tc>
          <w:tcPr>
            <w:tcW w:w="2320" w:type="dxa"/>
            <w:shd w:val="clear" w:color="auto" w:fill="FFFFFF" w:themeFill="background1"/>
            <w:tcMar/>
          </w:tcPr>
          <w:p w:rsidR="76DC01B6" w:rsidP="4AFDC5DC" w:rsidRDefault="15A7B1D5" w14:paraId="069B6B14" w14:textId="53B79156">
            <w:pPr>
              <w:spacing w:line="259" w:lineRule="auto"/>
            </w:pPr>
            <w:r>
              <w:t>Yes, when applicable</w:t>
            </w:r>
            <w:r w:rsidR="2CCE55DC">
              <w:t>.</w:t>
            </w:r>
          </w:p>
          <w:p w:rsidR="00DF6794" w:rsidP="00DF6794" w:rsidRDefault="00DF6794" w14:paraId="5F56B53B" w14:textId="543C0EA7">
            <w:pPr>
              <w:spacing w:line="259" w:lineRule="auto"/>
              <w:rPr>
                <w:b/>
                <w:bCs/>
              </w:rPr>
            </w:pPr>
          </w:p>
        </w:tc>
      </w:tr>
      <w:tr w:rsidR="36812E89" w:rsidTr="53D0BA0C" w14:paraId="12870E16" w14:textId="77777777">
        <w:trPr>
          <w:trHeight w:val="300"/>
        </w:trPr>
        <w:tc>
          <w:tcPr>
            <w:tcW w:w="2550" w:type="dxa"/>
            <w:shd w:val="clear" w:color="auto" w:fill="FFFFFF" w:themeFill="background1"/>
            <w:tcMar/>
          </w:tcPr>
          <w:p w:rsidR="7473E142" w:rsidP="51AA24F5" w:rsidRDefault="1F7C517C" w14:paraId="4B0DB26D" w14:textId="639EFB44">
            <w:pPr>
              <w:spacing w:line="259" w:lineRule="auto"/>
              <w:rPr>
                <w:b w:val="1"/>
                <w:bCs w:val="1"/>
                <w:color w:val="000000" w:themeColor="text1"/>
              </w:rPr>
            </w:pPr>
            <w:r w:rsidRPr="790D53E6" w:rsidR="425F29C8">
              <w:rPr>
                <w:rFonts w:eastAsia="Aptos"/>
                <w:b w:val="1"/>
                <w:bCs w:val="1"/>
                <w:color w:val="000000" w:themeColor="text1" w:themeTint="FF" w:themeShade="FF"/>
              </w:rPr>
              <w:t xml:space="preserve">Individuals </w:t>
            </w:r>
            <w:r w:rsidRPr="790D53E6" w:rsidR="425F29C8">
              <w:rPr>
                <w:b w:val="1"/>
                <w:bCs w:val="1"/>
                <w:color w:val="000000" w:themeColor="text1" w:themeTint="FF" w:themeShade="FF"/>
              </w:rPr>
              <w:t>receiving</w:t>
            </w:r>
            <w:r w:rsidRPr="790D53E6" w:rsidR="425F29C8">
              <w:rPr>
                <w:rFonts w:eastAsia="Aptos"/>
                <w:b w:val="1"/>
                <w:bCs w:val="1"/>
                <w:color w:val="000000" w:themeColor="text1" w:themeTint="FF" w:themeShade="FF"/>
              </w:rPr>
              <w:t xml:space="preserve"> Palliative Care </w:t>
            </w:r>
            <w:r w:rsidRPr="790D53E6" w:rsidR="425F29C8">
              <w:rPr>
                <w:b w:val="1"/>
                <w:bCs w:val="1"/>
                <w:color w:val="000000" w:themeColor="text1" w:themeTint="FF" w:themeShade="FF"/>
              </w:rPr>
              <w:t>Services</w:t>
            </w:r>
          </w:p>
          <w:p w:rsidR="36812E89" w:rsidP="51AA24F5" w:rsidRDefault="36812E89" w14:paraId="2E31A05C" w14:textId="72946AD6">
            <w:pPr>
              <w:spacing w:line="259" w:lineRule="auto"/>
              <w:rPr>
                <w:b/>
                <w:bCs/>
              </w:rPr>
            </w:pPr>
          </w:p>
        </w:tc>
        <w:tc>
          <w:tcPr>
            <w:tcW w:w="2910" w:type="dxa"/>
            <w:shd w:val="clear" w:color="auto" w:fill="FFFFFF" w:themeFill="background1"/>
            <w:tcMar/>
          </w:tcPr>
          <w:p w:rsidR="7473E142" w:rsidP="51AA24F5" w:rsidRDefault="1F7C517C" w14:paraId="7B382C16" w14:textId="36F72839">
            <w:r w:rsidR="425F29C8">
              <w:rPr/>
              <w:t xml:space="preserve">Please </w:t>
            </w:r>
            <w:r w:rsidR="425F29C8">
              <w:rPr/>
              <w:t>indicate</w:t>
            </w:r>
            <w:r w:rsidR="425F29C8">
              <w:rPr/>
              <w:t xml:space="preserve"> if the individual received palliative care services during the reporting period</w:t>
            </w:r>
            <w:r w:rsidR="6BD871A4">
              <w:rPr/>
              <w:t xml:space="preserve">, as defined in OAR </w:t>
            </w:r>
            <w:r w:rsidR="6BD871A4">
              <w:rPr/>
              <w:t>410-141-3846</w:t>
            </w:r>
            <w:r w:rsidR="46D9D9FB">
              <w:rPr/>
              <w:t>.</w:t>
            </w:r>
          </w:p>
          <w:p w:rsidR="4E2B8313" w:rsidP="51AA24F5" w:rsidRDefault="4E2B8313" w14:paraId="0F348818" w14:textId="4556857C"/>
          <w:p w:rsidR="36812E89" w:rsidP="51AA24F5" w:rsidRDefault="36812E89" w14:paraId="78002CCA" w14:textId="344B12CD"/>
        </w:tc>
        <w:tc>
          <w:tcPr>
            <w:tcW w:w="2611" w:type="dxa"/>
            <w:shd w:val="clear" w:color="auto" w:fill="FFFFFF" w:themeFill="background1"/>
            <w:tcMar/>
          </w:tcPr>
          <w:p w:rsidR="7473E142" w:rsidP="51AA24F5" w:rsidRDefault="1F7C517C" w14:paraId="5602E9A1" w14:textId="4DF67ED7">
            <w:pPr>
              <w:rPr>
                <w:color w:val="000000" w:themeColor="text1"/>
              </w:rPr>
            </w:pPr>
            <w:r w:rsidRPr="51AA24F5">
              <w:rPr>
                <w:color w:val="000000" w:themeColor="text1"/>
              </w:rPr>
              <w:t>Enter ‘Y’ (Yes) if the individual received palliative care during the reporting period or ‘N’ (No) if not.</w:t>
            </w:r>
          </w:p>
          <w:p w:rsidR="36812E89" w:rsidP="51AA24F5" w:rsidRDefault="36812E89" w14:paraId="102D68F4" w14:textId="57D47EDC">
            <w:pPr>
              <w:spacing w:line="259" w:lineRule="auto"/>
              <w:rPr>
                <w:color w:val="000000" w:themeColor="text1"/>
              </w:rPr>
            </w:pPr>
          </w:p>
          <w:p w:rsidR="36812E89" w:rsidP="51AA24F5" w:rsidRDefault="7ABCCEBD" w14:paraId="4FF86B0B" w14:textId="71FFF46A">
            <w:pPr>
              <w:rPr>
                <w:b/>
                <w:color w:val="000000" w:themeColor="text1"/>
                <w:lang w:val="es-ES"/>
              </w:rPr>
            </w:pPr>
            <w:r w:rsidRPr="51AA24F5">
              <w:rPr>
                <w:b/>
                <w:bCs/>
              </w:rPr>
              <w:t>Format/Value:</w:t>
            </w:r>
            <w:r>
              <w:t xml:space="preserve"> 1-digit alphabetic character </w:t>
            </w:r>
            <w:r w:rsidRPr="51AA24F5">
              <w:rPr>
                <w:color w:val="000000" w:themeColor="text1"/>
              </w:rPr>
              <w:t>(Y or N).</w:t>
            </w:r>
            <w:r w:rsidRPr="7B01D641" w:rsidR="13EC58B9">
              <w:rPr>
                <w:lang w:val="es-US"/>
              </w:rPr>
              <w:t xml:space="preserve"> </w:t>
            </w:r>
            <w:r w:rsidRPr="2115DEFD" w:rsidR="13EC58B9">
              <w:rPr>
                <w:lang w:val="es-US"/>
              </w:rPr>
              <w:t>‘Y’ = Yes, ‘N’ = No.</w:t>
            </w:r>
          </w:p>
        </w:tc>
        <w:tc>
          <w:tcPr>
            <w:tcW w:w="2320" w:type="dxa"/>
            <w:shd w:val="clear" w:color="auto" w:fill="FFFFFF" w:themeFill="background1"/>
            <w:tcMar/>
          </w:tcPr>
          <w:p w:rsidR="7473E142" w:rsidP="51AA24F5" w:rsidRDefault="1F7C517C" w14:paraId="7D50C22B" w14:textId="151DDCC7">
            <w:pPr>
              <w:spacing w:line="259" w:lineRule="auto"/>
            </w:pPr>
            <w:r>
              <w:t>Yes, when applicable</w:t>
            </w:r>
            <w:r w:rsidR="1654B9D8">
              <w:t>.</w:t>
            </w:r>
          </w:p>
          <w:p w:rsidR="36812E89" w:rsidP="51AA24F5" w:rsidRDefault="36812E89" w14:paraId="7194321D" w14:textId="43EC307F">
            <w:pPr>
              <w:spacing w:line="259" w:lineRule="auto"/>
            </w:pPr>
          </w:p>
        </w:tc>
      </w:tr>
      <w:tr w:rsidR="51AA24F5" w:rsidTr="53D0BA0C" w14:paraId="36ECCEE4" w14:textId="77777777">
        <w:trPr>
          <w:trHeight w:val="300"/>
        </w:trPr>
        <w:tc>
          <w:tcPr>
            <w:tcW w:w="2550" w:type="dxa"/>
            <w:shd w:val="clear" w:color="auto" w:fill="FFFFFF" w:themeFill="background1"/>
            <w:tcMar/>
          </w:tcPr>
          <w:p w:rsidR="7D735CBE" w:rsidP="51AA24F5" w:rsidRDefault="7D735CBE" w14:paraId="66DC1A49" w14:textId="241E41A8">
            <w:pPr>
              <w:spacing w:line="259" w:lineRule="auto"/>
              <w:rPr>
                <w:rFonts w:eastAsia="Aptos"/>
                <w:b w:val="1"/>
                <w:bCs w:val="1"/>
                <w:color w:val="000000" w:themeColor="text1"/>
              </w:rPr>
            </w:pPr>
            <w:r w:rsidRPr="790D53E6" w:rsidR="062CEF02">
              <w:rPr>
                <w:rFonts w:eastAsia="Aptos"/>
                <w:b w:val="1"/>
                <w:bCs w:val="1"/>
                <w:color w:val="000000" w:themeColor="text1" w:themeTint="FF" w:themeShade="FF"/>
              </w:rPr>
              <w:t>Palliative Care Services ICD-10/CPT Code</w:t>
            </w:r>
          </w:p>
        </w:tc>
        <w:tc>
          <w:tcPr>
            <w:tcW w:w="2910" w:type="dxa"/>
            <w:shd w:val="clear" w:color="auto" w:fill="FFFFFF" w:themeFill="background1"/>
            <w:tcMar/>
          </w:tcPr>
          <w:p w:rsidR="7D735CBE" w:rsidP="51AA24F5" w:rsidRDefault="7D735CBE" w14:paraId="53C9B8FF" w14:textId="0100A006">
            <w:r>
              <w:t>Please enter any ICD-10 or CPT codes used to identify individuals receiving palliative care services during the reporting period.</w:t>
            </w:r>
          </w:p>
          <w:p w:rsidR="51AA24F5" w:rsidP="51AA24F5" w:rsidRDefault="51AA24F5" w14:paraId="37C227C8" w14:textId="2CE56B07"/>
          <w:p w:rsidR="7D735CBE" w:rsidP="51AA24F5" w:rsidRDefault="7D735CBE" w14:paraId="13D4B298" w14:textId="7A15492C">
            <w:r>
              <w:t>This may include ICD-10 Code Z51.5 and CPT Codes 99497 and 99498.</w:t>
            </w:r>
          </w:p>
        </w:tc>
        <w:tc>
          <w:tcPr>
            <w:tcW w:w="2611" w:type="dxa"/>
            <w:shd w:val="clear" w:color="auto" w:fill="FFFFFF" w:themeFill="background1"/>
            <w:tcMar/>
          </w:tcPr>
          <w:p w:rsidR="7D735CBE" w:rsidP="51AA24F5" w:rsidRDefault="7D735CBE" w14:paraId="484CFFE7" w14:textId="512B36CF">
            <w:pPr>
              <w:spacing w:line="259" w:lineRule="auto"/>
            </w:pPr>
            <w:r>
              <w:t>Enter the Diagnosis (ICD-10) or CPT code(s) that apply to I/DD. If multiple codes, separate each with a semi-colon. Reminder that ICD-10 codes are alphanumeric and contain 3-7 digits and CPT Codes are alphan</w:t>
            </w:r>
            <w:r w:rsidR="09249309">
              <w:t>umeric and contain 5 digits.</w:t>
            </w:r>
          </w:p>
          <w:p w:rsidR="7D735CBE" w:rsidRDefault="7D735CBE" w14:paraId="0910EC59" w14:textId="55E23DD1">
            <w:r>
              <w:t xml:space="preserve"> </w:t>
            </w:r>
          </w:p>
          <w:p w:rsidR="7D735CBE" w:rsidP="51AA24F5" w:rsidRDefault="7D735CBE" w14:paraId="07E21E0A" w14:textId="71C340DC">
            <w:pPr>
              <w:rPr>
                <w:i/>
                <w:iCs/>
                <w:color w:val="000000" w:themeColor="text1"/>
              </w:rPr>
            </w:pPr>
            <w:r w:rsidRPr="51AA24F5">
              <w:rPr>
                <w:b/>
                <w:bCs/>
                <w:i/>
                <w:iCs/>
              </w:rPr>
              <w:t>Note:</w:t>
            </w:r>
            <w:r w:rsidRPr="51AA24F5">
              <w:rPr>
                <w:i/>
                <w:iCs/>
              </w:rPr>
              <w:t xml:space="preserve"> If any member has two or more Diagnosis </w:t>
            </w:r>
            <w:r w:rsidRPr="51AA24F5" w:rsidR="079677B0">
              <w:rPr>
                <w:i/>
                <w:iCs/>
              </w:rPr>
              <w:t xml:space="preserve">or CPT </w:t>
            </w:r>
            <w:r w:rsidRPr="51AA24F5">
              <w:rPr>
                <w:i/>
                <w:iCs/>
              </w:rPr>
              <w:t xml:space="preserve">Codes then please add them in same line separated by a semi-colon. Ex: </w:t>
            </w:r>
            <w:r w:rsidRPr="51AA24F5">
              <w:rPr>
                <w:i/>
                <w:iCs/>
                <w:color w:val="000000" w:themeColor="text1"/>
              </w:rPr>
              <w:t>F11.21</w:t>
            </w:r>
            <w:r w:rsidRPr="51AA24F5">
              <w:rPr>
                <w:i/>
                <w:iCs/>
              </w:rPr>
              <w:t xml:space="preserve">; </w:t>
            </w:r>
            <w:r w:rsidRPr="51AA24F5">
              <w:rPr>
                <w:i/>
                <w:iCs/>
                <w:color w:val="000000" w:themeColor="text1"/>
              </w:rPr>
              <w:t>F10.21</w:t>
            </w:r>
            <w:r w:rsidRPr="5BB17412" w:rsidR="28897317">
              <w:rPr>
                <w:i/>
                <w:iCs/>
                <w:color w:val="000000" w:themeColor="text1"/>
              </w:rPr>
              <w:t>.</w:t>
            </w:r>
          </w:p>
          <w:p w:rsidR="7D735CBE" w:rsidP="51AA24F5" w:rsidRDefault="7D735CBE" w14:paraId="27BEC3E4" w14:textId="2CD13643">
            <w:pPr>
              <w:spacing w:before="240" w:after="240"/>
            </w:pPr>
            <w:r w:rsidRPr="51AA24F5">
              <w:rPr>
                <w:b/>
                <w:bCs/>
              </w:rPr>
              <w:t>Format/Value</w:t>
            </w:r>
            <w:r>
              <w:t xml:space="preserve">: </w:t>
            </w:r>
            <w:r w:rsidR="0588F786">
              <w:t>Alphanumeric</w:t>
            </w:r>
            <w:r>
              <w:t xml:space="preserve"> characters with special characters associated with Diagnosis</w:t>
            </w:r>
            <w:r w:rsidR="644A42B6">
              <w:t xml:space="preserve"> and/or CPT</w:t>
            </w:r>
            <w:r>
              <w:t xml:space="preserve"> codes (e.g., </w:t>
            </w:r>
            <w:r w:rsidR="5E797CE1">
              <w:t>Z51.5 and/or 99497</w:t>
            </w:r>
            <w:r>
              <w:t>).</w:t>
            </w:r>
          </w:p>
          <w:p w:rsidR="7D735CBE" w:rsidP="51AA24F5" w:rsidRDefault="7D735CBE" w14:paraId="0934A764" w14:textId="011C4C05">
            <w:pPr>
              <w:spacing w:before="240" w:after="240"/>
            </w:pPr>
            <w:r w:rsidRPr="51AA24F5">
              <w:rPr>
                <w:b/>
                <w:bCs/>
              </w:rPr>
              <w:t>Null Value:</w:t>
            </w:r>
            <w:r>
              <w:t xml:space="preserve"> Blank – do not use NA, N/A, or other conventions for Null.</w:t>
            </w:r>
          </w:p>
        </w:tc>
        <w:tc>
          <w:tcPr>
            <w:tcW w:w="2320" w:type="dxa"/>
            <w:shd w:val="clear" w:color="auto" w:fill="FFFFFF" w:themeFill="background1"/>
            <w:tcMar/>
          </w:tcPr>
          <w:p w:rsidR="7D735CBE" w:rsidP="51AA24F5" w:rsidRDefault="7D735CBE" w14:paraId="1794F8C0" w14:textId="400ED4CA">
            <w:pPr>
              <w:spacing w:line="259" w:lineRule="auto"/>
              <w:rPr>
                <w:color w:val="000000" w:themeColor="text1"/>
              </w:rPr>
            </w:pPr>
            <w:r w:rsidR="062CEF02">
              <w:rPr/>
              <w:t xml:space="preserve">Yes, when </w:t>
            </w:r>
            <w:r w:rsidR="44548104">
              <w:rPr/>
              <w:t>Individuals receiving Palliative Care Services</w:t>
            </w:r>
            <w:r w:rsidRPr="790D53E6" w:rsidR="668ED92D">
              <w:rPr>
                <w:color w:val="000000" w:themeColor="text1" w:themeTint="FF" w:themeShade="FF"/>
              </w:rPr>
              <w:t xml:space="preserve"> = </w:t>
            </w:r>
            <w:r w:rsidRPr="790D53E6" w:rsidR="25310DA4">
              <w:rPr>
                <w:color w:val="000000" w:themeColor="text1" w:themeTint="FF" w:themeShade="FF"/>
              </w:rPr>
              <w:t>‘Y</w:t>
            </w:r>
            <w:r w:rsidRPr="790D53E6" w:rsidR="25310DA4">
              <w:rPr>
                <w:color w:val="000000" w:themeColor="text1" w:themeTint="FF" w:themeShade="FF"/>
              </w:rPr>
              <w:t>’.</w:t>
            </w:r>
          </w:p>
        </w:tc>
      </w:tr>
      <w:tr w:rsidR="00DF6794" w:rsidTr="53D0BA0C" w14:paraId="0BE172F9" w14:textId="77777777">
        <w:trPr>
          <w:trHeight w:val="300"/>
        </w:trPr>
        <w:tc>
          <w:tcPr>
            <w:tcW w:w="2550" w:type="dxa"/>
            <w:shd w:val="clear" w:color="auto" w:fill="FFFFFF" w:themeFill="background1"/>
            <w:tcMar/>
          </w:tcPr>
          <w:p w:rsidR="00DF6794" w:rsidP="1AECE35F" w:rsidRDefault="00DF6794" w14:paraId="128CBACF" w14:textId="382AB8B4">
            <w:pPr>
              <w:spacing w:line="259" w:lineRule="auto"/>
              <w:rPr>
                <w:b/>
                <w:bCs/>
                <w:strike/>
              </w:rPr>
            </w:pPr>
            <w:r w:rsidRPr="1AECE35F">
              <w:rPr>
                <w:b/>
                <w:bCs/>
              </w:rPr>
              <w:t>Outreach attempts</w:t>
            </w:r>
          </w:p>
        </w:tc>
        <w:tc>
          <w:tcPr>
            <w:tcW w:w="2910" w:type="dxa"/>
            <w:shd w:val="clear" w:color="auto" w:fill="FFFFFF" w:themeFill="background1"/>
            <w:tcMar/>
          </w:tcPr>
          <w:p w:rsidR="00DF6794" w:rsidP="00DF6794" w:rsidRDefault="00DF6794" w14:paraId="3BE7601B" w14:textId="65252692">
            <w:pPr>
              <w:spacing w:line="259" w:lineRule="auto"/>
            </w:pPr>
            <w:r>
              <w:t xml:space="preserve">Please indicate </w:t>
            </w:r>
            <w:r w:rsidR="231E6FB5">
              <w:t xml:space="preserve">the </w:t>
            </w:r>
            <w:r>
              <w:t>date</w:t>
            </w:r>
            <w:r w:rsidR="50F6FC3C">
              <w:t>s</w:t>
            </w:r>
            <w:r>
              <w:t xml:space="preserve"> of</w:t>
            </w:r>
            <w:r w:rsidR="4518EDBA">
              <w:t xml:space="preserve"> </w:t>
            </w:r>
            <w:r w:rsidR="37AC579B">
              <w:t>outreach attempts</w:t>
            </w:r>
            <w:r w:rsidR="2282099F">
              <w:t xml:space="preserve"> for care coordination activities</w:t>
            </w:r>
            <w:r>
              <w:t>. Outreach includes paper, digital or verbal activities, including the Member’s preferred method of communication and language.</w:t>
            </w:r>
          </w:p>
        </w:tc>
        <w:tc>
          <w:tcPr>
            <w:tcW w:w="2611" w:type="dxa"/>
            <w:shd w:val="clear" w:color="auto" w:fill="FFFFFF" w:themeFill="background1"/>
            <w:tcMar/>
          </w:tcPr>
          <w:p w:rsidR="00DF6794" w:rsidP="227BDAB0" w:rsidRDefault="77125308" w14:paraId="31147F46" w14:textId="2320A14E">
            <w:pPr>
              <w:rPr>
                <w:color w:val="000000" w:themeColor="text1"/>
              </w:rPr>
            </w:pPr>
            <w:r w:rsidRPr="227BDAB0">
              <w:rPr>
                <w:color w:val="000000" w:themeColor="text1"/>
              </w:rPr>
              <w:t xml:space="preserve">Enter the date(s) </w:t>
            </w:r>
            <w:r>
              <w:t xml:space="preserve">outreach was done for the individual. </w:t>
            </w:r>
          </w:p>
          <w:p w:rsidR="00DF6794" w:rsidP="227BDAB0" w:rsidRDefault="00DF6794" w14:paraId="6B59CF7F" w14:textId="7A87182C">
            <w:pPr>
              <w:rPr>
                <w:color w:val="000000" w:themeColor="text1"/>
              </w:rPr>
            </w:pPr>
          </w:p>
          <w:p w:rsidR="00DF6794" w:rsidP="227BDAB0" w:rsidRDefault="0840A4D2" w14:paraId="5ED6FCF1" w14:textId="4506BBE1">
            <w:pPr>
              <w:rPr>
                <w:i/>
                <w:iCs/>
                <w:color w:val="000000" w:themeColor="text1"/>
              </w:rPr>
            </w:pPr>
            <w:r w:rsidRPr="227BDAB0">
              <w:rPr>
                <w:b/>
                <w:bCs/>
                <w:i/>
                <w:iCs/>
                <w:color w:val="000000" w:themeColor="text1"/>
              </w:rPr>
              <w:t>Note:</w:t>
            </w:r>
            <w:r w:rsidRPr="227BDAB0">
              <w:rPr>
                <w:i/>
                <w:iCs/>
                <w:color w:val="000000" w:themeColor="text1"/>
              </w:rPr>
              <w:t xml:space="preserve"> </w:t>
            </w:r>
            <w:r w:rsidRPr="227BDAB0" w:rsidR="77125308">
              <w:rPr>
                <w:i/>
                <w:iCs/>
                <w:color w:val="000000" w:themeColor="text1"/>
              </w:rPr>
              <w:t>If this occurred multiple times within the reporting period, record each instance on a separate line.</w:t>
            </w:r>
          </w:p>
          <w:p w:rsidR="00DF6794" w:rsidP="00DF6794" w:rsidRDefault="00DF6794" w14:paraId="6DF2BCB7" w14:textId="1198337F">
            <w:pPr>
              <w:spacing w:line="259" w:lineRule="auto"/>
            </w:pPr>
          </w:p>
          <w:p w:rsidR="00DF6794" w:rsidP="00DF6794" w:rsidRDefault="77125308" w14:paraId="009DBF4A" w14:textId="586F8D43">
            <w:r w:rsidRPr="227BDAB0">
              <w:rPr>
                <w:b/>
                <w:bCs/>
              </w:rPr>
              <w:t>Format/Value:</w:t>
            </w:r>
            <w:r>
              <w:t xml:space="preserve"> MM/DD/YYYY (e.g., 01/01/2025).</w:t>
            </w:r>
          </w:p>
          <w:p w:rsidR="00DF6794" w:rsidP="00DF6794" w:rsidRDefault="00DF6794" w14:paraId="357EF7A0" w14:textId="4154A6CB"/>
          <w:p w:rsidR="00DF6794" w:rsidP="227BDAB0" w:rsidRDefault="3ED6988B" w14:paraId="365EBB89" w14:textId="7E82A15C">
            <w:pPr>
              <w:rPr>
                <w:color w:val="000000" w:themeColor="text1"/>
              </w:rPr>
            </w:pPr>
            <w:r w:rsidRPr="227BDAB0">
              <w:rPr>
                <w:b/>
                <w:bCs/>
              </w:rPr>
              <w:t>Null Value:</w:t>
            </w:r>
            <w:r>
              <w:t xml:space="preserve"> Blank – do not use NA, N/A, or other conventions for Null.</w:t>
            </w:r>
          </w:p>
        </w:tc>
        <w:tc>
          <w:tcPr>
            <w:tcW w:w="2320" w:type="dxa"/>
            <w:shd w:val="clear" w:color="auto" w:fill="FFFFFF" w:themeFill="background1"/>
            <w:tcMar/>
          </w:tcPr>
          <w:p w:rsidR="57814A53" w:rsidRDefault="57814A53" w14:paraId="6F0FD79E" w14:textId="3A47B2ED">
            <w:r>
              <w:t>Yes, when applicable</w:t>
            </w:r>
            <w:r w:rsidR="63CE6893">
              <w:t>.</w:t>
            </w:r>
          </w:p>
          <w:p w:rsidR="67AC258E" w:rsidRDefault="67AC258E" w14:paraId="338F95CB" w14:textId="136A455F"/>
          <w:p w:rsidR="00DF6794" w:rsidP="00DF6794" w:rsidRDefault="00DF6794" w14:paraId="6B4D346F" w14:textId="324C27FE"/>
        </w:tc>
      </w:tr>
      <w:tr w:rsidR="4E2B8313" w:rsidTr="53D0BA0C" w14:paraId="31193D7E" w14:textId="77777777">
        <w:trPr>
          <w:trHeight w:val="300"/>
        </w:trPr>
        <w:tc>
          <w:tcPr>
            <w:tcW w:w="2550" w:type="dxa"/>
            <w:shd w:val="clear" w:color="auto" w:fill="FFFFFF" w:themeFill="background1"/>
            <w:tcMar/>
          </w:tcPr>
          <w:p w:rsidR="26DCB319" w:rsidP="4E2B8313" w:rsidRDefault="26DCB319" w14:paraId="4429B8B1" w14:textId="0132F8E4">
            <w:pPr>
              <w:spacing w:line="259" w:lineRule="auto"/>
              <w:rPr>
                <w:b/>
                <w:bCs/>
              </w:rPr>
            </w:pPr>
            <w:r w:rsidRPr="4E2B8313">
              <w:rPr>
                <w:b/>
                <w:bCs/>
              </w:rPr>
              <w:t>Outreach attempt method</w:t>
            </w:r>
          </w:p>
        </w:tc>
        <w:tc>
          <w:tcPr>
            <w:tcW w:w="2910" w:type="dxa"/>
            <w:shd w:val="clear" w:color="auto" w:fill="FFFFFF" w:themeFill="background1"/>
            <w:tcMar/>
          </w:tcPr>
          <w:p w:rsidR="26DCB319" w:rsidP="4E2B8313" w:rsidRDefault="26DCB319" w14:paraId="2290C4DC" w14:textId="2E356150">
            <w:pPr>
              <w:spacing w:line="259" w:lineRule="auto"/>
            </w:pPr>
            <w:r>
              <w:t>Please indicate the method of the outreach attempt</w:t>
            </w:r>
            <w:r w:rsidR="1AA5C115">
              <w:t xml:space="preserve"> noted for care coordination activities</w:t>
            </w:r>
            <w:r>
              <w:t xml:space="preserve"> (paper, digital or verbal)</w:t>
            </w:r>
            <w:r w:rsidR="210987E7">
              <w:t>.</w:t>
            </w:r>
          </w:p>
        </w:tc>
        <w:tc>
          <w:tcPr>
            <w:tcW w:w="2611" w:type="dxa"/>
            <w:shd w:val="clear" w:color="auto" w:fill="FFFFFF" w:themeFill="background1"/>
            <w:tcMar/>
          </w:tcPr>
          <w:p w:rsidR="26DCB319" w:rsidP="4E2B8313" w:rsidRDefault="26DCB319" w14:paraId="49364E8F" w14:textId="35F2CE99">
            <w:pPr>
              <w:rPr>
                <w:color w:val="000000" w:themeColor="text1"/>
              </w:rPr>
            </w:pPr>
            <w:r w:rsidRPr="4E2B8313">
              <w:rPr>
                <w:color w:val="000000" w:themeColor="text1"/>
              </w:rPr>
              <w:t>Enter ‘P’ for paper, ‘D’ for digital or ‘V’ for verbal.</w:t>
            </w:r>
          </w:p>
          <w:p w:rsidR="4E2B8313" w:rsidP="4E2B8313" w:rsidRDefault="4E2B8313" w14:paraId="05E30683" w14:textId="56AE2849">
            <w:pPr>
              <w:rPr>
                <w:color w:val="000000" w:themeColor="text1"/>
              </w:rPr>
            </w:pPr>
          </w:p>
          <w:p w:rsidRPr="00A60981" w:rsidR="26DCB319" w:rsidP="4E2B8313" w:rsidRDefault="2108C540" w14:paraId="692D38B2" w14:textId="782A1EF0">
            <w:pPr>
              <w:rPr>
                <w:b w:val="1"/>
                <w:bCs w:val="1"/>
                <w:color w:val="000000" w:themeColor="text1"/>
                <w:lang w:val="es-US"/>
              </w:rPr>
            </w:pPr>
            <w:r w:rsidRPr="790D53E6" w:rsidR="17222029">
              <w:rPr>
                <w:b w:val="1"/>
                <w:bCs w:val="1"/>
              </w:rPr>
              <w:t>Format/Value:</w:t>
            </w:r>
            <w:r w:rsidR="17222029">
              <w:rPr/>
              <w:t xml:space="preserve"> 1-digit alphabetic character </w:t>
            </w:r>
            <w:r w:rsidRPr="790D53E6" w:rsidR="17222029">
              <w:rPr>
                <w:color w:val="000000" w:themeColor="text1" w:themeTint="FF" w:themeShade="FF"/>
              </w:rPr>
              <w:t>(P, D or V)</w:t>
            </w:r>
            <w:r w:rsidRPr="790D53E6" w:rsidR="65D40EE3">
              <w:rPr>
                <w:color w:val="000000" w:themeColor="text1" w:themeTint="FF" w:themeShade="FF"/>
              </w:rPr>
              <w:t>.</w:t>
            </w:r>
            <w:r w:rsidR="17222029">
              <w:rPr/>
              <w:t xml:space="preserve"> </w:t>
            </w:r>
            <w:r w:rsidRPr="790D53E6" w:rsidR="17222029">
              <w:rPr>
                <w:lang w:val="es-US"/>
              </w:rPr>
              <w:t xml:space="preserve">‘P’ = </w:t>
            </w:r>
            <w:r w:rsidRPr="790D53E6" w:rsidR="17222029">
              <w:rPr>
                <w:lang w:val="es-US"/>
              </w:rPr>
              <w:t>Paper</w:t>
            </w:r>
            <w:r w:rsidRPr="790D53E6" w:rsidR="62878CA9">
              <w:rPr>
                <w:lang w:val="es-US"/>
              </w:rPr>
              <w:t>,</w:t>
            </w:r>
            <w:r w:rsidRPr="790D53E6" w:rsidR="17222029">
              <w:rPr>
                <w:lang w:val="es-US"/>
              </w:rPr>
              <w:t xml:space="preserve"> ‘D’ = Digital,</w:t>
            </w:r>
            <w:r w:rsidRPr="790D53E6" w:rsidR="3679E5B1">
              <w:rPr>
                <w:lang w:val="es-US"/>
              </w:rPr>
              <w:t xml:space="preserve"> ‘V’ = Verbal</w:t>
            </w:r>
            <w:r w:rsidRPr="790D53E6" w:rsidR="5C4F71EB">
              <w:rPr>
                <w:lang w:val="es-US"/>
              </w:rPr>
              <w:t>.</w:t>
            </w:r>
          </w:p>
          <w:p w:rsidRPr="00A60981" w:rsidR="4E2B8313" w:rsidP="4E2B8313" w:rsidRDefault="4E2B8313" w14:paraId="59082371" w14:textId="05226926">
            <w:pPr>
              <w:rPr>
                <w:lang w:val="es-US"/>
              </w:rPr>
            </w:pPr>
          </w:p>
          <w:p w:rsidR="4E2B8313" w:rsidP="4E2B8313" w:rsidRDefault="4A0F1B86" w14:paraId="74FD2517" w14:textId="5C30D8FA">
            <w:pPr>
              <w:rPr>
                <w:color w:val="000000" w:themeColor="text1"/>
              </w:rPr>
            </w:pPr>
            <w:r w:rsidRPr="227BDAB0">
              <w:rPr>
                <w:b/>
                <w:bCs/>
              </w:rPr>
              <w:t>Null Value:</w:t>
            </w:r>
            <w:r>
              <w:t xml:space="preserve"> Blank – do not use NA, N/A, or other conventions for Null.</w:t>
            </w:r>
          </w:p>
        </w:tc>
        <w:tc>
          <w:tcPr>
            <w:tcW w:w="2320" w:type="dxa"/>
            <w:shd w:val="clear" w:color="auto" w:fill="FFFFFF" w:themeFill="background1"/>
            <w:tcMar/>
          </w:tcPr>
          <w:p w:rsidR="26DCB319" w:rsidP="4E2B8313" w:rsidRDefault="26DCB319" w14:paraId="76DB1722" w14:textId="28581910">
            <w:r>
              <w:t>Yes, if outreach attempt occurred</w:t>
            </w:r>
            <w:r w:rsidR="75DAFF53">
              <w:t>.</w:t>
            </w:r>
          </w:p>
        </w:tc>
      </w:tr>
    </w:tbl>
    <w:p w:rsidR="008B5E77" w:rsidP="1AECE35F" w:rsidRDefault="008B5E77" w14:paraId="05BD5FD4" w14:textId="426A5BEC"/>
    <w:p w:rsidRPr="006A44BF" w:rsidR="001B19AE" w:rsidP="001B19AE" w:rsidRDefault="007C7F26" w14:paraId="541FA8C1" w14:textId="3D9C898F">
      <w:pPr>
        <w:pStyle w:val="Heading1"/>
        <w:rPr>
          <w:rFonts w:ascii="Times New Roman" w:hAnsi="Times New Roman"/>
          <w:sz w:val="24"/>
          <w:szCs w:val="24"/>
        </w:rPr>
      </w:pPr>
      <w:r>
        <w:rPr>
          <w:rFonts w:ascii="Times New Roman" w:hAnsi="Times New Roman"/>
          <w:sz w:val="24"/>
          <w:szCs w:val="24"/>
        </w:rPr>
        <w:t xml:space="preserve">Aggregate Level </w:t>
      </w:r>
      <w:r w:rsidR="0053038E">
        <w:rPr>
          <w:rFonts w:ascii="Times New Roman" w:hAnsi="Times New Roman"/>
          <w:sz w:val="24"/>
          <w:szCs w:val="24"/>
        </w:rPr>
        <w:t>Care Coordination</w:t>
      </w:r>
      <w:r w:rsidR="00C77FB8">
        <w:rPr>
          <w:rFonts w:ascii="Times New Roman" w:hAnsi="Times New Roman"/>
          <w:sz w:val="24"/>
          <w:szCs w:val="24"/>
        </w:rPr>
        <w:t xml:space="preserve"> Log</w:t>
      </w:r>
    </w:p>
    <w:p w:rsidRPr="006A44BF" w:rsidR="001B19AE" w:rsidP="37B7BFF3" w:rsidRDefault="008734C5" w14:paraId="51701A61" w14:textId="3A8C034E">
      <w:pPr>
        <w:rPr>
          <w:i/>
          <w:iCs/>
          <w:highlight w:val="yellow"/>
        </w:rPr>
      </w:pPr>
      <w:r>
        <w:t>CCO</w:t>
      </w:r>
      <w:r w:rsidR="00642103">
        <w:t xml:space="preserve">s must report </w:t>
      </w:r>
      <w:r w:rsidR="00F2168C">
        <w:t>aggregate</w:t>
      </w:r>
      <w:r w:rsidR="003D3404">
        <w:t xml:space="preserve"> statistics reflecting </w:t>
      </w:r>
      <w:r w:rsidR="009408F6">
        <w:t>care coordination</w:t>
      </w:r>
      <w:r w:rsidR="00827856">
        <w:t xml:space="preserve"> act</w:t>
      </w:r>
      <w:r w:rsidR="00CE28E7">
        <w:t>ivities that took place during the</w:t>
      </w:r>
      <w:r w:rsidR="00744B13">
        <w:t xml:space="preserve"> reporting</w:t>
      </w:r>
      <w:r w:rsidR="00CE28E7">
        <w:t xml:space="preserve"> time period. </w:t>
      </w:r>
      <w:r w:rsidR="007B4528">
        <w:t>Specific items requiring reporting are listed below.</w:t>
      </w:r>
      <w:r w:rsidR="0089588A">
        <w:t xml:space="preserve"> </w:t>
      </w:r>
    </w:p>
    <w:p w:rsidRPr="006A44BF" w:rsidR="006F15AB" w:rsidP="4F0E8F66" w:rsidRDefault="006F15AB" w14:paraId="1F0F0480" w14:textId="57237BC0">
      <w:pPr>
        <w:rPr>
          <w:i/>
          <w:iCs/>
        </w:rPr>
      </w:pPr>
    </w:p>
    <w:tbl>
      <w:tblPr>
        <w:tblStyle w:val="TableGrid"/>
        <w:tblW w:w="10219" w:type="dxa"/>
        <w:tblLook w:val="04A0" w:firstRow="1" w:lastRow="0" w:firstColumn="1" w:lastColumn="0" w:noHBand="0" w:noVBand="1"/>
      </w:tblPr>
      <w:tblGrid>
        <w:gridCol w:w="2864"/>
        <w:gridCol w:w="2230"/>
        <w:gridCol w:w="3355"/>
        <w:gridCol w:w="1770"/>
      </w:tblGrid>
      <w:tr w:rsidRPr="006A44BF" w:rsidR="00E3782E" w:rsidTr="790D53E6" w14:paraId="663E37D2" w14:textId="77777777">
        <w:trPr>
          <w:trHeight w:val="300"/>
        </w:trPr>
        <w:tc>
          <w:tcPr>
            <w:tcW w:w="2864" w:type="dxa"/>
            <w:shd w:val="clear" w:color="auto" w:fill="4472C4" w:themeFill="accent1"/>
            <w:tcMar/>
          </w:tcPr>
          <w:p w:rsidRPr="006A44BF" w:rsidR="001B19AE" w:rsidP="00395734" w:rsidRDefault="54171852" w14:paraId="674EC6EA" w14:textId="77777777">
            <w:pPr>
              <w:rPr>
                <w:b w:val="1"/>
                <w:bCs w:val="1"/>
                <w:color w:val="FFFFFF" w:themeColor="background1"/>
              </w:rPr>
            </w:pPr>
            <w:r w:rsidRPr="790D53E6" w:rsidR="0B7B7311">
              <w:rPr>
                <w:b w:val="1"/>
                <w:bCs w:val="1"/>
                <w:color w:val="FFFFFF" w:themeColor="background1" w:themeTint="FF" w:themeShade="FF"/>
              </w:rPr>
              <w:t>Data Field Name</w:t>
            </w:r>
          </w:p>
        </w:tc>
        <w:tc>
          <w:tcPr>
            <w:tcW w:w="2230" w:type="dxa"/>
            <w:shd w:val="clear" w:color="auto" w:fill="4472C4" w:themeFill="accent1"/>
            <w:tcMar/>
          </w:tcPr>
          <w:p w:rsidRPr="006A44BF" w:rsidR="001B19AE" w:rsidP="00395734" w:rsidRDefault="001B19AE" w14:paraId="5431F372" w14:textId="38B07CB1">
            <w:pPr>
              <w:rPr>
                <w:b/>
                <w:bCs/>
                <w:color w:val="FFFFFF" w:themeColor="background1"/>
              </w:rPr>
            </w:pPr>
            <w:r w:rsidRPr="006A44BF">
              <w:rPr>
                <w:b/>
                <w:bCs/>
                <w:color w:val="FFFFFF" w:themeColor="background1"/>
              </w:rPr>
              <w:t xml:space="preserve">Data Field </w:t>
            </w:r>
            <w:r w:rsidRPr="006A44BF" w:rsidR="00E3782E">
              <w:rPr>
                <w:b/>
                <w:bCs/>
                <w:color w:val="FFFFFF" w:themeColor="background1"/>
              </w:rPr>
              <w:t xml:space="preserve">Description </w:t>
            </w:r>
          </w:p>
        </w:tc>
        <w:tc>
          <w:tcPr>
            <w:tcW w:w="3355" w:type="dxa"/>
            <w:shd w:val="clear" w:color="auto" w:fill="4472C4" w:themeFill="accent1"/>
            <w:tcMar/>
          </w:tcPr>
          <w:p w:rsidRPr="006A44BF" w:rsidR="001B19AE" w:rsidP="00395734" w:rsidRDefault="001B19AE" w14:paraId="1B554099" w14:textId="65AC7667">
            <w:pPr>
              <w:rPr>
                <w:b/>
                <w:bCs/>
                <w:color w:val="FFFFFF" w:themeColor="background1"/>
              </w:rPr>
            </w:pPr>
            <w:r w:rsidRPr="006A44BF">
              <w:rPr>
                <w:b/>
                <w:bCs/>
                <w:color w:val="FFFFFF" w:themeColor="background1"/>
              </w:rPr>
              <w:t xml:space="preserve">Date Field </w:t>
            </w:r>
            <w:r w:rsidRPr="006A44BF" w:rsidR="00E3782E">
              <w:rPr>
                <w:b/>
                <w:bCs/>
                <w:color w:val="FFFFFF" w:themeColor="background1"/>
              </w:rPr>
              <w:t xml:space="preserve">Instructions </w:t>
            </w:r>
          </w:p>
        </w:tc>
        <w:tc>
          <w:tcPr>
            <w:tcW w:w="1770" w:type="dxa"/>
            <w:shd w:val="clear" w:color="auto" w:fill="4472C4" w:themeFill="accent1"/>
            <w:tcMar/>
          </w:tcPr>
          <w:p w:rsidRPr="006A44BF" w:rsidR="001B19AE" w:rsidP="00395734" w:rsidRDefault="54171852" w14:paraId="309BDB70" w14:textId="77777777">
            <w:pPr>
              <w:rPr>
                <w:b w:val="1"/>
                <w:bCs w:val="1"/>
                <w:color w:val="FFFFFF" w:themeColor="background1"/>
              </w:rPr>
            </w:pPr>
            <w:r w:rsidRPr="790D53E6" w:rsidR="0B7B7311">
              <w:rPr>
                <w:b w:val="1"/>
                <w:bCs w:val="1"/>
                <w:color w:val="FFFFFF" w:themeColor="background1" w:themeTint="FF" w:themeShade="FF"/>
              </w:rPr>
              <w:t>Required</w:t>
            </w:r>
          </w:p>
        </w:tc>
      </w:tr>
      <w:tr w:rsidRPr="006A44BF" w:rsidR="005556F2" w:rsidTr="790D53E6" w14:paraId="51E55104" w14:textId="77777777">
        <w:trPr>
          <w:trHeight w:val="300"/>
        </w:trPr>
        <w:tc>
          <w:tcPr>
            <w:tcW w:w="2864" w:type="dxa"/>
            <w:shd w:val="clear" w:color="auto" w:fill="FFFFFF" w:themeFill="background1"/>
            <w:tcMar/>
          </w:tcPr>
          <w:p w:rsidRPr="00F84E69" w:rsidR="001B19AE" w:rsidP="00395734" w:rsidRDefault="007B4528" w14:paraId="7BF04ED9" w14:textId="335B6BEE">
            <w:pPr>
              <w:rPr>
                <w:b/>
                <w:bCs/>
              </w:rPr>
            </w:pPr>
            <w:r w:rsidRPr="1AECE35F">
              <w:rPr>
                <w:b/>
                <w:bCs/>
              </w:rPr>
              <w:t>New members enrolled</w:t>
            </w:r>
          </w:p>
        </w:tc>
        <w:tc>
          <w:tcPr>
            <w:tcW w:w="2230" w:type="dxa"/>
            <w:shd w:val="clear" w:color="auto" w:fill="FFFFFF" w:themeFill="background1"/>
            <w:tcMar/>
          </w:tcPr>
          <w:p w:rsidRPr="006A44BF" w:rsidR="001B19AE" w:rsidP="00395734" w:rsidRDefault="007B4528" w14:paraId="3AA64729" w14:textId="09F2F8E6">
            <w:r>
              <w:t xml:space="preserve">The number of new members enrolled </w:t>
            </w:r>
            <w:r w:rsidR="3240E1AF">
              <w:t>during</w:t>
            </w:r>
            <w:r>
              <w:t xml:space="preserve"> the </w:t>
            </w:r>
            <w:r w:rsidR="19E7F90D">
              <w:t xml:space="preserve">reporting </w:t>
            </w:r>
            <w:r>
              <w:t>time period</w:t>
            </w:r>
            <w:r w:rsidR="3D9A82AB">
              <w:t>.</w:t>
            </w:r>
            <w:r w:rsidR="7A2050EA">
              <w:t xml:space="preserve"> “New member” as defined by CCO.</w:t>
            </w:r>
            <w:r w:rsidR="7DA0F06A">
              <w:t xml:space="preserve"> </w:t>
            </w:r>
          </w:p>
          <w:p w:rsidRPr="006A44BF" w:rsidR="001B19AE" w:rsidP="00395734" w:rsidRDefault="001B19AE" w14:paraId="7CB41B50" w14:textId="323E7D6F"/>
          <w:p w:rsidRPr="006A44BF" w:rsidR="001B19AE" w:rsidP="4AFDC5DC" w:rsidRDefault="556A50C1" w14:paraId="67783089" w14:textId="308B50C3">
            <w:r w:rsidRPr="4AFDC5DC">
              <w:t xml:space="preserve">This data field should not include duplicates. Ex: </w:t>
            </w:r>
            <w:r w:rsidR="7DA0F06A">
              <w:t xml:space="preserve">If </w:t>
            </w:r>
            <w:r w:rsidRPr="4AFDC5DC">
              <w:t>a member</w:t>
            </w:r>
            <w:r w:rsidR="7DA0F06A">
              <w:t xml:space="preserve"> exited and enrolled in services more than once in a reporting period, count as “1”.</w:t>
            </w:r>
          </w:p>
          <w:p w:rsidRPr="006A44BF" w:rsidR="001B19AE" w:rsidP="00395734" w:rsidRDefault="001B19AE" w14:paraId="4D0DD9AF" w14:textId="367E6BE4">
            <w:pPr>
              <w:rPr>
                <w:rFonts w:ascii="Segoe UI" w:hAnsi="Segoe UI" w:eastAsia="Segoe UI" w:cs="Segoe UI"/>
                <w:color w:val="333333"/>
                <w:sz w:val="18"/>
                <w:szCs w:val="18"/>
              </w:rPr>
            </w:pPr>
          </w:p>
        </w:tc>
        <w:tc>
          <w:tcPr>
            <w:tcW w:w="3355" w:type="dxa"/>
            <w:shd w:val="clear" w:color="auto" w:fill="FFFFFF" w:themeFill="background1"/>
            <w:tcMar/>
          </w:tcPr>
          <w:p w:rsidRPr="006A44BF" w:rsidR="00C77A36" w:rsidP="00D1700B" w:rsidRDefault="00632C5E" w14:paraId="358DA11F" w14:textId="62528A7C">
            <w:r w:rsidRPr="006A44BF">
              <w:t xml:space="preserve">Enter </w:t>
            </w:r>
            <w:r w:rsidR="00D1700B">
              <w:t xml:space="preserve">the number of new members enrolled in the CCO </w:t>
            </w:r>
            <w:r w:rsidR="3E42ADC4">
              <w:t>during</w:t>
            </w:r>
            <w:r w:rsidR="00D1700B">
              <w:t xml:space="preserve"> the reporting period.</w:t>
            </w:r>
          </w:p>
          <w:p w:rsidRPr="006A44BF" w:rsidR="00E653B5" w:rsidP="00E653B5" w:rsidRDefault="00E653B5" w14:paraId="76828C7D" w14:textId="77777777">
            <w:pPr>
              <w:pStyle w:val="ListParagraph"/>
              <w:ind w:left="360"/>
            </w:pPr>
          </w:p>
          <w:p w:rsidRPr="006A44BF" w:rsidR="000A2844" w:rsidP="00C82526" w:rsidRDefault="00C77A36" w14:paraId="35A62269" w14:textId="505D77FE">
            <w:r w:rsidRPr="006A44BF">
              <w:rPr>
                <w:b/>
                <w:bCs/>
              </w:rPr>
              <w:t>Format/Value:</w:t>
            </w:r>
            <w:r w:rsidRPr="006A44BF">
              <w:t xml:space="preserve"> </w:t>
            </w:r>
            <w:r w:rsidR="00CA06E1">
              <w:t xml:space="preserve">numeric </w:t>
            </w:r>
            <w:r w:rsidR="009930DC">
              <w:t>values 0-9 only</w:t>
            </w:r>
            <w:r w:rsidR="7603162F">
              <w:t>.</w:t>
            </w:r>
          </w:p>
          <w:p w:rsidRPr="006A44BF" w:rsidR="00E653B5" w:rsidP="00C82526" w:rsidRDefault="00E653B5" w14:paraId="2764FC59" w14:textId="66F08EE0"/>
        </w:tc>
        <w:tc>
          <w:tcPr>
            <w:tcW w:w="1770" w:type="dxa"/>
            <w:shd w:val="clear" w:color="auto" w:fill="FFFFFF" w:themeFill="background1"/>
            <w:tcMar/>
          </w:tcPr>
          <w:p w:rsidRPr="006A44BF" w:rsidR="001B19AE" w:rsidP="00395734" w:rsidRDefault="002C6EAC" w14:paraId="683199C7" w14:textId="2B7F40BB">
            <w:r>
              <w:t>Yes</w:t>
            </w:r>
          </w:p>
        </w:tc>
      </w:tr>
      <w:tr w:rsidRPr="006A44BF" w:rsidR="003A2389" w:rsidTr="790D53E6" w14:paraId="6639A1A5" w14:textId="77777777">
        <w:trPr>
          <w:trHeight w:val="300"/>
        </w:trPr>
        <w:tc>
          <w:tcPr>
            <w:tcW w:w="2864" w:type="dxa"/>
            <w:shd w:val="clear" w:color="auto" w:fill="FFFFFF" w:themeFill="background1"/>
            <w:tcMar/>
          </w:tcPr>
          <w:p w:rsidRPr="00F84E69" w:rsidR="003A2389" w:rsidP="003A2389" w:rsidRDefault="003A2389" w14:paraId="6561EB9B" w14:textId="7A42CC2F">
            <w:pPr>
              <w:rPr>
                <w:b w:val="1"/>
                <w:bCs w:val="1"/>
              </w:rPr>
            </w:pPr>
            <w:r w:rsidRPr="790D53E6" w:rsidR="114BB21D">
              <w:rPr>
                <w:b w:val="1"/>
                <w:bCs w:val="1"/>
              </w:rPr>
              <w:t>New member</w:t>
            </w:r>
            <w:r w:rsidRPr="790D53E6" w:rsidR="3C160308">
              <w:rPr>
                <w:b w:val="1"/>
                <w:bCs w:val="1"/>
              </w:rPr>
              <w:t>s</w:t>
            </w:r>
            <w:r w:rsidRPr="790D53E6" w:rsidR="114BB21D">
              <w:rPr>
                <w:b w:val="1"/>
                <w:bCs w:val="1"/>
              </w:rPr>
              <w:t xml:space="preserve"> </w:t>
            </w:r>
            <w:r w:rsidRPr="790D53E6" w:rsidR="3BF0F8A9">
              <w:rPr>
                <w:b w:val="1"/>
                <w:bCs w:val="1"/>
              </w:rPr>
              <w:t xml:space="preserve">completed </w:t>
            </w:r>
            <w:r w:rsidRPr="790D53E6" w:rsidR="114BB21D">
              <w:rPr>
                <w:b w:val="1"/>
                <w:bCs w:val="1"/>
              </w:rPr>
              <w:t>HRAs within 90 days</w:t>
            </w:r>
          </w:p>
        </w:tc>
        <w:tc>
          <w:tcPr>
            <w:tcW w:w="2230" w:type="dxa"/>
            <w:shd w:val="clear" w:color="auto" w:fill="FFFFFF" w:themeFill="background1"/>
            <w:tcMar/>
          </w:tcPr>
          <w:p w:rsidRPr="006A44BF" w:rsidR="003A2389" w:rsidP="003A2389" w:rsidRDefault="4F83A351" w14:paraId="78987B63" w14:textId="7A77FCCD">
            <w:r w:rsidR="7C0D474B">
              <w:rPr/>
              <w:t xml:space="preserve">The number of new members enrolled during the reporting </w:t>
            </w:r>
            <w:r w:rsidR="7C0D474B">
              <w:rPr/>
              <w:t>time period</w:t>
            </w:r>
            <w:r w:rsidR="7C0D474B">
              <w:rPr/>
              <w:t xml:space="preserve"> who had an HRA completed within </w:t>
            </w:r>
            <w:r w:rsidR="0080E70E">
              <w:rPr/>
              <w:t xml:space="preserve">the first </w:t>
            </w:r>
            <w:r w:rsidR="7C0D474B">
              <w:rPr/>
              <w:t>90 days.</w:t>
            </w:r>
            <w:r w:rsidR="1914DC6C">
              <w:rPr/>
              <w:t xml:space="preserve"> </w:t>
            </w:r>
          </w:p>
        </w:tc>
        <w:tc>
          <w:tcPr>
            <w:tcW w:w="3355" w:type="dxa"/>
            <w:shd w:val="clear" w:color="auto" w:fill="FFFFFF" w:themeFill="background1"/>
            <w:tcMar/>
          </w:tcPr>
          <w:p w:rsidR="003A2389" w:rsidP="003A2389" w:rsidRDefault="003A2389" w14:paraId="0E527DC7" w14:textId="4B2E803C">
            <w:r>
              <w:t xml:space="preserve">Enter the number of new members enrolled during the reporting time period who had an HRA completed within </w:t>
            </w:r>
            <w:r w:rsidR="00BD582B">
              <w:t xml:space="preserve">the first </w:t>
            </w:r>
            <w:r>
              <w:t>90 days.</w:t>
            </w:r>
          </w:p>
          <w:p w:rsidR="0089588A" w:rsidP="003A2389" w:rsidRDefault="0089588A" w14:paraId="307C17D8" w14:textId="77777777"/>
          <w:p w:rsidRPr="006A44BF" w:rsidR="0089588A" w:rsidP="0089588A" w:rsidRDefault="0089588A" w14:paraId="23AB8B84" w14:textId="64844E23">
            <w:r w:rsidRPr="006A44BF">
              <w:rPr>
                <w:b/>
                <w:bCs/>
              </w:rPr>
              <w:t>Format/Value:</w:t>
            </w:r>
            <w:r w:rsidRPr="006A44BF">
              <w:t xml:space="preserve"> </w:t>
            </w:r>
            <w:r>
              <w:t>numeric values 0-9 only</w:t>
            </w:r>
            <w:r w:rsidR="28F53422">
              <w:t>.</w:t>
            </w:r>
          </w:p>
          <w:p w:rsidRPr="006A44BF" w:rsidR="0089588A" w:rsidP="003A2389" w:rsidRDefault="0089588A" w14:paraId="0CC27C41" w14:textId="68C8BE33"/>
        </w:tc>
        <w:tc>
          <w:tcPr>
            <w:tcW w:w="1770" w:type="dxa"/>
            <w:shd w:val="clear" w:color="auto" w:fill="FFFFFF" w:themeFill="background1"/>
            <w:tcMar/>
          </w:tcPr>
          <w:p w:rsidRPr="006A44BF" w:rsidR="003A2389" w:rsidP="003A2389" w:rsidRDefault="003A2389" w14:paraId="1C2583AF" w14:textId="48AAF6EC">
            <w:r w:rsidRPr="006A44BF">
              <w:t>Yes</w:t>
            </w:r>
          </w:p>
        </w:tc>
      </w:tr>
      <w:tr w:rsidRPr="006A44BF" w:rsidR="003A2389" w:rsidTr="790D53E6" w14:paraId="0136DCF5" w14:textId="77777777">
        <w:trPr>
          <w:trHeight w:val="300"/>
        </w:trPr>
        <w:tc>
          <w:tcPr>
            <w:tcW w:w="2864" w:type="dxa"/>
            <w:shd w:val="clear" w:color="auto" w:fill="FFFFFF" w:themeFill="background1"/>
            <w:tcMar/>
          </w:tcPr>
          <w:p w:rsidRPr="00F84E69" w:rsidR="003A2389" w:rsidP="003A2389" w:rsidRDefault="003A2389" w14:paraId="4BFB254F" w14:textId="44CBA8FD">
            <w:pPr>
              <w:rPr>
                <w:b/>
                <w:bCs/>
              </w:rPr>
            </w:pPr>
            <w:r w:rsidRPr="00F84E69">
              <w:rPr>
                <w:b/>
                <w:bCs/>
              </w:rPr>
              <w:t xml:space="preserve">New member </w:t>
            </w:r>
            <w:r w:rsidRPr="6D2AA4CF" w:rsidR="6FE467E0">
              <w:rPr>
                <w:b/>
                <w:bCs/>
              </w:rPr>
              <w:t xml:space="preserve">completed </w:t>
            </w:r>
            <w:r w:rsidRPr="00F84E69">
              <w:rPr>
                <w:b/>
                <w:bCs/>
              </w:rPr>
              <w:t>HRAs outside 90 days</w:t>
            </w:r>
          </w:p>
        </w:tc>
        <w:tc>
          <w:tcPr>
            <w:tcW w:w="2230" w:type="dxa"/>
            <w:shd w:val="clear" w:color="auto" w:fill="FFFFFF" w:themeFill="background1"/>
            <w:tcMar/>
          </w:tcPr>
          <w:p w:rsidRPr="006A44BF" w:rsidR="003A2389" w:rsidP="003A2389" w:rsidRDefault="003A2389" w14:paraId="7CD336E4" w14:textId="44530433">
            <w:r>
              <w:t>The number of new members enrolled during the reporting time period who had an HRA completed more than 90 days from enrollment.</w:t>
            </w:r>
          </w:p>
        </w:tc>
        <w:tc>
          <w:tcPr>
            <w:tcW w:w="3355" w:type="dxa"/>
            <w:shd w:val="clear" w:color="auto" w:fill="FFFFFF" w:themeFill="background1"/>
            <w:tcMar/>
          </w:tcPr>
          <w:p w:rsidR="003A2389" w:rsidP="003A2389" w:rsidRDefault="003A2389" w14:paraId="5AB93F0E" w14:textId="77777777">
            <w:r>
              <w:t>Enter the number of new members enrolled during the reporting time period who had an HRA completed more than 90 days from enrollment.</w:t>
            </w:r>
          </w:p>
          <w:p w:rsidR="0089588A" w:rsidP="003A2389" w:rsidRDefault="0089588A" w14:paraId="28882AE0" w14:textId="77777777"/>
          <w:p w:rsidRPr="006A44BF" w:rsidR="0089588A" w:rsidP="0089588A" w:rsidRDefault="0089588A" w14:paraId="0AE18AE7" w14:textId="3C91962A">
            <w:r w:rsidRPr="006A44BF">
              <w:rPr>
                <w:b/>
                <w:bCs/>
              </w:rPr>
              <w:t>Format/Value:</w:t>
            </w:r>
            <w:r w:rsidRPr="006A44BF">
              <w:t xml:space="preserve"> </w:t>
            </w:r>
            <w:r>
              <w:t>numeric values 0-9 only</w:t>
            </w:r>
            <w:r w:rsidR="637FB402">
              <w:t>.</w:t>
            </w:r>
          </w:p>
          <w:p w:rsidRPr="006A44BF" w:rsidR="0089588A" w:rsidP="003A2389" w:rsidRDefault="0089588A" w14:paraId="4DEDB7F2" w14:textId="4094AA20"/>
        </w:tc>
        <w:tc>
          <w:tcPr>
            <w:tcW w:w="1770" w:type="dxa"/>
            <w:shd w:val="clear" w:color="auto" w:fill="FFFFFF" w:themeFill="background1"/>
            <w:tcMar/>
          </w:tcPr>
          <w:p w:rsidRPr="006A44BF" w:rsidR="003A2389" w:rsidP="003A2389" w:rsidRDefault="003A2389" w14:paraId="33B6A724" w14:textId="248611BC">
            <w:r w:rsidRPr="006A44BF">
              <w:t>Yes</w:t>
            </w:r>
          </w:p>
        </w:tc>
      </w:tr>
      <w:tr w:rsidRPr="006A44BF" w:rsidR="0089151D" w:rsidTr="790D53E6" w14:paraId="28F96046" w14:textId="77777777">
        <w:trPr>
          <w:trHeight w:val="300"/>
        </w:trPr>
        <w:tc>
          <w:tcPr>
            <w:tcW w:w="2864" w:type="dxa"/>
            <w:shd w:val="clear" w:color="auto" w:fill="FFFFFF" w:themeFill="background1"/>
            <w:tcMar/>
          </w:tcPr>
          <w:p w:rsidR="0089151D" w:rsidP="00F36175" w:rsidRDefault="4DE4F725" w14:paraId="26D8A1FB" w14:textId="6A4477E3">
            <w:pPr>
              <w:rPr>
                <w:b/>
                <w:bCs/>
              </w:rPr>
            </w:pPr>
            <w:r w:rsidRPr="37B7BFF3">
              <w:rPr>
                <w:b/>
                <w:bCs/>
              </w:rPr>
              <w:t xml:space="preserve">Non-engaged members </w:t>
            </w:r>
          </w:p>
        </w:tc>
        <w:tc>
          <w:tcPr>
            <w:tcW w:w="2230" w:type="dxa"/>
            <w:shd w:val="clear" w:color="auto" w:fill="FFFFFF" w:themeFill="background1"/>
            <w:tcMar/>
          </w:tcPr>
          <w:p w:rsidR="0089151D" w:rsidP="00F36175" w:rsidRDefault="730E3CC9" w14:paraId="5FCAE27D" w14:textId="17FC3953">
            <w:r w:rsidR="4C2B9FD1">
              <w:rPr/>
              <w:t xml:space="preserve">The number of members classified as non-engaged </w:t>
            </w:r>
            <w:r w:rsidR="2FC4BD89">
              <w:rPr/>
              <w:t xml:space="preserve">as defined by CCO </w:t>
            </w:r>
          </w:p>
        </w:tc>
        <w:tc>
          <w:tcPr>
            <w:tcW w:w="3355" w:type="dxa"/>
            <w:shd w:val="clear" w:color="auto" w:fill="FFFFFF" w:themeFill="background1"/>
            <w:tcMar/>
          </w:tcPr>
          <w:p w:rsidR="0089151D" w:rsidP="00650610" w:rsidRDefault="0A774671" w14:paraId="064703B2" w14:textId="2768C4C0">
            <w:r>
              <w:t xml:space="preserve">Report the number of members classified as non-engaged in care coordination activities </w:t>
            </w:r>
            <w:r w:rsidR="047A5378">
              <w:t>according to the CCO’s policy.</w:t>
            </w:r>
          </w:p>
          <w:p w:rsidR="0089151D" w:rsidP="00650610" w:rsidRDefault="0089151D" w14:paraId="02F07124" w14:textId="5D7EC2C3"/>
          <w:p w:rsidR="0089151D" w:rsidP="00650610" w:rsidRDefault="665B5828" w14:paraId="055FBA1E" w14:textId="5FE2BEAC">
            <w:r w:rsidRPr="2224421C">
              <w:rPr>
                <w:b/>
                <w:bCs/>
              </w:rPr>
              <w:t>Format/Value:</w:t>
            </w:r>
            <w:r>
              <w:t xml:space="preserve"> numeric values 0-9 only</w:t>
            </w:r>
            <w:r w:rsidR="6916CD4B">
              <w:t>.</w:t>
            </w:r>
          </w:p>
        </w:tc>
        <w:tc>
          <w:tcPr>
            <w:tcW w:w="1770" w:type="dxa"/>
            <w:shd w:val="clear" w:color="auto" w:fill="FFFFFF" w:themeFill="background1"/>
            <w:tcMar/>
          </w:tcPr>
          <w:p w:rsidR="0089151D" w:rsidP="00F36175" w:rsidRDefault="009C7A16" w14:paraId="4473C92B" w14:textId="686BFFD9">
            <w:r>
              <w:t xml:space="preserve">Yes </w:t>
            </w:r>
          </w:p>
        </w:tc>
      </w:tr>
      <w:bookmarkEnd w:id="4"/>
    </w:tbl>
    <w:p w:rsidR="4E2B8313" w:rsidRDefault="4E2B8313" w14:paraId="464DA590" w14:textId="0B94EB5D"/>
    <w:p w:rsidR="227BDAB0" w:rsidP="528E483B" w:rsidRDefault="227BDAB0" w14:paraId="67AB909E" w14:textId="596B0D6D"/>
    <w:p w:rsidR="227BDAB0" w:rsidP="227BDAB0" w:rsidRDefault="227BDAB0" w14:paraId="69CEBED8" w14:textId="60071593">
      <w:pPr>
        <w:rPr>
          <w:b/>
          <w:bCs/>
          <w:u w:val="single"/>
        </w:rPr>
      </w:pPr>
    </w:p>
    <w:p w:rsidRPr="00D564CF" w:rsidR="006453E0" w:rsidP="227BDAB0" w:rsidRDefault="006453E0" w14:paraId="278579CB" w14:textId="52B571FB">
      <w:pPr>
        <w:rPr>
          <w:b/>
          <w:bCs/>
          <w:u w:val="single"/>
        </w:rPr>
      </w:pPr>
      <w:r w:rsidRPr="227BDAB0">
        <w:rPr>
          <w:b/>
          <w:bCs/>
          <w:u w:val="single"/>
        </w:rPr>
        <w:t>Narrative</w:t>
      </w:r>
      <w:r w:rsidRPr="227BDAB0" w:rsidR="00D564CF">
        <w:rPr>
          <w:b/>
          <w:bCs/>
          <w:u w:val="single"/>
        </w:rPr>
        <w:t xml:space="preserve"> Response Requirements</w:t>
      </w:r>
      <w:r w:rsidRPr="227BDAB0">
        <w:rPr>
          <w:b/>
          <w:bCs/>
          <w:u w:val="single"/>
        </w:rPr>
        <w:t xml:space="preserve">: </w:t>
      </w:r>
    </w:p>
    <w:p w:rsidRPr="00D564CF" w:rsidR="006453E0" w:rsidP="4F0E8F66" w:rsidRDefault="61FB39B8" w14:paraId="4E5E5C76" w14:textId="088A881E">
      <w:pPr>
        <w:rPr>
          <w:b/>
          <w:bCs/>
          <w:u w:val="single"/>
        </w:rPr>
      </w:pPr>
      <w:r>
        <w:t>Please upload a separate document into the portal containing narrative information</w:t>
      </w:r>
    </w:p>
    <w:p w:rsidR="227BDAB0" w:rsidP="227BDAB0" w:rsidRDefault="227BDAB0" w14:paraId="67203189" w14:textId="5E4B0298">
      <w:pPr>
        <w:rPr>
          <w:b/>
          <w:bCs/>
          <w:u w:val="single"/>
        </w:rPr>
      </w:pPr>
    </w:p>
    <w:p w:rsidR="006453E0" w:rsidP="4E2B8313" w:rsidRDefault="5AC56FC1" w14:paraId="4CAC0E9B" w14:textId="6FBAD784">
      <w:pPr>
        <w:pStyle w:val="ListParagraph"/>
        <w:numPr>
          <w:ilvl w:val="0"/>
          <w:numId w:val="33"/>
        </w:numPr>
      </w:pPr>
      <w:r>
        <w:t xml:space="preserve">Please provide an overview of the </w:t>
      </w:r>
      <w:r w:rsidR="19002D96">
        <w:t xml:space="preserve">CCO’s </w:t>
      </w:r>
      <w:r w:rsidR="18A24AF8">
        <w:t>care coordination</w:t>
      </w:r>
      <w:r w:rsidR="19002D96">
        <w:t xml:space="preserve"> staffing</w:t>
      </w:r>
      <w:r>
        <w:t xml:space="preserve"> model</w:t>
      </w:r>
      <w:r w:rsidR="19002D96">
        <w:t>.</w:t>
      </w:r>
      <w:r w:rsidR="4D6822C6">
        <w:t xml:space="preserve"> </w:t>
      </w:r>
      <w:r w:rsidR="18A24AF8">
        <w:t>In the response,</w:t>
      </w:r>
      <w:r w:rsidR="4D6822C6">
        <w:t xml:space="preserve"> provide </w:t>
      </w:r>
      <w:r w:rsidR="4AB4AA09">
        <w:t>the</w:t>
      </w:r>
      <w:r w:rsidR="18A24AF8">
        <w:t xml:space="preserve"> number and types of clinical and non-clinical staff directly involved in care coordination</w:t>
      </w:r>
      <w:r w:rsidR="4CD745F4">
        <w:t xml:space="preserve">, </w:t>
      </w:r>
      <w:r w:rsidR="10D04C95">
        <w:t xml:space="preserve">include leadership information, </w:t>
      </w:r>
      <w:r w:rsidR="4CD745F4">
        <w:t>includ</w:t>
      </w:r>
      <w:r w:rsidR="2C31135B">
        <w:t>ing</w:t>
      </w:r>
      <w:r w:rsidR="70C076AF">
        <w:t xml:space="preserve"> but not limited to</w:t>
      </w:r>
      <w:r w:rsidR="1F36F5E3">
        <w:t xml:space="preserve"> </w:t>
      </w:r>
      <w:r w:rsidR="4CD745F4">
        <w:t>I</w:t>
      </w:r>
      <w:r w:rsidR="4F7CF82F">
        <w:t xml:space="preserve">nterdisciplinary </w:t>
      </w:r>
      <w:r w:rsidR="4CD745F4">
        <w:t>T</w:t>
      </w:r>
      <w:r w:rsidR="66FAA1AD">
        <w:t>eam Meetings</w:t>
      </w:r>
      <w:r w:rsidR="4CD745F4">
        <w:t>, readmission, complex care</w:t>
      </w:r>
      <w:r w:rsidR="33B42CCC">
        <w:t xml:space="preserve">, and </w:t>
      </w:r>
      <w:r w:rsidR="66FAA1AD">
        <w:t xml:space="preserve">Emergency Room case </w:t>
      </w:r>
      <w:r w:rsidR="1F36F5E3">
        <w:t>management</w:t>
      </w:r>
      <w:r w:rsidR="18A24AF8">
        <w:t>.</w:t>
      </w:r>
      <w:r w:rsidR="50A78DD3">
        <w:t xml:space="preserve"> </w:t>
      </w:r>
    </w:p>
    <w:p w:rsidR="007C6DC6" w:rsidP="4E2B8313" w:rsidRDefault="642DE90A" w14:paraId="4A826635" w14:textId="4E35C1BE">
      <w:pPr>
        <w:pStyle w:val="ListParagraph"/>
        <w:numPr>
          <w:ilvl w:val="0"/>
          <w:numId w:val="33"/>
        </w:numPr>
      </w:pPr>
      <w:r w:rsidRPr="4E2B8313">
        <w:t>P</w:t>
      </w:r>
      <w:r w:rsidRPr="4E2B8313" w:rsidR="57992368">
        <w:t>l</w:t>
      </w:r>
      <w:r w:rsidRPr="4E2B8313">
        <w:t xml:space="preserve">ease provide </w:t>
      </w:r>
      <w:r w:rsidRPr="4E2B8313" w:rsidR="7F1644FF">
        <w:t xml:space="preserve">the </w:t>
      </w:r>
      <w:r w:rsidRPr="4E2B8313" w:rsidR="78171271">
        <w:t>CCO’s</w:t>
      </w:r>
      <w:r w:rsidRPr="4E2B8313">
        <w:t xml:space="preserve"> </w:t>
      </w:r>
      <w:r w:rsidRPr="4E2B8313" w:rsidR="57992368">
        <w:t>definition of a non-engaged member</w:t>
      </w:r>
      <w:r w:rsidRPr="4E2B8313" w:rsidR="6594E8C7">
        <w:t xml:space="preserve">. </w:t>
      </w:r>
    </w:p>
    <w:p w:rsidR="00A76CB9" w:rsidP="4E2B8313" w:rsidRDefault="31E3CBB7" w14:paraId="4E91D52C" w14:textId="032A01D6">
      <w:pPr>
        <w:pStyle w:val="ListParagraph"/>
        <w:numPr>
          <w:ilvl w:val="0"/>
          <w:numId w:val="33"/>
        </w:numPr>
      </w:pPr>
      <w:r w:rsidRPr="4E2B8313">
        <w:t>What progress has been made to establish information sharing with healthca</w:t>
      </w:r>
      <w:r w:rsidRPr="4E2B8313" w:rsidR="6CB7CDCF">
        <w:t>re</w:t>
      </w:r>
      <w:r w:rsidRPr="4E2B8313">
        <w:t xml:space="preserve"> partners (APD, C</w:t>
      </w:r>
      <w:r w:rsidRPr="4E2B8313" w:rsidR="25F8DB8D">
        <w:t>W</w:t>
      </w:r>
      <w:r w:rsidRPr="4E2B8313">
        <w:t xml:space="preserve">, </w:t>
      </w:r>
      <w:r w:rsidRPr="4E2B8313" w:rsidR="578A9A3F">
        <w:t>etc.</w:t>
      </w:r>
      <w:r w:rsidRPr="4E2B8313">
        <w:t>)</w:t>
      </w:r>
      <w:r w:rsidRPr="4E2B8313" w:rsidR="2E163F31">
        <w:t xml:space="preserve"> since the initial Risk Stratification demonstration.</w:t>
      </w:r>
    </w:p>
    <w:p w:rsidRPr="006A44BF" w:rsidR="002300DA" w:rsidP="4E2B8313" w:rsidRDefault="313DEA29" w14:paraId="5411F7C0" w14:textId="17BF4B53">
      <w:pPr>
        <w:pStyle w:val="ListParagraph"/>
        <w:numPr>
          <w:ilvl w:val="0"/>
          <w:numId w:val="33"/>
        </w:numPr>
      </w:pPr>
      <w:r>
        <w:t xml:space="preserve">Please describe any changes to </w:t>
      </w:r>
      <w:r w:rsidR="205E6900">
        <w:t>the CCO’s approved risk stratifica</w:t>
      </w:r>
      <w:r w:rsidRPr="227BDAB0" w:rsidR="205E6900">
        <w:t xml:space="preserve">tion model. </w:t>
      </w:r>
    </w:p>
    <w:p w:rsidRPr="006A44BF" w:rsidR="002300DA" w:rsidP="4E2B8313" w:rsidRDefault="39328675" w14:paraId="30A2B401" w14:textId="3CAAC7F0">
      <w:pPr>
        <w:pStyle w:val="ListParagraph"/>
        <w:numPr>
          <w:ilvl w:val="0"/>
          <w:numId w:val="33"/>
        </w:numPr>
        <w:rPr/>
      </w:pPr>
      <w:r w:rsidR="39328675">
        <w:rPr/>
        <w:t xml:space="preserve">Please describe your relationship with Mobile Crisis Services and provide details about </w:t>
      </w:r>
      <w:r w:rsidR="39328675">
        <w:rPr/>
        <w:t>receiving</w:t>
      </w:r>
      <w:r w:rsidR="39328675">
        <w:rPr/>
        <w:t xml:space="preserve"> data </w:t>
      </w:r>
      <w:r w:rsidR="39328675">
        <w:rPr/>
        <w:t>i.e</w:t>
      </w:r>
      <w:r w:rsidR="11EEDCB7">
        <w:rPr/>
        <w:t>.</w:t>
      </w:r>
      <w:r w:rsidR="39328675">
        <w:rPr/>
        <w:t xml:space="preserve"> events that occurred, date, time, any notifications that are set up, whether they are automatic or another process, disposition of mobile crisis res</w:t>
      </w:r>
      <w:r w:rsidR="2B914462">
        <w:rPr/>
        <w:t>ponse</w:t>
      </w:r>
    </w:p>
    <w:p w:rsidR="492F14B4" w:rsidP="5BB17412" w:rsidRDefault="492F14B4" w14:paraId="60D9EE23" w14:textId="07B0FD41">
      <w:pPr>
        <w:pStyle w:val="ListParagraph"/>
        <w:numPr>
          <w:ilvl w:val="0"/>
          <w:numId w:val="33"/>
        </w:numPr>
        <w:spacing w:line="259" w:lineRule="auto"/>
        <w:rPr/>
      </w:pPr>
      <w:r w:rsidR="492F14B4">
        <w:rPr/>
        <w:t xml:space="preserve">If you entered ‘Y’ (Yes) for any individuals receiving Palliative Care </w:t>
      </w:r>
      <w:r w:rsidR="004F5FC7">
        <w:rPr/>
        <w:t>services, as defined in OA</w:t>
      </w:r>
      <w:r w:rsidR="004F5FC7">
        <w:rPr/>
        <w:t xml:space="preserve">R </w:t>
      </w:r>
      <w:r w:rsidR="004F5FC7">
        <w:rPr/>
        <w:t>410-141-3846</w:t>
      </w:r>
      <w:r w:rsidR="004F5FC7">
        <w:rPr/>
        <w:t>,</w:t>
      </w:r>
      <w:r w:rsidR="004F5FC7">
        <w:rPr/>
        <w:t xml:space="preserve"> </w:t>
      </w:r>
      <w:r w:rsidR="492F14B4">
        <w:rPr/>
        <w:t xml:space="preserve">but did not include an ICD-10 or CPT code, please explain how you are </w:t>
      </w:r>
      <w:r w:rsidR="492F14B4">
        <w:rPr/>
        <w:t>identifying</w:t>
      </w:r>
      <w:r w:rsidR="492F14B4">
        <w:rPr/>
        <w:t xml:space="preserve"> and tracking these individuals.</w:t>
      </w:r>
    </w:p>
    <w:p w:rsidR="38C5ACC3" w:rsidP="4E2B8313" w:rsidRDefault="38C5ACC3" w14:paraId="77E45D47" w14:textId="4F6968A4">
      <w:pPr>
        <w:pStyle w:val="ListParagraph"/>
        <w:numPr>
          <w:ilvl w:val="0"/>
          <w:numId w:val="33"/>
        </w:numPr>
      </w:pPr>
      <w:r>
        <w:t>Please describe the source</w:t>
      </w:r>
      <w:r w:rsidR="03559D0E">
        <w:t>(s)</w:t>
      </w:r>
      <w:r>
        <w:t xml:space="preserve"> of data you used to report on</w:t>
      </w:r>
      <w:r w:rsidR="65679C5B">
        <w:t>:</w:t>
      </w:r>
      <w:r>
        <w:t xml:space="preserve"> </w:t>
      </w:r>
    </w:p>
    <w:p w:rsidR="29773228" w:rsidP="227BDAB0" w:rsidRDefault="42E4124C" w14:paraId="2A2130A4" w14:textId="603398C2">
      <w:pPr>
        <w:pStyle w:val="ListParagraph"/>
        <w:numPr>
          <w:ilvl w:val="1"/>
          <w:numId w:val="33"/>
        </w:numPr>
        <w:rPr>
          <w:rFonts w:eastAsia="Aptos"/>
          <w:color w:val="000000" w:themeColor="text1"/>
        </w:rPr>
      </w:pPr>
      <w:r w:rsidRPr="227BDAB0">
        <w:rPr>
          <w:rFonts w:eastAsia="Aptos"/>
          <w:color w:val="000000" w:themeColor="text1"/>
        </w:rPr>
        <w:t>Long Term Service and Supports (LTSS) needs Identification</w:t>
      </w:r>
    </w:p>
    <w:p w:rsidR="29773228" w:rsidP="4E2B8313" w:rsidRDefault="42E4124C" w14:paraId="6BD47700" w14:textId="17B7CEEB">
      <w:pPr>
        <w:pStyle w:val="ListParagraph"/>
        <w:numPr>
          <w:ilvl w:val="1"/>
          <w:numId w:val="33"/>
        </w:numPr>
      </w:pPr>
      <w:r>
        <w:t>Special Health Care Needs (SCHN) Identification</w:t>
      </w:r>
    </w:p>
    <w:p w:rsidR="29773228" w:rsidP="4E2B8313" w:rsidRDefault="29773228" w14:paraId="4CE2703D" w14:textId="6132FF5C">
      <w:pPr>
        <w:pStyle w:val="ListParagraph"/>
        <w:numPr>
          <w:ilvl w:val="1"/>
          <w:numId w:val="33"/>
        </w:numPr>
      </w:pPr>
      <w:r>
        <w:t>Individuals in a Residential or Long-Term Care Setting</w:t>
      </w:r>
    </w:p>
    <w:p w:rsidR="29773228" w:rsidP="4E2B8313" w:rsidRDefault="29773228" w14:paraId="58BDB153" w14:textId="72DF9DEC">
      <w:pPr>
        <w:pStyle w:val="ListParagraph"/>
        <w:numPr>
          <w:ilvl w:val="1"/>
          <w:numId w:val="33"/>
        </w:numPr>
      </w:pPr>
      <w:r>
        <w:t>Adults in Foster</w:t>
      </w:r>
      <w:r w:rsidR="39E7C89D">
        <w:t xml:space="preserve"> H</w:t>
      </w:r>
      <w:r w:rsidR="22EB7567">
        <w:t>ome</w:t>
      </w:r>
      <w:r w:rsidR="39E7C89D">
        <w:t xml:space="preserve"> or C</w:t>
      </w:r>
      <w:r w:rsidR="5C4E8153">
        <w:t>are Setting</w:t>
      </w:r>
    </w:p>
    <w:p w:rsidR="5249C810" w:rsidP="4E2B8313" w:rsidRDefault="3309C9E3" w14:paraId="5431D7C8" w14:textId="207D5931">
      <w:pPr>
        <w:pStyle w:val="ListParagraph"/>
        <w:numPr>
          <w:ilvl w:val="0"/>
          <w:numId w:val="33"/>
        </w:numPr>
        <w:rPr>
          <w:color w:val="000000" w:themeColor="text1"/>
        </w:rPr>
      </w:pPr>
      <w:r w:rsidRPr="4E2B8313">
        <w:rPr>
          <w:color w:val="000000" w:themeColor="text1"/>
        </w:rPr>
        <w:t>Please indicate data sources for each category</w:t>
      </w:r>
      <w:r w:rsidRPr="4E2B8313" w:rsidR="6DFC5C47">
        <w:rPr>
          <w:color w:val="000000" w:themeColor="text1"/>
        </w:rPr>
        <w:t xml:space="preserve"> related to HRCC</w:t>
      </w:r>
      <w:r w:rsidRPr="4E2B8313">
        <w:rPr>
          <w:color w:val="000000" w:themeColor="text1"/>
        </w:rPr>
        <w:t>:</w:t>
      </w:r>
    </w:p>
    <w:p w:rsidR="5249C810" w:rsidP="4E2B8313" w:rsidRDefault="3309C9E3" w14:paraId="65CB046E" w14:textId="6E60CE84">
      <w:pPr>
        <w:pStyle w:val="ListParagraph"/>
        <w:numPr>
          <w:ilvl w:val="1"/>
          <w:numId w:val="33"/>
        </w:numPr>
        <w:rPr>
          <w:color w:val="000000" w:themeColor="text1"/>
        </w:rPr>
      </w:pPr>
      <w:r w:rsidRPr="4E2B8313">
        <w:rPr>
          <w:color w:val="000000" w:themeColor="text1"/>
        </w:rPr>
        <w:t>Individuals readmitted to hospital in less than 30 days from discharge for any reason</w:t>
      </w:r>
    </w:p>
    <w:p w:rsidR="5249C810" w:rsidP="4E2B8313" w:rsidRDefault="3309C9E3" w14:paraId="68AE762B" w14:textId="5F2CEF77">
      <w:pPr>
        <w:pStyle w:val="ListParagraph"/>
        <w:numPr>
          <w:ilvl w:val="1"/>
          <w:numId w:val="33"/>
        </w:numPr>
        <w:spacing w:line="259" w:lineRule="auto"/>
        <w:rPr>
          <w:color w:val="000000" w:themeColor="text1"/>
        </w:rPr>
      </w:pPr>
      <w:r w:rsidRPr="4E2B8313">
        <w:rPr>
          <w:color w:val="000000" w:themeColor="text1"/>
        </w:rPr>
        <w:t>Individuals with ER visit</w:t>
      </w:r>
    </w:p>
    <w:p w:rsidR="2D5C4E2D" w:rsidP="4E2B8313" w:rsidRDefault="2D5C4E2D" w14:paraId="5860DA19" w14:textId="24562B7A">
      <w:pPr>
        <w:pStyle w:val="ListParagraph"/>
        <w:numPr>
          <w:ilvl w:val="1"/>
          <w:numId w:val="33"/>
        </w:numPr>
        <w:spacing w:line="259" w:lineRule="auto"/>
      </w:pPr>
      <w:r w:rsidRPr="2354B58D">
        <w:rPr>
          <w:color w:val="000000" w:themeColor="text1"/>
        </w:rPr>
        <w:t>Individuals involved in crisis services</w:t>
      </w:r>
      <w:r w:rsidRPr="2354B58D" w:rsidR="56198274">
        <w:rPr>
          <w:color w:val="000000" w:themeColor="text1"/>
        </w:rPr>
        <w:t xml:space="preserve">, </w:t>
      </w:r>
      <w:r w:rsidRPr="2354B58D" w:rsidR="770EA7E9">
        <w:rPr>
          <w:color w:val="000000" w:themeColor="text1"/>
        </w:rPr>
        <w:t>including</w:t>
      </w:r>
      <w:r w:rsidRPr="2354B58D" w:rsidR="56198274">
        <w:rPr>
          <w:color w:val="000000" w:themeColor="text1"/>
        </w:rPr>
        <w:t xml:space="preserve"> mobile crisis</w:t>
      </w:r>
    </w:p>
    <w:p w:rsidR="5249C810" w:rsidP="4E2B8313" w:rsidRDefault="3309C9E3" w14:paraId="4B8860AD" w14:textId="4680338F">
      <w:pPr>
        <w:pStyle w:val="ListParagraph"/>
        <w:numPr>
          <w:ilvl w:val="1"/>
          <w:numId w:val="33"/>
        </w:numPr>
        <w:spacing w:line="259" w:lineRule="auto"/>
      </w:pPr>
      <w:r w:rsidRPr="4E2B8313">
        <w:rPr>
          <w:color w:val="000000" w:themeColor="text1"/>
        </w:rPr>
        <w:t xml:space="preserve">Individuals recently homeless or at risk for homelessness or non-placement </w:t>
      </w:r>
    </w:p>
    <w:p w:rsidR="5249C810" w:rsidP="4E2B8313" w:rsidRDefault="182E4E53" w14:paraId="40468CB9" w14:textId="4C454067">
      <w:pPr>
        <w:pStyle w:val="ListParagraph"/>
        <w:numPr>
          <w:ilvl w:val="1"/>
          <w:numId w:val="33"/>
        </w:numPr>
        <w:spacing w:line="259" w:lineRule="auto"/>
      </w:pPr>
      <w:r w:rsidRPr="4E2B8313">
        <w:rPr>
          <w:color w:val="000000" w:themeColor="text1"/>
        </w:rPr>
        <w:t>Two or more caregiver placements in the reporting period (specifically Residential, Long-Term Care or Adult/Child Foster Care)</w:t>
      </w:r>
    </w:p>
    <w:p w:rsidR="5249C810" w:rsidP="4E2B8313" w:rsidRDefault="3309C9E3" w14:paraId="066B250D" w14:textId="4ABED562">
      <w:pPr>
        <w:pStyle w:val="ListParagraph"/>
        <w:numPr>
          <w:ilvl w:val="1"/>
          <w:numId w:val="33"/>
        </w:numPr>
        <w:spacing w:line="259" w:lineRule="auto"/>
      </w:pPr>
      <w:r w:rsidRPr="4E2B8313">
        <w:rPr>
          <w:color w:val="000000" w:themeColor="text1"/>
        </w:rPr>
        <w:t xml:space="preserve">Individuals discharged from carceral settings (Including state, federal prisons, local jail or correctional facilities, tribal correctional facilities and juvenile detention) </w:t>
      </w:r>
      <w:r w:rsidRPr="4E2B8313">
        <w:t xml:space="preserve"> </w:t>
      </w:r>
    </w:p>
    <w:p w:rsidR="3309C9E3" w:rsidP="4E2B8313" w:rsidRDefault="3309C9E3" w14:paraId="5A89B3B8" w14:textId="6E69096F">
      <w:pPr>
        <w:pStyle w:val="ListParagraph"/>
        <w:numPr>
          <w:ilvl w:val="1"/>
          <w:numId w:val="33"/>
        </w:numPr>
        <w:rPr>
          <w:color w:val="000000" w:themeColor="text1"/>
        </w:rPr>
      </w:pPr>
      <w:r w:rsidRPr="1AECE35F">
        <w:rPr>
          <w:color w:val="000000" w:themeColor="text1"/>
        </w:rPr>
        <w:t>Individuals discharged from Oregon State Hospital (OSH)</w:t>
      </w:r>
    </w:p>
    <w:p w:rsidR="5A9C1394" w:rsidP="1AECE35F" w:rsidRDefault="5A9C1394" w14:paraId="3ED5BC4D" w14:textId="5F3E24B4">
      <w:pPr>
        <w:pStyle w:val="ListParagraph"/>
        <w:numPr>
          <w:ilvl w:val="0"/>
          <w:numId w:val="33"/>
        </w:numPr>
        <w:rPr/>
      </w:pPr>
      <w:r w:rsidRPr="790D53E6" w:rsidR="5A9C1394">
        <w:rPr>
          <w:color w:val="000000" w:themeColor="text1" w:themeTint="FF" w:themeShade="FF"/>
        </w:rPr>
        <w:t>P</w:t>
      </w:r>
      <w:r w:rsidR="5A9C1394">
        <w:rPr/>
        <w:t xml:space="preserve">lease describe how you ensure outreach is provided </w:t>
      </w:r>
      <w:r w:rsidR="22FD6E88">
        <w:rPr/>
        <w:t xml:space="preserve">in the Member’s preferred method of communication and </w:t>
      </w:r>
      <w:r w:rsidR="22FD6E88">
        <w:rPr/>
        <w:t>language</w:t>
      </w:r>
      <w:r w:rsidR="22FD6E88">
        <w:rPr/>
        <w:t>.</w:t>
      </w:r>
    </w:p>
    <w:sectPr w:rsidR="5A9C1394" w:rsidSect="00ED1CF7">
      <w:headerReference w:type="default" r:id="rId19"/>
      <w:footerReference w:type="default" r:id="rId20"/>
      <w:headerReference w:type="first" r:id="rId21"/>
      <w:footerReference w:type="first" r:id="rId22"/>
      <w:pgSz w:w="12240" w:h="15840" w:orient="portrait"/>
      <w:pgMar w:top="1440" w:right="1080" w:bottom="1440" w:left="1080" w:header="432" w:footer="720" w:gutter="0"/>
      <w:pgNumType w:start="0"/>
      <w:cols w:space="720"/>
      <w:titlePg/>
      <w:docGrid w:linePitch="360"/>
    </w:sectPr>
  </w:body>
</w:document>
</file>

<file path=word/commentsExtended.xml><?xml version="1.0" encoding="utf-8"?>
<w15:commentsEx xmlns:mc="http://schemas.openxmlformats.org/markup-compatibility/2006" xmlns:w15="http://schemas.microsoft.com/office/word/2012/wordml" mc:Ignorable="w15">
  <w15:commentEx w15:done="0" w15:paraId="3548896D"/>
  <w15:commentEx w15:done="0" w15:paraId="0227AE7B"/>
  <w15:commentEx w15:done="0" w15:paraId="74514468"/>
  <w15:commentEx w15:done="0" w15:paraId="56DFBC62"/>
  <w15:commentEx w15:done="0" w15:paraId="04128ED0"/>
  <w15:commentEx w15:done="1" w15:paraId="05AA9C3E"/>
  <w15:commentEx w15:done="1" w15:paraId="67A6E5D2"/>
  <w15:commentEx w15:done="1" w15:paraId="772B95FE"/>
  <w15:commentEx w15:done="0" w15:paraId="555AA558" w15:paraIdParent="3548896D"/>
</w15:commentsEx>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1050C667" w16cex:dateUtc="2025-07-25T04:26:00Z"/>
  <w16cex:commentExtensible w16cex:durableId="65BEF049" w16cex:dateUtc="2025-07-24T22:23:00Z"/>
  <w16cex:commentExtensible w16cex:durableId="3CF1F391" w16cex:dateUtc="2025-07-25T04:27:00Z"/>
  <w16cex:commentExtensible w16cex:durableId="68AFC0B3" w16cex:dateUtc="2025-07-25T04:31:00Z"/>
  <w16cex:commentExtensible w16cex:durableId="539BCBB7" w16cex:dateUtc="2025-07-25T04:32:00Z"/>
  <w16cex:commentExtensible w16cex:durableId="4D2A72B0" w16cex:dateUtc="2025-07-16T01:39:00Z"/>
  <w16cex:commentExtensible w16cex:durableId="2F737F10" w16cex:dateUtc="2025-07-16T01:39:00Z"/>
  <w16cex:commentExtensible w16cex:durableId="5AEE70EA" w16cex:dateUtc="2025-07-21T18:04:00Z"/>
  <w16cex:commentExtensible w16cex:durableId="23FE784A" w16cex:dateUtc="2025-07-25T17:39:21.071Z"/>
</w16cex:commentsExtensible>
</file>

<file path=word/commentsIds.xml><?xml version="1.0" encoding="utf-8"?>
<w16cid:commentsIds xmlns:mc="http://schemas.openxmlformats.org/markup-compatibility/2006" xmlns:w16cid="http://schemas.microsoft.com/office/word/2016/wordml/cid" mc:Ignorable="w16cid">
  <w16cid:commentId w16cid:paraId="3548896D" w16cid:durableId="1050C667"/>
  <w16cid:commentId w16cid:paraId="0227AE7B" w16cid:durableId="65BEF049"/>
  <w16cid:commentId w16cid:paraId="74514468" w16cid:durableId="3CF1F391"/>
  <w16cid:commentId w16cid:paraId="56DFBC62" w16cid:durableId="68AFC0B3"/>
  <w16cid:commentId w16cid:paraId="04128ED0" w16cid:durableId="539BCBB7"/>
  <w16cid:commentId w16cid:paraId="05AA9C3E" w16cid:durableId="4D2A72B0"/>
  <w16cid:commentId w16cid:paraId="67A6E5D2" w16cid:durableId="2F737F10"/>
  <w16cid:commentId w16cid:paraId="772B95FE" w16cid:durableId="5AEE70EA"/>
  <w16cid:commentId w16cid:paraId="555AA558" w16cid:durableId="23FE784A"/>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E00C7" w:rsidRDefault="004E00C7" w14:paraId="3F1A373B" w14:textId="77777777">
      <w:r>
        <w:separator/>
      </w:r>
    </w:p>
  </w:endnote>
  <w:endnote w:type="continuationSeparator" w:id="0">
    <w:p w:rsidR="004E00C7" w:rsidRDefault="004E00C7" w14:paraId="176F2220" w14:textId="77777777">
      <w:r>
        <w:continuationSeparator/>
      </w:r>
    </w:p>
  </w:endnote>
  <w:endnote w:type="continuationNotice" w:id="1">
    <w:p w:rsidR="004E00C7" w:rsidRDefault="004E00C7" w14:paraId="5A4284E0"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Aptos">
    <w:panose1 w:val="00000000000000000000"/>
    <w:charset w:val="0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panose1 w:val="00000000000000000000"/>
    <w:charset w:val="8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1AECE35F" w:rsidP="1AECE35F" w:rsidRDefault="1AECE35F" w14:paraId="4CAE7996" w14:textId="10B86357">
    <w:pPr>
      <w:pStyle w:val="Footer"/>
      <w:jc w:val="right"/>
    </w:pPr>
  </w:p>
  <w:p w:rsidRPr="00466343" w:rsidR="000F4109" w:rsidP="00466343" w:rsidRDefault="000F4109" w14:paraId="1EBFBFF6" w14:textId="39A0654E">
    <w:pPr>
      <w:pStyle w:val="Footer"/>
      <w:pBdr>
        <w:top w:val="single" w:color="auto" w:sz="4" w:space="1"/>
      </w:pBdr>
      <w:tabs>
        <w:tab w:val="clear" w:pos="4320"/>
        <w:tab w:val="clear" w:pos="8640"/>
        <w:tab w:val="center" w:pos="4680"/>
        <w:tab w:val="right" w:pos="9990"/>
      </w:tabs>
      <w:rPr>
        <w:sz w:val="22"/>
        <w:szCs w:val="22"/>
      </w:rPr>
    </w:pPr>
    <w:r w:rsidRPr="00466343">
      <w:rPr>
        <w:sz w:val="22"/>
        <w:szCs w:val="22"/>
      </w:rPr>
      <w:t xml:space="preserve">Instructions for </w:t>
    </w:r>
    <w:r w:rsidR="00AD2A41">
      <w:rPr>
        <w:sz w:val="22"/>
        <w:szCs w:val="22"/>
      </w:rPr>
      <w:t>Care Coordination Data Report</w:t>
    </w:r>
    <w:r w:rsidRPr="00466343">
      <w:rPr>
        <w:sz w:val="22"/>
        <w:szCs w:val="22"/>
      </w:rPr>
      <w:t xml:space="preserve"> </w:t>
    </w:r>
  </w:p>
  <w:p w:rsidR="000F4109" w:rsidP="790D53E6" w:rsidRDefault="1AECE35F" w14:paraId="3D341290" w14:textId="3B0DAEC0">
    <w:pPr>
      <w:pStyle w:val="Footer"/>
      <w:pBdr>
        <w:top w:val="single" w:color="000000" w:sz="4" w:space="1"/>
      </w:pBdr>
      <w:tabs>
        <w:tab w:val="clear" w:pos="4320"/>
        <w:tab w:val="clear" w:pos="8640"/>
        <w:tab w:val="center" w:pos="4680"/>
        <w:tab w:val="right" w:pos="9990"/>
      </w:tabs>
      <w:spacing w:line="259" w:lineRule="auto"/>
      <w:rPr>
        <w:sz w:val="22"/>
        <w:szCs w:val="22"/>
      </w:rPr>
    </w:pPr>
    <w:r w:rsidRPr="790D53E6" w:rsidR="790D53E6">
      <w:rPr>
        <w:sz w:val="22"/>
        <w:szCs w:val="22"/>
      </w:rPr>
      <w:t>Version Date: 7/</w:t>
    </w:r>
    <w:r w:rsidRPr="790D53E6" w:rsidR="790D53E6">
      <w:rPr>
        <w:sz w:val="22"/>
        <w:szCs w:val="22"/>
      </w:rPr>
      <w:t>25</w:t>
    </w:r>
    <w:r w:rsidRPr="790D53E6" w:rsidR="790D53E6">
      <w:rPr>
        <w:sz w:val="22"/>
        <w:szCs w:val="22"/>
      </w:rPr>
      <w:t>/25</w:t>
    </w:r>
  </w:p>
  <w:p w:rsidRPr="00466343" w:rsidR="00291B02" w:rsidP="00466343" w:rsidRDefault="00291B02" w14:paraId="437F98F9" w14:textId="77777777">
    <w:pPr>
      <w:pStyle w:val="Footer"/>
      <w:pBdr>
        <w:top w:val="single" w:color="auto" w:sz="4" w:space="1"/>
      </w:pBdr>
      <w:tabs>
        <w:tab w:val="clear" w:pos="4320"/>
        <w:tab w:val="clear" w:pos="8640"/>
        <w:tab w:val="center" w:pos="4680"/>
        <w:tab w:val="right" w:pos="9990"/>
      </w:tabs>
      <w:rPr>
        <w:sz w:val="22"/>
        <w:szCs w:val="2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360"/>
      <w:gridCol w:w="3360"/>
      <w:gridCol w:w="3360"/>
    </w:tblGrid>
    <w:tr w:rsidR="4F0E8F66" w:rsidTr="4F0E8F66" w14:paraId="7DA18E3A" w14:textId="77777777">
      <w:trPr>
        <w:trHeight w:val="300"/>
      </w:trPr>
      <w:tc>
        <w:tcPr>
          <w:tcW w:w="3360" w:type="dxa"/>
        </w:tcPr>
        <w:p w:rsidR="4F0E8F66" w:rsidP="4F0E8F66" w:rsidRDefault="4F0E8F66" w14:paraId="46FD70EE" w14:textId="427565F2">
          <w:pPr>
            <w:pStyle w:val="Header"/>
            <w:ind w:left="-115"/>
          </w:pPr>
        </w:p>
      </w:tc>
      <w:tc>
        <w:tcPr>
          <w:tcW w:w="3360" w:type="dxa"/>
        </w:tcPr>
        <w:p w:rsidR="4F0E8F66" w:rsidP="4F0E8F66" w:rsidRDefault="4F0E8F66" w14:paraId="62D024C7" w14:textId="0ACF6A58">
          <w:pPr>
            <w:pStyle w:val="Header"/>
            <w:jc w:val="center"/>
          </w:pPr>
        </w:p>
      </w:tc>
      <w:tc>
        <w:tcPr>
          <w:tcW w:w="3360" w:type="dxa"/>
        </w:tcPr>
        <w:p w:rsidR="4F0E8F66" w:rsidP="4F0E8F66" w:rsidRDefault="4F0E8F66" w14:paraId="0094E6F4" w14:textId="2E5776BB">
          <w:pPr>
            <w:pStyle w:val="Header"/>
            <w:ind w:right="-115"/>
            <w:jc w:val="right"/>
          </w:pPr>
        </w:p>
      </w:tc>
    </w:tr>
  </w:tbl>
  <w:p w:rsidR="4F0E8F66" w:rsidP="4F0E8F66" w:rsidRDefault="4F0E8F66" w14:paraId="0B9C35E8" w14:textId="604B6B7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E00C7" w:rsidRDefault="004E00C7" w14:paraId="07F4F03C" w14:textId="77777777">
      <w:r>
        <w:separator/>
      </w:r>
    </w:p>
  </w:footnote>
  <w:footnote w:type="continuationSeparator" w:id="0">
    <w:p w:rsidR="004E00C7" w:rsidRDefault="004E00C7" w14:paraId="4F0F93FB" w14:textId="77777777">
      <w:r>
        <w:continuationSeparator/>
      </w:r>
    </w:p>
  </w:footnote>
  <w:footnote w:type="continuationNotice" w:id="1">
    <w:p w:rsidR="004E00C7" w:rsidRDefault="004E00C7" w14:paraId="3BE225ED"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360"/>
      <w:gridCol w:w="3360"/>
      <w:gridCol w:w="3360"/>
    </w:tblGrid>
    <w:tr w:rsidR="4F0E8F66" w:rsidTr="4F0E8F66" w14:paraId="50A9D825" w14:textId="77777777">
      <w:trPr>
        <w:trHeight w:val="300"/>
      </w:trPr>
      <w:tc>
        <w:tcPr>
          <w:tcW w:w="3360" w:type="dxa"/>
        </w:tcPr>
        <w:p w:rsidR="4F0E8F66" w:rsidP="4F0E8F66" w:rsidRDefault="4F0E8F66" w14:paraId="75305BD9" w14:textId="4289B7CE">
          <w:pPr>
            <w:pStyle w:val="Header"/>
            <w:ind w:left="-115"/>
          </w:pPr>
        </w:p>
      </w:tc>
      <w:tc>
        <w:tcPr>
          <w:tcW w:w="3360" w:type="dxa"/>
        </w:tcPr>
        <w:p w:rsidR="4F0E8F66" w:rsidP="4F0E8F66" w:rsidRDefault="4F0E8F66" w14:paraId="38AA87A9" w14:textId="24887A65">
          <w:pPr>
            <w:pStyle w:val="Header"/>
            <w:jc w:val="center"/>
          </w:pPr>
        </w:p>
      </w:tc>
      <w:tc>
        <w:tcPr>
          <w:tcW w:w="3360" w:type="dxa"/>
        </w:tcPr>
        <w:p w:rsidR="4F0E8F66" w:rsidP="4F0E8F66" w:rsidRDefault="4F0E8F66" w14:paraId="2AF40E15" w14:textId="0320605C">
          <w:pPr>
            <w:pStyle w:val="Header"/>
            <w:ind w:right="-115"/>
            <w:jc w:val="right"/>
          </w:pPr>
        </w:p>
      </w:tc>
    </w:tr>
  </w:tbl>
  <w:p w:rsidR="4F0E8F66" w:rsidP="4F0E8F66" w:rsidRDefault="4F0E8F66" w14:paraId="038C18A0" w14:textId="5B97172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360"/>
      <w:gridCol w:w="3360"/>
      <w:gridCol w:w="3360"/>
    </w:tblGrid>
    <w:tr w:rsidR="4F0E8F66" w:rsidTr="4F0E8F66" w14:paraId="0A63D5EB" w14:textId="77777777">
      <w:trPr>
        <w:trHeight w:val="300"/>
      </w:trPr>
      <w:tc>
        <w:tcPr>
          <w:tcW w:w="3360" w:type="dxa"/>
        </w:tcPr>
        <w:p w:rsidR="4F0E8F66" w:rsidP="4F0E8F66" w:rsidRDefault="4F0E8F66" w14:paraId="31624540" w14:textId="1ADDE944">
          <w:pPr>
            <w:pStyle w:val="Header"/>
            <w:ind w:left="-115"/>
          </w:pPr>
        </w:p>
      </w:tc>
      <w:tc>
        <w:tcPr>
          <w:tcW w:w="3360" w:type="dxa"/>
        </w:tcPr>
        <w:p w:rsidR="4F0E8F66" w:rsidP="4F0E8F66" w:rsidRDefault="4F0E8F66" w14:paraId="3FF914A2" w14:textId="700F9374">
          <w:pPr>
            <w:pStyle w:val="Header"/>
            <w:jc w:val="center"/>
          </w:pPr>
        </w:p>
      </w:tc>
      <w:tc>
        <w:tcPr>
          <w:tcW w:w="3360" w:type="dxa"/>
        </w:tcPr>
        <w:p w:rsidR="4F0E8F66" w:rsidP="4F0E8F66" w:rsidRDefault="4F0E8F66" w14:paraId="1F763518" w14:textId="18257EC8">
          <w:pPr>
            <w:pStyle w:val="Header"/>
            <w:ind w:right="-115"/>
            <w:jc w:val="right"/>
          </w:pPr>
        </w:p>
      </w:tc>
    </w:tr>
  </w:tbl>
  <w:p w:rsidR="4F0E8F66" w:rsidP="4F0E8F66" w:rsidRDefault="4F0E8F66" w14:paraId="13D93352" w14:textId="2D062A3C">
    <w:pPr>
      <w:pStyle w:val="Header"/>
    </w:pPr>
  </w:p>
</w:hdr>
</file>

<file path=word/intelligence2.xml><?xml version="1.0" encoding="utf-8"?>
<int2:intelligence xmlns:int2="http://schemas.microsoft.com/office/intelligence/2020/intelligence" xmlns:oel="http://schemas.microsoft.com/office/2019/extlst">
  <int2:observations>
    <int2:textHash int2:hashCode="lQWTsfQt6EEWmq" int2:id="eEHBKBma">
      <int2:state int2:type="spell" int2:value="Rejected"/>
    </int2:textHash>
    <int2:textHash int2:hashCode="F1g1bbIXWffFoN" int2:id="iSGOHcLZ">
      <int2:state int2:type="spell" int2:value="Rejected"/>
    </int2:textHash>
    <int2:textHash int2:hashCode="uD2hW/NzmI/slK" int2:id="oUdWMG5p">
      <int2:state int2:type="spell" int2:value="Rejected"/>
    </int2:textHash>
    <int2:bookmark int2:bookmarkName="_Int_EXRIdmGw" int2:invalidationBookmarkName="" int2:hashCode="NwPNIWiB0zA6EK" int2:id="I7dAhOHM">
      <int2:state int2:type="gram" int2:value="Rejected"/>
    </int2:bookmark>
    <int2:bookmark int2:bookmarkName="_Int_79y562tc" int2:invalidationBookmarkName="" int2:hashCode="AEvondngcOywgL" int2:id="Q0UbWZij">
      <int2:state int2:type="gram" int2:value="Rejected"/>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xmlns:w="http://schemas.openxmlformats.org/wordprocessingml/2006/main" w:abstractNumId="35">
    <w:nsid w:val="4f149e2d"/>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w:abstractNumId="0" w15:restartNumberingAfterBreak="0">
    <w:nsid w:val="FFFFFF7C"/>
    <w:multiLevelType w:val="singleLevel"/>
    <w:tmpl w:val="FAB0F648"/>
    <w:lvl w:ilvl="0">
      <w:start w:val="1"/>
      <w:numFmt w:val="decimal"/>
      <w:lvlText w:val="%1."/>
      <w:lvlJc w:val="left"/>
      <w:pPr>
        <w:tabs>
          <w:tab w:val="num" w:pos="1715"/>
        </w:tabs>
        <w:ind w:left="1715" w:hanging="360"/>
      </w:pPr>
    </w:lvl>
  </w:abstractNum>
  <w:abstractNum w:abstractNumId="1" w15:restartNumberingAfterBreak="0">
    <w:nsid w:val="FFFFFF7D"/>
    <w:multiLevelType w:val="singleLevel"/>
    <w:tmpl w:val="7022467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8743544"/>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89E22340"/>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50789E94"/>
    <w:lvl w:ilvl="0">
      <w:start w:val="1"/>
      <w:numFmt w:val="bullet"/>
      <w:lvlText w:val=""/>
      <w:lvlJc w:val="left"/>
      <w:pPr>
        <w:tabs>
          <w:tab w:val="num" w:pos="1800"/>
        </w:tabs>
        <w:ind w:left="1800" w:hanging="360"/>
      </w:pPr>
      <w:rPr>
        <w:rFonts w:hint="default" w:ascii="Symbol" w:hAnsi="Symbol"/>
      </w:rPr>
    </w:lvl>
  </w:abstractNum>
  <w:abstractNum w:abstractNumId="5" w15:restartNumberingAfterBreak="0">
    <w:nsid w:val="FFFFFF81"/>
    <w:multiLevelType w:val="singleLevel"/>
    <w:tmpl w:val="48F68B52"/>
    <w:lvl w:ilvl="0">
      <w:start w:val="1"/>
      <w:numFmt w:val="bullet"/>
      <w:lvlText w:val=""/>
      <w:lvlJc w:val="left"/>
      <w:pPr>
        <w:tabs>
          <w:tab w:val="num" w:pos="1440"/>
        </w:tabs>
        <w:ind w:left="1440" w:hanging="360"/>
      </w:pPr>
      <w:rPr>
        <w:rFonts w:hint="default" w:ascii="Symbol" w:hAnsi="Symbol"/>
      </w:rPr>
    </w:lvl>
  </w:abstractNum>
  <w:abstractNum w:abstractNumId="6" w15:restartNumberingAfterBreak="0">
    <w:nsid w:val="FFFFFF82"/>
    <w:multiLevelType w:val="singleLevel"/>
    <w:tmpl w:val="09D23BCA"/>
    <w:lvl w:ilvl="0">
      <w:start w:val="1"/>
      <w:numFmt w:val="bullet"/>
      <w:lvlText w:val=""/>
      <w:lvlJc w:val="left"/>
      <w:pPr>
        <w:tabs>
          <w:tab w:val="num" w:pos="1080"/>
        </w:tabs>
        <w:ind w:left="1080" w:hanging="360"/>
      </w:pPr>
      <w:rPr>
        <w:rFonts w:hint="default" w:ascii="Symbol" w:hAnsi="Symbol"/>
      </w:rPr>
    </w:lvl>
  </w:abstractNum>
  <w:abstractNum w:abstractNumId="7" w15:restartNumberingAfterBreak="0">
    <w:nsid w:val="FFFFFF83"/>
    <w:multiLevelType w:val="singleLevel"/>
    <w:tmpl w:val="12CEB8BE"/>
    <w:lvl w:ilvl="0">
      <w:start w:val="1"/>
      <w:numFmt w:val="bullet"/>
      <w:lvlText w:val=""/>
      <w:lvlJc w:val="left"/>
      <w:pPr>
        <w:tabs>
          <w:tab w:val="num" w:pos="720"/>
        </w:tabs>
        <w:ind w:left="720" w:hanging="360"/>
      </w:pPr>
      <w:rPr>
        <w:rFonts w:hint="default" w:ascii="Symbol" w:hAnsi="Symbol"/>
      </w:rPr>
    </w:lvl>
  </w:abstractNum>
  <w:abstractNum w:abstractNumId="8" w15:restartNumberingAfterBreak="0">
    <w:nsid w:val="FFFFFF88"/>
    <w:multiLevelType w:val="singleLevel"/>
    <w:tmpl w:val="38461EC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C2F6F96E"/>
    <w:lvl w:ilvl="0">
      <w:start w:val="1"/>
      <w:numFmt w:val="bullet"/>
      <w:lvlText w:val=""/>
      <w:lvlJc w:val="left"/>
      <w:pPr>
        <w:tabs>
          <w:tab w:val="num" w:pos="360"/>
        </w:tabs>
        <w:ind w:left="360" w:hanging="360"/>
      </w:pPr>
      <w:rPr>
        <w:rFonts w:hint="default" w:ascii="Symbol" w:hAnsi="Symbol"/>
      </w:rPr>
    </w:lvl>
  </w:abstractNum>
  <w:abstractNum w:abstractNumId="10" w15:restartNumberingAfterBreak="0">
    <w:nsid w:val="0F5956D7"/>
    <w:multiLevelType w:val="hybridMultilevel"/>
    <w:tmpl w:val="27DA4402"/>
    <w:lvl w:ilvl="0" w:tplc="81DC72C4">
      <w:start w:val="1"/>
      <w:numFmt w:val="decimal"/>
      <w:lvlText w:val="%1."/>
      <w:lvlJc w:val="left"/>
      <w:pPr>
        <w:ind w:left="360" w:hanging="360"/>
      </w:pPr>
    </w:lvl>
    <w:lvl w:ilvl="1" w:tplc="47CE18B6">
      <w:start w:val="1"/>
      <w:numFmt w:val="lowerLetter"/>
      <w:lvlText w:val="%2."/>
      <w:lvlJc w:val="left"/>
      <w:pPr>
        <w:ind w:left="1080" w:hanging="360"/>
      </w:pPr>
    </w:lvl>
    <w:lvl w:ilvl="2" w:tplc="7EF2963A">
      <w:start w:val="1"/>
      <w:numFmt w:val="lowerRoman"/>
      <w:lvlText w:val="%3."/>
      <w:lvlJc w:val="right"/>
      <w:pPr>
        <w:ind w:left="1800" w:hanging="180"/>
      </w:pPr>
    </w:lvl>
    <w:lvl w:ilvl="3" w:tplc="BDA4C07E">
      <w:start w:val="1"/>
      <w:numFmt w:val="decimal"/>
      <w:lvlText w:val="%4."/>
      <w:lvlJc w:val="left"/>
      <w:pPr>
        <w:ind w:left="2520" w:hanging="360"/>
      </w:pPr>
    </w:lvl>
    <w:lvl w:ilvl="4" w:tplc="29B09694">
      <w:start w:val="1"/>
      <w:numFmt w:val="lowerLetter"/>
      <w:lvlText w:val="%5."/>
      <w:lvlJc w:val="left"/>
      <w:pPr>
        <w:ind w:left="3240" w:hanging="360"/>
      </w:pPr>
    </w:lvl>
    <w:lvl w:ilvl="5" w:tplc="54944000">
      <w:start w:val="1"/>
      <w:numFmt w:val="lowerRoman"/>
      <w:lvlText w:val="%6."/>
      <w:lvlJc w:val="right"/>
      <w:pPr>
        <w:ind w:left="3960" w:hanging="180"/>
      </w:pPr>
    </w:lvl>
    <w:lvl w:ilvl="6" w:tplc="AD066288">
      <w:start w:val="1"/>
      <w:numFmt w:val="decimal"/>
      <w:lvlText w:val="%7."/>
      <w:lvlJc w:val="left"/>
      <w:pPr>
        <w:ind w:left="4680" w:hanging="360"/>
      </w:pPr>
    </w:lvl>
    <w:lvl w:ilvl="7" w:tplc="80C2295C">
      <w:start w:val="1"/>
      <w:numFmt w:val="lowerLetter"/>
      <w:lvlText w:val="%8."/>
      <w:lvlJc w:val="left"/>
      <w:pPr>
        <w:ind w:left="5400" w:hanging="360"/>
      </w:pPr>
    </w:lvl>
    <w:lvl w:ilvl="8" w:tplc="FC9E0464">
      <w:start w:val="1"/>
      <w:numFmt w:val="lowerRoman"/>
      <w:lvlText w:val="%9."/>
      <w:lvlJc w:val="right"/>
      <w:pPr>
        <w:ind w:left="6120" w:hanging="180"/>
      </w:pPr>
    </w:lvl>
  </w:abstractNum>
  <w:abstractNum w:abstractNumId="11" w15:restartNumberingAfterBreak="0">
    <w:nsid w:val="109B4037"/>
    <w:multiLevelType w:val="hybridMultilevel"/>
    <w:tmpl w:val="14267C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69A433A"/>
    <w:multiLevelType w:val="hybridMultilevel"/>
    <w:tmpl w:val="9A9CBE84"/>
    <w:lvl w:ilvl="0" w:tplc="0409000D">
      <w:start w:val="1"/>
      <w:numFmt w:val="bullet"/>
      <w:lvlText w:val=""/>
      <w:lvlJc w:val="left"/>
      <w:pPr>
        <w:ind w:left="1800" w:hanging="360"/>
      </w:pPr>
      <w:rPr>
        <w:rFonts w:hint="default" w:ascii="Wingdings" w:hAnsi="Wingdings"/>
      </w:rPr>
    </w:lvl>
    <w:lvl w:ilvl="1" w:tplc="04090003" w:tentative="1">
      <w:start w:val="1"/>
      <w:numFmt w:val="bullet"/>
      <w:lvlText w:val="o"/>
      <w:lvlJc w:val="left"/>
      <w:pPr>
        <w:ind w:left="2520" w:hanging="360"/>
      </w:pPr>
      <w:rPr>
        <w:rFonts w:hint="default" w:ascii="Courier New" w:hAnsi="Courier New" w:cs="Courier New"/>
      </w:rPr>
    </w:lvl>
    <w:lvl w:ilvl="2" w:tplc="04090005" w:tentative="1">
      <w:start w:val="1"/>
      <w:numFmt w:val="bullet"/>
      <w:lvlText w:val=""/>
      <w:lvlJc w:val="left"/>
      <w:pPr>
        <w:ind w:left="3240" w:hanging="360"/>
      </w:pPr>
      <w:rPr>
        <w:rFonts w:hint="default" w:ascii="Wingdings" w:hAnsi="Wingdings"/>
      </w:rPr>
    </w:lvl>
    <w:lvl w:ilvl="3" w:tplc="04090001" w:tentative="1">
      <w:start w:val="1"/>
      <w:numFmt w:val="bullet"/>
      <w:lvlText w:val=""/>
      <w:lvlJc w:val="left"/>
      <w:pPr>
        <w:ind w:left="3960" w:hanging="360"/>
      </w:pPr>
      <w:rPr>
        <w:rFonts w:hint="default" w:ascii="Symbol" w:hAnsi="Symbol"/>
      </w:rPr>
    </w:lvl>
    <w:lvl w:ilvl="4" w:tplc="04090003" w:tentative="1">
      <w:start w:val="1"/>
      <w:numFmt w:val="bullet"/>
      <w:lvlText w:val="o"/>
      <w:lvlJc w:val="left"/>
      <w:pPr>
        <w:ind w:left="4680" w:hanging="360"/>
      </w:pPr>
      <w:rPr>
        <w:rFonts w:hint="default" w:ascii="Courier New" w:hAnsi="Courier New" w:cs="Courier New"/>
      </w:rPr>
    </w:lvl>
    <w:lvl w:ilvl="5" w:tplc="04090005" w:tentative="1">
      <w:start w:val="1"/>
      <w:numFmt w:val="bullet"/>
      <w:lvlText w:val=""/>
      <w:lvlJc w:val="left"/>
      <w:pPr>
        <w:ind w:left="5400" w:hanging="360"/>
      </w:pPr>
      <w:rPr>
        <w:rFonts w:hint="default" w:ascii="Wingdings" w:hAnsi="Wingdings"/>
      </w:rPr>
    </w:lvl>
    <w:lvl w:ilvl="6" w:tplc="04090001" w:tentative="1">
      <w:start w:val="1"/>
      <w:numFmt w:val="bullet"/>
      <w:lvlText w:val=""/>
      <w:lvlJc w:val="left"/>
      <w:pPr>
        <w:ind w:left="6120" w:hanging="360"/>
      </w:pPr>
      <w:rPr>
        <w:rFonts w:hint="default" w:ascii="Symbol" w:hAnsi="Symbol"/>
      </w:rPr>
    </w:lvl>
    <w:lvl w:ilvl="7" w:tplc="04090003" w:tentative="1">
      <w:start w:val="1"/>
      <w:numFmt w:val="bullet"/>
      <w:lvlText w:val="o"/>
      <w:lvlJc w:val="left"/>
      <w:pPr>
        <w:ind w:left="6840" w:hanging="360"/>
      </w:pPr>
      <w:rPr>
        <w:rFonts w:hint="default" w:ascii="Courier New" w:hAnsi="Courier New" w:cs="Courier New"/>
      </w:rPr>
    </w:lvl>
    <w:lvl w:ilvl="8" w:tplc="04090005" w:tentative="1">
      <w:start w:val="1"/>
      <w:numFmt w:val="bullet"/>
      <w:lvlText w:val=""/>
      <w:lvlJc w:val="left"/>
      <w:pPr>
        <w:ind w:left="7560" w:hanging="360"/>
      </w:pPr>
      <w:rPr>
        <w:rFonts w:hint="default" w:ascii="Wingdings" w:hAnsi="Wingdings"/>
      </w:rPr>
    </w:lvl>
  </w:abstractNum>
  <w:abstractNum w:abstractNumId="13" w15:restartNumberingAfterBreak="0">
    <w:nsid w:val="198F2B52"/>
    <w:multiLevelType w:val="hybridMultilevel"/>
    <w:tmpl w:val="4CB891DE"/>
    <w:lvl w:ilvl="0" w:tplc="196C8DC2">
      <w:start w:val="1"/>
      <w:numFmt w:val="bullet"/>
      <w:lvlText w:val=""/>
      <w:lvlJc w:val="left"/>
      <w:pPr>
        <w:ind w:left="720" w:hanging="360"/>
      </w:pPr>
      <w:rPr>
        <w:rFonts w:hint="default" w:ascii="Wingdings" w:hAnsi="Wingdings"/>
        <w:color w:val="005595"/>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4" w15:restartNumberingAfterBreak="0">
    <w:nsid w:val="19D11477"/>
    <w:multiLevelType w:val="hybridMultilevel"/>
    <w:tmpl w:val="470AA6D8"/>
    <w:lvl w:ilvl="0" w:tplc="04090001">
      <w:start w:val="1"/>
      <w:numFmt w:val="bullet"/>
      <w:lvlText w:val=""/>
      <w:lvlJc w:val="left"/>
      <w:pPr>
        <w:ind w:left="720" w:hanging="360"/>
      </w:pPr>
      <w:rPr>
        <w:rFonts w:hint="default" w:ascii="Symbol" w:hAnsi="Symbol"/>
      </w:rPr>
    </w:lvl>
    <w:lvl w:ilvl="1" w:tplc="5E264B7C">
      <w:numFmt w:val="bullet"/>
      <w:lvlText w:val="•"/>
      <w:lvlJc w:val="left"/>
      <w:pPr>
        <w:ind w:left="1440" w:hanging="360"/>
      </w:pPr>
      <w:rPr>
        <w:rFonts w:hint="default" w:ascii="Times New Roman" w:hAnsi="Times New Roman" w:eastAsia="Times New Roman" w:cs="Times New Roman"/>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5" w15:restartNumberingAfterBreak="0">
    <w:nsid w:val="19E35830"/>
    <w:multiLevelType w:val="hybridMultilevel"/>
    <w:tmpl w:val="F2983DE4"/>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6" w15:restartNumberingAfterBreak="0">
    <w:nsid w:val="275E7FA4"/>
    <w:multiLevelType w:val="hybridMultilevel"/>
    <w:tmpl w:val="5472FD30"/>
    <w:lvl w:ilvl="0" w:tplc="7522FDC6">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50A0729"/>
    <w:multiLevelType w:val="hybridMultilevel"/>
    <w:tmpl w:val="1CEE58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7B54E1A"/>
    <w:multiLevelType w:val="hybridMultilevel"/>
    <w:tmpl w:val="ED2C6BAA"/>
    <w:lvl w:ilvl="0" w:tplc="04090001">
      <w:start w:val="1"/>
      <w:numFmt w:val="bullet"/>
      <w:lvlText w:val=""/>
      <w:lvlJc w:val="left"/>
      <w:pPr>
        <w:ind w:left="780" w:hanging="360"/>
      </w:pPr>
      <w:rPr>
        <w:rFonts w:hint="default" w:ascii="Symbol" w:hAnsi="Symbol"/>
      </w:rPr>
    </w:lvl>
    <w:lvl w:ilvl="1" w:tplc="04090003" w:tentative="1">
      <w:start w:val="1"/>
      <w:numFmt w:val="bullet"/>
      <w:lvlText w:val="o"/>
      <w:lvlJc w:val="left"/>
      <w:pPr>
        <w:ind w:left="1500" w:hanging="360"/>
      </w:pPr>
      <w:rPr>
        <w:rFonts w:hint="default" w:ascii="Courier New" w:hAnsi="Courier New" w:cs="Courier New"/>
      </w:rPr>
    </w:lvl>
    <w:lvl w:ilvl="2" w:tplc="04090005" w:tentative="1">
      <w:start w:val="1"/>
      <w:numFmt w:val="bullet"/>
      <w:lvlText w:val=""/>
      <w:lvlJc w:val="left"/>
      <w:pPr>
        <w:ind w:left="2220" w:hanging="360"/>
      </w:pPr>
      <w:rPr>
        <w:rFonts w:hint="default" w:ascii="Wingdings" w:hAnsi="Wingdings"/>
      </w:rPr>
    </w:lvl>
    <w:lvl w:ilvl="3" w:tplc="04090001" w:tentative="1">
      <w:start w:val="1"/>
      <w:numFmt w:val="bullet"/>
      <w:lvlText w:val=""/>
      <w:lvlJc w:val="left"/>
      <w:pPr>
        <w:ind w:left="2940" w:hanging="360"/>
      </w:pPr>
      <w:rPr>
        <w:rFonts w:hint="default" w:ascii="Symbol" w:hAnsi="Symbol"/>
      </w:rPr>
    </w:lvl>
    <w:lvl w:ilvl="4" w:tplc="04090003" w:tentative="1">
      <w:start w:val="1"/>
      <w:numFmt w:val="bullet"/>
      <w:lvlText w:val="o"/>
      <w:lvlJc w:val="left"/>
      <w:pPr>
        <w:ind w:left="3660" w:hanging="360"/>
      </w:pPr>
      <w:rPr>
        <w:rFonts w:hint="default" w:ascii="Courier New" w:hAnsi="Courier New" w:cs="Courier New"/>
      </w:rPr>
    </w:lvl>
    <w:lvl w:ilvl="5" w:tplc="04090005" w:tentative="1">
      <w:start w:val="1"/>
      <w:numFmt w:val="bullet"/>
      <w:lvlText w:val=""/>
      <w:lvlJc w:val="left"/>
      <w:pPr>
        <w:ind w:left="4380" w:hanging="360"/>
      </w:pPr>
      <w:rPr>
        <w:rFonts w:hint="default" w:ascii="Wingdings" w:hAnsi="Wingdings"/>
      </w:rPr>
    </w:lvl>
    <w:lvl w:ilvl="6" w:tplc="04090001" w:tentative="1">
      <w:start w:val="1"/>
      <w:numFmt w:val="bullet"/>
      <w:lvlText w:val=""/>
      <w:lvlJc w:val="left"/>
      <w:pPr>
        <w:ind w:left="5100" w:hanging="360"/>
      </w:pPr>
      <w:rPr>
        <w:rFonts w:hint="default" w:ascii="Symbol" w:hAnsi="Symbol"/>
      </w:rPr>
    </w:lvl>
    <w:lvl w:ilvl="7" w:tplc="04090003" w:tentative="1">
      <w:start w:val="1"/>
      <w:numFmt w:val="bullet"/>
      <w:lvlText w:val="o"/>
      <w:lvlJc w:val="left"/>
      <w:pPr>
        <w:ind w:left="5820" w:hanging="360"/>
      </w:pPr>
      <w:rPr>
        <w:rFonts w:hint="default" w:ascii="Courier New" w:hAnsi="Courier New" w:cs="Courier New"/>
      </w:rPr>
    </w:lvl>
    <w:lvl w:ilvl="8" w:tplc="04090005" w:tentative="1">
      <w:start w:val="1"/>
      <w:numFmt w:val="bullet"/>
      <w:lvlText w:val=""/>
      <w:lvlJc w:val="left"/>
      <w:pPr>
        <w:ind w:left="6540" w:hanging="360"/>
      </w:pPr>
      <w:rPr>
        <w:rFonts w:hint="default" w:ascii="Wingdings" w:hAnsi="Wingdings"/>
      </w:rPr>
    </w:lvl>
  </w:abstractNum>
  <w:abstractNum w:abstractNumId="19" w15:restartNumberingAfterBreak="0">
    <w:nsid w:val="3B0D41EF"/>
    <w:multiLevelType w:val="hybridMultilevel"/>
    <w:tmpl w:val="2EB0A1A2"/>
    <w:lvl w:ilvl="0" w:tplc="2CC03854">
      <w:start w:val="1"/>
      <w:numFmt w:val="decimal"/>
      <w:lvlText w:val="%1."/>
      <w:lvlJc w:val="left"/>
      <w:pPr>
        <w:ind w:left="360" w:hanging="360"/>
      </w:pPr>
    </w:lvl>
    <w:lvl w:ilvl="1" w:tplc="3718FE32">
      <w:start w:val="1"/>
      <w:numFmt w:val="lowerLetter"/>
      <w:lvlText w:val="%2."/>
      <w:lvlJc w:val="left"/>
      <w:pPr>
        <w:ind w:left="1080" w:hanging="360"/>
      </w:pPr>
    </w:lvl>
    <w:lvl w:ilvl="2" w:tplc="7D1C422E">
      <w:start w:val="1"/>
      <w:numFmt w:val="lowerRoman"/>
      <w:lvlText w:val="%3."/>
      <w:lvlJc w:val="right"/>
      <w:pPr>
        <w:ind w:left="1800" w:hanging="180"/>
      </w:pPr>
    </w:lvl>
    <w:lvl w:ilvl="3" w:tplc="697AF9A4">
      <w:start w:val="1"/>
      <w:numFmt w:val="decimal"/>
      <w:lvlText w:val="%4."/>
      <w:lvlJc w:val="left"/>
      <w:pPr>
        <w:ind w:left="2520" w:hanging="360"/>
      </w:pPr>
    </w:lvl>
    <w:lvl w:ilvl="4" w:tplc="99BE7C20">
      <w:start w:val="1"/>
      <w:numFmt w:val="lowerLetter"/>
      <w:lvlText w:val="%5."/>
      <w:lvlJc w:val="left"/>
      <w:pPr>
        <w:ind w:left="3240" w:hanging="360"/>
      </w:pPr>
    </w:lvl>
    <w:lvl w:ilvl="5" w:tplc="5C7C7CB4">
      <w:start w:val="1"/>
      <w:numFmt w:val="lowerRoman"/>
      <w:lvlText w:val="%6."/>
      <w:lvlJc w:val="right"/>
      <w:pPr>
        <w:ind w:left="3960" w:hanging="180"/>
      </w:pPr>
    </w:lvl>
    <w:lvl w:ilvl="6" w:tplc="81A2B9BE">
      <w:start w:val="1"/>
      <w:numFmt w:val="decimal"/>
      <w:lvlText w:val="%7."/>
      <w:lvlJc w:val="left"/>
      <w:pPr>
        <w:ind w:left="4680" w:hanging="360"/>
      </w:pPr>
    </w:lvl>
    <w:lvl w:ilvl="7" w:tplc="251CEA54">
      <w:start w:val="1"/>
      <w:numFmt w:val="lowerLetter"/>
      <w:lvlText w:val="%8."/>
      <w:lvlJc w:val="left"/>
      <w:pPr>
        <w:ind w:left="5400" w:hanging="360"/>
      </w:pPr>
    </w:lvl>
    <w:lvl w:ilvl="8" w:tplc="439E57E2">
      <w:start w:val="1"/>
      <w:numFmt w:val="lowerRoman"/>
      <w:lvlText w:val="%9."/>
      <w:lvlJc w:val="right"/>
      <w:pPr>
        <w:ind w:left="6120" w:hanging="180"/>
      </w:pPr>
    </w:lvl>
  </w:abstractNum>
  <w:abstractNum w:abstractNumId="20" w15:restartNumberingAfterBreak="0">
    <w:nsid w:val="41366FCD"/>
    <w:multiLevelType w:val="hybridMultilevel"/>
    <w:tmpl w:val="14267C7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41A52B71"/>
    <w:multiLevelType w:val="hybridMultilevel"/>
    <w:tmpl w:val="B568F9D2"/>
    <w:lvl w:ilvl="0" w:tplc="04090001">
      <w:start w:val="1"/>
      <w:numFmt w:val="bullet"/>
      <w:lvlText w:val=""/>
      <w:lvlJc w:val="left"/>
      <w:pPr>
        <w:ind w:left="834" w:hanging="360"/>
      </w:pPr>
      <w:rPr>
        <w:rFonts w:hint="default" w:ascii="Symbol" w:hAnsi="Symbol"/>
      </w:rPr>
    </w:lvl>
    <w:lvl w:ilvl="1" w:tplc="04090003" w:tentative="1">
      <w:start w:val="1"/>
      <w:numFmt w:val="bullet"/>
      <w:lvlText w:val="o"/>
      <w:lvlJc w:val="left"/>
      <w:pPr>
        <w:ind w:left="1554" w:hanging="360"/>
      </w:pPr>
      <w:rPr>
        <w:rFonts w:hint="default" w:ascii="Courier New" w:hAnsi="Courier New" w:cs="Courier New"/>
      </w:rPr>
    </w:lvl>
    <w:lvl w:ilvl="2" w:tplc="04090005" w:tentative="1">
      <w:start w:val="1"/>
      <w:numFmt w:val="bullet"/>
      <w:lvlText w:val=""/>
      <w:lvlJc w:val="left"/>
      <w:pPr>
        <w:ind w:left="2274" w:hanging="360"/>
      </w:pPr>
      <w:rPr>
        <w:rFonts w:hint="default" w:ascii="Wingdings" w:hAnsi="Wingdings"/>
      </w:rPr>
    </w:lvl>
    <w:lvl w:ilvl="3" w:tplc="04090001" w:tentative="1">
      <w:start w:val="1"/>
      <w:numFmt w:val="bullet"/>
      <w:lvlText w:val=""/>
      <w:lvlJc w:val="left"/>
      <w:pPr>
        <w:ind w:left="2994" w:hanging="360"/>
      </w:pPr>
      <w:rPr>
        <w:rFonts w:hint="default" w:ascii="Symbol" w:hAnsi="Symbol"/>
      </w:rPr>
    </w:lvl>
    <w:lvl w:ilvl="4" w:tplc="04090003" w:tentative="1">
      <w:start w:val="1"/>
      <w:numFmt w:val="bullet"/>
      <w:lvlText w:val="o"/>
      <w:lvlJc w:val="left"/>
      <w:pPr>
        <w:ind w:left="3714" w:hanging="360"/>
      </w:pPr>
      <w:rPr>
        <w:rFonts w:hint="default" w:ascii="Courier New" w:hAnsi="Courier New" w:cs="Courier New"/>
      </w:rPr>
    </w:lvl>
    <w:lvl w:ilvl="5" w:tplc="04090005" w:tentative="1">
      <w:start w:val="1"/>
      <w:numFmt w:val="bullet"/>
      <w:lvlText w:val=""/>
      <w:lvlJc w:val="left"/>
      <w:pPr>
        <w:ind w:left="4434" w:hanging="360"/>
      </w:pPr>
      <w:rPr>
        <w:rFonts w:hint="default" w:ascii="Wingdings" w:hAnsi="Wingdings"/>
      </w:rPr>
    </w:lvl>
    <w:lvl w:ilvl="6" w:tplc="04090001" w:tentative="1">
      <w:start w:val="1"/>
      <w:numFmt w:val="bullet"/>
      <w:lvlText w:val=""/>
      <w:lvlJc w:val="left"/>
      <w:pPr>
        <w:ind w:left="5154" w:hanging="360"/>
      </w:pPr>
      <w:rPr>
        <w:rFonts w:hint="default" w:ascii="Symbol" w:hAnsi="Symbol"/>
      </w:rPr>
    </w:lvl>
    <w:lvl w:ilvl="7" w:tplc="04090003" w:tentative="1">
      <w:start w:val="1"/>
      <w:numFmt w:val="bullet"/>
      <w:lvlText w:val="o"/>
      <w:lvlJc w:val="left"/>
      <w:pPr>
        <w:ind w:left="5874" w:hanging="360"/>
      </w:pPr>
      <w:rPr>
        <w:rFonts w:hint="default" w:ascii="Courier New" w:hAnsi="Courier New" w:cs="Courier New"/>
      </w:rPr>
    </w:lvl>
    <w:lvl w:ilvl="8" w:tplc="04090005" w:tentative="1">
      <w:start w:val="1"/>
      <w:numFmt w:val="bullet"/>
      <w:lvlText w:val=""/>
      <w:lvlJc w:val="left"/>
      <w:pPr>
        <w:ind w:left="6594" w:hanging="360"/>
      </w:pPr>
      <w:rPr>
        <w:rFonts w:hint="default" w:ascii="Wingdings" w:hAnsi="Wingdings"/>
      </w:rPr>
    </w:lvl>
  </w:abstractNum>
  <w:abstractNum w:abstractNumId="22" w15:restartNumberingAfterBreak="0">
    <w:nsid w:val="4287713B"/>
    <w:multiLevelType w:val="hybridMultilevel"/>
    <w:tmpl w:val="498AB18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3" w15:restartNumberingAfterBreak="0">
    <w:nsid w:val="58D47631"/>
    <w:multiLevelType w:val="hybridMultilevel"/>
    <w:tmpl w:val="ABE88A7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A26F68E"/>
    <w:multiLevelType w:val="hybridMultilevel"/>
    <w:tmpl w:val="FFFFFFFF"/>
    <w:lvl w:ilvl="0" w:tplc="CC28A296">
      <w:start w:val="1"/>
      <w:numFmt w:val="decimal"/>
      <w:lvlText w:val="%1."/>
      <w:lvlJc w:val="left"/>
      <w:pPr>
        <w:ind w:left="720" w:hanging="360"/>
      </w:pPr>
    </w:lvl>
    <w:lvl w:ilvl="1" w:tplc="DC0EBEB4">
      <w:start w:val="1"/>
      <w:numFmt w:val="lowerLetter"/>
      <w:lvlText w:val="%2."/>
      <w:lvlJc w:val="left"/>
      <w:pPr>
        <w:ind w:left="1440" w:hanging="360"/>
      </w:pPr>
    </w:lvl>
    <w:lvl w:ilvl="2" w:tplc="A4D04866">
      <w:start w:val="1"/>
      <w:numFmt w:val="lowerRoman"/>
      <w:lvlText w:val="%3."/>
      <w:lvlJc w:val="right"/>
      <w:pPr>
        <w:ind w:left="2160" w:hanging="180"/>
      </w:pPr>
    </w:lvl>
    <w:lvl w:ilvl="3" w:tplc="D0EA4ACC">
      <w:start w:val="1"/>
      <w:numFmt w:val="decimal"/>
      <w:lvlText w:val="%4."/>
      <w:lvlJc w:val="left"/>
      <w:pPr>
        <w:ind w:left="2880" w:hanging="360"/>
      </w:pPr>
    </w:lvl>
    <w:lvl w:ilvl="4" w:tplc="E8C206E2">
      <w:start w:val="1"/>
      <w:numFmt w:val="lowerLetter"/>
      <w:lvlText w:val="%5."/>
      <w:lvlJc w:val="left"/>
      <w:pPr>
        <w:ind w:left="3600" w:hanging="360"/>
      </w:pPr>
    </w:lvl>
    <w:lvl w:ilvl="5" w:tplc="72C21DE8">
      <w:start w:val="1"/>
      <w:numFmt w:val="lowerRoman"/>
      <w:lvlText w:val="%6."/>
      <w:lvlJc w:val="right"/>
      <w:pPr>
        <w:ind w:left="4320" w:hanging="180"/>
      </w:pPr>
    </w:lvl>
    <w:lvl w:ilvl="6" w:tplc="B44AF718">
      <w:start w:val="1"/>
      <w:numFmt w:val="decimal"/>
      <w:lvlText w:val="%7."/>
      <w:lvlJc w:val="left"/>
      <w:pPr>
        <w:ind w:left="5040" w:hanging="360"/>
      </w:pPr>
    </w:lvl>
    <w:lvl w:ilvl="7" w:tplc="011CFCB0">
      <w:start w:val="1"/>
      <w:numFmt w:val="lowerLetter"/>
      <w:lvlText w:val="%8."/>
      <w:lvlJc w:val="left"/>
      <w:pPr>
        <w:ind w:left="5760" w:hanging="360"/>
      </w:pPr>
    </w:lvl>
    <w:lvl w:ilvl="8" w:tplc="79CE3C16">
      <w:start w:val="1"/>
      <w:numFmt w:val="lowerRoman"/>
      <w:lvlText w:val="%9."/>
      <w:lvlJc w:val="right"/>
      <w:pPr>
        <w:ind w:left="6480" w:hanging="180"/>
      </w:pPr>
    </w:lvl>
  </w:abstractNum>
  <w:abstractNum w:abstractNumId="25" w15:restartNumberingAfterBreak="0">
    <w:nsid w:val="5AEE2708"/>
    <w:multiLevelType w:val="hybridMultilevel"/>
    <w:tmpl w:val="7BEC9972"/>
    <w:lvl w:ilvl="0" w:tplc="0409000D">
      <w:start w:val="1"/>
      <w:numFmt w:val="bullet"/>
      <w:lvlText w:val=""/>
      <w:lvlJc w:val="left"/>
      <w:pPr>
        <w:ind w:left="1800" w:hanging="360"/>
      </w:pPr>
      <w:rPr>
        <w:rFonts w:hint="default" w:ascii="Wingdings" w:hAnsi="Wingdings"/>
      </w:rPr>
    </w:lvl>
    <w:lvl w:ilvl="1" w:tplc="04090003" w:tentative="1">
      <w:start w:val="1"/>
      <w:numFmt w:val="bullet"/>
      <w:lvlText w:val="o"/>
      <w:lvlJc w:val="left"/>
      <w:pPr>
        <w:ind w:left="2520" w:hanging="360"/>
      </w:pPr>
      <w:rPr>
        <w:rFonts w:hint="default" w:ascii="Courier New" w:hAnsi="Courier New" w:cs="Courier New"/>
      </w:rPr>
    </w:lvl>
    <w:lvl w:ilvl="2" w:tplc="04090005" w:tentative="1">
      <w:start w:val="1"/>
      <w:numFmt w:val="bullet"/>
      <w:lvlText w:val=""/>
      <w:lvlJc w:val="left"/>
      <w:pPr>
        <w:ind w:left="3240" w:hanging="360"/>
      </w:pPr>
      <w:rPr>
        <w:rFonts w:hint="default" w:ascii="Wingdings" w:hAnsi="Wingdings"/>
      </w:rPr>
    </w:lvl>
    <w:lvl w:ilvl="3" w:tplc="04090001" w:tentative="1">
      <w:start w:val="1"/>
      <w:numFmt w:val="bullet"/>
      <w:lvlText w:val=""/>
      <w:lvlJc w:val="left"/>
      <w:pPr>
        <w:ind w:left="3960" w:hanging="360"/>
      </w:pPr>
      <w:rPr>
        <w:rFonts w:hint="default" w:ascii="Symbol" w:hAnsi="Symbol"/>
      </w:rPr>
    </w:lvl>
    <w:lvl w:ilvl="4" w:tplc="04090003" w:tentative="1">
      <w:start w:val="1"/>
      <w:numFmt w:val="bullet"/>
      <w:lvlText w:val="o"/>
      <w:lvlJc w:val="left"/>
      <w:pPr>
        <w:ind w:left="4680" w:hanging="360"/>
      </w:pPr>
      <w:rPr>
        <w:rFonts w:hint="default" w:ascii="Courier New" w:hAnsi="Courier New" w:cs="Courier New"/>
      </w:rPr>
    </w:lvl>
    <w:lvl w:ilvl="5" w:tplc="04090005" w:tentative="1">
      <w:start w:val="1"/>
      <w:numFmt w:val="bullet"/>
      <w:lvlText w:val=""/>
      <w:lvlJc w:val="left"/>
      <w:pPr>
        <w:ind w:left="5400" w:hanging="360"/>
      </w:pPr>
      <w:rPr>
        <w:rFonts w:hint="default" w:ascii="Wingdings" w:hAnsi="Wingdings"/>
      </w:rPr>
    </w:lvl>
    <w:lvl w:ilvl="6" w:tplc="04090001" w:tentative="1">
      <w:start w:val="1"/>
      <w:numFmt w:val="bullet"/>
      <w:lvlText w:val=""/>
      <w:lvlJc w:val="left"/>
      <w:pPr>
        <w:ind w:left="6120" w:hanging="360"/>
      </w:pPr>
      <w:rPr>
        <w:rFonts w:hint="default" w:ascii="Symbol" w:hAnsi="Symbol"/>
      </w:rPr>
    </w:lvl>
    <w:lvl w:ilvl="7" w:tplc="04090003" w:tentative="1">
      <w:start w:val="1"/>
      <w:numFmt w:val="bullet"/>
      <w:lvlText w:val="o"/>
      <w:lvlJc w:val="left"/>
      <w:pPr>
        <w:ind w:left="6840" w:hanging="360"/>
      </w:pPr>
      <w:rPr>
        <w:rFonts w:hint="default" w:ascii="Courier New" w:hAnsi="Courier New" w:cs="Courier New"/>
      </w:rPr>
    </w:lvl>
    <w:lvl w:ilvl="8" w:tplc="04090005" w:tentative="1">
      <w:start w:val="1"/>
      <w:numFmt w:val="bullet"/>
      <w:lvlText w:val=""/>
      <w:lvlJc w:val="left"/>
      <w:pPr>
        <w:ind w:left="7560" w:hanging="360"/>
      </w:pPr>
      <w:rPr>
        <w:rFonts w:hint="default" w:ascii="Wingdings" w:hAnsi="Wingdings"/>
      </w:rPr>
    </w:lvl>
  </w:abstractNum>
  <w:abstractNum w:abstractNumId="26" w15:restartNumberingAfterBreak="0">
    <w:nsid w:val="5C21391B"/>
    <w:multiLevelType w:val="hybridMultilevel"/>
    <w:tmpl w:val="115EC99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7" w15:restartNumberingAfterBreak="0">
    <w:nsid w:val="5C4F1E03"/>
    <w:multiLevelType w:val="hybridMultilevel"/>
    <w:tmpl w:val="C84828E2"/>
    <w:lvl w:ilvl="0" w:tplc="6A329E84">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8" w15:restartNumberingAfterBreak="0">
    <w:nsid w:val="62D671E9"/>
    <w:multiLevelType w:val="hybridMultilevel"/>
    <w:tmpl w:val="F2983DE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67422F46"/>
    <w:multiLevelType w:val="hybridMultilevel"/>
    <w:tmpl w:val="AFBC309C"/>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0" w15:restartNumberingAfterBreak="0">
    <w:nsid w:val="6DED6657"/>
    <w:multiLevelType w:val="hybridMultilevel"/>
    <w:tmpl w:val="E38621FC"/>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1" w15:restartNumberingAfterBreak="0">
    <w:nsid w:val="700C4BD8"/>
    <w:multiLevelType w:val="hybridMultilevel"/>
    <w:tmpl w:val="90C8D900"/>
    <w:lvl w:ilvl="0" w:tplc="2F923B3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70A54A9A"/>
    <w:multiLevelType w:val="hybridMultilevel"/>
    <w:tmpl w:val="0532CDC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76B439DD"/>
    <w:multiLevelType w:val="hybridMultilevel"/>
    <w:tmpl w:val="0532CDC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786B7168"/>
    <w:multiLevelType w:val="hybridMultilevel"/>
    <w:tmpl w:val="5E8EEB62"/>
    <w:lvl w:ilvl="0" w:tplc="0409000D">
      <w:start w:val="1"/>
      <w:numFmt w:val="bullet"/>
      <w:lvlText w:val=""/>
      <w:lvlJc w:val="left"/>
      <w:pPr>
        <w:ind w:left="720" w:hanging="360"/>
      </w:pPr>
      <w:rPr>
        <w:rFonts w:hint="default" w:ascii="Wingdings" w:hAnsi="Wingdings"/>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num w:numId="36">
    <w:abstractNumId w:val="35"/>
  </w:num>
  <w:num w:numId="1" w16cid:durableId="1287660308">
    <w:abstractNumId w:val="24"/>
  </w:num>
  <w:num w:numId="2" w16cid:durableId="1487935687">
    <w:abstractNumId w:val="34"/>
  </w:num>
  <w:num w:numId="3" w16cid:durableId="745801417">
    <w:abstractNumId w:val="12"/>
  </w:num>
  <w:num w:numId="4" w16cid:durableId="1157840550">
    <w:abstractNumId w:val="25"/>
  </w:num>
  <w:num w:numId="5" w16cid:durableId="1388409244">
    <w:abstractNumId w:val="9"/>
  </w:num>
  <w:num w:numId="6" w16cid:durableId="894242706">
    <w:abstractNumId w:val="7"/>
  </w:num>
  <w:num w:numId="7" w16cid:durableId="1351224430">
    <w:abstractNumId w:val="6"/>
  </w:num>
  <w:num w:numId="8" w16cid:durableId="195892976">
    <w:abstractNumId w:val="5"/>
  </w:num>
  <w:num w:numId="9" w16cid:durableId="642734571">
    <w:abstractNumId w:val="4"/>
  </w:num>
  <w:num w:numId="10" w16cid:durableId="90662285">
    <w:abstractNumId w:val="8"/>
  </w:num>
  <w:num w:numId="11" w16cid:durableId="295111704">
    <w:abstractNumId w:val="3"/>
  </w:num>
  <w:num w:numId="12" w16cid:durableId="756512610">
    <w:abstractNumId w:val="2"/>
  </w:num>
  <w:num w:numId="13" w16cid:durableId="1758331048">
    <w:abstractNumId w:val="1"/>
  </w:num>
  <w:num w:numId="14" w16cid:durableId="1993100064">
    <w:abstractNumId w:val="0"/>
  </w:num>
  <w:num w:numId="15" w16cid:durableId="1688410887">
    <w:abstractNumId w:val="13"/>
  </w:num>
  <w:num w:numId="16" w16cid:durableId="443774722">
    <w:abstractNumId w:val="22"/>
  </w:num>
  <w:num w:numId="17" w16cid:durableId="824467556">
    <w:abstractNumId w:val="18"/>
  </w:num>
  <w:num w:numId="18" w16cid:durableId="798112404">
    <w:abstractNumId w:val="31"/>
  </w:num>
  <w:num w:numId="19" w16cid:durableId="797455390">
    <w:abstractNumId w:val="16"/>
  </w:num>
  <w:num w:numId="20" w16cid:durableId="251546832">
    <w:abstractNumId w:val="27"/>
  </w:num>
  <w:num w:numId="21" w16cid:durableId="217282651">
    <w:abstractNumId w:val="11"/>
  </w:num>
  <w:num w:numId="22" w16cid:durableId="1624002333">
    <w:abstractNumId w:val="33"/>
  </w:num>
  <w:num w:numId="23" w16cid:durableId="1722250187">
    <w:abstractNumId w:val="15"/>
  </w:num>
  <w:num w:numId="24" w16cid:durableId="872422401">
    <w:abstractNumId w:val="32"/>
  </w:num>
  <w:num w:numId="25" w16cid:durableId="1163469953">
    <w:abstractNumId w:val="28"/>
  </w:num>
  <w:num w:numId="26" w16cid:durableId="1089156764">
    <w:abstractNumId w:val="17"/>
  </w:num>
  <w:num w:numId="27" w16cid:durableId="34668935">
    <w:abstractNumId w:val="21"/>
  </w:num>
  <w:num w:numId="28" w16cid:durableId="347487511">
    <w:abstractNumId w:val="26"/>
  </w:num>
  <w:num w:numId="29" w16cid:durableId="1127063">
    <w:abstractNumId w:val="14"/>
  </w:num>
  <w:num w:numId="30" w16cid:durableId="915432614">
    <w:abstractNumId w:val="30"/>
  </w:num>
  <w:num w:numId="31" w16cid:durableId="2001542778">
    <w:abstractNumId w:val="29"/>
  </w:num>
  <w:num w:numId="32" w16cid:durableId="1694263275">
    <w:abstractNumId w:val="20"/>
  </w:num>
  <w:num w:numId="33" w16cid:durableId="366104930">
    <w:abstractNumId w:val="23"/>
  </w:num>
  <w:num w:numId="34" w16cid:durableId="50428421">
    <w:abstractNumId w:val="19"/>
  </w:num>
  <w:num w:numId="35" w16cid:durableId="448620503">
    <w:abstractNumId w:val="10"/>
  </w:num>
  <w:numIdMacAtCleanup w:val="2"/>
</w:numbering>
</file>

<file path=word/people.xml><?xml version="1.0" encoding="utf-8"?>
<w15:people xmlns:mc="http://schemas.openxmlformats.org/markup-compatibility/2006" xmlns:w15="http://schemas.microsoft.com/office/word/2012/wordml" mc:Ignorable="w15"/>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2C56"/>
    <w:rsid w:val="00000599"/>
    <w:rsid w:val="000005A2"/>
    <w:rsid w:val="000014C9"/>
    <w:rsid w:val="000017C7"/>
    <w:rsid w:val="00001A23"/>
    <w:rsid w:val="00001F77"/>
    <w:rsid w:val="00001FC4"/>
    <w:rsid w:val="0000289E"/>
    <w:rsid w:val="00002E7C"/>
    <w:rsid w:val="00003476"/>
    <w:rsid w:val="00003FC2"/>
    <w:rsid w:val="000042C8"/>
    <w:rsid w:val="00004451"/>
    <w:rsid w:val="00004607"/>
    <w:rsid w:val="00004D1F"/>
    <w:rsid w:val="00004EE7"/>
    <w:rsid w:val="00004F2E"/>
    <w:rsid w:val="000052BD"/>
    <w:rsid w:val="000052EB"/>
    <w:rsid w:val="0000583E"/>
    <w:rsid w:val="000059E7"/>
    <w:rsid w:val="00005A29"/>
    <w:rsid w:val="00005A57"/>
    <w:rsid w:val="00005DBB"/>
    <w:rsid w:val="00005EEF"/>
    <w:rsid w:val="0000641B"/>
    <w:rsid w:val="000069CA"/>
    <w:rsid w:val="00006A4E"/>
    <w:rsid w:val="00006D07"/>
    <w:rsid w:val="00007A1E"/>
    <w:rsid w:val="00007C95"/>
    <w:rsid w:val="000102D6"/>
    <w:rsid w:val="000103F6"/>
    <w:rsid w:val="00010B47"/>
    <w:rsid w:val="00010B90"/>
    <w:rsid w:val="00010E35"/>
    <w:rsid w:val="0001110F"/>
    <w:rsid w:val="00012244"/>
    <w:rsid w:val="0001231F"/>
    <w:rsid w:val="00012766"/>
    <w:rsid w:val="00012A4E"/>
    <w:rsid w:val="000135D1"/>
    <w:rsid w:val="00013B4C"/>
    <w:rsid w:val="0001498E"/>
    <w:rsid w:val="00014E62"/>
    <w:rsid w:val="000153C9"/>
    <w:rsid w:val="00015784"/>
    <w:rsid w:val="00016366"/>
    <w:rsid w:val="00016C19"/>
    <w:rsid w:val="00016C35"/>
    <w:rsid w:val="00016CB1"/>
    <w:rsid w:val="00020035"/>
    <w:rsid w:val="000205FC"/>
    <w:rsid w:val="00020911"/>
    <w:rsid w:val="00020C79"/>
    <w:rsid w:val="00020E68"/>
    <w:rsid w:val="000210DC"/>
    <w:rsid w:val="00021A4D"/>
    <w:rsid w:val="00021E82"/>
    <w:rsid w:val="00021ECF"/>
    <w:rsid w:val="00022174"/>
    <w:rsid w:val="00022242"/>
    <w:rsid w:val="00022F95"/>
    <w:rsid w:val="00023143"/>
    <w:rsid w:val="00023A79"/>
    <w:rsid w:val="000243DD"/>
    <w:rsid w:val="00024456"/>
    <w:rsid w:val="00024BBC"/>
    <w:rsid w:val="00024C71"/>
    <w:rsid w:val="00024DDE"/>
    <w:rsid w:val="00024FA1"/>
    <w:rsid w:val="00025014"/>
    <w:rsid w:val="000251C1"/>
    <w:rsid w:val="00025552"/>
    <w:rsid w:val="000261AC"/>
    <w:rsid w:val="000265C0"/>
    <w:rsid w:val="00026817"/>
    <w:rsid w:val="0002693B"/>
    <w:rsid w:val="00026BCD"/>
    <w:rsid w:val="00026BE7"/>
    <w:rsid w:val="00027192"/>
    <w:rsid w:val="000271EF"/>
    <w:rsid w:val="0003034B"/>
    <w:rsid w:val="000306CD"/>
    <w:rsid w:val="0003087A"/>
    <w:rsid w:val="00030EA0"/>
    <w:rsid w:val="00031016"/>
    <w:rsid w:val="00031712"/>
    <w:rsid w:val="0003192E"/>
    <w:rsid w:val="000319CB"/>
    <w:rsid w:val="00031A02"/>
    <w:rsid w:val="00032629"/>
    <w:rsid w:val="0003270A"/>
    <w:rsid w:val="000328DD"/>
    <w:rsid w:val="00032B22"/>
    <w:rsid w:val="00032DA7"/>
    <w:rsid w:val="000331CC"/>
    <w:rsid w:val="000335F5"/>
    <w:rsid w:val="00033B69"/>
    <w:rsid w:val="0003451E"/>
    <w:rsid w:val="00034852"/>
    <w:rsid w:val="0003560F"/>
    <w:rsid w:val="000356C7"/>
    <w:rsid w:val="00035970"/>
    <w:rsid w:val="00035A27"/>
    <w:rsid w:val="00035D7B"/>
    <w:rsid w:val="00036167"/>
    <w:rsid w:val="00036B1C"/>
    <w:rsid w:val="00036B28"/>
    <w:rsid w:val="00037212"/>
    <w:rsid w:val="000379EF"/>
    <w:rsid w:val="000402ED"/>
    <w:rsid w:val="0004041B"/>
    <w:rsid w:val="000409D4"/>
    <w:rsid w:val="00040A01"/>
    <w:rsid w:val="00041765"/>
    <w:rsid w:val="0004182C"/>
    <w:rsid w:val="00041996"/>
    <w:rsid w:val="00041E2F"/>
    <w:rsid w:val="000424C5"/>
    <w:rsid w:val="00042504"/>
    <w:rsid w:val="000428EF"/>
    <w:rsid w:val="00042D05"/>
    <w:rsid w:val="00043804"/>
    <w:rsid w:val="0004397A"/>
    <w:rsid w:val="00043AF5"/>
    <w:rsid w:val="000447E4"/>
    <w:rsid w:val="000449AF"/>
    <w:rsid w:val="00044B98"/>
    <w:rsid w:val="00044F2A"/>
    <w:rsid w:val="00045B24"/>
    <w:rsid w:val="00045BF0"/>
    <w:rsid w:val="00045EC9"/>
    <w:rsid w:val="0004600F"/>
    <w:rsid w:val="000467B9"/>
    <w:rsid w:val="0004705B"/>
    <w:rsid w:val="00047D46"/>
    <w:rsid w:val="000501F0"/>
    <w:rsid w:val="00050301"/>
    <w:rsid w:val="00050ABB"/>
    <w:rsid w:val="000513F5"/>
    <w:rsid w:val="00051854"/>
    <w:rsid w:val="000523D3"/>
    <w:rsid w:val="00052BF4"/>
    <w:rsid w:val="000533C5"/>
    <w:rsid w:val="00053490"/>
    <w:rsid w:val="000537A2"/>
    <w:rsid w:val="00054301"/>
    <w:rsid w:val="00054357"/>
    <w:rsid w:val="0005493B"/>
    <w:rsid w:val="0005499B"/>
    <w:rsid w:val="000549EE"/>
    <w:rsid w:val="00055001"/>
    <w:rsid w:val="000553A3"/>
    <w:rsid w:val="0005549F"/>
    <w:rsid w:val="00055615"/>
    <w:rsid w:val="00055983"/>
    <w:rsid w:val="00055D89"/>
    <w:rsid w:val="00055E64"/>
    <w:rsid w:val="000567B4"/>
    <w:rsid w:val="00056810"/>
    <w:rsid w:val="00056966"/>
    <w:rsid w:val="00056E6D"/>
    <w:rsid w:val="00057024"/>
    <w:rsid w:val="00057068"/>
    <w:rsid w:val="00057115"/>
    <w:rsid w:val="00057795"/>
    <w:rsid w:val="00057874"/>
    <w:rsid w:val="000610CB"/>
    <w:rsid w:val="00061195"/>
    <w:rsid w:val="00061E9F"/>
    <w:rsid w:val="00061F57"/>
    <w:rsid w:val="00062A79"/>
    <w:rsid w:val="00063EA9"/>
    <w:rsid w:val="000645CD"/>
    <w:rsid w:val="0006491F"/>
    <w:rsid w:val="00064ED9"/>
    <w:rsid w:val="000653D0"/>
    <w:rsid w:val="00065736"/>
    <w:rsid w:val="00065AA6"/>
    <w:rsid w:val="000665F3"/>
    <w:rsid w:val="00066631"/>
    <w:rsid w:val="00066F37"/>
    <w:rsid w:val="000673EA"/>
    <w:rsid w:val="00067552"/>
    <w:rsid w:val="0006763A"/>
    <w:rsid w:val="00067A51"/>
    <w:rsid w:val="00067E19"/>
    <w:rsid w:val="00070843"/>
    <w:rsid w:val="00070AB7"/>
    <w:rsid w:val="00071031"/>
    <w:rsid w:val="00071848"/>
    <w:rsid w:val="00071BE0"/>
    <w:rsid w:val="00072B6F"/>
    <w:rsid w:val="00072C59"/>
    <w:rsid w:val="000731C2"/>
    <w:rsid w:val="000738B4"/>
    <w:rsid w:val="00073A4D"/>
    <w:rsid w:val="00074456"/>
    <w:rsid w:val="00074650"/>
    <w:rsid w:val="0007484B"/>
    <w:rsid w:val="00074F46"/>
    <w:rsid w:val="0007507D"/>
    <w:rsid w:val="00075127"/>
    <w:rsid w:val="000758D3"/>
    <w:rsid w:val="00075C48"/>
    <w:rsid w:val="0007637B"/>
    <w:rsid w:val="00076648"/>
    <w:rsid w:val="00076847"/>
    <w:rsid w:val="00076C00"/>
    <w:rsid w:val="000771D9"/>
    <w:rsid w:val="000773FD"/>
    <w:rsid w:val="00077A40"/>
    <w:rsid w:val="00077C67"/>
    <w:rsid w:val="00077EB0"/>
    <w:rsid w:val="00080B12"/>
    <w:rsid w:val="00080DAC"/>
    <w:rsid w:val="000815C7"/>
    <w:rsid w:val="0008175E"/>
    <w:rsid w:val="00081CAB"/>
    <w:rsid w:val="000820FC"/>
    <w:rsid w:val="00082754"/>
    <w:rsid w:val="00084265"/>
    <w:rsid w:val="0008469C"/>
    <w:rsid w:val="000846E9"/>
    <w:rsid w:val="00084C84"/>
    <w:rsid w:val="00085321"/>
    <w:rsid w:val="00085483"/>
    <w:rsid w:val="000857E4"/>
    <w:rsid w:val="00085F91"/>
    <w:rsid w:val="00086491"/>
    <w:rsid w:val="00086AB8"/>
    <w:rsid w:val="00086CF1"/>
    <w:rsid w:val="00087DB0"/>
    <w:rsid w:val="0009014C"/>
    <w:rsid w:val="000901CD"/>
    <w:rsid w:val="0009099E"/>
    <w:rsid w:val="00090A63"/>
    <w:rsid w:val="00090F1F"/>
    <w:rsid w:val="000916C7"/>
    <w:rsid w:val="000918C1"/>
    <w:rsid w:val="00091CB0"/>
    <w:rsid w:val="00092393"/>
    <w:rsid w:val="00092765"/>
    <w:rsid w:val="00092EE8"/>
    <w:rsid w:val="000936EC"/>
    <w:rsid w:val="00093848"/>
    <w:rsid w:val="00093BFA"/>
    <w:rsid w:val="000941F0"/>
    <w:rsid w:val="000942F1"/>
    <w:rsid w:val="00094630"/>
    <w:rsid w:val="0009475D"/>
    <w:rsid w:val="000950E7"/>
    <w:rsid w:val="00095146"/>
    <w:rsid w:val="00095289"/>
    <w:rsid w:val="000955F5"/>
    <w:rsid w:val="00095C68"/>
    <w:rsid w:val="00095D76"/>
    <w:rsid w:val="00096C59"/>
    <w:rsid w:val="00096DE4"/>
    <w:rsid w:val="00097412"/>
    <w:rsid w:val="00097FA0"/>
    <w:rsid w:val="000A0404"/>
    <w:rsid w:val="000A0C86"/>
    <w:rsid w:val="000A1421"/>
    <w:rsid w:val="000A1AA5"/>
    <w:rsid w:val="000A1BE4"/>
    <w:rsid w:val="000A1DDD"/>
    <w:rsid w:val="000A1F73"/>
    <w:rsid w:val="000A24FC"/>
    <w:rsid w:val="000A2844"/>
    <w:rsid w:val="000A29C1"/>
    <w:rsid w:val="000A2A9E"/>
    <w:rsid w:val="000A3D59"/>
    <w:rsid w:val="000A3DF8"/>
    <w:rsid w:val="000A4454"/>
    <w:rsid w:val="000A5055"/>
    <w:rsid w:val="000A5230"/>
    <w:rsid w:val="000A527D"/>
    <w:rsid w:val="000A6098"/>
    <w:rsid w:val="000A637E"/>
    <w:rsid w:val="000A678F"/>
    <w:rsid w:val="000A68D1"/>
    <w:rsid w:val="000A6E36"/>
    <w:rsid w:val="000A73DF"/>
    <w:rsid w:val="000A772D"/>
    <w:rsid w:val="000A7AFB"/>
    <w:rsid w:val="000A7BC9"/>
    <w:rsid w:val="000B006E"/>
    <w:rsid w:val="000B02B4"/>
    <w:rsid w:val="000B04C6"/>
    <w:rsid w:val="000B0610"/>
    <w:rsid w:val="000B0A02"/>
    <w:rsid w:val="000B0F41"/>
    <w:rsid w:val="000B1779"/>
    <w:rsid w:val="000B196F"/>
    <w:rsid w:val="000B1D0C"/>
    <w:rsid w:val="000B1F72"/>
    <w:rsid w:val="000B2B3D"/>
    <w:rsid w:val="000B2C71"/>
    <w:rsid w:val="000B314F"/>
    <w:rsid w:val="000B3B3C"/>
    <w:rsid w:val="000B3FE0"/>
    <w:rsid w:val="000B4583"/>
    <w:rsid w:val="000B45AC"/>
    <w:rsid w:val="000B4902"/>
    <w:rsid w:val="000B4E5C"/>
    <w:rsid w:val="000B5E72"/>
    <w:rsid w:val="000B6367"/>
    <w:rsid w:val="000B66DE"/>
    <w:rsid w:val="000B6907"/>
    <w:rsid w:val="000B6989"/>
    <w:rsid w:val="000B6CCA"/>
    <w:rsid w:val="000C05BF"/>
    <w:rsid w:val="000C082E"/>
    <w:rsid w:val="000C0B11"/>
    <w:rsid w:val="000C0E05"/>
    <w:rsid w:val="000C0E42"/>
    <w:rsid w:val="000C1D16"/>
    <w:rsid w:val="000C2053"/>
    <w:rsid w:val="000C23B9"/>
    <w:rsid w:val="000C2494"/>
    <w:rsid w:val="000C292B"/>
    <w:rsid w:val="000C2D56"/>
    <w:rsid w:val="000C2F6A"/>
    <w:rsid w:val="000C46F8"/>
    <w:rsid w:val="000C6230"/>
    <w:rsid w:val="000C6275"/>
    <w:rsid w:val="000C630E"/>
    <w:rsid w:val="000C6636"/>
    <w:rsid w:val="000C6B41"/>
    <w:rsid w:val="000C73A3"/>
    <w:rsid w:val="000C73EF"/>
    <w:rsid w:val="000C947B"/>
    <w:rsid w:val="000D01FA"/>
    <w:rsid w:val="000D026D"/>
    <w:rsid w:val="000D02F8"/>
    <w:rsid w:val="000D0577"/>
    <w:rsid w:val="000D178B"/>
    <w:rsid w:val="000D2230"/>
    <w:rsid w:val="000D2901"/>
    <w:rsid w:val="000D3B1B"/>
    <w:rsid w:val="000D3DB3"/>
    <w:rsid w:val="000D41C6"/>
    <w:rsid w:val="000D46D1"/>
    <w:rsid w:val="000D4F41"/>
    <w:rsid w:val="000D5268"/>
    <w:rsid w:val="000D532E"/>
    <w:rsid w:val="000D5877"/>
    <w:rsid w:val="000D5ED2"/>
    <w:rsid w:val="000D671B"/>
    <w:rsid w:val="000D711E"/>
    <w:rsid w:val="000D7132"/>
    <w:rsid w:val="000D7EAF"/>
    <w:rsid w:val="000E1273"/>
    <w:rsid w:val="000E18B3"/>
    <w:rsid w:val="000E1CDE"/>
    <w:rsid w:val="000E1F89"/>
    <w:rsid w:val="000E231B"/>
    <w:rsid w:val="000E2748"/>
    <w:rsid w:val="000E2841"/>
    <w:rsid w:val="000E3C11"/>
    <w:rsid w:val="000E433B"/>
    <w:rsid w:val="000E461A"/>
    <w:rsid w:val="000E5CE5"/>
    <w:rsid w:val="000E66FD"/>
    <w:rsid w:val="000E6776"/>
    <w:rsid w:val="000E6A04"/>
    <w:rsid w:val="000E6BFB"/>
    <w:rsid w:val="000E6F06"/>
    <w:rsid w:val="000E749D"/>
    <w:rsid w:val="000E956A"/>
    <w:rsid w:val="000F0FC6"/>
    <w:rsid w:val="000F15D1"/>
    <w:rsid w:val="000F193E"/>
    <w:rsid w:val="000F1952"/>
    <w:rsid w:val="000F1CC2"/>
    <w:rsid w:val="000F1FD1"/>
    <w:rsid w:val="000F2011"/>
    <w:rsid w:val="000F2142"/>
    <w:rsid w:val="000F2761"/>
    <w:rsid w:val="000F2BA5"/>
    <w:rsid w:val="000F368D"/>
    <w:rsid w:val="000F38BF"/>
    <w:rsid w:val="000F38E8"/>
    <w:rsid w:val="000F3A32"/>
    <w:rsid w:val="000F3ABD"/>
    <w:rsid w:val="000F3DB4"/>
    <w:rsid w:val="000F4016"/>
    <w:rsid w:val="000F4109"/>
    <w:rsid w:val="000F4C82"/>
    <w:rsid w:val="000F4CD1"/>
    <w:rsid w:val="000F4FBC"/>
    <w:rsid w:val="000F4FF5"/>
    <w:rsid w:val="000F5485"/>
    <w:rsid w:val="000F59C0"/>
    <w:rsid w:val="000F5F86"/>
    <w:rsid w:val="000F60F1"/>
    <w:rsid w:val="000F61EC"/>
    <w:rsid w:val="000F65DC"/>
    <w:rsid w:val="000F6636"/>
    <w:rsid w:val="000F6763"/>
    <w:rsid w:val="000F682A"/>
    <w:rsid w:val="000F6A46"/>
    <w:rsid w:val="000F6C33"/>
    <w:rsid w:val="000F6CE0"/>
    <w:rsid w:val="000F71CD"/>
    <w:rsid w:val="00100C05"/>
    <w:rsid w:val="00101446"/>
    <w:rsid w:val="001017C2"/>
    <w:rsid w:val="00101B1D"/>
    <w:rsid w:val="00101B8E"/>
    <w:rsid w:val="00101C52"/>
    <w:rsid w:val="00102385"/>
    <w:rsid w:val="001026B6"/>
    <w:rsid w:val="00102D3F"/>
    <w:rsid w:val="001032B0"/>
    <w:rsid w:val="00103C7E"/>
    <w:rsid w:val="00104243"/>
    <w:rsid w:val="001046FF"/>
    <w:rsid w:val="00104B95"/>
    <w:rsid w:val="00104D70"/>
    <w:rsid w:val="0010572D"/>
    <w:rsid w:val="001057D7"/>
    <w:rsid w:val="00105811"/>
    <w:rsid w:val="00105CBD"/>
    <w:rsid w:val="0010622C"/>
    <w:rsid w:val="0010644C"/>
    <w:rsid w:val="00106E53"/>
    <w:rsid w:val="001075FB"/>
    <w:rsid w:val="001078B7"/>
    <w:rsid w:val="00107CC0"/>
    <w:rsid w:val="00107E13"/>
    <w:rsid w:val="00107E29"/>
    <w:rsid w:val="00110012"/>
    <w:rsid w:val="001101C4"/>
    <w:rsid w:val="0011021D"/>
    <w:rsid w:val="001102E8"/>
    <w:rsid w:val="001104D4"/>
    <w:rsid w:val="001106E6"/>
    <w:rsid w:val="00110A6D"/>
    <w:rsid w:val="00110AB3"/>
    <w:rsid w:val="001113A1"/>
    <w:rsid w:val="001113D2"/>
    <w:rsid w:val="00111409"/>
    <w:rsid w:val="0011190C"/>
    <w:rsid w:val="0011196C"/>
    <w:rsid w:val="00111B37"/>
    <w:rsid w:val="001122BF"/>
    <w:rsid w:val="00112494"/>
    <w:rsid w:val="00112668"/>
    <w:rsid w:val="00112EE4"/>
    <w:rsid w:val="0011307E"/>
    <w:rsid w:val="00113617"/>
    <w:rsid w:val="0011415B"/>
    <w:rsid w:val="00114842"/>
    <w:rsid w:val="00114990"/>
    <w:rsid w:val="00114BAC"/>
    <w:rsid w:val="00114F6F"/>
    <w:rsid w:val="00115AEE"/>
    <w:rsid w:val="00116281"/>
    <w:rsid w:val="001163B6"/>
    <w:rsid w:val="001167D4"/>
    <w:rsid w:val="001172F4"/>
    <w:rsid w:val="001173DC"/>
    <w:rsid w:val="001174CD"/>
    <w:rsid w:val="001174FC"/>
    <w:rsid w:val="00117582"/>
    <w:rsid w:val="00117591"/>
    <w:rsid w:val="00120913"/>
    <w:rsid w:val="00120B6B"/>
    <w:rsid w:val="00120C4F"/>
    <w:rsid w:val="001217B5"/>
    <w:rsid w:val="001218EA"/>
    <w:rsid w:val="00121B13"/>
    <w:rsid w:val="00121F0B"/>
    <w:rsid w:val="001221F1"/>
    <w:rsid w:val="001224CD"/>
    <w:rsid w:val="00122691"/>
    <w:rsid w:val="00122EB8"/>
    <w:rsid w:val="00123113"/>
    <w:rsid w:val="00123452"/>
    <w:rsid w:val="00123AF4"/>
    <w:rsid w:val="00123C26"/>
    <w:rsid w:val="00123CF8"/>
    <w:rsid w:val="00124095"/>
    <w:rsid w:val="001240B8"/>
    <w:rsid w:val="001243A0"/>
    <w:rsid w:val="0012465E"/>
    <w:rsid w:val="00124F57"/>
    <w:rsid w:val="0012508B"/>
    <w:rsid w:val="00125108"/>
    <w:rsid w:val="001257CE"/>
    <w:rsid w:val="001258EB"/>
    <w:rsid w:val="001259CF"/>
    <w:rsid w:val="001259F0"/>
    <w:rsid w:val="00125E3C"/>
    <w:rsid w:val="00125F32"/>
    <w:rsid w:val="001263E8"/>
    <w:rsid w:val="00126419"/>
    <w:rsid w:val="00126487"/>
    <w:rsid w:val="00126945"/>
    <w:rsid w:val="00126ACE"/>
    <w:rsid w:val="00126DE6"/>
    <w:rsid w:val="001275B7"/>
    <w:rsid w:val="001278A6"/>
    <w:rsid w:val="00127FC8"/>
    <w:rsid w:val="001304F6"/>
    <w:rsid w:val="00130700"/>
    <w:rsid w:val="001315A0"/>
    <w:rsid w:val="001317C3"/>
    <w:rsid w:val="001319C9"/>
    <w:rsid w:val="00132231"/>
    <w:rsid w:val="001323BA"/>
    <w:rsid w:val="001331C9"/>
    <w:rsid w:val="001332EA"/>
    <w:rsid w:val="001337FD"/>
    <w:rsid w:val="00133AA2"/>
    <w:rsid w:val="00133AAC"/>
    <w:rsid w:val="00134F4F"/>
    <w:rsid w:val="001353CB"/>
    <w:rsid w:val="00135ABB"/>
    <w:rsid w:val="00136022"/>
    <w:rsid w:val="00136740"/>
    <w:rsid w:val="001370CC"/>
    <w:rsid w:val="00137180"/>
    <w:rsid w:val="001371A6"/>
    <w:rsid w:val="00137C5A"/>
    <w:rsid w:val="00137D16"/>
    <w:rsid w:val="00137DAF"/>
    <w:rsid w:val="001400BE"/>
    <w:rsid w:val="001408AC"/>
    <w:rsid w:val="00140F19"/>
    <w:rsid w:val="00140FE2"/>
    <w:rsid w:val="00141484"/>
    <w:rsid w:val="001415CD"/>
    <w:rsid w:val="00141F4B"/>
    <w:rsid w:val="001420F9"/>
    <w:rsid w:val="00142346"/>
    <w:rsid w:val="00142738"/>
    <w:rsid w:val="00142BC5"/>
    <w:rsid w:val="00142CA5"/>
    <w:rsid w:val="00142DA9"/>
    <w:rsid w:val="001438C1"/>
    <w:rsid w:val="00144C3F"/>
    <w:rsid w:val="001451EE"/>
    <w:rsid w:val="00145265"/>
    <w:rsid w:val="00145928"/>
    <w:rsid w:val="00145EF7"/>
    <w:rsid w:val="00145EF9"/>
    <w:rsid w:val="0014735C"/>
    <w:rsid w:val="00147587"/>
    <w:rsid w:val="00147786"/>
    <w:rsid w:val="00147B77"/>
    <w:rsid w:val="00147F52"/>
    <w:rsid w:val="001500C5"/>
    <w:rsid w:val="0015027A"/>
    <w:rsid w:val="0015075F"/>
    <w:rsid w:val="00150A71"/>
    <w:rsid w:val="00151F97"/>
    <w:rsid w:val="00152AA8"/>
    <w:rsid w:val="001531D1"/>
    <w:rsid w:val="0015369F"/>
    <w:rsid w:val="00153F51"/>
    <w:rsid w:val="00154754"/>
    <w:rsid w:val="001549FF"/>
    <w:rsid w:val="00154C0E"/>
    <w:rsid w:val="00154C88"/>
    <w:rsid w:val="001554F2"/>
    <w:rsid w:val="001555DE"/>
    <w:rsid w:val="0015725D"/>
    <w:rsid w:val="001577C0"/>
    <w:rsid w:val="0015785B"/>
    <w:rsid w:val="0015793E"/>
    <w:rsid w:val="001606FB"/>
    <w:rsid w:val="00160C4F"/>
    <w:rsid w:val="00160D3D"/>
    <w:rsid w:val="00160FC7"/>
    <w:rsid w:val="00161039"/>
    <w:rsid w:val="00161531"/>
    <w:rsid w:val="00161684"/>
    <w:rsid w:val="00161695"/>
    <w:rsid w:val="00161A0C"/>
    <w:rsid w:val="00161AAE"/>
    <w:rsid w:val="00161B73"/>
    <w:rsid w:val="00161FC9"/>
    <w:rsid w:val="001620D1"/>
    <w:rsid w:val="001622E8"/>
    <w:rsid w:val="001628DD"/>
    <w:rsid w:val="00162E67"/>
    <w:rsid w:val="00163480"/>
    <w:rsid w:val="00163C0E"/>
    <w:rsid w:val="00163F3C"/>
    <w:rsid w:val="00164E2F"/>
    <w:rsid w:val="00165838"/>
    <w:rsid w:val="00165CD2"/>
    <w:rsid w:val="0016605C"/>
    <w:rsid w:val="00166166"/>
    <w:rsid w:val="00166518"/>
    <w:rsid w:val="00166DD2"/>
    <w:rsid w:val="00167180"/>
    <w:rsid w:val="001700E2"/>
    <w:rsid w:val="001707BB"/>
    <w:rsid w:val="00170B7C"/>
    <w:rsid w:val="00170CB7"/>
    <w:rsid w:val="00170E49"/>
    <w:rsid w:val="001710DB"/>
    <w:rsid w:val="00171452"/>
    <w:rsid w:val="001718F5"/>
    <w:rsid w:val="00171A72"/>
    <w:rsid w:val="00171B4A"/>
    <w:rsid w:val="001724C1"/>
    <w:rsid w:val="001725BD"/>
    <w:rsid w:val="001726B9"/>
    <w:rsid w:val="00172921"/>
    <w:rsid w:val="00172C69"/>
    <w:rsid w:val="00172D80"/>
    <w:rsid w:val="00173F9A"/>
    <w:rsid w:val="00174AA5"/>
    <w:rsid w:val="00174B70"/>
    <w:rsid w:val="00174B9E"/>
    <w:rsid w:val="00174CE6"/>
    <w:rsid w:val="00175A8E"/>
    <w:rsid w:val="00177228"/>
    <w:rsid w:val="001772EA"/>
    <w:rsid w:val="00177AF0"/>
    <w:rsid w:val="00177D89"/>
    <w:rsid w:val="00180570"/>
    <w:rsid w:val="00180CC2"/>
    <w:rsid w:val="00180D45"/>
    <w:rsid w:val="00180E85"/>
    <w:rsid w:val="00181410"/>
    <w:rsid w:val="00181B4B"/>
    <w:rsid w:val="0018213D"/>
    <w:rsid w:val="00182863"/>
    <w:rsid w:val="001830FE"/>
    <w:rsid w:val="0018391D"/>
    <w:rsid w:val="00184596"/>
    <w:rsid w:val="0018478C"/>
    <w:rsid w:val="00184BAB"/>
    <w:rsid w:val="00184C0D"/>
    <w:rsid w:val="00184E4C"/>
    <w:rsid w:val="0018515F"/>
    <w:rsid w:val="001855B4"/>
    <w:rsid w:val="00185BB3"/>
    <w:rsid w:val="00186035"/>
    <w:rsid w:val="001862AC"/>
    <w:rsid w:val="00186A77"/>
    <w:rsid w:val="001876C9"/>
    <w:rsid w:val="00187CBE"/>
    <w:rsid w:val="00190636"/>
    <w:rsid w:val="00190E01"/>
    <w:rsid w:val="0019108A"/>
    <w:rsid w:val="001910B1"/>
    <w:rsid w:val="001911EB"/>
    <w:rsid w:val="001912AC"/>
    <w:rsid w:val="0019226A"/>
    <w:rsid w:val="001934A6"/>
    <w:rsid w:val="001934D1"/>
    <w:rsid w:val="00193757"/>
    <w:rsid w:val="00193BBA"/>
    <w:rsid w:val="00193D72"/>
    <w:rsid w:val="00193D78"/>
    <w:rsid w:val="00193DD9"/>
    <w:rsid w:val="00193F53"/>
    <w:rsid w:val="001945D7"/>
    <w:rsid w:val="00194DA8"/>
    <w:rsid w:val="00195740"/>
    <w:rsid w:val="00195B24"/>
    <w:rsid w:val="00195DF4"/>
    <w:rsid w:val="0019600F"/>
    <w:rsid w:val="00196409"/>
    <w:rsid w:val="001964B1"/>
    <w:rsid w:val="00196B55"/>
    <w:rsid w:val="00196FFA"/>
    <w:rsid w:val="001972D1"/>
    <w:rsid w:val="001A0368"/>
    <w:rsid w:val="001A061B"/>
    <w:rsid w:val="001A0A67"/>
    <w:rsid w:val="001A0D1D"/>
    <w:rsid w:val="001A0F30"/>
    <w:rsid w:val="001A1091"/>
    <w:rsid w:val="001A138E"/>
    <w:rsid w:val="001A16CF"/>
    <w:rsid w:val="001A23D5"/>
    <w:rsid w:val="001A3778"/>
    <w:rsid w:val="001A38BA"/>
    <w:rsid w:val="001A415A"/>
    <w:rsid w:val="001A46AB"/>
    <w:rsid w:val="001A4992"/>
    <w:rsid w:val="001A4A62"/>
    <w:rsid w:val="001A4FCD"/>
    <w:rsid w:val="001A5042"/>
    <w:rsid w:val="001A54F6"/>
    <w:rsid w:val="001A55E2"/>
    <w:rsid w:val="001A572F"/>
    <w:rsid w:val="001A5B70"/>
    <w:rsid w:val="001A5EDD"/>
    <w:rsid w:val="001A63F4"/>
    <w:rsid w:val="001A6433"/>
    <w:rsid w:val="001A65B7"/>
    <w:rsid w:val="001A686B"/>
    <w:rsid w:val="001A68C5"/>
    <w:rsid w:val="001A6927"/>
    <w:rsid w:val="001A6C5A"/>
    <w:rsid w:val="001A6F8D"/>
    <w:rsid w:val="001A752E"/>
    <w:rsid w:val="001A7F44"/>
    <w:rsid w:val="001B03E4"/>
    <w:rsid w:val="001B0412"/>
    <w:rsid w:val="001B0669"/>
    <w:rsid w:val="001B0740"/>
    <w:rsid w:val="001B0A42"/>
    <w:rsid w:val="001B11F8"/>
    <w:rsid w:val="001B12A8"/>
    <w:rsid w:val="001B163B"/>
    <w:rsid w:val="001B169D"/>
    <w:rsid w:val="001B185C"/>
    <w:rsid w:val="001B19AE"/>
    <w:rsid w:val="001B1EFB"/>
    <w:rsid w:val="001B1FD5"/>
    <w:rsid w:val="001B2391"/>
    <w:rsid w:val="001B2BA6"/>
    <w:rsid w:val="001B2C6A"/>
    <w:rsid w:val="001B2F7D"/>
    <w:rsid w:val="001B33BB"/>
    <w:rsid w:val="001B36EE"/>
    <w:rsid w:val="001B37A2"/>
    <w:rsid w:val="001B389C"/>
    <w:rsid w:val="001B4231"/>
    <w:rsid w:val="001B428C"/>
    <w:rsid w:val="001B4735"/>
    <w:rsid w:val="001B4898"/>
    <w:rsid w:val="001B508A"/>
    <w:rsid w:val="001B5388"/>
    <w:rsid w:val="001B54EF"/>
    <w:rsid w:val="001B6647"/>
    <w:rsid w:val="001B69BD"/>
    <w:rsid w:val="001B6BB5"/>
    <w:rsid w:val="001B6C3C"/>
    <w:rsid w:val="001B7113"/>
    <w:rsid w:val="001B73E2"/>
    <w:rsid w:val="001B754F"/>
    <w:rsid w:val="001B7578"/>
    <w:rsid w:val="001C0061"/>
    <w:rsid w:val="001C023D"/>
    <w:rsid w:val="001C0869"/>
    <w:rsid w:val="001C09A6"/>
    <w:rsid w:val="001C0CD4"/>
    <w:rsid w:val="001C146C"/>
    <w:rsid w:val="001C17D6"/>
    <w:rsid w:val="001C19AF"/>
    <w:rsid w:val="001C1F80"/>
    <w:rsid w:val="001C2566"/>
    <w:rsid w:val="001C2752"/>
    <w:rsid w:val="001C2784"/>
    <w:rsid w:val="001C2893"/>
    <w:rsid w:val="001C3B76"/>
    <w:rsid w:val="001C3C82"/>
    <w:rsid w:val="001C3EDA"/>
    <w:rsid w:val="001C4C31"/>
    <w:rsid w:val="001C532D"/>
    <w:rsid w:val="001C58C6"/>
    <w:rsid w:val="001C5B53"/>
    <w:rsid w:val="001C5CF2"/>
    <w:rsid w:val="001C63D5"/>
    <w:rsid w:val="001C64EC"/>
    <w:rsid w:val="001C6990"/>
    <w:rsid w:val="001C6E7C"/>
    <w:rsid w:val="001C70EB"/>
    <w:rsid w:val="001C7ABB"/>
    <w:rsid w:val="001C7C1B"/>
    <w:rsid w:val="001C7CEF"/>
    <w:rsid w:val="001D0357"/>
    <w:rsid w:val="001D03E8"/>
    <w:rsid w:val="001D068F"/>
    <w:rsid w:val="001D07AD"/>
    <w:rsid w:val="001D18B6"/>
    <w:rsid w:val="001D2CC8"/>
    <w:rsid w:val="001D3136"/>
    <w:rsid w:val="001D3378"/>
    <w:rsid w:val="001D34AD"/>
    <w:rsid w:val="001D350F"/>
    <w:rsid w:val="001D3EAD"/>
    <w:rsid w:val="001D4396"/>
    <w:rsid w:val="001D497F"/>
    <w:rsid w:val="001D4D17"/>
    <w:rsid w:val="001D4FD8"/>
    <w:rsid w:val="001D5265"/>
    <w:rsid w:val="001D540F"/>
    <w:rsid w:val="001D5703"/>
    <w:rsid w:val="001D59D8"/>
    <w:rsid w:val="001D5AF5"/>
    <w:rsid w:val="001D5DC0"/>
    <w:rsid w:val="001D603A"/>
    <w:rsid w:val="001D669F"/>
    <w:rsid w:val="001D6881"/>
    <w:rsid w:val="001D6FBD"/>
    <w:rsid w:val="001D7FCF"/>
    <w:rsid w:val="001E00BC"/>
    <w:rsid w:val="001E069C"/>
    <w:rsid w:val="001E0B68"/>
    <w:rsid w:val="001E0C19"/>
    <w:rsid w:val="001E0F21"/>
    <w:rsid w:val="001E1925"/>
    <w:rsid w:val="001E1B59"/>
    <w:rsid w:val="001E1FFA"/>
    <w:rsid w:val="001E2245"/>
    <w:rsid w:val="001E2A9A"/>
    <w:rsid w:val="001E32A0"/>
    <w:rsid w:val="001E397B"/>
    <w:rsid w:val="001E3A1C"/>
    <w:rsid w:val="001E479B"/>
    <w:rsid w:val="001E4FB2"/>
    <w:rsid w:val="001E52F9"/>
    <w:rsid w:val="001E5624"/>
    <w:rsid w:val="001E5C07"/>
    <w:rsid w:val="001E6351"/>
    <w:rsid w:val="001E7B3C"/>
    <w:rsid w:val="001E7CD1"/>
    <w:rsid w:val="001E7E9D"/>
    <w:rsid w:val="001F0596"/>
    <w:rsid w:val="001F05D9"/>
    <w:rsid w:val="001F06AE"/>
    <w:rsid w:val="001F111E"/>
    <w:rsid w:val="001F1199"/>
    <w:rsid w:val="001F12C6"/>
    <w:rsid w:val="001F13CF"/>
    <w:rsid w:val="001F236E"/>
    <w:rsid w:val="001F23CA"/>
    <w:rsid w:val="001F255E"/>
    <w:rsid w:val="001F2DB1"/>
    <w:rsid w:val="001F2EDF"/>
    <w:rsid w:val="001F3052"/>
    <w:rsid w:val="001F3322"/>
    <w:rsid w:val="001F3F66"/>
    <w:rsid w:val="001F4240"/>
    <w:rsid w:val="001F4C6E"/>
    <w:rsid w:val="001F551E"/>
    <w:rsid w:val="001F5617"/>
    <w:rsid w:val="001F571A"/>
    <w:rsid w:val="001F5A22"/>
    <w:rsid w:val="001F5B02"/>
    <w:rsid w:val="001F636F"/>
    <w:rsid w:val="001F6A88"/>
    <w:rsid w:val="001F6D64"/>
    <w:rsid w:val="001F6E12"/>
    <w:rsid w:val="001F771B"/>
    <w:rsid w:val="001F7B2A"/>
    <w:rsid w:val="0020017E"/>
    <w:rsid w:val="0020063B"/>
    <w:rsid w:val="00200835"/>
    <w:rsid w:val="002008E2"/>
    <w:rsid w:val="0020232D"/>
    <w:rsid w:val="002027A4"/>
    <w:rsid w:val="00202C9E"/>
    <w:rsid w:val="002042ED"/>
    <w:rsid w:val="002043B8"/>
    <w:rsid w:val="00204477"/>
    <w:rsid w:val="0020490E"/>
    <w:rsid w:val="00204D59"/>
    <w:rsid w:val="00205329"/>
    <w:rsid w:val="002054A8"/>
    <w:rsid w:val="002061AE"/>
    <w:rsid w:val="00206A48"/>
    <w:rsid w:val="00207DC1"/>
    <w:rsid w:val="0021000F"/>
    <w:rsid w:val="00210151"/>
    <w:rsid w:val="0021017B"/>
    <w:rsid w:val="00210829"/>
    <w:rsid w:val="00210BD5"/>
    <w:rsid w:val="0021118C"/>
    <w:rsid w:val="002119C9"/>
    <w:rsid w:val="00211ADE"/>
    <w:rsid w:val="00212732"/>
    <w:rsid w:val="00212DFB"/>
    <w:rsid w:val="00213983"/>
    <w:rsid w:val="00214676"/>
    <w:rsid w:val="00214F78"/>
    <w:rsid w:val="00215275"/>
    <w:rsid w:val="0021536F"/>
    <w:rsid w:val="002153BE"/>
    <w:rsid w:val="002160BD"/>
    <w:rsid w:val="00216304"/>
    <w:rsid w:val="00216310"/>
    <w:rsid w:val="00216582"/>
    <w:rsid w:val="00216FC8"/>
    <w:rsid w:val="00217122"/>
    <w:rsid w:val="0021714C"/>
    <w:rsid w:val="002178E4"/>
    <w:rsid w:val="00217A46"/>
    <w:rsid w:val="00217BE4"/>
    <w:rsid w:val="00217CE7"/>
    <w:rsid w:val="0022009B"/>
    <w:rsid w:val="00220585"/>
    <w:rsid w:val="00220646"/>
    <w:rsid w:val="002207FC"/>
    <w:rsid w:val="002216A8"/>
    <w:rsid w:val="00221A31"/>
    <w:rsid w:val="00222076"/>
    <w:rsid w:val="0022209F"/>
    <w:rsid w:val="002223BE"/>
    <w:rsid w:val="0022304C"/>
    <w:rsid w:val="0022317B"/>
    <w:rsid w:val="002231C2"/>
    <w:rsid w:val="002232F3"/>
    <w:rsid w:val="00223A54"/>
    <w:rsid w:val="0022416F"/>
    <w:rsid w:val="0022476E"/>
    <w:rsid w:val="00224979"/>
    <w:rsid w:val="00224D58"/>
    <w:rsid w:val="00225D71"/>
    <w:rsid w:val="0022657F"/>
    <w:rsid w:val="00226D9B"/>
    <w:rsid w:val="002270BC"/>
    <w:rsid w:val="00227365"/>
    <w:rsid w:val="00227947"/>
    <w:rsid w:val="002300DA"/>
    <w:rsid w:val="0023019A"/>
    <w:rsid w:val="0023020D"/>
    <w:rsid w:val="00230696"/>
    <w:rsid w:val="00230CC8"/>
    <w:rsid w:val="00230F5F"/>
    <w:rsid w:val="002316B8"/>
    <w:rsid w:val="002317F6"/>
    <w:rsid w:val="00231808"/>
    <w:rsid w:val="00232298"/>
    <w:rsid w:val="002325DF"/>
    <w:rsid w:val="00232D39"/>
    <w:rsid w:val="00233E87"/>
    <w:rsid w:val="002342E6"/>
    <w:rsid w:val="0023464A"/>
    <w:rsid w:val="00235310"/>
    <w:rsid w:val="0023553E"/>
    <w:rsid w:val="00235575"/>
    <w:rsid w:val="00235AB1"/>
    <w:rsid w:val="00235C6E"/>
    <w:rsid w:val="00235EFE"/>
    <w:rsid w:val="002360CB"/>
    <w:rsid w:val="0023617A"/>
    <w:rsid w:val="002361E0"/>
    <w:rsid w:val="002364CF"/>
    <w:rsid w:val="0023761C"/>
    <w:rsid w:val="00240671"/>
    <w:rsid w:val="00240766"/>
    <w:rsid w:val="002417F2"/>
    <w:rsid w:val="00241920"/>
    <w:rsid w:val="00241A24"/>
    <w:rsid w:val="00241BB2"/>
    <w:rsid w:val="00242274"/>
    <w:rsid w:val="00242302"/>
    <w:rsid w:val="00242780"/>
    <w:rsid w:val="00242D02"/>
    <w:rsid w:val="00242D45"/>
    <w:rsid w:val="00242E65"/>
    <w:rsid w:val="00243237"/>
    <w:rsid w:val="00243E4E"/>
    <w:rsid w:val="00244143"/>
    <w:rsid w:val="0024473D"/>
    <w:rsid w:val="002448CC"/>
    <w:rsid w:val="00244A93"/>
    <w:rsid w:val="0024503C"/>
    <w:rsid w:val="00245688"/>
    <w:rsid w:val="002456DE"/>
    <w:rsid w:val="00245B7C"/>
    <w:rsid w:val="00245B9E"/>
    <w:rsid w:val="0024614A"/>
    <w:rsid w:val="00246AD4"/>
    <w:rsid w:val="00246B2A"/>
    <w:rsid w:val="00246C7C"/>
    <w:rsid w:val="00246CC2"/>
    <w:rsid w:val="002475D8"/>
    <w:rsid w:val="002476D0"/>
    <w:rsid w:val="00247B43"/>
    <w:rsid w:val="00247DD3"/>
    <w:rsid w:val="00247F88"/>
    <w:rsid w:val="00250123"/>
    <w:rsid w:val="00250132"/>
    <w:rsid w:val="0025023B"/>
    <w:rsid w:val="002509A9"/>
    <w:rsid w:val="00250A30"/>
    <w:rsid w:val="00250D98"/>
    <w:rsid w:val="00251021"/>
    <w:rsid w:val="002513A1"/>
    <w:rsid w:val="00251485"/>
    <w:rsid w:val="00251FA9"/>
    <w:rsid w:val="00252021"/>
    <w:rsid w:val="0025205A"/>
    <w:rsid w:val="002527E3"/>
    <w:rsid w:val="00252876"/>
    <w:rsid w:val="002528C6"/>
    <w:rsid w:val="00252C9B"/>
    <w:rsid w:val="002530EC"/>
    <w:rsid w:val="002538F1"/>
    <w:rsid w:val="00253AF4"/>
    <w:rsid w:val="00253F44"/>
    <w:rsid w:val="002545C4"/>
    <w:rsid w:val="0025469B"/>
    <w:rsid w:val="00255026"/>
    <w:rsid w:val="00255352"/>
    <w:rsid w:val="002564B5"/>
    <w:rsid w:val="002569BB"/>
    <w:rsid w:val="00256AD2"/>
    <w:rsid w:val="00257B76"/>
    <w:rsid w:val="00257E9A"/>
    <w:rsid w:val="0026007D"/>
    <w:rsid w:val="00260D27"/>
    <w:rsid w:val="0026135E"/>
    <w:rsid w:val="002613D4"/>
    <w:rsid w:val="002613F0"/>
    <w:rsid w:val="0026162E"/>
    <w:rsid w:val="002623E0"/>
    <w:rsid w:val="002624C9"/>
    <w:rsid w:val="00262A35"/>
    <w:rsid w:val="00262E67"/>
    <w:rsid w:val="00262ED2"/>
    <w:rsid w:val="00263204"/>
    <w:rsid w:val="00263301"/>
    <w:rsid w:val="00263660"/>
    <w:rsid w:val="00263BD8"/>
    <w:rsid w:val="002643DB"/>
    <w:rsid w:val="00264716"/>
    <w:rsid w:val="00264899"/>
    <w:rsid w:val="00264C8C"/>
    <w:rsid w:val="00265E2A"/>
    <w:rsid w:val="00266504"/>
    <w:rsid w:val="00266885"/>
    <w:rsid w:val="002669A0"/>
    <w:rsid w:val="00267837"/>
    <w:rsid w:val="00267916"/>
    <w:rsid w:val="00267BA6"/>
    <w:rsid w:val="00267EDB"/>
    <w:rsid w:val="00270337"/>
    <w:rsid w:val="0027034A"/>
    <w:rsid w:val="002704E8"/>
    <w:rsid w:val="00270EEB"/>
    <w:rsid w:val="00271357"/>
    <w:rsid w:val="0027170E"/>
    <w:rsid w:val="00271AAC"/>
    <w:rsid w:val="00272194"/>
    <w:rsid w:val="00272261"/>
    <w:rsid w:val="00272893"/>
    <w:rsid w:val="002728D9"/>
    <w:rsid w:val="00272979"/>
    <w:rsid w:val="002735ED"/>
    <w:rsid w:val="00273B76"/>
    <w:rsid w:val="00274267"/>
    <w:rsid w:val="002745DC"/>
    <w:rsid w:val="002747AF"/>
    <w:rsid w:val="00274C41"/>
    <w:rsid w:val="00274C97"/>
    <w:rsid w:val="002756BF"/>
    <w:rsid w:val="00275820"/>
    <w:rsid w:val="0027594E"/>
    <w:rsid w:val="00275C3D"/>
    <w:rsid w:val="00276BD2"/>
    <w:rsid w:val="00276DEB"/>
    <w:rsid w:val="00277530"/>
    <w:rsid w:val="002777DB"/>
    <w:rsid w:val="00277977"/>
    <w:rsid w:val="00277B2A"/>
    <w:rsid w:val="00277FD4"/>
    <w:rsid w:val="0027B86D"/>
    <w:rsid w:val="0028012D"/>
    <w:rsid w:val="00280C76"/>
    <w:rsid w:val="002810ED"/>
    <w:rsid w:val="00281146"/>
    <w:rsid w:val="002812C2"/>
    <w:rsid w:val="00281688"/>
    <w:rsid w:val="002828A1"/>
    <w:rsid w:val="00282D4F"/>
    <w:rsid w:val="002833B4"/>
    <w:rsid w:val="0028350D"/>
    <w:rsid w:val="002838AB"/>
    <w:rsid w:val="002844BD"/>
    <w:rsid w:val="00285611"/>
    <w:rsid w:val="0028563B"/>
    <w:rsid w:val="00285907"/>
    <w:rsid w:val="00285F56"/>
    <w:rsid w:val="002862AC"/>
    <w:rsid w:val="002862B3"/>
    <w:rsid w:val="0028645E"/>
    <w:rsid w:val="00286C1E"/>
    <w:rsid w:val="00286C70"/>
    <w:rsid w:val="00286EC3"/>
    <w:rsid w:val="00287685"/>
    <w:rsid w:val="002877CF"/>
    <w:rsid w:val="00287ACE"/>
    <w:rsid w:val="00290BEE"/>
    <w:rsid w:val="00290C1C"/>
    <w:rsid w:val="00290C59"/>
    <w:rsid w:val="00290EED"/>
    <w:rsid w:val="0029134D"/>
    <w:rsid w:val="00291B02"/>
    <w:rsid w:val="002929FE"/>
    <w:rsid w:val="00292AD3"/>
    <w:rsid w:val="00292F05"/>
    <w:rsid w:val="002930CB"/>
    <w:rsid w:val="00293582"/>
    <w:rsid w:val="002935FC"/>
    <w:rsid w:val="00293798"/>
    <w:rsid w:val="00293915"/>
    <w:rsid w:val="00293975"/>
    <w:rsid w:val="00293E6E"/>
    <w:rsid w:val="002941C2"/>
    <w:rsid w:val="00294F12"/>
    <w:rsid w:val="002950AF"/>
    <w:rsid w:val="002951AB"/>
    <w:rsid w:val="00295583"/>
    <w:rsid w:val="002956B7"/>
    <w:rsid w:val="00295AAE"/>
    <w:rsid w:val="00296121"/>
    <w:rsid w:val="0029628D"/>
    <w:rsid w:val="0029651A"/>
    <w:rsid w:val="0029728F"/>
    <w:rsid w:val="002978ED"/>
    <w:rsid w:val="00297BCA"/>
    <w:rsid w:val="002A0489"/>
    <w:rsid w:val="002A04B6"/>
    <w:rsid w:val="002A0CFF"/>
    <w:rsid w:val="002A271E"/>
    <w:rsid w:val="002A2C95"/>
    <w:rsid w:val="002A2CDD"/>
    <w:rsid w:val="002A34C6"/>
    <w:rsid w:val="002A384A"/>
    <w:rsid w:val="002A3CD8"/>
    <w:rsid w:val="002A43C8"/>
    <w:rsid w:val="002A4841"/>
    <w:rsid w:val="002A4E5B"/>
    <w:rsid w:val="002A4ED8"/>
    <w:rsid w:val="002A50FD"/>
    <w:rsid w:val="002A557B"/>
    <w:rsid w:val="002A6027"/>
    <w:rsid w:val="002A6694"/>
    <w:rsid w:val="002A6C37"/>
    <w:rsid w:val="002A6D0A"/>
    <w:rsid w:val="002A6F53"/>
    <w:rsid w:val="002A7966"/>
    <w:rsid w:val="002A7AF8"/>
    <w:rsid w:val="002A7C0F"/>
    <w:rsid w:val="002A7E5C"/>
    <w:rsid w:val="002B047F"/>
    <w:rsid w:val="002B06CD"/>
    <w:rsid w:val="002B0DBD"/>
    <w:rsid w:val="002B15A7"/>
    <w:rsid w:val="002B179D"/>
    <w:rsid w:val="002B1B46"/>
    <w:rsid w:val="002B225D"/>
    <w:rsid w:val="002B261F"/>
    <w:rsid w:val="002B2AC3"/>
    <w:rsid w:val="002B2CE2"/>
    <w:rsid w:val="002B2F3B"/>
    <w:rsid w:val="002B3367"/>
    <w:rsid w:val="002B3676"/>
    <w:rsid w:val="002B57BF"/>
    <w:rsid w:val="002B5A41"/>
    <w:rsid w:val="002B5D97"/>
    <w:rsid w:val="002B690F"/>
    <w:rsid w:val="002B6B75"/>
    <w:rsid w:val="002B7283"/>
    <w:rsid w:val="002B78A8"/>
    <w:rsid w:val="002C0E8A"/>
    <w:rsid w:val="002C21AB"/>
    <w:rsid w:val="002C21B4"/>
    <w:rsid w:val="002C22DF"/>
    <w:rsid w:val="002C233F"/>
    <w:rsid w:val="002C2496"/>
    <w:rsid w:val="002C2A43"/>
    <w:rsid w:val="002C2BAD"/>
    <w:rsid w:val="002C2D57"/>
    <w:rsid w:val="002C3029"/>
    <w:rsid w:val="002C36DC"/>
    <w:rsid w:val="002C36F4"/>
    <w:rsid w:val="002C4135"/>
    <w:rsid w:val="002C4650"/>
    <w:rsid w:val="002C46A5"/>
    <w:rsid w:val="002C56E3"/>
    <w:rsid w:val="002C5B5B"/>
    <w:rsid w:val="002C62C0"/>
    <w:rsid w:val="002C6EAC"/>
    <w:rsid w:val="002C6F9C"/>
    <w:rsid w:val="002C725F"/>
    <w:rsid w:val="002C7C45"/>
    <w:rsid w:val="002C7D1E"/>
    <w:rsid w:val="002D01AD"/>
    <w:rsid w:val="002D1153"/>
    <w:rsid w:val="002D28B1"/>
    <w:rsid w:val="002D2BF0"/>
    <w:rsid w:val="002D304F"/>
    <w:rsid w:val="002D33AC"/>
    <w:rsid w:val="002D3C6F"/>
    <w:rsid w:val="002D4351"/>
    <w:rsid w:val="002D43DF"/>
    <w:rsid w:val="002D451E"/>
    <w:rsid w:val="002D53B4"/>
    <w:rsid w:val="002D56E2"/>
    <w:rsid w:val="002D5958"/>
    <w:rsid w:val="002D5D3E"/>
    <w:rsid w:val="002D62EB"/>
    <w:rsid w:val="002D642C"/>
    <w:rsid w:val="002D665A"/>
    <w:rsid w:val="002D69C3"/>
    <w:rsid w:val="002D6B9F"/>
    <w:rsid w:val="002D6CEF"/>
    <w:rsid w:val="002D6F38"/>
    <w:rsid w:val="002D6F7D"/>
    <w:rsid w:val="002D6FC7"/>
    <w:rsid w:val="002D7367"/>
    <w:rsid w:val="002D738E"/>
    <w:rsid w:val="002D7E0A"/>
    <w:rsid w:val="002E0363"/>
    <w:rsid w:val="002E1206"/>
    <w:rsid w:val="002E1358"/>
    <w:rsid w:val="002E1562"/>
    <w:rsid w:val="002E1A1A"/>
    <w:rsid w:val="002E2363"/>
    <w:rsid w:val="002E2612"/>
    <w:rsid w:val="002E2AF2"/>
    <w:rsid w:val="002E2F50"/>
    <w:rsid w:val="002E3559"/>
    <w:rsid w:val="002E4CD7"/>
    <w:rsid w:val="002E4F0A"/>
    <w:rsid w:val="002E51EF"/>
    <w:rsid w:val="002E51F1"/>
    <w:rsid w:val="002E565E"/>
    <w:rsid w:val="002E56AC"/>
    <w:rsid w:val="002E6167"/>
    <w:rsid w:val="002E6577"/>
    <w:rsid w:val="002E670F"/>
    <w:rsid w:val="002E69D8"/>
    <w:rsid w:val="002E700D"/>
    <w:rsid w:val="002F0CDB"/>
    <w:rsid w:val="002F12ED"/>
    <w:rsid w:val="002F1370"/>
    <w:rsid w:val="002F16E7"/>
    <w:rsid w:val="002F1930"/>
    <w:rsid w:val="002F2CA1"/>
    <w:rsid w:val="002F34D4"/>
    <w:rsid w:val="002F3735"/>
    <w:rsid w:val="002F38B1"/>
    <w:rsid w:val="002F3B81"/>
    <w:rsid w:val="002F4F49"/>
    <w:rsid w:val="002F58FF"/>
    <w:rsid w:val="002F5D76"/>
    <w:rsid w:val="002F5FD1"/>
    <w:rsid w:val="002F64D7"/>
    <w:rsid w:val="002F6833"/>
    <w:rsid w:val="002F72AD"/>
    <w:rsid w:val="002F77E5"/>
    <w:rsid w:val="002F7DBA"/>
    <w:rsid w:val="002F7DDB"/>
    <w:rsid w:val="00300225"/>
    <w:rsid w:val="003004BF"/>
    <w:rsid w:val="003008CD"/>
    <w:rsid w:val="00300A04"/>
    <w:rsid w:val="00300E5C"/>
    <w:rsid w:val="0030214B"/>
    <w:rsid w:val="0030214E"/>
    <w:rsid w:val="003028B9"/>
    <w:rsid w:val="0030297C"/>
    <w:rsid w:val="00303435"/>
    <w:rsid w:val="00303822"/>
    <w:rsid w:val="00303916"/>
    <w:rsid w:val="00303C50"/>
    <w:rsid w:val="00303F41"/>
    <w:rsid w:val="00303F9F"/>
    <w:rsid w:val="003046F8"/>
    <w:rsid w:val="003049A2"/>
    <w:rsid w:val="00304EEC"/>
    <w:rsid w:val="00304F87"/>
    <w:rsid w:val="0030513D"/>
    <w:rsid w:val="0030517F"/>
    <w:rsid w:val="0030578D"/>
    <w:rsid w:val="00305993"/>
    <w:rsid w:val="0030631E"/>
    <w:rsid w:val="00306659"/>
    <w:rsid w:val="00306D7A"/>
    <w:rsid w:val="003073E3"/>
    <w:rsid w:val="003075D2"/>
    <w:rsid w:val="00307769"/>
    <w:rsid w:val="00307CA5"/>
    <w:rsid w:val="00307EE1"/>
    <w:rsid w:val="00310450"/>
    <w:rsid w:val="00310CF0"/>
    <w:rsid w:val="00310F46"/>
    <w:rsid w:val="00311779"/>
    <w:rsid w:val="00311D3B"/>
    <w:rsid w:val="00311E14"/>
    <w:rsid w:val="0031262E"/>
    <w:rsid w:val="00313625"/>
    <w:rsid w:val="00313C7B"/>
    <w:rsid w:val="00313D62"/>
    <w:rsid w:val="00313ED2"/>
    <w:rsid w:val="00314156"/>
    <w:rsid w:val="0031429D"/>
    <w:rsid w:val="00314412"/>
    <w:rsid w:val="003144EA"/>
    <w:rsid w:val="003145D0"/>
    <w:rsid w:val="00314B20"/>
    <w:rsid w:val="003152A4"/>
    <w:rsid w:val="003154A2"/>
    <w:rsid w:val="00315BBD"/>
    <w:rsid w:val="00315DF1"/>
    <w:rsid w:val="00316019"/>
    <w:rsid w:val="003160B8"/>
    <w:rsid w:val="003160CD"/>
    <w:rsid w:val="00316983"/>
    <w:rsid w:val="00316D02"/>
    <w:rsid w:val="0031747B"/>
    <w:rsid w:val="0031762C"/>
    <w:rsid w:val="0032040C"/>
    <w:rsid w:val="00320928"/>
    <w:rsid w:val="0032098B"/>
    <w:rsid w:val="00320F09"/>
    <w:rsid w:val="003211FC"/>
    <w:rsid w:val="003213E6"/>
    <w:rsid w:val="0032163C"/>
    <w:rsid w:val="0032173E"/>
    <w:rsid w:val="00321961"/>
    <w:rsid w:val="00321C34"/>
    <w:rsid w:val="00321CDA"/>
    <w:rsid w:val="00321CF1"/>
    <w:rsid w:val="00322486"/>
    <w:rsid w:val="003225F8"/>
    <w:rsid w:val="0032269D"/>
    <w:rsid w:val="00323450"/>
    <w:rsid w:val="003238B6"/>
    <w:rsid w:val="00323B1A"/>
    <w:rsid w:val="00323CEE"/>
    <w:rsid w:val="00324418"/>
    <w:rsid w:val="0032454B"/>
    <w:rsid w:val="00324624"/>
    <w:rsid w:val="00324732"/>
    <w:rsid w:val="00325211"/>
    <w:rsid w:val="0032530D"/>
    <w:rsid w:val="00325733"/>
    <w:rsid w:val="00325C80"/>
    <w:rsid w:val="0032635D"/>
    <w:rsid w:val="003267E4"/>
    <w:rsid w:val="00327C2C"/>
    <w:rsid w:val="0033026E"/>
    <w:rsid w:val="00330973"/>
    <w:rsid w:val="00330A2E"/>
    <w:rsid w:val="0033213F"/>
    <w:rsid w:val="003325AE"/>
    <w:rsid w:val="003326D0"/>
    <w:rsid w:val="00332818"/>
    <w:rsid w:val="00333218"/>
    <w:rsid w:val="00333650"/>
    <w:rsid w:val="00333804"/>
    <w:rsid w:val="0033405D"/>
    <w:rsid w:val="003342F4"/>
    <w:rsid w:val="00334A92"/>
    <w:rsid w:val="0033529D"/>
    <w:rsid w:val="003353E7"/>
    <w:rsid w:val="003358DA"/>
    <w:rsid w:val="00336062"/>
    <w:rsid w:val="00336377"/>
    <w:rsid w:val="003365A8"/>
    <w:rsid w:val="003366FA"/>
    <w:rsid w:val="0033684D"/>
    <w:rsid w:val="003369A2"/>
    <w:rsid w:val="0033703F"/>
    <w:rsid w:val="003370ED"/>
    <w:rsid w:val="00337755"/>
    <w:rsid w:val="0033775C"/>
    <w:rsid w:val="0034007A"/>
    <w:rsid w:val="0034052B"/>
    <w:rsid w:val="00340567"/>
    <w:rsid w:val="003406D2"/>
    <w:rsid w:val="0034073D"/>
    <w:rsid w:val="003408CB"/>
    <w:rsid w:val="00341269"/>
    <w:rsid w:val="003412C7"/>
    <w:rsid w:val="00341D8D"/>
    <w:rsid w:val="003426EA"/>
    <w:rsid w:val="00342B5A"/>
    <w:rsid w:val="00342E1A"/>
    <w:rsid w:val="00343518"/>
    <w:rsid w:val="00344047"/>
    <w:rsid w:val="00344415"/>
    <w:rsid w:val="00344CC6"/>
    <w:rsid w:val="00345A97"/>
    <w:rsid w:val="00345D1B"/>
    <w:rsid w:val="003460F0"/>
    <w:rsid w:val="00346223"/>
    <w:rsid w:val="003465F5"/>
    <w:rsid w:val="00346854"/>
    <w:rsid w:val="003469DB"/>
    <w:rsid w:val="00346D10"/>
    <w:rsid w:val="00347220"/>
    <w:rsid w:val="00347472"/>
    <w:rsid w:val="003476E7"/>
    <w:rsid w:val="003478B2"/>
    <w:rsid w:val="00347F8E"/>
    <w:rsid w:val="003501DE"/>
    <w:rsid w:val="00350633"/>
    <w:rsid w:val="0035081F"/>
    <w:rsid w:val="00350AAC"/>
    <w:rsid w:val="00350C01"/>
    <w:rsid w:val="00350F3B"/>
    <w:rsid w:val="0035138A"/>
    <w:rsid w:val="003514BA"/>
    <w:rsid w:val="00351B66"/>
    <w:rsid w:val="00352359"/>
    <w:rsid w:val="0035264B"/>
    <w:rsid w:val="003534A8"/>
    <w:rsid w:val="00353C8D"/>
    <w:rsid w:val="003541C9"/>
    <w:rsid w:val="00354674"/>
    <w:rsid w:val="00354702"/>
    <w:rsid w:val="00355019"/>
    <w:rsid w:val="003556A1"/>
    <w:rsid w:val="00355DD4"/>
    <w:rsid w:val="003564C6"/>
    <w:rsid w:val="00356698"/>
    <w:rsid w:val="00357D1A"/>
    <w:rsid w:val="00357EE0"/>
    <w:rsid w:val="00360189"/>
    <w:rsid w:val="003603B7"/>
    <w:rsid w:val="00360515"/>
    <w:rsid w:val="0036094C"/>
    <w:rsid w:val="00360C0C"/>
    <w:rsid w:val="00360C31"/>
    <w:rsid w:val="00360C35"/>
    <w:rsid w:val="00360D2E"/>
    <w:rsid w:val="003615CE"/>
    <w:rsid w:val="00361966"/>
    <w:rsid w:val="00361A30"/>
    <w:rsid w:val="00361B09"/>
    <w:rsid w:val="0036258F"/>
    <w:rsid w:val="0036260F"/>
    <w:rsid w:val="003627E0"/>
    <w:rsid w:val="003628A0"/>
    <w:rsid w:val="00362A97"/>
    <w:rsid w:val="00363717"/>
    <w:rsid w:val="003638A0"/>
    <w:rsid w:val="0036428B"/>
    <w:rsid w:val="0036450E"/>
    <w:rsid w:val="003645E8"/>
    <w:rsid w:val="003647EF"/>
    <w:rsid w:val="00364AAD"/>
    <w:rsid w:val="00365737"/>
    <w:rsid w:val="00365C6D"/>
    <w:rsid w:val="00365DE4"/>
    <w:rsid w:val="00366460"/>
    <w:rsid w:val="00366996"/>
    <w:rsid w:val="00366C3F"/>
    <w:rsid w:val="00367080"/>
    <w:rsid w:val="00367487"/>
    <w:rsid w:val="00367CCB"/>
    <w:rsid w:val="003708CF"/>
    <w:rsid w:val="00370982"/>
    <w:rsid w:val="00372148"/>
    <w:rsid w:val="003725BD"/>
    <w:rsid w:val="00372ED7"/>
    <w:rsid w:val="00372FD8"/>
    <w:rsid w:val="003733B6"/>
    <w:rsid w:val="003733E3"/>
    <w:rsid w:val="003738D7"/>
    <w:rsid w:val="003741B7"/>
    <w:rsid w:val="0037484B"/>
    <w:rsid w:val="00374C67"/>
    <w:rsid w:val="00374C8D"/>
    <w:rsid w:val="003750E2"/>
    <w:rsid w:val="00375374"/>
    <w:rsid w:val="003755A8"/>
    <w:rsid w:val="003759E4"/>
    <w:rsid w:val="00375AA9"/>
    <w:rsid w:val="00375B25"/>
    <w:rsid w:val="00375D0B"/>
    <w:rsid w:val="00375DD6"/>
    <w:rsid w:val="00375E9C"/>
    <w:rsid w:val="00376210"/>
    <w:rsid w:val="0037632C"/>
    <w:rsid w:val="00376514"/>
    <w:rsid w:val="00377474"/>
    <w:rsid w:val="00377BFE"/>
    <w:rsid w:val="003805E5"/>
    <w:rsid w:val="003809AA"/>
    <w:rsid w:val="00380F0E"/>
    <w:rsid w:val="003811DB"/>
    <w:rsid w:val="00382399"/>
    <w:rsid w:val="0038257A"/>
    <w:rsid w:val="003832D0"/>
    <w:rsid w:val="0038330F"/>
    <w:rsid w:val="00383AA1"/>
    <w:rsid w:val="00383F2D"/>
    <w:rsid w:val="00384A0D"/>
    <w:rsid w:val="00384ECD"/>
    <w:rsid w:val="003851D3"/>
    <w:rsid w:val="00385238"/>
    <w:rsid w:val="003859E2"/>
    <w:rsid w:val="00386599"/>
    <w:rsid w:val="003865B0"/>
    <w:rsid w:val="00386704"/>
    <w:rsid w:val="0038685E"/>
    <w:rsid w:val="00386C1A"/>
    <w:rsid w:val="003871D6"/>
    <w:rsid w:val="0039025D"/>
    <w:rsid w:val="0039063E"/>
    <w:rsid w:val="003907C2"/>
    <w:rsid w:val="00390EAF"/>
    <w:rsid w:val="003911F4"/>
    <w:rsid w:val="003915E2"/>
    <w:rsid w:val="003915E4"/>
    <w:rsid w:val="00391E6A"/>
    <w:rsid w:val="00392E67"/>
    <w:rsid w:val="00393673"/>
    <w:rsid w:val="003938E8"/>
    <w:rsid w:val="00393DE9"/>
    <w:rsid w:val="00393F39"/>
    <w:rsid w:val="00394076"/>
    <w:rsid w:val="003941B3"/>
    <w:rsid w:val="00394AF2"/>
    <w:rsid w:val="00394D2C"/>
    <w:rsid w:val="00395579"/>
    <w:rsid w:val="003955EF"/>
    <w:rsid w:val="00395734"/>
    <w:rsid w:val="0039577F"/>
    <w:rsid w:val="00395865"/>
    <w:rsid w:val="00395AC1"/>
    <w:rsid w:val="00396A78"/>
    <w:rsid w:val="00396C35"/>
    <w:rsid w:val="003970B9"/>
    <w:rsid w:val="003971EB"/>
    <w:rsid w:val="003973D9"/>
    <w:rsid w:val="0039769C"/>
    <w:rsid w:val="00397A5B"/>
    <w:rsid w:val="00397BFC"/>
    <w:rsid w:val="00397E09"/>
    <w:rsid w:val="00397E50"/>
    <w:rsid w:val="003A05A0"/>
    <w:rsid w:val="003A05AF"/>
    <w:rsid w:val="003A06C7"/>
    <w:rsid w:val="003A0A34"/>
    <w:rsid w:val="003A1051"/>
    <w:rsid w:val="003A1817"/>
    <w:rsid w:val="003A19DF"/>
    <w:rsid w:val="003A2165"/>
    <w:rsid w:val="003A2389"/>
    <w:rsid w:val="003A24DB"/>
    <w:rsid w:val="003A2BBA"/>
    <w:rsid w:val="003A2E08"/>
    <w:rsid w:val="003A3027"/>
    <w:rsid w:val="003A315A"/>
    <w:rsid w:val="003A42AA"/>
    <w:rsid w:val="003A4C9E"/>
    <w:rsid w:val="003A4D26"/>
    <w:rsid w:val="003A4EAB"/>
    <w:rsid w:val="003A5772"/>
    <w:rsid w:val="003A5F6D"/>
    <w:rsid w:val="003A65EA"/>
    <w:rsid w:val="003A6A84"/>
    <w:rsid w:val="003A6CBB"/>
    <w:rsid w:val="003A7394"/>
    <w:rsid w:val="003A74C4"/>
    <w:rsid w:val="003A798F"/>
    <w:rsid w:val="003B0664"/>
    <w:rsid w:val="003B0987"/>
    <w:rsid w:val="003B0AA6"/>
    <w:rsid w:val="003B11FC"/>
    <w:rsid w:val="003B1663"/>
    <w:rsid w:val="003B17E6"/>
    <w:rsid w:val="003B1A46"/>
    <w:rsid w:val="003B1AC5"/>
    <w:rsid w:val="003B2294"/>
    <w:rsid w:val="003B2873"/>
    <w:rsid w:val="003B2AA5"/>
    <w:rsid w:val="003B2D9E"/>
    <w:rsid w:val="003B31AD"/>
    <w:rsid w:val="003B32B0"/>
    <w:rsid w:val="003B3591"/>
    <w:rsid w:val="003B379C"/>
    <w:rsid w:val="003B3D04"/>
    <w:rsid w:val="003B3E6D"/>
    <w:rsid w:val="003B3EF6"/>
    <w:rsid w:val="003B4066"/>
    <w:rsid w:val="003B4C61"/>
    <w:rsid w:val="003B4F3F"/>
    <w:rsid w:val="003B5040"/>
    <w:rsid w:val="003B52EC"/>
    <w:rsid w:val="003B5C0A"/>
    <w:rsid w:val="003B63CB"/>
    <w:rsid w:val="003B687C"/>
    <w:rsid w:val="003B6C18"/>
    <w:rsid w:val="003B7754"/>
    <w:rsid w:val="003B783B"/>
    <w:rsid w:val="003B7AD8"/>
    <w:rsid w:val="003C02E0"/>
    <w:rsid w:val="003C0985"/>
    <w:rsid w:val="003C1287"/>
    <w:rsid w:val="003C14EC"/>
    <w:rsid w:val="003C17AA"/>
    <w:rsid w:val="003C1A88"/>
    <w:rsid w:val="003C2229"/>
    <w:rsid w:val="003C25C8"/>
    <w:rsid w:val="003C2963"/>
    <w:rsid w:val="003C2A24"/>
    <w:rsid w:val="003C2F77"/>
    <w:rsid w:val="003C38A1"/>
    <w:rsid w:val="003C3E2F"/>
    <w:rsid w:val="003C496C"/>
    <w:rsid w:val="003C5566"/>
    <w:rsid w:val="003C654A"/>
    <w:rsid w:val="003C6FE0"/>
    <w:rsid w:val="003C7914"/>
    <w:rsid w:val="003C7929"/>
    <w:rsid w:val="003D0307"/>
    <w:rsid w:val="003D049F"/>
    <w:rsid w:val="003D07B2"/>
    <w:rsid w:val="003D0CB2"/>
    <w:rsid w:val="003D0ED3"/>
    <w:rsid w:val="003D11E8"/>
    <w:rsid w:val="003D14FC"/>
    <w:rsid w:val="003D1C3B"/>
    <w:rsid w:val="003D1FF3"/>
    <w:rsid w:val="003D2030"/>
    <w:rsid w:val="003D21B5"/>
    <w:rsid w:val="003D2290"/>
    <w:rsid w:val="003D22AF"/>
    <w:rsid w:val="003D2558"/>
    <w:rsid w:val="003D29A5"/>
    <w:rsid w:val="003D29E6"/>
    <w:rsid w:val="003D3404"/>
    <w:rsid w:val="003D35AB"/>
    <w:rsid w:val="003D3603"/>
    <w:rsid w:val="003D3C96"/>
    <w:rsid w:val="003D42F9"/>
    <w:rsid w:val="003D44D2"/>
    <w:rsid w:val="003D5197"/>
    <w:rsid w:val="003D5246"/>
    <w:rsid w:val="003D5AD1"/>
    <w:rsid w:val="003D5B4B"/>
    <w:rsid w:val="003D5C38"/>
    <w:rsid w:val="003D66A4"/>
    <w:rsid w:val="003D693B"/>
    <w:rsid w:val="003D7D5B"/>
    <w:rsid w:val="003D7DD0"/>
    <w:rsid w:val="003E09B7"/>
    <w:rsid w:val="003E14BF"/>
    <w:rsid w:val="003E228D"/>
    <w:rsid w:val="003E2315"/>
    <w:rsid w:val="003E25B9"/>
    <w:rsid w:val="003E2636"/>
    <w:rsid w:val="003E270E"/>
    <w:rsid w:val="003E273D"/>
    <w:rsid w:val="003E285C"/>
    <w:rsid w:val="003E2F1D"/>
    <w:rsid w:val="003E300E"/>
    <w:rsid w:val="003E3185"/>
    <w:rsid w:val="003E34E2"/>
    <w:rsid w:val="003E36D6"/>
    <w:rsid w:val="003E38D7"/>
    <w:rsid w:val="003E3CEF"/>
    <w:rsid w:val="003E425A"/>
    <w:rsid w:val="003E43E4"/>
    <w:rsid w:val="003E44D7"/>
    <w:rsid w:val="003E492D"/>
    <w:rsid w:val="003E4FE4"/>
    <w:rsid w:val="003E513B"/>
    <w:rsid w:val="003E54DC"/>
    <w:rsid w:val="003E5811"/>
    <w:rsid w:val="003E595A"/>
    <w:rsid w:val="003E5A04"/>
    <w:rsid w:val="003E5C3C"/>
    <w:rsid w:val="003E6B97"/>
    <w:rsid w:val="003E75F9"/>
    <w:rsid w:val="003F0369"/>
    <w:rsid w:val="003F06D5"/>
    <w:rsid w:val="003F085C"/>
    <w:rsid w:val="003F1245"/>
    <w:rsid w:val="003F13BE"/>
    <w:rsid w:val="003F15D4"/>
    <w:rsid w:val="003F1870"/>
    <w:rsid w:val="003F1AFB"/>
    <w:rsid w:val="003F239B"/>
    <w:rsid w:val="003F24DB"/>
    <w:rsid w:val="003F25C5"/>
    <w:rsid w:val="003F27CE"/>
    <w:rsid w:val="003F2E74"/>
    <w:rsid w:val="003F3471"/>
    <w:rsid w:val="003F3A1C"/>
    <w:rsid w:val="003F3B17"/>
    <w:rsid w:val="003F3D43"/>
    <w:rsid w:val="003F41E6"/>
    <w:rsid w:val="003F4AF5"/>
    <w:rsid w:val="003F4F05"/>
    <w:rsid w:val="003F5093"/>
    <w:rsid w:val="003F5352"/>
    <w:rsid w:val="003F55DB"/>
    <w:rsid w:val="003F57D9"/>
    <w:rsid w:val="003F59E6"/>
    <w:rsid w:val="003F5ADC"/>
    <w:rsid w:val="003F5B63"/>
    <w:rsid w:val="003F62F0"/>
    <w:rsid w:val="003F69B3"/>
    <w:rsid w:val="003F7212"/>
    <w:rsid w:val="003F72E2"/>
    <w:rsid w:val="003F7E0B"/>
    <w:rsid w:val="0040085D"/>
    <w:rsid w:val="00400AC1"/>
    <w:rsid w:val="00400CFE"/>
    <w:rsid w:val="00400E72"/>
    <w:rsid w:val="004011BE"/>
    <w:rsid w:val="004014C7"/>
    <w:rsid w:val="004017EC"/>
    <w:rsid w:val="00401C75"/>
    <w:rsid w:val="00401E31"/>
    <w:rsid w:val="00401E80"/>
    <w:rsid w:val="0040219E"/>
    <w:rsid w:val="00402542"/>
    <w:rsid w:val="00402916"/>
    <w:rsid w:val="00402AB3"/>
    <w:rsid w:val="00403055"/>
    <w:rsid w:val="00403686"/>
    <w:rsid w:val="004039E4"/>
    <w:rsid w:val="00403D8D"/>
    <w:rsid w:val="00405401"/>
    <w:rsid w:val="00405BE0"/>
    <w:rsid w:val="00405CFF"/>
    <w:rsid w:val="0040616A"/>
    <w:rsid w:val="004068C1"/>
    <w:rsid w:val="004069F4"/>
    <w:rsid w:val="00406AF4"/>
    <w:rsid w:val="0040735E"/>
    <w:rsid w:val="00407570"/>
    <w:rsid w:val="004079E3"/>
    <w:rsid w:val="00407AC6"/>
    <w:rsid w:val="00407BC1"/>
    <w:rsid w:val="00407DB3"/>
    <w:rsid w:val="004105A4"/>
    <w:rsid w:val="00410AEF"/>
    <w:rsid w:val="00410B19"/>
    <w:rsid w:val="00410DCB"/>
    <w:rsid w:val="00411566"/>
    <w:rsid w:val="00411675"/>
    <w:rsid w:val="00411683"/>
    <w:rsid w:val="004118E0"/>
    <w:rsid w:val="00411A41"/>
    <w:rsid w:val="00411F3B"/>
    <w:rsid w:val="00411F4B"/>
    <w:rsid w:val="00411FCC"/>
    <w:rsid w:val="00412895"/>
    <w:rsid w:val="00412976"/>
    <w:rsid w:val="00412D1B"/>
    <w:rsid w:val="00412D97"/>
    <w:rsid w:val="00412E71"/>
    <w:rsid w:val="00412EA3"/>
    <w:rsid w:val="004132A9"/>
    <w:rsid w:val="0041336E"/>
    <w:rsid w:val="004135E5"/>
    <w:rsid w:val="00413AF1"/>
    <w:rsid w:val="00414717"/>
    <w:rsid w:val="00414C65"/>
    <w:rsid w:val="00415926"/>
    <w:rsid w:val="00415FB1"/>
    <w:rsid w:val="00416778"/>
    <w:rsid w:val="00416DE8"/>
    <w:rsid w:val="004172BE"/>
    <w:rsid w:val="004201D7"/>
    <w:rsid w:val="00420E88"/>
    <w:rsid w:val="00420F98"/>
    <w:rsid w:val="00421CE4"/>
    <w:rsid w:val="004223CC"/>
    <w:rsid w:val="00422BB6"/>
    <w:rsid w:val="00422FAA"/>
    <w:rsid w:val="00423025"/>
    <w:rsid w:val="004232BE"/>
    <w:rsid w:val="004232C9"/>
    <w:rsid w:val="0042330B"/>
    <w:rsid w:val="004238DF"/>
    <w:rsid w:val="00423964"/>
    <w:rsid w:val="004239EF"/>
    <w:rsid w:val="00423D15"/>
    <w:rsid w:val="00424860"/>
    <w:rsid w:val="00424ABC"/>
    <w:rsid w:val="0042536E"/>
    <w:rsid w:val="004254CB"/>
    <w:rsid w:val="0042574B"/>
    <w:rsid w:val="00425D4D"/>
    <w:rsid w:val="00425DBE"/>
    <w:rsid w:val="00426794"/>
    <w:rsid w:val="00426FD6"/>
    <w:rsid w:val="00427291"/>
    <w:rsid w:val="00427339"/>
    <w:rsid w:val="0042739F"/>
    <w:rsid w:val="00427A69"/>
    <w:rsid w:val="0043004D"/>
    <w:rsid w:val="00430183"/>
    <w:rsid w:val="004302C7"/>
    <w:rsid w:val="004302DD"/>
    <w:rsid w:val="00430404"/>
    <w:rsid w:val="004306D7"/>
    <w:rsid w:val="00430841"/>
    <w:rsid w:val="00430A88"/>
    <w:rsid w:val="00430C73"/>
    <w:rsid w:val="00430D28"/>
    <w:rsid w:val="004314C0"/>
    <w:rsid w:val="00431CA0"/>
    <w:rsid w:val="00431D63"/>
    <w:rsid w:val="004322ED"/>
    <w:rsid w:val="00432993"/>
    <w:rsid w:val="004329AE"/>
    <w:rsid w:val="00433118"/>
    <w:rsid w:val="00433171"/>
    <w:rsid w:val="00433790"/>
    <w:rsid w:val="00433B57"/>
    <w:rsid w:val="00434487"/>
    <w:rsid w:val="00434ACD"/>
    <w:rsid w:val="00435009"/>
    <w:rsid w:val="004351E1"/>
    <w:rsid w:val="004353DE"/>
    <w:rsid w:val="0043565F"/>
    <w:rsid w:val="00435A0D"/>
    <w:rsid w:val="00435FCD"/>
    <w:rsid w:val="00436E24"/>
    <w:rsid w:val="00436F6B"/>
    <w:rsid w:val="00436FBC"/>
    <w:rsid w:val="004371CE"/>
    <w:rsid w:val="00437540"/>
    <w:rsid w:val="004377B8"/>
    <w:rsid w:val="0043793C"/>
    <w:rsid w:val="0043795B"/>
    <w:rsid w:val="00437C5A"/>
    <w:rsid w:val="004409A5"/>
    <w:rsid w:val="004411A4"/>
    <w:rsid w:val="004411F4"/>
    <w:rsid w:val="004419DC"/>
    <w:rsid w:val="00441EC1"/>
    <w:rsid w:val="004425D3"/>
    <w:rsid w:val="004428F7"/>
    <w:rsid w:val="00442AE0"/>
    <w:rsid w:val="00442DE9"/>
    <w:rsid w:val="00443062"/>
    <w:rsid w:val="00443150"/>
    <w:rsid w:val="00443221"/>
    <w:rsid w:val="004435EF"/>
    <w:rsid w:val="0044416B"/>
    <w:rsid w:val="00445375"/>
    <w:rsid w:val="00445938"/>
    <w:rsid w:val="0044599C"/>
    <w:rsid w:val="00445B72"/>
    <w:rsid w:val="00446146"/>
    <w:rsid w:val="0044643C"/>
    <w:rsid w:val="004465D3"/>
    <w:rsid w:val="004473B6"/>
    <w:rsid w:val="0044F153"/>
    <w:rsid w:val="00450369"/>
    <w:rsid w:val="004505A5"/>
    <w:rsid w:val="00450A5A"/>
    <w:rsid w:val="00450C84"/>
    <w:rsid w:val="00451639"/>
    <w:rsid w:val="00451B47"/>
    <w:rsid w:val="00451C7B"/>
    <w:rsid w:val="0045237A"/>
    <w:rsid w:val="0045251F"/>
    <w:rsid w:val="00452851"/>
    <w:rsid w:val="00453809"/>
    <w:rsid w:val="0045399F"/>
    <w:rsid w:val="00453C0E"/>
    <w:rsid w:val="00453E67"/>
    <w:rsid w:val="00454351"/>
    <w:rsid w:val="004543BE"/>
    <w:rsid w:val="00454A10"/>
    <w:rsid w:val="00454E57"/>
    <w:rsid w:val="004553EC"/>
    <w:rsid w:val="00455539"/>
    <w:rsid w:val="004557AD"/>
    <w:rsid w:val="0045582C"/>
    <w:rsid w:val="0045588D"/>
    <w:rsid w:val="00455949"/>
    <w:rsid w:val="00455D24"/>
    <w:rsid w:val="00456E6C"/>
    <w:rsid w:val="00456E7D"/>
    <w:rsid w:val="004601F3"/>
    <w:rsid w:val="00460AA5"/>
    <w:rsid w:val="00460AC9"/>
    <w:rsid w:val="00460B04"/>
    <w:rsid w:val="00460D68"/>
    <w:rsid w:val="00460F85"/>
    <w:rsid w:val="004612A3"/>
    <w:rsid w:val="0046141F"/>
    <w:rsid w:val="00461483"/>
    <w:rsid w:val="0046153C"/>
    <w:rsid w:val="0046165E"/>
    <w:rsid w:val="004619B8"/>
    <w:rsid w:val="00461A78"/>
    <w:rsid w:val="0046208D"/>
    <w:rsid w:val="00462537"/>
    <w:rsid w:val="0046290D"/>
    <w:rsid w:val="004633A9"/>
    <w:rsid w:val="004636D5"/>
    <w:rsid w:val="004637DF"/>
    <w:rsid w:val="004638FE"/>
    <w:rsid w:val="0046445C"/>
    <w:rsid w:val="00464E51"/>
    <w:rsid w:val="004651AE"/>
    <w:rsid w:val="00465EAB"/>
    <w:rsid w:val="00466343"/>
    <w:rsid w:val="00466783"/>
    <w:rsid w:val="004669F0"/>
    <w:rsid w:val="00466D52"/>
    <w:rsid w:val="004672D1"/>
    <w:rsid w:val="00467586"/>
    <w:rsid w:val="00467C21"/>
    <w:rsid w:val="00467C2B"/>
    <w:rsid w:val="00467C66"/>
    <w:rsid w:val="004703D4"/>
    <w:rsid w:val="00470B4B"/>
    <w:rsid w:val="00470C20"/>
    <w:rsid w:val="004715BF"/>
    <w:rsid w:val="004719EB"/>
    <w:rsid w:val="00471C70"/>
    <w:rsid w:val="00471F13"/>
    <w:rsid w:val="0047209C"/>
    <w:rsid w:val="0047229D"/>
    <w:rsid w:val="00472315"/>
    <w:rsid w:val="004723B3"/>
    <w:rsid w:val="0047249A"/>
    <w:rsid w:val="00472894"/>
    <w:rsid w:val="004732B7"/>
    <w:rsid w:val="00473370"/>
    <w:rsid w:val="0047357D"/>
    <w:rsid w:val="00473927"/>
    <w:rsid w:val="00473CF8"/>
    <w:rsid w:val="00473DB8"/>
    <w:rsid w:val="004740F3"/>
    <w:rsid w:val="00474312"/>
    <w:rsid w:val="004746E8"/>
    <w:rsid w:val="00474F1B"/>
    <w:rsid w:val="004750D8"/>
    <w:rsid w:val="004753B8"/>
    <w:rsid w:val="0047554E"/>
    <w:rsid w:val="00475629"/>
    <w:rsid w:val="00475CBF"/>
    <w:rsid w:val="00475E54"/>
    <w:rsid w:val="00476380"/>
    <w:rsid w:val="004764CC"/>
    <w:rsid w:val="004766E6"/>
    <w:rsid w:val="0047713F"/>
    <w:rsid w:val="0047759E"/>
    <w:rsid w:val="00477641"/>
    <w:rsid w:val="00477D07"/>
    <w:rsid w:val="00477DD2"/>
    <w:rsid w:val="00477FB6"/>
    <w:rsid w:val="00480215"/>
    <w:rsid w:val="0048125B"/>
    <w:rsid w:val="00481DE0"/>
    <w:rsid w:val="00482297"/>
    <w:rsid w:val="00482820"/>
    <w:rsid w:val="00482961"/>
    <w:rsid w:val="00483011"/>
    <w:rsid w:val="0048358D"/>
    <w:rsid w:val="00483842"/>
    <w:rsid w:val="00483976"/>
    <w:rsid w:val="00483AB7"/>
    <w:rsid w:val="0048473F"/>
    <w:rsid w:val="00484F80"/>
    <w:rsid w:val="004853E7"/>
    <w:rsid w:val="00485501"/>
    <w:rsid w:val="00485513"/>
    <w:rsid w:val="00485AD6"/>
    <w:rsid w:val="00485C2D"/>
    <w:rsid w:val="00485ECE"/>
    <w:rsid w:val="004863F4"/>
    <w:rsid w:val="00486A63"/>
    <w:rsid w:val="00486FFF"/>
    <w:rsid w:val="00487069"/>
    <w:rsid w:val="0048746B"/>
    <w:rsid w:val="0048765C"/>
    <w:rsid w:val="004903C8"/>
    <w:rsid w:val="0049057D"/>
    <w:rsid w:val="0049080E"/>
    <w:rsid w:val="004915E3"/>
    <w:rsid w:val="004916C9"/>
    <w:rsid w:val="004929BB"/>
    <w:rsid w:val="00492BC8"/>
    <w:rsid w:val="00492CD2"/>
    <w:rsid w:val="004939F4"/>
    <w:rsid w:val="00493DC2"/>
    <w:rsid w:val="004940B6"/>
    <w:rsid w:val="004943A0"/>
    <w:rsid w:val="004947BA"/>
    <w:rsid w:val="004947E7"/>
    <w:rsid w:val="00494816"/>
    <w:rsid w:val="00494F83"/>
    <w:rsid w:val="0049506A"/>
    <w:rsid w:val="0049512C"/>
    <w:rsid w:val="0049539B"/>
    <w:rsid w:val="004957D3"/>
    <w:rsid w:val="00495A7D"/>
    <w:rsid w:val="00495F0B"/>
    <w:rsid w:val="004966A9"/>
    <w:rsid w:val="004967E3"/>
    <w:rsid w:val="00496968"/>
    <w:rsid w:val="00496B62"/>
    <w:rsid w:val="00496D59"/>
    <w:rsid w:val="00496F7E"/>
    <w:rsid w:val="004976D2"/>
    <w:rsid w:val="00497C77"/>
    <w:rsid w:val="004A08E2"/>
    <w:rsid w:val="004A103B"/>
    <w:rsid w:val="004A197B"/>
    <w:rsid w:val="004A1B00"/>
    <w:rsid w:val="004A1D3D"/>
    <w:rsid w:val="004A2135"/>
    <w:rsid w:val="004A249A"/>
    <w:rsid w:val="004A2920"/>
    <w:rsid w:val="004A2C34"/>
    <w:rsid w:val="004A2EB6"/>
    <w:rsid w:val="004A2FEB"/>
    <w:rsid w:val="004A3AD4"/>
    <w:rsid w:val="004A3D5B"/>
    <w:rsid w:val="004A3DCF"/>
    <w:rsid w:val="004A402C"/>
    <w:rsid w:val="004A4862"/>
    <w:rsid w:val="004A4BBA"/>
    <w:rsid w:val="004A5597"/>
    <w:rsid w:val="004A559D"/>
    <w:rsid w:val="004A5847"/>
    <w:rsid w:val="004A6034"/>
    <w:rsid w:val="004A62C4"/>
    <w:rsid w:val="004A6811"/>
    <w:rsid w:val="004A6A4D"/>
    <w:rsid w:val="004A6D9B"/>
    <w:rsid w:val="004A70DA"/>
    <w:rsid w:val="004A7AAD"/>
    <w:rsid w:val="004B07EF"/>
    <w:rsid w:val="004B1B7D"/>
    <w:rsid w:val="004B1C75"/>
    <w:rsid w:val="004B1EC7"/>
    <w:rsid w:val="004B24E0"/>
    <w:rsid w:val="004B3158"/>
    <w:rsid w:val="004B37E1"/>
    <w:rsid w:val="004B3980"/>
    <w:rsid w:val="004B3EB0"/>
    <w:rsid w:val="004B416D"/>
    <w:rsid w:val="004B4289"/>
    <w:rsid w:val="004B4393"/>
    <w:rsid w:val="004B4C26"/>
    <w:rsid w:val="004B5597"/>
    <w:rsid w:val="004B566D"/>
    <w:rsid w:val="004B5689"/>
    <w:rsid w:val="004B5D51"/>
    <w:rsid w:val="004B5E99"/>
    <w:rsid w:val="004B6180"/>
    <w:rsid w:val="004B67EC"/>
    <w:rsid w:val="004B6AF7"/>
    <w:rsid w:val="004B6C7C"/>
    <w:rsid w:val="004C0AB1"/>
    <w:rsid w:val="004C0BBC"/>
    <w:rsid w:val="004C0FC3"/>
    <w:rsid w:val="004C1023"/>
    <w:rsid w:val="004C1EB8"/>
    <w:rsid w:val="004C1FC4"/>
    <w:rsid w:val="004C2127"/>
    <w:rsid w:val="004C27F8"/>
    <w:rsid w:val="004C294F"/>
    <w:rsid w:val="004C33E7"/>
    <w:rsid w:val="004C4371"/>
    <w:rsid w:val="004C4B37"/>
    <w:rsid w:val="004C5562"/>
    <w:rsid w:val="004C63DE"/>
    <w:rsid w:val="004C682F"/>
    <w:rsid w:val="004C6849"/>
    <w:rsid w:val="004C6A95"/>
    <w:rsid w:val="004C6B65"/>
    <w:rsid w:val="004C7007"/>
    <w:rsid w:val="004C7145"/>
    <w:rsid w:val="004C7977"/>
    <w:rsid w:val="004D08E5"/>
    <w:rsid w:val="004D0B6D"/>
    <w:rsid w:val="004D0F93"/>
    <w:rsid w:val="004D113D"/>
    <w:rsid w:val="004D11ED"/>
    <w:rsid w:val="004D1487"/>
    <w:rsid w:val="004D1A2D"/>
    <w:rsid w:val="004D1B16"/>
    <w:rsid w:val="004D29D4"/>
    <w:rsid w:val="004D2E46"/>
    <w:rsid w:val="004D2E62"/>
    <w:rsid w:val="004D3068"/>
    <w:rsid w:val="004D3473"/>
    <w:rsid w:val="004D36F9"/>
    <w:rsid w:val="004D38D8"/>
    <w:rsid w:val="004D40B9"/>
    <w:rsid w:val="004D4560"/>
    <w:rsid w:val="004D47BF"/>
    <w:rsid w:val="004D4DB3"/>
    <w:rsid w:val="004D5A6A"/>
    <w:rsid w:val="004D5ADA"/>
    <w:rsid w:val="004D64E0"/>
    <w:rsid w:val="004D6886"/>
    <w:rsid w:val="004D6DF5"/>
    <w:rsid w:val="004D7289"/>
    <w:rsid w:val="004D7563"/>
    <w:rsid w:val="004D7794"/>
    <w:rsid w:val="004D7DE7"/>
    <w:rsid w:val="004E00C7"/>
    <w:rsid w:val="004E0532"/>
    <w:rsid w:val="004E0719"/>
    <w:rsid w:val="004E08E5"/>
    <w:rsid w:val="004E1903"/>
    <w:rsid w:val="004E1B07"/>
    <w:rsid w:val="004E2169"/>
    <w:rsid w:val="004E2661"/>
    <w:rsid w:val="004E29C0"/>
    <w:rsid w:val="004E304A"/>
    <w:rsid w:val="004E31EC"/>
    <w:rsid w:val="004E3204"/>
    <w:rsid w:val="004E328F"/>
    <w:rsid w:val="004E3537"/>
    <w:rsid w:val="004E37C1"/>
    <w:rsid w:val="004E3C48"/>
    <w:rsid w:val="004E4019"/>
    <w:rsid w:val="004E402C"/>
    <w:rsid w:val="004E40DC"/>
    <w:rsid w:val="004E427D"/>
    <w:rsid w:val="004E447B"/>
    <w:rsid w:val="004E4ABB"/>
    <w:rsid w:val="004E4F63"/>
    <w:rsid w:val="004E5204"/>
    <w:rsid w:val="004E5690"/>
    <w:rsid w:val="004E5EE5"/>
    <w:rsid w:val="004E62F6"/>
    <w:rsid w:val="004E63B1"/>
    <w:rsid w:val="004E6925"/>
    <w:rsid w:val="004E703E"/>
    <w:rsid w:val="004E70C0"/>
    <w:rsid w:val="004F03E8"/>
    <w:rsid w:val="004F084E"/>
    <w:rsid w:val="004F0B1F"/>
    <w:rsid w:val="004F10B7"/>
    <w:rsid w:val="004F144A"/>
    <w:rsid w:val="004F1519"/>
    <w:rsid w:val="004F1D06"/>
    <w:rsid w:val="004F2985"/>
    <w:rsid w:val="004F2B22"/>
    <w:rsid w:val="004F367C"/>
    <w:rsid w:val="004F3735"/>
    <w:rsid w:val="004F37BB"/>
    <w:rsid w:val="004F3ED5"/>
    <w:rsid w:val="004F40E6"/>
    <w:rsid w:val="004F438C"/>
    <w:rsid w:val="004F4AEE"/>
    <w:rsid w:val="004F52C4"/>
    <w:rsid w:val="004F58A3"/>
    <w:rsid w:val="004F5FC7"/>
    <w:rsid w:val="004F64C0"/>
    <w:rsid w:val="004F66BF"/>
    <w:rsid w:val="004F6C11"/>
    <w:rsid w:val="004F6CFE"/>
    <w:rsid w:val="004F7301"/>
    <w:rsid w:val="004F7679"/>
    <w:rsid w:val="004F7736"/>
    <w:rsid w:val="004F7A12"/>
    <w:rsid w:val="004F7AEE"/>
    <w:rsid w:val="004F7B04"/>
    <w:rsid w:val="00500305"/>
    <w:rsid w:val="00501796"/>
    <w:rsid w:val="00502150"/>
    <w:rsid w:val="005025B7"/>
    <w:rsid w:val="0050262F"/>
    <w:rsid w:val="0050269E"/>
    <w:rsid w:val="005026A5"/>
    <w:rsid w:val="00502C36"/>
    <w:rsid w:val="0050393B"/>
    <w:rsid w:val="00503D2D"/>
    <w:rsid w:val="00504311"/>
    <w:rsid w:val="00504562"/>
    <w:rsid w:val="00504F21"/>
    <w:rsid w:val="00505650"/>
    <w:rsid w:val="005060BC"/>
    <w:rsid w:val="0050658C"/>
    <w:rsid w:val="005068C8"/>
    <w:rsid w:val="00506A2B"/>
    <w:rsid w:val="00506CFB"/>
    <w:rsid w:val="005070CB"/>
    <w:rsid w:val="00507B1A"/>
    <w:rsid w:val="00507DBD"/>
    <w:rsid w:val="00507F71"/>
    <w:rsid w:val="00510530"/>
    <w:rsid w:val="005105AD"/>
    <w:rsid w:val="00510C42"/>
    <w:rsid w:val="00511562"/>
    <w:rsid w:val="005125B9"/>
    <w:rsid w:val="00512661"/>
    <w:rsid w:val="00512841"/>
    <w:rsid w:val="00512955"/>
    <w:rsid w:val="00512D00"/>
    <w:rsid w:val="0051328E"/>
    <w:rsid w:val="00513595"/>
    <w:rsid w:val="00513792"/>
    <w:rsid w:val="00513AF1"/>
    <w:rsid w:val="00513FF2"/>
    <w:rsid w:val="00514281"/>
    <w:rsid w:val="005148C1"/>
    <w:rsid w:val="00514BDE"/>
    <w:rsid w:val="00514F2D"/>
    <w:rsid w:val="0051535D"/>
    <w:rsid w:val="005154FA"/>
    <w:rsid w:val="005158A2"/>
    <w:rsid w:val="0051600A"/>
    <w:rsid w:val="005163D6"/>
    <w:rsid w:val="005165D6"/>
    <w:rsid w:val="005167AD"/>
    <w:rsid w:val="00516892"/>
    <w:rsid w:val="00517B23"/>
    <w:rsid w:val="00517CB9"/>
    <w:rsid w:val="00517CF5"/>
    <w:rsid w:val="0051BD80"/>
    <w:rsid w:val="0051CFF4"/>
    <w:rsid w:val="00520280"/>
    <w:rsid w:val="00520354"/>
    <w:rsid w:val="00520BCA"/>
    <w:rsid w:val="00520BF0"/>
    <w:rsid w:val="00520C8F"/>
    <w:rsid w:val="00521031"/>
    <w:rsid w:val="0052174C"/>
    <w:rsid w:val="00521F60"/>
    <w:rsid w:val="00521FF8"/>
    <w:rsid w:val="00522871"/>
    <w:rsid w:val="005228C8"/>
    <w:rsid w:val="00523122"/>
    <w:rsid w:val="0052350D"/>
    <w:rsid w:val="00523EDC"/>
    <w:rsid w:val="00524DD9"/>
    <w:rsid w:val="00525737"/>
    <w:rsid w:val="0052582A"/>
    <w:rsid w:val="00525AB7"/>
    <w:rsid w:val="00525BFE"/>
    <w:rsid w:val="00526123"/>
    <w:rsid w:val="0052627C"/>
    <w:rsid w:val="00526712"/>
    <w:rsid w:val="00526A39"/>
    <w:rsid w:val="00526C25"/>
    <w:rsid w:val="00526E18"/>
    <w:rsid w:val="005270F5"/>
    <w:rsid w:val="005277FD"/>
    <w:rsid w:val="00527EF9"/>
    <w:rsid w:val="00527F3D"/>
    <w:rsid w:val="0053027D"/>
    <w:rsid w:val="0053038E"/>
    <w:rsid w:val="00530B38"/>
    <w:rsid w:val="00530DE5"/>
    <w:rsid w:val="00530E8D"/>
    <w:rsid w:val="00530EE8"/>
    <w:rsid w:val="00531001"/>
    <w:rsid w:val="005316C3"/>
    <w:rsid w:val="00531E40"/>
    <w:rsid w:val="005328BD"/>
    <w:rsid w:val="00532F9E"/>
    <w:rsid w:val="00533050"/>
    <w:rsid w:val="005331E2"/>
    <w:rsid w:val="00533736"/>
    <w:rsid w:val="00533A89"/>
    <w:rsid w:val="00533C6E"/>
    <w:rsid w:val="00534A91"/>
    <w:rsid w:val="00534AE0"/>
    <w:rsid w:val="00535CAD"/>
    <w:rsid w:val="00535F54"/>
    <w:rsid w:val="0053653D"/>
    <w:rsid w:val="005366E7"/>
    <w:rsid w:val="00536B0A"/>
    <w:rsid w:val="00536C15"/>
    <w:rsid w:val="00536EAC"/>
    <w:rsid w:val="00536FE9"/>
    <w:rsid w:val="0053757B"/>
    <w:rsid w:val="0053779D"/>
    <w:rsid w:val="00537934"/>
    <w:rsid w:val="005404FD"/>
    <w:rsid w:val="005406FD"/>
    <w:rsid w:val="00540B84"/>
    <w:rsid w:val="00541382"/>
    <w:rsid w:val="00541464"/>
    <w:rsid w:val="0054160B"/>
    <w:rsid w:val="0054241A"/>
    <w:rsid w:val="0054254B"/>
    <w:rsid w:val="0054329E"/>
    <w:rsid w:val="0054361C"/>
    <w:rsid w:val="005437A4"/>
    <w:rsid w:val="005439F8"/>
    <w:rsid w:val="00543A53"/>
    <w:rsid w:val="00544287"/>
    <w:rsid w:val="005449D5"/>
    <w:rsid w:val="005450EC"/>
    <w:rsid w:val="00545238"/>
    <w:rsid w:val="00545AB7"/>
    <w:rsid w:val="00546042"/>
    <w:rsid w:val="00546C41"/>
    <w:rsid w:val="005470AF"/>
    <w:rsid w:val="005474A8"/>
    <w:rsid w:val="00547F40"/>
    <w:rsid w:val="00550391"/>
    <w:rsid w:val="005507D0"/>
    <w:rsid w:val="00550926"/>
    <w:rsid w:val="005512D0"/>
    <w:rsid w:val="005517D2"/>
    <w:rsid w:val="005519CA"/>
    <w:rsid w:val="00551B3A"/>
    <w:rsid w:val="00551CE9"/>
    <w:rsid w:val="00551D0B"/>
    <w:rsid w:val="00551F94"/>
    <w:rsid w:val="0055203D"/>
    <w:rsid w:val="00552241"/>
    <w:rsid w:val="0055288F"/>
    <w:rsid w:val="00552C0E"/>
    <w:rsid w:val="00552E08"/>
    <w:rsid w:val="00552F48"/>
    <w:rsid w:val="00553492"/>
    <w:rsid w:val="00553BD2"/>
    <w:rsid w:val="00554476"/>
    <w:rsid w:val="00554E98"/>
    <w:rsid w:val="00555399"/>
    <w:rsid w:val="005556F2"/>
    <w:rsid w:val="005558C4"/>
    <w:rsid w:val="005561DF"/>
    <w:rsid w:val="00557501"/>
    <w:rsid w:val="005576BA"/>
    <w:rsid w:val="00557C5E"/>
    <w:rsid w:val="00557F70"/>
    <w:rsid w:val="00560211"/>
    <w:rsid w:val="00560315"/>
    <w:rsid w:val="00560A46"/>
    <w:rsid w:val="00560AF2"/>
    <w:rsid w:val="00560D85"/>
    <w:rsid w:val="00560DFE"/>
    <w:rsid w:val="0056153B"/>
    <w:rsid w:val="00561AFF"/>
    <w:rsid w:val="00561E17"/>
    <w:rsid w:val="00561ECF"/>
    <w:rsid w:val="00562BF3"/>
    <w:rsid w:val="005630D9"/>
    <w:rsid w:val="00563D66"/>
    <w:rsid w:val="00563EEB"/>
    <w:rsid w:val="00564D30"/>
    <w:rsid w:val="00565644"/>
    <w:rsid w:val="00566634"/>
    <w:rsid w:val="00566EAB"/>
    <w:rsid w:val="00567AA5"/>
    <w:rsid w:val="00567E2B"/>
    <w:rsid w:val="005704E7"/>
    <w:rsid w:val="0057077C"/>
    <w:rsid w:val="00570FD5"/>
    <w:rsid w:val="0057171B"/>
    <w:rsid w:val="00571BEA"/>
    <w:rsid w:val="00572353"/>
    <w:rsid w:val="00572C66"/>
    <w:rsid w:val="00573EE2"/>
    <w:rsid w:val="005746CA"/>
    <w:rsid w:val="00574BD7"/>
    <w:rsid w:val="00574FA1"/>
    <w:rsid w:val="00575312"/>
    <w:rsid w:val="00576F1E"/>
    <w:rsid w:val="005775B7"/>
    <w:rsid w:val="00577FF8"/>
    <w:rsid w:val="005809AB"/>
    <w:rsid w:val="00580BCA"/>
    <w:rsid w:val="00580BD0"/>
    <w:rsid w:val="00581044"/>
    <w:rsid w:val="00581ABF"/>
    <w:rsid w:val="00581BA5"/>
    <w:rsid w:val="00581D83"/>
    <w:rsid w:val="005826AC"/>
    <w:rsid w:val="00582B8B"/>
    <w:rsid w:val="00582C69"/>
    <w:rsid w:val="00582D64"/>
    <w:rsid w:val="00582F43"/>
    <w:rsid w:val="00582FC4"/>
    <w:rsid w:val="00583126"/>
    <w:rsid w:val="00583AF5"/>
    <w:rsid w:val="00584587"/>
    <w:rsid w:val="005846A4"/>
    <w:rsid w:val="00584960"/>
    <w:rsid w:val="0058574D"/>
    <w:rsid w:val="00585B37"/>
    <w:rsid w:val="00585B79"/>
    <w:rsid w:val="00585C2C"/>
    <w:rsid w:val="00586021"/>
    <w:rsid w:val="00586F10"/>
    <w:rsid w:val="0058767C"/>
    <w:rsid w:val="00590AF1"/>
    <w:rsid w:val="00590B17"/>
    <w:rsid w:val="00591056"/>
    <w:rsid w:val="00591B28"/>
    <w:rsid w:val="00591B5B"/>
    <w:rsid w:val="00591F5E"/>
    <w:rsid w:val="00592225"/>
    <w:rsid w:val="005922CB"/>
    <w:rsid w:val="00592ECD"/>
    <w:rsid w:val="00592FFE"/>
    <w:rsid w:val="005930FE"/>
    <w:rsid w:val="005931F9"/>
    <w:rsid w:val="005932C0"/>
    <w:rsid w:val="00593597"/>
    <w:rsid w:val="00593A36"/>
    <w:rsid w:val="00593A80"/>
    <w:rsid w:val="00593AC2"/>
    <w:rsid w:val="00593C6A"/>
    <w:rsid w:val="00593D9E"/>
    <w:rsid w:val="00593EAB"/>
    <w:rsid w:val="0059433B"/>
    <w:rsid w:val="00594F13"/>
    <w:rsid w:val="0059505B"/>
    <w:rsid w:val="00595104"/>
    <w:rsid w:val="005954DA"/>
    <w:rsid w:val="005962FB"/>
    <w:rsid w:val="00596A19"/>
    <w:rsid w:val="00596E87"/>
    <w:rsid w:val="0059713A"/>
    <w:rsid w:val="005A0124"/>
    <w:rsid w:val="005A0531"/>
    <w:rsid w:val="005A0E9D"/>
    <w:rsid w:val="005A10AB"/>
    <w:rsid w:val="005A1840"/>
    <w:rsid w:val="005A1BD3"/>
    <w:rsid w:val="005A23D0"/>
    <w:rsid w:val="005A2A20"/>
    <w:rsid w:val="005A30DF"/>
    <w:rsid w:val="005A3748"/>
    <w:rsid w:val="005A3D77"/>
    <w:rsid w:val="005A4A86"/>
    <w:rsid w:val="005A4FA3"/>
    <w:rsid w:val="005A5366"/>
    <w:rsid w:val="005A543F"/>
    <w:rsid w:val="005A588D"/>
    <w:rsid w:val="005A6628"/>
    <w:rsid w:val="005A6BDA"/>
    <w:rsid w:val="005A76DA"/>
    <w:rsid w:val="005B0127"/>
    <w:rsid w:val="005B0292"/>
    <w:rsid w:val="005B11D2"/>
    <w:rsid w:val="005B136A"/>
    <w:rsid w:val="005B1DAD"/>
    <w:rsid w:val="005B2702"/>
    <w:rsid w:val="005B2AAA"/>
    <w:rsid w:val="005B2F37"/>
    <w:rsid w:val="005B350A"/>
    <w:rsid w:val="005B359A"/>
    <w:rsid w:val="005B3886"/>
    <w:rsid w:val="005B38C2"/>
    <w:rsid w:val="005B394C"/>
    <w:rsid w:val="005B3B7D"/>
    <w:rsid w:val="005B4049"/>
    <w:rsid w:val="005B41E0"/>
    <w:rsid w:val="005B548C"/>
    <w:rsid w:val="005B5716"/>
    <w:rsid w:val="005B584E"/>
    <w:rsid w:val="005B5D52"/>
    <w:rsid w:val="005B5FFA"/>
    <w:rsid w:val="005B614C"/>
    <w:rsid w:val="005B61F9"/>
    <w:rsid w:val="005B622C"/>
    <w:rsid w:val="005B6485"/>
    <w:rsid w:val="005B7390"/>
    <w:rsid w:val="005B780E"/>
    <w:rsid w:val="005B7B70"/>
    <w:rsid w:val="005B7D88"/>
    <w:rsid w:val="005C00D2"/>
    <w:rsid w:val="005C1365"/>
    <w:rsid w:val="005C15E7"/>
    <w:rsid w:val="005C1B08"/>
    <w:rsid w:val="005C2423"/>
    <w:rsid w:val="005C24E6"/>
    <w:rsid w:val="005C25BF"/>
    <w:rsid w:val="005C2807"/>
    <w:rsid w:val="005C346D"/>
    <w:rsid w:val="005C354F"/>
    <w:rsid w:val="005C3AC3"/>
    <w:rsid w:val="005C3CEF"/>
    <w:rsid w:val="005C3DE7"/>
    <w:rsid w:val="005C3FA3"/>
    <w:rsid w:val="005C4017"/>
    <w:rsid w:val="005C42E2"/>
    <w:rsid w:val="005C46D2"/>
    <w:rsid w:val="005C53DB"/>
    <w:rsid w:val="005C55AB"/>
    <w:rsid w:val="005C5672"/>
    <w:rsid w:val="005C5903"/>
    <w:rsid w:val="005C59ED"/>
    <w:rsid w:val="005C59FC"/>
    <w:rsid w:val="005C5A6A"/>
    <w:rsid w:val="005C6964"/>
    <w:rsid w:val="005C6CA4"/>
    <w:rsid w:val="005C72C5"/>
    <w:rsid w:val="005C730D"/>
    <w:rsid w:val="005C7BDE"/>
    <w:rsid w:val="005C7F8C"/>
    <w:rsid w:val="005CFD18"/>
    <w:rsid w:val="005D0108"/>
    <w:rsid w:val="005D043A"/>
    <w:rsid w:val="005D0D6B"/>
    <w:rsid w:val="005D0F41"/>
    <w:rsid w:val="005D1092"/>
    <w:rsid w:val="005D289E"/>
    <w:rsid w:val="005D2E59"/>
    <w:rsid w:val="005D30E8"/>
    <w:rsid w:val="005D3457"/>
    <w:rsid w:val="005D3E30"/>
    <w:rsid w:val="005D41C4"/>
    <w:rsid w:val="005D4C4E"/>
    <w:rsid w:val="005D5221"/>
    <w:rsid w:val="005D52DC"/>
    <w:rsid w:val="005D5685"/>
    <w:rsid w:val="005D62F0"/>
    <w:rsid w:val="005D63D7"/>
    <w:rsid w:val="005D6D05"/>
    <w:rsid w:val="005D6DA8"/>
    <w:rsid w:val="005D7169"/>
    <w:rsid w:val="005E080C"/>
    <w:rsid w:val="005E0D96"/>
    <w:rsid w:val="005E0FA5"/>
    <w:rsid w:val="005E108C"/>
    <w:rsid w:val="005E182C"/>
    <w:rsid w:val="005E189E"/>
    <w:rsid w:val="005E1BED"/>
    <w:rsid w:val="005E1D8A"/>
    <w:rsid w:val="005E3222"/>
    <w:rsid w:val="005E3374"/>
    <w:rsid w:val="005E3D59"/>
    <w:rsid w:val="005E3D64"/>
    <w:rsid w:val="005E3F19"/>
    <w:rsid w:val="005E42D4"/>
    <w:rsid w:val="005E47ED"/>
    <w:rsid w:val="005E50FC"/>
    <w:rsid w:val="005E5F02"/>
    <w:rsid w:val="005E61A9"/>
    <w:rsid w:val="005E623E"/>
    <w:rsid w:val="005E6A10"/>
    <w:rsid w:val="005E6C1D"/>
    <w:rsid w:val="005E7238"/>
    <w:rsid w:val="005E7253"/>
    <w:rsid w:val="005E75F2"/>
    <w:rsid w:val="005E7746"/>
    <w:rsid w:val="005E79BF"/>
    <w:rsid w:val="005E79D0"/>
    <w:rsid w:val="005F05F4"/>
    <w:rsid w:val="005F136C"/>
    <w:rsid w:val="005F1AB1"/>
    <w:rsid w:val="005F26C9"/>
    <w:rsid w:val="005F2A48"/>
    <w:rsid w:val="005F2AB4"/>
    <w:rsid w:val="005F2D29"/>
    <w:rsid w:val="005F38F2"/>
    <w:rsid w:val="005F398D"/>
    <w:rsid w:val="005F399A"/>
    <w:rsid w:val="005F47A1"/>
    <w:rsid w:val="005F4A54"/>
    <w:rsid w:val="005F4CF7"/>
    <w:rsid w:val="005F507E"/>
    <w:rsid w:val="005F50FC"/>
    <w:rsid w:val="005F5579"/>
    <w:rsid w:val="005F55CE"/>
    <w:rsid w:val="005F5A6F"/>
    <w:rsid w:val="005F5C94"/>
    <w:rsid w:val="005F5EA3"/>
    <w:rsid w:val="005F6A30"/>
    <w:rsid w:val="005F6E76"/>
    <w:rsid w:val="005F7086"/>
    <w:rsid w:val="005F7664"/>
    <w:rsid w:val="005F790E"/>
    <w:rsid w:val="005F7C02"/>
    <w:rsid w:val="005F7D5D"/>
    <w:rsid w:val="006004C4"/>
    <w:rsid w:val="006006A1"/>
    <w:rsid w:val="00600B8C"/>
    <w:rsid w:val="00601316"/>
    <w:rsid w:val="006013FD"/>
    <w:rsid w:val="00601564"/>
    <w:rsid w:val="00601914"/>
    <w:rsid w:val="00602068"/>
    <w:rsid w:val="0060218F"/>
    <w:rsid w:val="006022AF"/>
    <w:rsid w:val="00602374"/>
    <w:rsid w:val="00602811"/>
    <w:rsid w:val="006036E8"/>
    <w:rsid w:val="0060393F"/>
    <w:rsid w:val="006041DC"/>
    <w:rsid w:val="006044F5"/>
    <w:rsid w:val="00604635"/>
    <w:rsid w:val="00604C44"/>
    <w:rsid w:val="00605483"/>
    <w:rsid w:val="00605684"/>
    <w:rsid w:val="00605A2B"/>
    <w:rsid w:val="00605A54"/>
    <w:rsid w:val="00605B74"/>
    <w:rsid w:val="0060625A"/>
    <w:rsid w:val="0060638B"/>
    <w:rsid w:val="006063D9"/>
    <w:rsid w:val="00607593"/>
    <w:rsid w:val="006079C3"/>
    <w:rsid w:val="00607B31"/>
    <w:rsid w:val="00607BBB"/>
    <w:rsid w:val="00607E89"/>
    <w:rsid w:val="006101B5"/>
    <w:rsid w:val="00611F24"/>
    <w:rsid w:val="006120CB"/>
    <w:rsid w:val="0061223D"/>
    <w:rsid w:val="0061237E"/>
    <w:rsid w:val="006125C0"/>
    <w:rsid w:val="0061276A"/>
    <w:rsid w:val="00613BB1"/>
    <w:rsid w:val="0061470C"/>
    <w:rsid w:val="00614CF1"/>
    <w:rsid w:val="00614D05"/>
    <w:rsid w:val="0061533A"/>
    <w:rsid w:val="006155CD"/>
    <w:rsid w:val="0061570A"/>
    <w:rsid w:val="0061637A"/>
    <w:rsid w:val="00616AFA"/>
    <w:rsid w:val="00616EF2"/>
    <w:rsid w:val="006170BD"/>
    <w:rsid w:val="006171EE"/>
    <w:rsid w:val="00617372"/>
    <w:rsid w:val="0061752F"/>
    <w:rsid w:val="00617C2A"/>
    <w:rsid w:val="006203C2"/>
    <w:rsid w:val="0062047E"/>
    <w:rsid w:val="006207BE"/>
    <w:rsid w:val="00620D65"/>
    <w:rsid w:val="00620EAB"/>
    <w:rsid w:val="006210F0"/>
    <w:rsid w:val="006218EE"/>
    <w:rsid w:val="00621914"/>
    <w:rsid w:val="00621AB2"/>
    <w:rsid w:val="00621B6C"/>
    <w:rsid w:val="00621DF4"/>
    <w:rsid w:val="00622D77"/>
    <w:rsid w:val="00623400"/>
    <w:rsid w:val="00623C3D"/>
    <w:rsid w:val="00624137"/>
    <w:rsid w:val="00624607"/>
    <w:rsid w:val="00624CAC"/>
    <w:rsid w:val="00625086"/>
    <w:rsid w:val="006253E0"/>
    <w:rsid w:val="006258A0"/>
    <w:rsid w:val="00625DD6"/>
    <w:rsid w:val="00627201"/>
    <w:rsid w:val="006277E0"/>
    <w:rsid w:val="00627CC4"/>
    <w:rsid w:val="00630051"/>
    <w:rsid w:val="006302B8"/>
    <w:rsid w:val="00630740"/>
    <w:rsid w:val="0063077D"/>
    <w:rsid w:val="00630D7A"/>
    <w:rsid w:val="00631205"/>
    <w:rsid w:val="006314CD"/>
    <w:rsid w:val="00631D3E"/>
    <w:rsid w:val="0063239F"/>
    <w:rsid w:val="0063250D"/>
    <w:rsid w:val="00632965"/>
    <w:rsid w:val="00632C5E"/>
    <w:rsid w:val="00633247"/>
    <w:rsid w:val="00633710"/>
    <w:rsid w:val="006337A0"/>
    <w:rsid w:val="00633F6C"/>
    <w:rsid w:val="006345FB"/>
    <w:rsid w:val="00634753"/>
    <w:rsid w:val="006353F3"/>
    <w:rsid w:val="006354E7"/>
    <w:rsid w:val="00635996"/>
    <w:rsid w:val="00637819"/>
    <w:rsid w:val="0063797D"/>
    <w:rsid w:val="00637E0F"/>
    <w:rsid w:val="00640390"/>
    <w:rsid w:val="00640BB1"/>
    <w:rsid w:val="00640F22"/>
    <w:rsid w:val="00641353"/>
    <w:rsid w:val="00641F70"/>
    <w:rsid w:val="00642103"/>
    <w:rsid w:val="00642A82"/>
    <w:rsid w:val="00642F82"/>
    <w:rsid w:val="0064305B"/>
    <w:rsid w:val="00643150"/>
    <w:rsid w:val="0064337B"/>
    <w:rsid w:val="00643650"/>
    <w:rsid w:val="00643FF2"/>
    <w:rsid w:val="00644010"/>
    <w:rsid w:val="006440EA"/>
    <w:rsid w:val="0064426E"/>
    <w:rsid w:val="0064510B"/>
    <w:rsid w:val="006453E0"/>
    <w:rsid w:val="00645DC0"/>
    <w:rsid w:val="00646229"/>
    <w:rsid w:val="006463EB"/>
    <w:rsid w:val="00646493"/>
    <w:rsid w:val="006476DA"/>
    <w:rsid w:val="00647ACE"/>
    <w:rsid w:val="00647B09"/>
    <w:rsid w:val="00647C83"/>
    <w:rsid w:val="00647E52"/>
    <w:rsid w:val="006500DA"/>
    <w:rsid w:val="00650610"/>
    <w:rsid w:val="00650A49"/>
    <w:rsid w:val="006512C6"/>
    <w:rsid w:val="006516FC"/>
    <w:rsid w:val="00652769"/>
    <w:rsid w:val="0065280C"/>
    <w:rsid w:val="00652C27"/>
    <w:rsid w:val="00652E91"/>
    <w:rsid w:val="00653528"/>
    <w:rsid w:val="00653F3B"/>
    <w:rsid w:val="00654217"/>
    <w:rsid w:val="00654799"/>
    <w:rsid w:val="006547DF"/>
    <w:rsid w:val="006548ED"/>
    <w:rsid w:val="0065494A"/>
    <w:rsid w:val="006549F9"/>
    <w:rsid w:val="00655530"/>
    <w:rsid w:val="00655EBA"/>
    <w:rsid w:val="00655F37"/>
    <w:rsid w:val="00656123"/>
    <w:rsid w:val="00656BCF"/>
    <w:rsid w:val="00656C67"/>
    <w:rsid w:val="00657182"/>
    <w:rsid w:val="0065780E"/>
    <w:rsid w:val="00657C78"/>
    <w:rsid w:val="00657EB2"/>
    <w:rsid w:val="00660269"/>
    <w:rsid w:val="006605BD"/>
    <w:rsid w:val="00660A73"/>
    <w:rsid w:val="00660C4B"/>
    <w:rsid w:val="00661321"/>
    <w:rsid w:val="006629E1"/>
    <w:rsid w:val="00662DE9"/>
    <w:rsid w:val="0066305C"/>
    <w:rsid w:val="00663AA9"/>
    <w:rsid w:val="00663F51"/>
    <w:rsid w:val="0066424D"/>
    <w:rsid w:val="006644A7"/>
    <w:rsid w:val="006645CA"/>
    <w:rsid w:val="00664679"/>
    <w:rsid w:val="00664687"/>
    <w:rsid w:val="0066489F"/>
    <w:rsid w:val="00664A17"/>
    <w:rsid w:val="00664D44"/>
    <w:rsid w:val="00664D84"/>
    <w:rsid w:val="00664F5C"/>
    <w:rsid w:val="006650BB"/>
    <w:rsid w:val="006651CD"/>
    <w:rsid w:val="006657B8"/>
    <w:rsid w:val="00665EBF"/>
    <w:rsid w:val="00665EE3"/>
    <w:rsid w:val="006661AD"/>
    <w:rsid w:val="006661EF"/>
    <w:rsid w:val="006679F4"/>
    <w:rsid w:val="00667EBD"/>
    <w:rsid w:val="006700FC"/>
    <w:rsid w:val="006705A7"/>
    <w:rsid w:val="00670C97"/>
    <w:rsid w:val="0067100D"/>
    <w:rsid w:val="00671621"/>
    <w:rsid w:val="0067174A"/>
    <w:rsid w:val="0067180C"/>
    <w:rsid w:val="006721A6"/>
    <w:rsid w:val="006723C4"/>
    <w:rsid w:val="00672475"/>
    <w:rsid w:val="00672662"/>
    <w:rsid w:val="00672904"/>
    <w:rsid w:val="00673431"/>
    <w:rsid w:val="006737C9"/>
    <w:rsid w:val="00673B70"/>
    <w:rsid w:val="00674069"/>
    <w:rsid w:val="00674336"/>
    <w:rsid w:val="006744FA"/>
    <w:rsid w:val="00674732"/>
    <w:rsid w:val="00674982"/>
    <w:rsid w:val="0067535A"/>
    <w:rsid w:val="006757C0"/>
    <w:rsid w:val="0067592E"/>
    <w:rsid w:val="00675C7E"/>
    <w:rsid w:val="00675F2A"/>
    <w:rsid w:val="006763EC"/>
    <w:rsid w:val="00676854"/>
    <w:rsid w:val="00676AA9"/>
    <w:rsid w:val="00676E8E"/>
    <w:rsid w:val="006778D5"/>
    <w:rsid w:val="00677C7D"/>
    <w:rsid w:val="006802A9"/>
    <w:rsid w:val="006804DC"/>
    <w:rsid w:val="00680B91"/>
    <w:rsid w:val="00681842"/>
    <w:rsid w:val="0068193B"/>
    <w:rsid w:val="00681AA3"/>
    <w:rsid w:val="006820E6"/>
    <w:rsid w:val="00682100"/>
    <w:rsid w:val="006824B8"/>
    <w:rsid w:val="00682C71"/>
    <w:rsid w:val="00683923"/>
    <w:rsid w:val="00683A8F"/>
    <w:rsid w:val="00683CB8"/>
    <w:rsid w:val="006845BA"/>
    <w:rsid w:val="00684C79"/>
    <w:rsid w:val="00684DB6"/>
    <w:rsid w:val="00684E64"/>
    <w:rsid w:val="006852AB"/>
    <w:rsid w:val="0068569D"/>
    <w:rsid w:val="006856EC"/>
    <w:rsid w:val="006859B9"/>
    <w:rsid w:val="00685E05"/>
    <w:rsid w:val="00686272"/>
    <w:rsid w:val="00686510"/>
    <w:rsid w:val="00686B8C"/>
    <w:rsid w:val="00686DA6"/>
    <w:rsid w:val="00686ECE"/>
    <w:rsid w:val="006876E4"/>
    <w:rsid w:val="0068770D"/>
    <w:rsid w:val="006900A4"/>
    <w:rsid w:val="006906C0"/>
    <w:rsid w:val="00690797"/>
    <w:rsid w:val="00691B92"/>
    <w:rsid w:val="00691FC2"/>
    <w:rsid w:val="006924B4"/>
    <w:rsid w:val="00692823"/>
    <w:rsid w:val="0069283F"/>
    <w:rsid w:val="006928A0"/>
    <w:rsid w:val="00692920"/>
    <w:rsid w:val="00692E63"/>
    <w:rsid w:val="006934E3"/>
    <w:rsid w:val="00693D5C"/>
    <w:rsid w:val="00693DEF"/>
    <w:rsid w:val="006943D1"/>
    <w:rsid w:val="006946DC"/>
    <w:rsid w:val="00694C54"/>
    <w:rsid w:val="00694D41"/>
    <w:rsid w:val="00694D84"/>
    <w:rsid w:val="00694F77"/>
    <w:rsid w:val="00694FBD"/>
    <w:rsid w:val="00694FF1"/>
    <w:rsid w:val="006950A5"/>
    <w:rsid w:val="00695515"/>
    <w:rsid w:val="00695A74"/>
    <w:rsid w:val="00695C04"/>
    <w:rsid w:val="00695C7E"/>
    <w:rsid w:val="00695FA6"/>
    <w:rsid w:val="0069642E"/>
    <w:rsid w:val="00696784"/>
    <w:rsid w:val="00696C36"/>
    <w:rsid w:val="006A0237"/>
    <w:rsid w:val="006A0637"/>
    <w:rsid w:val="006A0F42"/>
    <w:rsid w:val="006A10D0"/>
    <w:rsid w:val="006A1170"/>
    <w:rsid w:val="006A1476"/>
    <w:rsid w:val="006A169F"/>
    <w:rsid w:val="006A1A57"/>
    <w:rsid w:val="006A1B4F"/>
    <w:rsid w:val="006A1EA5"/>
    <w:rsid w:val="006A28E5"/>
    <w:rsid w:val="006A2D59"/>
    <w:rsid w:val="006A3181"/>
    <w:rsid w:val="006A3F63"/>
    <w:rsid w:val="006A44BF"/>
    <w:rsid w:val="006A45FF"/>
    <w:rsid w:val="006A4E10"/>
    <w:rsid w:val="006A51F6"/>
    <w:rsid w:val="006A5BC1"/>
    <w:rsid w:val="006A685A"/>
    <w:rsid w:val="006A77C1"/>
    <w:rsid w:val="006A7805"/>
    <w:rsid w:val="006B02E7"/>
    <w:rsid w:val="006B07A0"/>
    <w:rsid w:val="006B09CE"/>
    <w:rsid w:val="006B1B9C"/>
    <w:rsid w:val="006B1DA5"/>
    <w:rsid w:val="006B1FB8"/>
    <w:rsid w:val="006B20B8"/>
    <w:rsid w:val="006B2C53"/>
    <w:rsid w:val="006B337A"/>
    <w:rsid w:val="006B368B"/>
    <w:rsid w:val="006B5453"/>
    <w:rsid w:val="006B5A40"/>
    <w:rsid w:val="006B5CF5"/>
    <w:rsid w:val="006B5E97"/>
    <w:rsid w:val="006B619C"/>
    <w:rsid w:val="006B62A7"/>
    <w:rsid w:val="006B672D"/>
    <w:rsid w:val="006B6CFA"/>
    <w:rsid w:val="006B6E95"/>
    <w:rsid w:val="006B7418"/>
    <w:rsid w:val="006B741F"/>
    <w:rsid w:val="006B76B4"/>
    <w:rsid w:val="006B77A8"/>
    <w:rsid w:val="006B784C"/>
    <w:rsid w:val="006B795F"/>
    <w:rsid w:val="006C0001"/>
    <w:rsid w:val="006C08AE"/>
    <w:rsid w:val="006C0EF5"/>
    <w:rsid w:val="006C1252"/>
    <w:rsid w:val="006C1D2E"/>
    <w:rsid w:val="006C2183"/>
    <w:rsid w:val="006C33FB"/>
    <w:rsid w:val="006C36C9"/>
    <w:rsid w:val="006C38F9"/>
    <w:rsid w:val="006C3D38"/>
    <w:rsid w:val="006C3E93"/>
    <w:rsid w:val="006C407E"/>
    <w:rsid w:val="006C4457"/>
    <w:rsid w:val="006C4752"/>
    <w:rsid w:val="006C562E"/>
    <w:rsid w:val="006C565B"/>
    <w:rsid w:val="006C5A26"/>
    <w:rsid w:val="006C6254"/>
    <w:rsid w:val="006C677E"/>
    <w:rsid w:val="006C758B"/>
    <w:rsid w:val="006C7B4B"/>
    <w:rsid w:val="006D0888"/>
    <w:rsid w:val="006D0A7B"/>
    <w:rsid w:val="006D0EC8"/>
    <w:rsid w:val="006D108D"/>
    <w:rsid w:val="006D177F"/>
    <w:rsid w:val="006D1E5D"/>
    <w:rsid w:val="006D252F"/>
    <w:rsid w:val="006D2598"/>
    <w:rsid w:val="006D26E6"/>
    <w:rsid w:val="006D27DD"/>
    <w:rsid w:val="006D28C5"/>
    <w:rsid w:val="006D34F1"/>
    <w:rsid w:val="006D36D3"/>
    <w:rsid w:val="006D3D43"/>
    <w:rsid w:val="006D436E"/>
    <w:rsid w:val="006D474C"/>
    <w:rsid w:val="006D4AC8"/>
    <w:rsid w:val="006D572A"/>
    <w:rsid w:val="006D59B9"/>
    <w:rsid w:val="006D5EE3"/>
    <w:rsid w:val="006D6DDB"/>
    <w:rsid w:val="006D6E9E"/>
    <w:rsid w:val="006D778D"/>
    <w:rsid w:val="006D7E64"/>
    <w:rsid w:val="006E029D"/>
    <w:rsid w:val="006E0333"/>
    <w:rsid w:val="006E078A"/>
    <w:rsid w:val="006E08CF"/>
    <w:rsid w:val="006E096B"/>
    <w:rsid w:val="006E13FD"/>
    <w:rsid w:val="006E208E"/>
    <w:rsid w:val="006E25C0"/>
    <w:rsid w:val="006E2777"/>
    <w:rsid w:val="006E277C"/>
    <w:rsid w:val="006E2B63"/>
    <w:rsid w:val="006E2B99"/>
    <w:rsid w:val="006E361D"/>
    <w:rsid w:val="006E39B8"/>
    <w:rsid w:val="006E3D80"/>
    <w:rsid w:val="006E3E4E"/>
    <w:rsid w:val="006E41D5"/>
    <w:rsid w:val="006E432F"/>
    <w:rsid w:val="006E468D"/>
    <w:rsid w:val="006E4AB9"/>
    <w:rsid w:val="006E5894"/>
    <w:rsid w:val="006E59A5"/>
    <w:rsid w:val="006E5A67"/>
    <w:rsid w:val="006E5ACA"/>
    <w:rsid w:val="006E5E24"/>
    <w:rsid w:val="006E5F7B"/>
    <w:rsid w:val="006E6073"/>
    <w:rsid w:val="006E60BE"/>
    <w:rsid w:val="006E6182"/>
    <w:rsid w:val="006E6CB7"/>
    <w:rsid w:val="006F0A83"/>
    <w:rsid w:val="006F0D70"/>
    <w:rsid w:val="006F15AB"/>
    <w:rsid w:val="006F17D1"/>
    <w:rsid w:val="006F1832"/>
    <w:rsid w:val="006F1857"/>
    <w:rsid w:val="006F1DCA"/>
    <w:rsid w:val="006F247A"/>
    <w:rsid w:val="006F25C4"/>
    <w:rsid w:val="006F2692"/>
    <w:rsid w:val="006F2855"/>
    <w:rsid w:val="006F2D2C"/>
    <w:rsid w:val="006F2E17"/>
    <w:rsid w:val="006F2FF5"/>
    <w:rsid w:val="006F332A"/>
    <w:rsid w:val="006F3975"/>
    <w:rsid w:val="006F4813"/>
    <w:rsid w:val="006F483E"/>
    <w:rsid w:val="006F4A8E"/>
    <w:rsid w:val="006F4E58"/>
    <w:rsid w:val="006F53F9"/>
    <w:rsid w:val="006F5462"/>
    <w:rsid w:val="006F54EF"/>
    <w:rsid w:val="006F587B"/>
    <w:rsid w:val="006F592C"/>
    <w:rsid w:val="006F5B66"/>
    <w:rsid w:val="006F681D"/>
    <w:rsid w:val="006F6952"/>
    <w:rsid w:val="006F752D"/>
    <w:rsid w:val="00700183"/>
    <w:rsid w:val="007004E7"/>
    <w:rsid w:val="00702421"/>
    <w:rsid w:val="00702472"/>
    <w:rsid w:val="007026A8"/>
    <w:rsid w:val="00702A91"/>
    <w:rsid w:val="00702DC6"/>
    <w:rsid w:val="00702F08"/>
    <w:rsid w:val="00703188"/>
    <w:rsid w:val="00703E03"/>
    <w:rsid w:val="007045A0"/>
    <w:rsid w:val="00704DC6"/>
    <w:rsid w:val="00705431"/>
    <w:rsid w:val="0070567E"/>
    <w:rsid w:val="00705C0B"/>
    <w:rsid w:val="007062C0"/>
    <w:rsid w:val="007062C9"/>
    <w:rsid w:val="007064D1"/>
    <w:rsid w:val="0070658D"/>
    <w:rsid w:val="007065AD"/>
    <w:rsid w:val="00707B03"/>
    <w:rsid w:val="0071072C"/>
    <w:rsid w:val="00710789"/>
    <w:rsid w:val="007108FC"/>
    <w:rsid w:val="00710B27"/>
    <w:rsid w:val="00710BC1"/>
    <w:rsid w:val="00710F74"/>
    <w:rsid w:val="007113FE"/>
    <w:rsid w:val="007116D5"/>
    <w:rsid w:val="007119B9"/>
    <w:rsid w:val="00711EBD"/>
    <w:rsid w:val="00712337"/>
    <w:rsid w:val="007123A7"/>
    <w:rsid w:val="007127B1"/>
    <w:rsid w:val="00712ACE"/>
    <w:rsid w:val="00712F6F"/>
    <w:rsid w:val="00713481"/>
    <w:rsid w:val="00713C87"/>
    <w:rsid w:val="00713E5F"/>
    <w:rsid w:val="00713E84"/>
    <w:rsid w:val="00714AAA"/>
    <w:rsid w:val="00714B2D"/>
    <w:rsid w:val="00715202"/>
    <w:rsid w:val="007156B7"/>
    <w:rsid w:val="007158A7"/>
    <w:rsid w:val="007159B7"/>
    <w:rsid w:val="00715B55"/>
    <w:rsid w:val="0071670C"/>
    <w:rsid w:val="007172D9"/>
    <w:rsid w:val="0071769D"/>
    <w:rsid w:val="00717768"/>
    <w:rsid w:val="007203B0"/>
    <w:rsid w:val="00721034"/>
    <w:rsid w:val="00721A21"/>
    <w:rsid w:val="00721DDD"/>
    <w:rsid w:val="00721E8B"/>
    <w:rsid w:val="007220BE"/>
    <w:rsid w:val="00722BCC"/>
    <w:rsid w:val="0072335A"/>
    <w:rsid w:val="00723382"/>
    <w:rsid w:val="00723AB1"/>
    <w:rsid w:val="00724F91"/>
    <w:rsid w:val="00725C27"/>
    <w:rsid w:val="00726299"/>
    <w:rsid w:val="007267CF"/>
    <w:rsid w:val="00727455"/>
    <w:rsid w:val="00727613"/>
    <w:rsid w:val="00727661"/>
    <w:rsid w:val="00727726"/>
    <w:rsid w:val="00727775"/>
    <w:rsid w:val="00727D54"/>
    <w:rsid w:val="00727FEE"/>
    <w:rsid w:val="00730656"/>
    <w:rsid w:val="007310AA"/>
    <w:rsid w:val="007317E5"/>
    <w:rsid w:val="00731BFD"/>
    <w:rsid w:val="00732780"/>
    <w:rsid w:val="0073282F"/>
    <w:rsid w:val="00732A10"/>
    <w:rsid w:val="00732F1D"/>
    <w:rsid w:val="00732F6E"/>
    <w:rsid w:val="007337A2"/>
    <w:rsid w:val="00733BA5"/>
    <w:rsid w:val="00733C80"/>
    <w:rsid w:val="00733F0C"/>
    <w:rsid w:val="00734B4D"/>
    <w:rsid w:val="00735038"/>
    <w:rsid w:val="00735272"/>
    <w:rsid w:val="007354A6"/>
    <w:rsid w:val="00735620"/>
    <w:rsid w:val="00735663"/>
    <w:rsid w:val="00735B2A"/>
    <w:rsid w:val="00735C39"/>
    <w:rsid w:val="0073698F"/>
    <w:rsid w:val="00736B9D"/>
    <w:rsid w:val="00736DBE"/>
    <w:rsid w:val="007374D7"/>
    <w:rsid w:val="0073774E"/>
    <w:rsid w:val="00737B20"/>
    <w:rsid w:val="00740175"/>
    <w:rsid w:val="00740300"/>
    <w:rsid w:val="0074058A"/>
    <w:rsid w:val="007413D2"/>
    <w:rsid w:val="0074165C"/>
    <w:rsid w:val="00741688"/>
    <w:rsid w:val="00741735"/>
    <w:rsid w:val="00742E02"/>
    <w:rsid w:val="00743214"/>
    <w:rsid w:val="007442C6"/>
    <w:rsid w:val="00744358"/>
    <w:rsid w:val="007443F8"/>
    <w:rsid w:val="00744486"/>
    <w:rsid w:val="0074469E"/>
    <w:rsid w:val="007446B5"/>
    <w:rsid w:val="00744B13"/>
    <w:rsid w:val="00744FB2"/>
    <w:rsid w:val="007450FB"/>
    <w:rsid w:val="0074511F"/>
    <w:rsid w:val="0074514E"/>
    <w:rsid w:val="00745DA2"/>
    <w:rsid w:val="00746242"/>
    <w:rsid w:val="0074630B"/>
    <w:rsid w:val="007465B9"/>
    <w:rsid w:val="0074681B"/>
    <w:rsid w:val="00746843"/>
    <w:rsid w:val="007468C6"/>
    <w:rsid w:val="00747101"/>
    <w:rsid w:val="007473EC"/>
    <w:rsid w:val="00747551"/>
    <w:rsid w:val="00750C92"/>
    <w:rsid w:val="007515A2"/>
    <w:rsid w:val="00751652"/>
    <w:rsid w:val="0075181A"/>
    <w:rsid w:val="007520B4"/>
    <w:rsid w:val="00752DF5"/>
    <w:rsid w:val="007538DA"/>
    <w:rsid w:val="00753F08"/>
    <w:rsid w:val="007549F5"/>
    <w:rsid w:val="007552AC"/>
    <w:rsid w:val="00755B56"/>
    <w:rsid w:val="00756270"/>
    <w:rsid w:val="007567E4"/>
    <w:rsid w:val="00757363"/>
    <w:rsid w:val="00760CAA"/>
    <w:rsid w:val="007610FE"/>
    <w:rsid w:val="0076154E"/>
    <w:rsid w:val="0076187F"/>
    <w:rsid w:val="00761A82"/>
    <w:rsid w:val="00761B08"/>
    <w:rsid w:val="00762048"/>
    <w:rsid w:val="007620AC"/>
    <w:rsid w:val="00762279"/>
    <w:rsid w:val="00762518"/>
    <w:rsid w:val="0076284A"/>
    <w:rsid w:val="00762EDC"/>
    <w:rsid w:val="00762F6C"/>
    <w:rsid w:val="00763737"/>
    <w:rsid w:val="007638CF"/>
    <w:rsid w:val="00763C10"/>
    <w:rsid w:val="00764385"/>
    <w:rsid w:val="007645BA"/>
    <w:rsid w:val="0076529A"/>
    <w:rsid w:val="00765768"/>
    <w:rsid w:val="00766364"/>
    <w:rsid w:val="007663E1"/>
    <w:rsid w:val="00766BAD"/>
    <w:rsid w:val="00767222"/>
    <w:rsid w:val="00767D4D"/>
    <w:rsid w:val="00767EB3"/>
    <w:rsid w:val="007706B2"/>
    <w:rsid w:val="00770705"/>
    <w:rsid w:val="00771C30"/>
    <w:rsid w:val="00772423"/>
    <w:rsid w:val="0077310E"/>
    <w:rsid w:val="00773CB9"/>
    <w:rsid w:val="00774483"/>
    <w:rsid w:val="007744BC"/>
    <w:rsid w:val="00774975"/>
    <w:rsid w:val="00774BE4"/>
    <w:rsid w:val="00774DBF"/>
    <w:rsid w:val="00775475"/>
    <w:rsid w:val="00775526"/>
    <w:rsid w:val="0077575B"/>
    <w:rsid w:val="007762AB"/>
    <w:rsid w:val="00776598"/>
    <w:rsid w:val="00776A30"/>
    <w:rsid w:val="00776C7F"/>
    <w:rsid w:val="0077716E"/>
    <w:rsid w:val="00777435"/>
    <w:rsid w:val="00777902"/>
    <w:rsid w:val="007779B4"/>
    <w:rsid w:val="00780BF2"/>
    <w:rsid w:val="007812A3"/>
    <w:rsid w:val="00781C43"/>
    <w:rsid w:val="007822DE"/>
    <w:rsid w:val="00782DD4"/>
    <w:rsid w:val="00782FC8"/>
    <w:rsid w:val="007835B7"/>
    <w:rsid w:val="007841CC"/>
    <w:rsid w:val="007848AA"/>
    <w:rsid w:val="007849B0"/>
    <w:rsid w:val="007853E5"/>
    <w:rsid w:val="00785C7C"/>
    <w:rsid w:val="00786157"/>
    <w:rsid w:val="00786361"/>
    <w:rsid w:val="00786589"/>
    <w:rsid w:val="007867CE"/>
    <w:rsid w:val="00786C4E"/>
    <w:rsid w:val="007870DC"/>
    <w:rsid w:val="007879D4"/>
    <w:rsid w:val="00790095"/>
    <w:rsid w:val="00790115"/>
    <w:rsid w:val="007903A9"/>
    <w:rsid w:val="00791C5E"/>
    <w:rsid w:val="007923B4"/>
    <w:rsid w:val="00792678"/>
    <w:rsid w:val="00792ACC"/>
    <w:rsid w:val="00793E0F"/>
    <w:rsid w:val="00793F3B"/>
    <w:rsid w:val="007945E4"/>
    <w:rsid w:val="007945FC"/>
    <w:rsid w:val="00794701"/>
    <w:rsid w:val="00794AF0"/>
    <w:rsid w:val="00794C6B"/>
    <w:rsid w:val="007958DF"/>
    <w:rsid w:val="0079597E"/>
    <w:rsid w:val="007959C7"/>
    <w:rsid w:val="00795B32"/>
    <w:rsid w:val="00795D29"/>
    <w:rsid w:val="00795DC3"/>
    <w:rsid w:val="00796143"/>
    <w:rsid w:val="00796D35"/>
    <w:rsid w:val="00796DCA"/>
    <w:rsid w:val="00797B69"/>
    <w:rsid w:val="00797BCD"/>
    <w:rsid w:val="007A05A5"/>
    <w:rsid w:val="007A0E19"/>
    <w:rsid w:val="007A112F"/>
    <w:rsid w:val="007A162C"/>
    <w:rsid w:val="007A1B81"/>
    <w:rsid w:val="007A1D7B"/>
    <w:rsid w:val="007A234D"/>
    <w:rsid w:val="007A23A5"/>
    <w:rsid w:val="007A274B"/>
    <w:rsid w:val="007A280D"/>
    <w:rsid w:val="007A2812"/>
    <w:rsid w:val="007A3712"/>
    <w:rsid w:val="007A3D6A"/>
    <w:rsid w:val="007A3E44"/>
    <w:rsid w:val="007A4217"/>
    <w:rsid w:val="007A422E"/>
    <w:rsid w:val="007A435D"/>
    <w:rsid w:val="007A47B3"/>
    <w:rsid w:val="007A4B1C"/>
    <w:rsid w:val="007A5660"/>
    <w:rsid w:val="007A61D0"/>
    <w:rsid w:val="007A621C"/>
    <w:rsid w:val="007A62B2"/>
    <w:rsid w:val="007A62F1"/>
    <w:rsid w:val="007A67ED"/>
    <w:rsid w:val="007A7E65"/>
    <w:rsid w:val="007A7EE4"/>
    <w:rsid w:val="007A7F84"/>
    <w:rsid w:val="007B0439"/>
    <w:rsid w:val="007B05D9"/>
    <w:rsid w:val="007B09CB"/>
    <w:rsid w:val="007B0AC9"/>
    <w:rsid w:val="007B0CF0"/>
    <w:rsid w:val="007B11E3"/>
    <w:rsid w:val="007B1CF6"/>
    <w:rsid w:val="007B2E2E"/>
    <w:rsid w:val="007B3523"/>
    <w:rsid w:val="007B378E"/>
    <w:rsid w:val="007B397C"/>
    <w:rsid w:val="007B40DF"/>
    <w:rsid w:val="007B42C8"/>
    <w:rsid w:val="007B4528"/>
    <w:rsid w:val="007B464A"/>
    <w:rsid w:val="007B4657"/>
    <w:rsid w:val="007B49B8"/>
    <w:rsid w:val="007B4C0D"/>
    <w:rsid w:val="007B4D6D"/>
    <w:rsid w:val="007B570B"/>
    <w:rsid w:val="007B59AE"/>
    <w:rsid w:val="007B5CE9"/>
    <w:rsid w:val="007B5DC4"/>
    <w:rsid w:val="007B5E9C"/>
    <w:rsid w:val="007B6202"/>
    <w:rsid w:val="007B6597"/>
    <w:rsid w:val="007B6665"/>
    <w:rsid w:val="007B6B79"/>
    <w:rsid w:val="007B75D1"/>
    <w:rsid w:val="007B7F43"/>
    <w:rsid w:val="007C0414"/>
    <w:rsid w:val="007C0B63"/>
    <w:rsid w:val="007C0BC2"/>
    <w:rsid w:val="007C0D49"/>
    <w:rsid w:val="007C0D8D"/>
    <w:rsid w:val="007C0DEE"/>
    <w:rsid w:val="007C1151"/>
    <w:rsid w:val="007C1DED"/>
    <w:rsid w:val="007C21CD"/>
    <w:rsid w:val="007C2303"/>
    <w:rsid w:val="007C23A5"/>
    <w:rsid w:val="007C242C"/>
    <w:rsid w:val="007C25B0"/>
    <w:rsid w:val="007C278C"/>
    <w:rsid w:val="007C2998"/>
    <w:rsid w:val="007C2B9F"/>
    <w:rsid w:val="007C3240"/>
    <w:rsid w:val="007C36F9"/>
    <w:rsid w:val="007C377F"/>
    <w:rsid w:val="007C3988"/>
    <w:rsid w:val="007C3EE6"/>
    <w:rsid w:val="007C3F34"/>
    <w:rsid w:val="007C4658"/>
    <w:rsid w:val="007C468A"/>
    <w:rsid w:val="007C4787"/>
    <w:rsid w:val="007C4BA1"/>
    <w:rsid w:val="007C5DC7"/>
    <w:rsid w:val="007C61DF"/>
    <w:rsid w:val="007C64C8"/>
    <w:rsid w:val="007C6687"/>
    <w:rsid w:val="007C66AA"/>
    <w:rsid w:val="007C6C5E"/>
    <w:rsid w:val="007C6DC6"/>
    <w:rsid w:val="007C7E67"/>
    <w:rsid w:val="007C7F26"/>
    <w:rsid w:val="007D0A72"/>
    <w:rsid w:val="007D11FF"/>
    <w:rsid w:val="007D1A33"/>
    <w:rsid w:val="007D1E7E"/>
    <w:rsid w:val="007D2100"/>
    <w:rsid w:val="007D2335"/>
    <w:rsid w:val="007D2405"/>
    <w:rsid w:val="007D255E"/>
    <w:rsid w:val="007D25C9"/>
    <w:rsid w:val="007D29CA"/>
    <w:rsid w:val="007D2E17"/>
    <w:rsid w:val="007D309C"/>
    <w:rsid w:val="007D37AD"/>
    <w:rsid w:val="007D3809"/>
    <w:rsid w:val="007D3867"/>
    <w:rsid w:val="007D3ADD"/>
    <w:rsid w:val="007D43DB"/>
    <w:rsid w:val="007D449D"/>
    <w:rsid w:val="007D453D"/>
    <w:rsid w:val="007D516F"/>
    <w:rsid w:val="007D55B6"/>
    <w:rsid w:val="007D58A2"/>
    <w:rsid w:val="007D674C"/>
    <w:rsid w:val="007D74AF"/>
    <w:rsid w:val="007D7606"/>
    <w:rsid w:val="007D7866"/>
    <w:rsid w:val="007D7BD0"/>
    <w:rsid w:val="007D7F20"/>
    <w:rsid w:val="007E07E4"/>
    <w:rsid w:val="007E0A77"/>
    <w:rsid w:val="007E0C8F"/>
    <w:rsid w:val="007E0F36"/>
    <w:rsid w:val="007E16AE"/>
    <w:rsid w:val="007E16CB"/>
    <w:rsid w:val="007E1973"/>
    <w:rsid w:val="007E1B25"/>
    <w:rsid w:val="007E1F95"/>
    <w:rsid w:val="007E25AD"/>
    <w:rsid w:val="007E2BF9"/>
    <w:rsid w:val="007E30EF"/>
    <w:rsid w:val="007E3F3A"/>
    <w:rsid w:val="007E4500"/>
    <w:rsid w:val="007E4578"/>
    <w:rsid w:val="007E5989"/>
    <w:rsid w:val="007E598B"/>
    <w:rsid w:val="007E5C41"/>
    <w:rsid w:val="007E5E06"/>
    <w:rsid w:val="007E6427"/>
    <w:rsid w:val="007E6BA6"/>
    <w:rsid w:val="007E7A77"/>
    <w:rsid w:val="007E7DCA"/>
    <w:rsid w:val="007F0628"/>
    <w:rsid w:val="007F0710"/>
    <w:rsid w:val="007F0A19"/>
    <w:rsid w:val="007F0A46"/>
    <w:rsid w:val="007F0B89"/>
    <w:rsid w:val="007F0C7C"/>
    <w:rsid w:val="007F0E17"/>
    <w:rsid w:val="007F106F"/>
    <w:rsid w:val="007F128B"/>
    <w:rsid w:val="007F1465"/>
    <w:rsid w:val="007F14DD"/>
    <w:rsid w:val="007F1994"/>
    <w:rsid w:val="007F1C9E"/>
    <w:rsid w:val="007F24A9"/>
    <w:rsid w:val="007F27AD"/>
    <w:rsid w:val="007F293F"/>
    <w:rsid w:val="007F2B24"/>
    <w:rsid w:val="007F364F"/>
    <w:rsid w:val="007F3CFD"/>
    <w:rsid w:val="007F4FAB"/>
    <w:rsid w:val="007F5490"/>
    <w:rsid w:val="007F5983"/>
    <w:rsid w:val="007F68DA"/>
    <w:rsid w:val="007F6964"/>
    <w:rsid w:val="007F6D72"/>
    <w:rsid w:val="007F749E"/>
    <w:rsid w:val="007F74B1"/>
    <w:rsid w:val="007F754D"/>
    <w:rsid w:val="007F7AEC"/>
    <w:rsid w:val="007F7DFE"/>
    <w:rsid w:val="008003F2"/>
    <w:rsid w:val="0080063F"/>
    <w:rsid w:val="008007E6"/>
    <w:rsid w:val="00801644"/>
    <w:rsid w:val="00801A66"/>
    <w:rsid w:val="00801AA7"/>
    <w:rsid w:val="00801F63"/>
    <w:rsid w:val="008021D7"/>
    <w:rsid w:val="00802888"/>
    <w:rsid w:val="00802B24"/>
    <w:rsid w:val="00802BC3"/>
    <w:rsid w:val="008036F4"/>
    <w:rsid w:val="00803713"/>
    <w:rsid w:val="00803A93"/>
    <w:rsid w:val="00803BB3"/>
    <w:rsid w:val="00804892"/>
    <w:rsid w:val="00804994"/>
    <w:rsid w:val="0080518E"/>
    <w:rsid w:val="008051AF"/>
    <w:rsid w:val="0080559C"/>
    <w:rsid w:val="00805789"/>
    <w:rsid w:val="0080582F"/>
    <w:rsid w:val="00805FF5"/>
    <w:rsid w:val="008064DA"/>
    <w:rsid w:val="00806807"/>
    <w:rsid w:val="00806924"/>
    <w:rsid w:val="00806A77"/>
    <w:rsid w:val="00806B93"/>
    <w:rsid w:val="008070A1"/>
    <w:rsid w:val="00807468"/>
    <w:rsid w:val="00807521"/>
    <w:rsid w:val="00807791"/>
    <w:rsid w:val="008079E4"/>
    <w:rsid w:val="0080E70E"/>
    <w:rsid w:val="008102B2"/>
    <w:rsid w:val="00810468"/>
    <w:rsid w:val="008109F9"/>
    <w:rsid w:val="00810BF6"/>
    <w:rsid w:val="00810D5B"/>
    <w:rsid w:val="00810FCD"/>
    <w:rsid w:val="00811200"/>
    <w:rsid w:val="00811BD8"/>
    <w:rsid w:val="00812118"/>
    <w:rsid w:val="00812376"/>
    <w:rsid w:val="00812A5C"/>
    <w:rsid w:val="00812A5F"/>
    <w:rsid w:val="008131FA"/>
    <w:rsid w:val="008132FD"/>
    <w:rsid w:val="00813452"/>
    <w:rsid w:val="00813BBA"/>
    <w:rsid w:val="00813C46"/>
    <w:rsid w:val="00813FEC"/>
    <w:rsid w:val="00814066"/>
    <w:rsid w:val="008144B1"/>
    <w:rsid w:val="0081532A"/>
    <w:rsid w:val="00815353"/>
    <w:rsid w:val="008158D4"/>
    <w:rsid w:val="00815E3D"/>
    <w:rsid w:val="008164FD"/>
    <w:rsid w:val="00817258"/>
    <w:rsid w:val="00817693"/>
    <w:rsid w:val="008178A1"/>
    <w:rsid w:val="00817916"/>
    <w:rsid w:val="00817B89"/>
    <w:rsid w:val="00817F57"/>
    <w:rsid w:val="008200DD"/>
    <w:rsid w:val="008209FA"/>
    <w:rsid w:val="00820DE8"/>
    <w:rsid w:val="00820E2A"/>
    <w:rsid w:val="008210BA"/>
    <w:rsid w:val="00821493"/>
    <w:rsid w:val="008217C7"/>
    <w:rsid w:val="00822042"/>
    <w:rsid w:val="008221E9"/>
    <w:rsid w:val="00822937"/>
    <w:rsid w:val="0082355C"/>
    <w:rsid w:val="00823F6A"/>
    <w:rsid w:val="00824131"/>
    <w:rsid w:val="008242D2"/>
    <w:rsid w:val="00824719"/>
    <w:rsid w:val="0082486C"/>
    <w:rsid w:val="00824974"/>
    <w:rsid w:val="008249E4"/>
    <w:rsid w:val="00824F8C"/>
    <w:rsid w:val="008250E1"/>
    <w:rsid w:val="00825786"/>
    <w:rsid w:val="0082608F"/>
    <w:rsid w:val="008264B5"/>
    <w:rsid w:val="00826739"/>
    <w:rsid w:val="00826BB0"/>
    <w:rsid w:val="0082720F"/>
    <w:rsid w:val="00827856"/>
    <w:rsid w:val="00827F1A"/>
    <w:rsid w:val="008306B0"/>
    <w:rsid w:val="00830A09"/>
    <w:rsid w:val="008310F8"/>
    <w:rsid w:val="00831155"/>
    <w:rsid w:val="00831598"/>
    <w:rsid w:val="00831672"/>
    <w:rsid w:val="00831680"/>
    <w:rsid w:val="00831DD8"/>
    <w:rsid w:val="00832344"/>
    <w:rsid w:val="008328F3"/>
    <w:rsid w:val="00833B44"/>
    <w:rsid w:val="00833F7B"/>
    <w:rsid w:val="00834CCA"/>
    <w:rsid w:val="00834E7C"/>
    <w:rsid w:val="00834F8D"/>
    <w:rsid w:val="008363CB"/>
    <w:rsid w:val="0083681C"/>
    <w:rsid w:val="00836887"/>
    <w:rsid w:val="00836BAD"/>
    <w:rsid w:val="00836C3A"/>
    <w:rsid w:val="00836DAE"/>
    <w:rsid w:val="008373B6"/>
    <w:rsid w:val="008374A6"/>
    <w:rsid w:val="00837777"/>
    <w:rsid w:val="00837F3B"/>
    <w:rsid w:val="008401A6"/>
    <w:rsid w:val="00840782"/>
    <w:rsid w:val="008408B8"/>
    <w:rsid w:val="00840AEA"/>
    <w:rsid w:val="00840E49"/>
    <w:rsid w:val="00840EBB"/>
    <w:rsid w:val="008419BE"/>
    <w:rsid w:val="008425C2"/>
    <w:rsid w:val="00842847"/>
    <w:rsid w:val="008430D7"/>
    <w:rsid w:val="0084328E"/>
    <w:rsid w:val="00843BF4"/>
    <w:rsid w:val="00843DD6"/>
    <w:rsid w:val="00843F1F"/>
    <w:rsid w:val="00844547"/>
    <w:rsid w:val="008447EF"/>
    <w:rsid w:val="00844B44"/>
    <w:rsid w:val="0084534B"/>
    <w:rsid w:val="00845495"/>
    <w:rsid w:val="0084553F"/>
    <w:rsid w:val="00845C2A"/>
    <w:rsid w:val="0084662D"/>
    <w:rsid w:val="00846A40"/>
    <w:rsid w:val="00846ADB"/>
    <w:rsid w:val="008474A4"/>
    <w:rsid w:val="0084757F"/>
    <w:rsid w:val="00847629"/>
    <w:rsid w:val="008476B2"/>
    <w:rsid w:val="00847D39"/>
    <w:rsid w:val="00847E7E"/>
    <w:rsid w:val="0085008C"/>
    <w:rsid w:val="008502F9"/>
    <w:rsid w:val="008505EE"/>
    <w:rsid w:val="00850777"/>
    <w:rsid w:val="00850C75"/>
    <w:rsid w:val="00851661"/>
    <w:rsid w:val="00851698"/>
    <w:rsid w:val="0085179A"/>
    <w:rsid w:val="00851E34"/>
    <w:rsid w:val="0085269E"/>
    <w:rsid w:val="008528F3"/>
    <w:rsid w:val="00853467"/>
    <w:rsid w:val="008535A3"/>
    <w:rsid w:val="00853802"/>
    <w:rsid w:val="00854196"/>
    <w:rsid w:val="008542FE"/>
    <w:rsid w:val="008554DC"/>
    <w:rsid w:val="008555D1"/>
    <w:rsid w:val="008557B4"/>
    <w:rsid w:val="008559D8"/>
    <w:rsid w:val="008560C2"/>
    <w:rsid w:val="008565B1"/>
    <w:rsid w:val="00856885"/>
    <w:rsid w:val="0085691D"/>
    <w:rsid w:val="0085715A"/>
    <w:rsid w:val="00857373"/>
    <w:rsid w:val="0085744C"/>
    <w:rsid w:val="008578D9"/>
    <w:rsid w:val="00857FE5"/>
    <w:rsid w:val="00860369"/>
    <w:rsid w:val="00860705"/>
    <w:rsid w:val="00860EA2"/>
    <w:rsid w:val="00860EBF"/>
    <w:rsid w:val="00861DC1"/>
    <w:rsid w:val="00862119"/>
    <w:rsid w:val="00862AB5"/>
    <w:rsid w:val="00863342"/>
    <w:rsid w:val="0086350D"/>
    <w:rsid w:val="00863E78"/>
    <w:rsid w:val="00863E83"/>
    <w:rsid w:val="00864ABE"/>
    <w:rsid w:val="00864BB5"/>
    <w:rsid w:val="008650AA"/>
    <w:rsid w:val="00866045"/>
    <w:rsid w:val="00866C48"/>
    <w:rsid w:val="0086735E"/>
    <w:rsid w:val="00867595"/>
    <w:rsid w:val="008676D6"/>
    <w:rsid w:val="00867E1A"/>
    <w:rsid w:val="00867F6D"/>
    <w:rsid w:val="008700F7"/>
    <w:rsid w:val="00870349"/>
    <w:rsid w:val="00870665"/>
    <w:rsid w:val="00870815"/>
    <w:rsid w:val="00870933"/>
    <w:rsid w:val="00870AAB"/>
    <w:rsid w:val="008710D4"/>
    <w:rsid w:val="008711D5"/>
    <w:rsid w:val="008716F0"/>
    <w:rsid w:val="00871866"/>
    <w:rsid w:val="008718D0"/>
    <w:rsid w:val="00871965"/>
    <w:rsid w:val="00871C4F"/>
    <w:rsid w:val="00871CCA"/>
    <w:rsid w:val="00872789"/>
    <w:rsid w:val="00872859"/>
    <w:rsid w:val="0087289A"/>
    <w:rsid w:val="00872B68"/>
    <w:rsid w:val="00872C89"/>
    <w:rsid w:val="008734C5"/>
    <w:rsid w:val="00873C57"/>
    <w:rsid w:val="008746F3"/>
    <w:rsid w:val="00874AC7"/>
    <w:rsid w:val="00874FB2"/>
    <w:rsid w:val="008752E3"/>
    <w:rsid w:val="008757A2"/>
    <w:rsid w:val="0087581F"/>
    <w:rsid w:val="00875D80"/>
    <w:rsid w:val="00875D88"/>
    <w:rsid w:val="008760A3"/>
    <w:rsid w:val="00876217"/>
    <w:rsid w:val="008763E9"/>
    <w:rsid w:val="00876645"/>
    <w:rsid w:val="00876772"/>
    <w:rsid w:val="00876BFE"/>
    <w:rsid w:val="00877164"/>
    <w:rsid w:val="008773D2"/>
    <w:rsid w:val="008776E7"/>
    <w:rsid w:val="00877DEA"/>
    <w:rsid w:val="00877F22"/>
    <w:rsid w:val="00880806"/>
    <w:rsid w:val="00880868"/>
    <w:rsid w:val="00880930"/>
    <w:rsid w:val="00880D24"/>
    <w:rsid w:val="00881501"/>
    <w:rsid w:val="00881E9C"/>
    <w:rsid w:val="00882411"/>
    <w:rsid w:val="00882452"/>
    <w:rsid w:val="0088261B"/>
    <w:rsid w:val="00882904"/>
    <w:rsid w:val="00882E59"/>
    <w:rsid w:val="00882FB9"/>
    <w:rsid w:val="0088324D"/>
    <w:rsid w:val="00883252"/>
    <w:rsid w:val="008832F8"/>
    <w:rsid w:val="008837C4"/>
    <w:rsid w:val="00883BCC"/>
    <w:rsid w:val="00884052"/>
    <w:rsid w:val="00884A24"/>
    <w:rsid w:val="00884B7D"/>
    <w:rsid w:val="00884FA8"/>
    <w:rsid w:val="0088529E"/>
    <w:rsid w:val="00885915"/>
    <w:rsid w:val="00885A82"/>
    <w:rsid w:val="0088616B"/>
    <w:rsid w:val="00886194"/>
    <w:rsid w:val="008876B8"/>
    <w:rsid w:val="00887703"/>
    <w:rsid w:val="00887A19"/>
    <w:rsid w:val="0089085A"/>
    <w:rsid w:val="0089089F"/>
    <w:rsid w:val="008908F9"/>
    <w:rsid w:val="00890A79"/>
    <w:rsid w:val="00890BC1"/>
    <w:rsid w:val="00891343"/>
    <w:rsid w:val="0089151D"/>
    <w:rsid w:val="00891AC6"/>
    <w:rsid w:val="00891E29"/>
    <w:rsid w:val="008922A4"/>
    <w:rsid w:val="008927BD"/>
    <w:rsid w:val="00892A79"/>
    <w:rsid w:val="00892E55"/>
    <w:rsid w:val="008933CC"/>
    <w:rsid w:val="00894887"/>
    <w:rsid w:val="00894922"/>
    <w:rsid w:val="00894A6B"/>
    <w:rsid w:val="00894AA8"/>
    <w:rsid w:val="00894C99"/>
    <w:rsid w:val="00894DDB"/>
    <w:rsid w:val="0089588A"/>
    <w:rsid w:val="00895DA4"/>
    <w:rsid w:val="00895FF1"/>
    <w:rsid w:val="00896020"/>
    <w:rsid w:val="00896030"/>
    <w:rsid w:val="0089706E"/>
    <w:rsid w:val="00897E89"/>
    <w:rsid w:val="008A070D"/>
    <w:rsid w:val="008A0DD1"/>
    <w:rsid w:val="008A10BC"/>
    <w:rsid w:val="008A1614"/>
    <w:rsid w:val="008A1678"/>
    <w:rsid w:val="008A1CBF"/>
    <w:rsid w:val="008A22CC"/>
    <w:rsid w:val="008A2535"/>
    <w:rsid w:val="008A2B74"/>
    <w:rsid w:val="008A3137"/>
    <w:rsid w:val="008A3440"/>
    <w:rsid w:val="008A3A10"/>
    <w:rsid w:val="008A3EC1"/>
    <w:rsid w:val="008A47FC"/>
    <w:rsid w:val="008A4964"/>
    <w:rsid w:val="008A4E2A"/>
    <w:rsid w:val="008A4E5A"/>
    <w:rsid w:val="008A4FE4"/>
    <w:rsid w:val="008A527A"/>
    <w:rsid w:val="008A5370"/>
    <w:rsid w:val="008A579F"/>
    <w:rsid w:val="008A57FF"/>
    <w:rsid w:val="008A5AC4"/>
    <w:rsid w:val="008A6B0B"/>
    <w:rsid w:val="008A6EA8"/>
    <w:rsid w:val="008A701F"/>
    <w:rsid w:val="008B00E7"/>
    <w:rsid w:val="008B01EF"/>
    <w:rsid w:val="008B0301"/>
    <w:rsid w:val="008B0A9A"/>
    <w:rsid w:val="008B10DC"/>
    <w:rsid w:val="008B1810"/>
    <w:rsid w:val="008B196E"/>
    <w:rsid w:val="008B1D13"/>
    <w:rsid w:val="008B1D16"/>
    <w:rsid w:val="008B2AD0"/>
    <w:rsid w:val="008B2C79"/>
    <w:rsid w:val="008B2D5B"/>
    <w:rsid w:val="008B3F18"/>
    <w:rsid w:val="008B4A8B"/>
    <w:rsid w:val="008B590A"/>
    <w:rsid w:val="008B5C9A"/>
    <w:rsid w:val="008B5E77"/>
    <w:rsid w:val="008B69BC"/>
    <w:rsid w:val="008B6A0E"/>
    <w:rsid w:val="008B6EF2"/>
    <w:rsid w:val="008B71CD"/>
    <w:rsid w:val="008B7200"/>
    <w:rsid w:val="008B7262"/>
    <w:rsid w:val="008B7791"/>
    <w:rsid w:val="008B7DDF"/>
    <w:rsid w:val="008B7FFD"/>
    <w:rsid w:val="008C0319"/>
    <w:rsid w:val="008C064E"/>
    <w:rsid w:val="008C0795"/>
    <w:rsid w:val="008C0810"/>
    <w:rsid w:val="008C084C"/>
    <w:rsid w:val="008C0D99"/>
    <w:rsid w:val="008C1C7A"/>
    <w:rsid w:val="008C1E4C"/>
    <w:rsid w:val="008C22F2"/>
    <w:rsid w:val="008C25DD"/>
    <w:rsid w:val="008C289F"/>
    <w:rsid w:val="008C2EE7"/>
    <w:rsid w:val="008C2FBD"/>
    <w:rsid w:val="008C371B"/>
    <w:rsid w:val="008C398B"/>
    <w:rsid w:val="008C3A96"/>
    <w:rsid w:val="008C3E54"/>
    <w:rsid w:val="008C3F0A"/>
    <w:rsid w:val="008C4678"/>
    <w:rsid w:val="008C4C45"/>
    <w:rsid w:val="008C4D76"/>
    <w:rsid w:val="008C4EC8"/>
    <w:rsid w:val="008C5807"/>
    <w:rsid w:val="008C6C6B"/>
    <w:rsid w:val="008C6C82"/>
    <w:rsid w:val="008C76D1"/>
    <w:rsid w:val="008C7F9D"/>
    <w:rsid w:val="008D071B"/>
    <w:rsid w:val="008D0D32"/>
    <w:rsid w:val="008D1085"/>
    <w:rsid w:val="008D18A1"/>
    <w:rsid w:val="008D2135"/>
    <w:rsid w:val="008D3259"/>
    <w:rsid w:val="008D34CF"/>
    <w:rsid w:val="008D481A"/>
    <w:rsid w:val="008D4B93"/>
    <w:rsid w:val="008D542E"/>
    <w:rsid w:val="008D564F"/>
    <w:rsid w:val="008D5706"/>
    <w:rsid w:val="008D5CDE"/>
    <w:rsid w:val="008D5D07"/>
    <w:rsid w:val="008D6037"/>
    <w:rsid w:val="008D6297"/>
    <w:rsid w:val="008D643E"/>
    <w:rsid w:val="008D679B"/>
    <w:rsid w:val="008D7184"/>
    <w:rsid w:val="008D7439"/>
    <w:rsid w:val="008D7485"/>
    <w:rsid w:val="008D753D"/>
    <w:rsid w:val="008D7F52"/>
    <w:rsid w:val="008E020B"/>
    <w:rsid w:val="008E0A67"/>
    <w:rsid w:val="008E0EA6"/>
    <w:rsid w:val="008E0EC9"/>
    <w:rsid w:val="008E12CD"/>
    <w:rsid w:val="008E14BD"/>
    <w:rsid w:val="008E16C6"/>
    <w:rsid w:val="008E1715"/>
    <w:rsid w:val="008E185A"/>
    <w:rsid w:val="008E1CBB"/>
    <w:rsid w:val="008E2167"/>
    <w:rsid w:val="008E2186"/>
    <w:rsid w:val="008E253D"/>
    <w:rsid w:val="008E2630"/>
    <w:rsid w:val="008E2898"/>
    <w:rsid w:val="008E3151"/>
    <w:rsid w:val="008E35B5"/>
    <w:rsid w:val="008E38E3"/>
    <w:rsid w:val="008E4588"/>
    <w:rsid w:val="008E4C06"/>
    <w:rsid w:val="008E4FFE"/>
    <w:rsid w:val="008E534F"/>
    <w:rsid w:val="008E585B"/>
    <w:rsid w:val="008E5AFA"/>
    <w:rsid w:val="008E5B14"/>
    <w:rsid w:val="008E5E54"/>
    <w:rsid w:val="008E68CC"/>
    <w:rsid w:val="008E7518"/>
    <w:rsid w:val="008E79E3"/>
    <w:rsid w:val="008E7C29"/>
    <w:rsid w:val="008F046E"/>
    <w:rsid w:val="008F0729"/>
    <w:rsid w:val="008F08B8"/>
    <w:rsid w:val="008F0FA8"/>
    <w:rsid w:val="008F1011"/>
    <w:rsid w:val="008F19FB"/>
    <w:rsid w:val="008F1B19"/>
    <w:rsid w:val="008F2179"/>
    <w:rsid w:val="008F2964"/>
    <w:rsid w:val="008F2B95"/>
    <w:rsid w:val="008F2BD1"/>
    <w:rsid w:val="008F3DA7"/>
    <w:rsid w:val="008F4179"/>
    <w:rsid w:val="008F427F"/>
    <w:rsid w:val="008F49AF"/>
    <w:rsid w:val="008F509A"/>
    <w:rsid w:val="008F50DA"/>
    <w:rsid w:val="008F5FA3"/>
    <w:rsid w:val="008F600C"/>
    <w:rsid w:val="008F6203"/>
    <w:rsid w:val="008F637F"/>
    <w:rsid w:val="008F647C"/>
    <w:rsid w:val="008F6DEA"/>
    <w:rsid w:val="008F70CF"/>
    <w:rsid w:val="008F7716"/>
    <w:rsid w:val="009004FA"/>
    <w:rsid w:val="009005B5"/>
    <w:rsid w:val="0090089F"/>
    <w:rsid w:val="00900D5D"/>
    <w:rsid w:val="00901048"/>
    <w:rsid w:val="00901493"/>
    <w:rsid w:val="009019A9"/>
    <w:rsid w:val="00901C9B"/>
    <w:rsid w:val="00902144"/>
    <w:rsid w:val="009031B9"/>
    <w:rsid w:val="00904551"/>
    <w:rsid w:val="00904F92"/>
    <w:rsid w:val="00905427"/>
    <w:rsid w:val="009056C2"/>
    <w:rsid w:val="009058FC"/>
    <w:rsid w:val="00905A38"/>
    <w:rsid w:val="00905E22"/>
    <w:rsid w:val="00906380"/>
    <w:rsid w:val="00906544"/>
    <w:rsid w:val="0090696E"/>
    <w:rsid w:val="0090721B"/>
    <w:rsid w:val="00910650"/>
    <w:rsid w:val="009106B4"/>
    <w:rsid w:val="00910B2F"/>
    <w:rsid w:val="0091102D"/>
    <w:rsid w:val="0091143C"/>
    <w:rsid w:val="009117FD"/>
    <w:rsid w:val="009118CB"/>
    <w:rsid w:val="00911A9A"/>
    <w:rsid w:val="009124B2"/>
    <w:rsid w:val="00912C74"/>
    <w:rsid w:val="00912DC1"/>
    <w:rsid w:val="00912FD5"/>
    <w:rsid w:val="00913BB0"/>
    <w:rsid w:val="00913D96"/>
    <w:rsid w:val="00914372"/>
    <w:rsid w:val="00915FEC"/>
    <w:rsid w:val="00916B5F"/>
    <w:rsid w:val="0091705F"/>
    <w:rsid w:val="00917721"/>
    <w:rsid w:val="00917924"/>
    <w:rsid w:val="00917F26"/>
    <w:rsid w:val="009200FE"/>
    <w:rsid w:val="009201BC"/>
    <w:rsid w:val="009202EE"/>
    <w:rsid w:val="0092067E"/>
    <w:rsid w:val="00921681"/>
    <w:rsid w:val="0092190B"/>
    <w:rsid w:val="009223E1"/>
    <w:rsid w:val="00922555"/>
    <w:rsid w:val="0092288E"/>
    <w:rsid w:val="00922961"/>
    <w:rsid w:val="009234B8"/>
    <w:rsid w:val="0092382F"/>
    <w:rsid w:val="00923A39"/>
    <w:rsid w:val="00923ABA"/>
    <w:rsid w:val="00923C6A"/>
    <w:rsid w:val="00923CD4"/>
    <w:rsid w:val="00923E79"/>
    <w:rsid w:val="00924000"/>
    <w:rsid w:val="0092403C"/>
    <w:rsid w:val="00924E6D"/>
    <w:rsid w:val="00924F11"/>
    <w:rsid w:val="00924FC5"/>
    <w:rsid w:val="009251C3"/>
    <w:rsid w:val="00925278"/>
    <w:rsid w:val="009260B3"/>
    <w:rsid w:val="009261CD"/>
    <w:rsid w:val="00926355"/>
    <w:rsid w:val="00927239"/>
    <w:rsid w:val="00927478"/>
    <w:rsid w:val="0092795F"/>
    <w:rsid w:val="00927B77"/>
    <w:rsid w:val="0093046E"/>
    <w:rsid w:val="009304C3"/>
    <w:rsid w:val="00931A58"/>
    <w:rsid w:val="00931C98"/>
    <w:rsid w:val="009328CD"/>
    <w:rsid w:val="00933C4F"/>
    <w:rsid w:val="00933D40"/>
    <w:rsid w:val="00933DD7"/>
    <w:rsid w:val="00933EE6"/>
    <w:rsid w:val="00934456"/>
    <w:rsid w:val="009345E8"/>
    <w:rsid w:val="00934C43"/>
    <w:rsid w:val="00934CBA"/>
    <w:rsid w:val="009350F2"/>
    <w:rsid w:val="00935511"/>
    <w:rsid w:val="00935B52"/>
    <w:rsid w:val="00935C36"/>
    <w:rsid w:val="009361C9"/>
    <w:rsid w:val="0093690E"/>
    <w:rsid w:val="00937715"/>
    <w:rsid w:val="009377DA"/>
    <w:rsid w:val="00937D57"/>
    <w:rsid w:val="00940231"/>
    <w:rsid w:val="009408F6"/>
    <w:rsid w:val="00941516"/>
    <w:rsid w:val="009418A5"/>
    <w:rsid w:val="009418D9"/>
    <w:rsid w:val="00942570"/>
    <w:rsid w:val="009426FA"/>
    <w:rsid w:val="00942FBB"/>
    <w:rsid w:val="00943381"/>
    <w:rsid w:val="00943E6B"/>
    <w:rsid w:val="00944460"/>
    <w:rsid w:val="00944CD3"/>
    <w:rsid w:val="009450FE"/>
    <w:rsid w:val="009457BD"/>
    <w:rsid w:val="00945A01"/>
    <w:rsid w:val="00946492"/>
    <w:rsid w:val="00946644"/>
    <w:rsid w:val="009475AB"/>
    <w:rsid w:val="00947D69"/>
    <w:rsid w:val="00947F72"/>
    <w:rsid w:val="00950414"/>
    <w:rsid w:val="0095094F"/>
    <w:rsid w:val="00950A66"/>
    <w:rsid w:val="00950DBC"/>
    <w:rsid w:val="0095114A"/>
    <w:rsid w:val="009511FA"/>
    <w:rsid w:val="00951953"/>
    <w:rsid w:val="009524C3"/>
    <w:rsid w:val="00952659"/>
    <w:rsid w:val="0095295D"/>
    <w:rsid w:val="00952B30"/>
    <w:rsid w:val="00952B6C"/>
    <w:rsid w:val="00954103"/>
    <w:rsid w:val="00954564"/>
    <w:rsid w:val="009545D7"/>
    <w:rsid w:val="00954B82"/>
    <w:rsid w:val="009550D4"/>
    <w:rsid w:val="0095511D"/>
    <w:rsid w:val="009551EB"/>
    <w:rsid w:val="0095555D"/>
    <w:rsid w:val="0095594F"/>
    <w:rsid w:val="00955976"/>
    <w:rsid w:val="009559C4"/>
    <w:rsid w:val="00956484"/>
    <w:rsid w:val="00956664"/>
    <w:rsid w:val="0095666C"/>
    <w:rsid w:val="00956935"/>
    <w:rsid w:val="00956B2C"/>
    <w:rsid w:val="00956D5B"/>
    <w:rsid w:val="009571FF"/>
    <w:rsid w:val="00957246"/>
    <w:rsid w:val="0095727B"/>
    <w:rsid w:val="009574E0"/>
    <w:rsid w:val="00960A1F"/>
    <w:rsid w:val="00960D7B"/>
    <w:rsid w:val="0096112E"/>
    <w:rsid w:val="00961331"/>
    <w:rsid w:val="009617CD"/>
    <w:rsid w:val="00961865"/>
    <w:rsid w:val="00961D2B"/>
    <w:rsid w:val="009621B9"/>
    <w:rsid w:val="009628D7"/>
    <w:rsid w:val="00962D43"/>
    <w:rsid w:val="009631B5"/>
    <w:rsid w:val="0096361F"/>
    <w:rsid w:val="009636D8"/>
    <w:rsid w:val="009639EE"/>
    <w:rsid w:val="0096404A"/>
    <w:rsid w:val="00964F13"/>
    <w:rsid w:val="009652C8"/>
    <w:rsid w:val="00965C4D"/>
    <w:rsid w:val="00965CAB"/>
    <w:rsid w:val="00965CAD"/>
    <w:rsid w:val="00965EAE"/>
    <w:rsid w:val="00966583"/>
    <w:rsid w:val="00966660"/>
    <w:rsid w:val="00966951"/>
    <w:rsid w:val="00966AD7"/>
    <w:rsid w:val="009671EB"/>
    <w:rsid w:val="009672C5"/>
    <w:rsid w:val="00967536"/>
    <w:rsid w:val="00967F97"/>
    <w:rsid w:val="009703F3"/>
    <w:rsid w:val="00970AAD"/>
    <w:rsid w:val="009710B5"/>
    <w:rsid w:val="00971D63"/>
    <w:rsid w:val="00971D7B"/>
    <w:rsid w:val="00971F64"/>
    <w:rsid w:val="00972225"/>
    <w:rsid w:val="0097316D"/>
    <w:rsid w:val="009736F9"/>
    <w:rsid w:val="00973B87"/>
    <w:rsid w:val="009743BC"/>
    <w:rsid w:val="00974545"/>
    <w:rsid w:val="00974546"/>
    <w:rsid w:val="00974D84"/>
    <w:rsid w:val="0097503A"/>
    <w:rsid w:val="009752B2"/>
    <w:rsid w:val="009757ED"/>
    <w:rsid w:val="009761B5"/>
    <w:rsid w:val="00976531"/>
    <w:rsid w:val="00976998"/>
    <w:rsid w:val="00976D20"/>
    <w:rsid w:val="009771E9"/>
    <w:rsid w:val="00977842"/>
    <w:rsid w:val="00980481"/>
    <w:rsid w:val="009804B5"/>
    <w:rsid w:val="00980AB3"/>
    <w:rsid w:val="00980EE2"/>
    <w:rsid w:val="00980FC0"/>
    <w:rsid w:val="009819FF"/>
    <w:rsid w:val="00981AAF"/>
    <w:rsid w:val="00982839"/>
    <w:rsid w:val="00983366"/>
    <w:rsid w:val="00983961"/>
    <w:rsid w:val="009839F6"/>
    <w:rsid w:val="009844AE"/>
    <w:rsid w:val="0098479A"/>
    <w:rsid w:val="00984D87"/>
    <w:rsid w:val="00985447"/>
    <w:rsid w:val="009856A6"/>
    <w:rsid w:val="00985774"/>
    <w:rsid w:val="00985A67"/>
    <w:rsid w:val="00985B6E"/>
    <w:rsid w:val="00985CF9"/>
    <w:rsid w:val="00985D5D"/>
    <w:rsid w:val="00985E41"/>
    <w:rsid w:val="00986B9B"/>
    <w:rsid w:val="00986D99"/>
    <w:rsid w:val="00986DE2"/>
    <w:rsid w:val="009871A2"/>
    <w:rsid w:val="009871C2"/>
    <w:rsid w:val="00987265"/>
    <w:rsid w:val="00987872"/>
    <w:rsid w:val="00987934"/>
    <w:rsid w:val="00990085"/>
    <w:rsid w:val="00990368"/>
    <w:rsid w:val="0099059A"/>
    <w:rsid w:val="009905F0"/>
    <w:rsid w:val="0099093F"/>
    <w:rsid w:val="00990C86"/>
    <w:rsid w:val="00990E82"/>
    <w:rsid w:val="00990E91"/>
    <w:rsid w:val="00990FBF"/>
    <w:rsid w:val="0099149A"/>
    <w:rsid w:val="009918EB"/>
    <w:rsid w:val="00991D38"/>
    <w:rsid w:val="009922E0"/>
    <w:rsid w:val="00992302"/>
    <w:rsid w:val="009923E7"/>
    <w:rsid w:val="00992A41"/>
    <w:rsid w:val="00992E14"/>
    <w:rsid w:val="009930DC"/>
    <w:rsid w:val="00993180"/>
    <w:rsid w:val="0099338C"/>
    <w:rsid w:val="00993396"/>
    <w:rsid w:val="0099379B"/>
    <w:rsid w:val="00993961"/>
    <w:rsid w:val="0099411C"/>
    <w:rsid w:val="00994687"/>
    <w:rsid w:val="0099483D"/>
    <w:rsid w:val="00994844"/>
    <w:rsid w:val="00994C3B"/>
    <w:rsid w:val="00994C64"/>
    <w:rsid w:val="0099556D"/>
    <w:rsid w:val="00995AFA"/>
    <w:rsid w:val="009969A2"/>
    <w:rsid w:val="00996F91"/>
    <w:rsid w:val="0099758F"/>
    <w:rsid w:val="00997601"/>
    <w:rsid w:val="009A0183"/>
    <w:rsid w:val="009A0296"/>
    <w:rsid w:val="009A0C29"/>
    <w:rsid w:val="009A0FE3"/>
    <w:rsid w:val="009A1516"/>
    <w:rsid w:val="009A16B8"/>
    <w:rsid w:val="009A1C47"/>
    <w:rsid w:val="009A2253"/>
    <w:rsid w:val="009A2A73"/>
    <w:rsid w:val="009A2DD0"/>
    <w:rsid w:val="009A3F35"/>
    <w:rsid w:val="009A41DA"/>
    <w:rsid w:val="009A451F"/>
    <w:rsid w:val="009A48EC"/>
    <w:rsid w:val="009A4EA5"/>
    <w:rsid w:val="009A4FE9"/>
    <w:rsid w:val="009A5659"/>
    <w:rsid w:val="009A57C1"/>
    <w:rsid w:val="009A5CDC"/>
    <w:rsid w:val="009A5F47"/>
    <w:rsid w:val="009A5FB3"/>
    <w:rsid w:val="009A6365"/>
    <w:rsid w:val="009A7343"/>
    <w:rsid w:val="009B02FA"/>
    <w:rsid w:val="009B0E56"/>
    <w:rsid w:val="009B1187"/>
    <w:rsid w:val="009B1DAA"/>
    <w:rsid w:val="009B20A6"/>
    <w:rsid w:val="009B2227"/>
    <w:rsid w:val="009B3016"/>
    <w:rsid w:val="009B3423"/>
    <w:rsid w:val="009B383D"/>
    <w:rsid w:val="009B3ECD"/>
    <w:rsid w:val="009B4638"/>
    <w:rsid w:val="009B4CBB"/>
    <w:rsid w:val="009B4FEA"/>
    <w:rsid w:val="009B54C1"/>
    <w:rsid w:val="009B5C12"/>
    <w:rsid w:val="009B5E70"/>
    <w:rsid w:val="009B610B"/>
    <w:rsid w:val="009B7AE4"/>
    <w:rsid w:val="009B7B49"/>
    <w:rsid w:val="009C09B0"/>
    <w:rsid w:val="009C1C12"/>
    <w:rsid w:val="009C2244"/>
    <w:rsid w:val="009C23BB"/>
    <w:rsid w:val="009C256B"/>
    <w:rsid w:val="009C30FD"/>
    <w:rsid w:val="009C3CEB"/>
    <w:rsid w:val="009C3D91"/>
    <w:rsid w:val="009C41C1"/>
    <w:rsid w:val="009C472D"/>
    <w:rsid w:val="009C4A47"/>
    <w:rsid w:val="009C4D86"/>
    <w:rsid w:val="009C4DAA"/>
    <w:rsid w:val="009C5D2D"/>
    <w:rsid w:val="009C5E2C"/>
    <w:rsid w:val="009C67F8"/>
    <w:rsid w:val="009C6926"/>
    <w:rsid w:val="009C73AA"/>
    <w:rsid w:val="009C75BE"/>
    <w:rsid w:val="009C7A16"/>
    <w:rsid w:val="009C7B5E"/>
    <w:rsid w:val="009C7EC9"/>
    <w:rsid w:val="009D0188"/>
    <w:rsid w:val="009D0292"/>
    <w:rsid w:val="009D0593"/>
    <w:rsid w:val="009D0EB5"/>
    <w:rsid w:val="009D15E2"/>
    <w:rsid w:val="009D1835"/>
    <w:rsid w:val="009D19BA"/>
    <w:rsid w:val="009D1BE9"/>
    <w:rsid w:val="009D1F8C"/>
    <w:rsid w:val="009D23E2"/>
    <w:rsid w:val="009D24D1"/>
    <w:rsid w:val="009D2974"/>
    <w:rsid w:val="009D2B21"/>
    <w:rsid w:val="009D2E3E"/>
    <w:rsid w:val="009D3CD4"/>
    <w:rsid w:val="009D44BC"/>
    <w:rsid w:val="009D45C7"/>
    <w:rsid w:val="009D482F"/>
    <w:rsid w:val="009D4AE6"/>
    <w:rsid w:val="009D52A4"/>
    <w:rsid w:val="009D55BD"/>
    <w:rsid w:val="009D59EC"/>
    <w:rsid w:val="009D5D7B"/>
    <w:rsid w:val="009D6534"/>
    <w:rsid w:val="009D67E3"/>
    <w:rsid w:val="009D67F7"/>
    <w:rsid w:val="009D6F01"/>
    <w:rsid w:val="009D7688"/>
    <w:rsid w:val="009D778F"/>
    <w:rsid w:val="009D792B"/>
    <w:rsid w:val="009D9F7C"/>
    <w:rsid w:val="009E0060"/>
    <w:rsid w:val="009E00E8"/>
    <w:rsid w:val="009E063E"/>
    <w:rsid w:val="009E09CC"/>
    <w:rsid w:val="009E0A1E"/>
    <w:rsid w:val="009E0AF0"/>
    <w:rsid w:val="009E0E32"/>
    <w:rsid w:val="009E0E9C"/>
    <w:rsid w:val="009E0ECD"/>
    <w:rsid w:val="009E118E"/>
    <w:rsid w:val="009E1E8E"/>
    <w:rsid w:val="009E2160"/>
    <w:rsid w:val="009E23BD"/>
    <w:rsid w:val="009E23C9"/>
    <w:rsid w:val="009E2CD5"/>
    <w:rsid w:val="009E2DEB"/>
    <w:rsid w:val="009E2F5A"/>
    <w:rsid w:val="009E3199"/>
    <w:rsid w:val="009E3381"/>
    <w:rsid w:val="009E441A"/>
    <w:rsid w:val="009E48D9"/>
    <w:rsid w:val="009E4C1C"/>
    <w:rsid w:val="009E4CEC"/>
    <w:rsid w:val="009E4D35"/>
    <w:rsid w:val="009E4E55"/>
    <w:rsid w:val="009E4EF7"/>
    <w:rsid w:val="009E4F14"/>
    <w:rsid w:val="009E55CF"/>
    <w:rsid w:val="009E5B52"/>
    <w:rsid w:val="009E5E85"/>
    <w:rsid w:val="009E6161"/>
    <w:rsid w:val="009E6B42"/>
    <w:rsid w:val="009E6CF3"/>
    <w:rsid w:val="009E6EA4"/>
    <w:rsid w:val="009E734A"/>
    <w:rsid w:val="009E7496"/>
    <w:rsid w:val="009F0F86"/>
    <w:rsid w:val="009F1E8E"/>
    <w:rsid w:val="009F1EB5"/>
    <w:rsid w:val="009F234E"/>
    <w:rsid w:val="009F2D56"/>
    <w:rsid w:val="009F2F85"/>
    <w:rsid w:val="009F3507"/>
    <w:rsid w:val="009F3544"/>
    <w:rsid w:val="009F38E3"/>
    <w:rsid w:val="009F3901"/>
    <w:rsid w:val="009F3BBA"/>
    <w:rsid w:val="009F4409"/>
    <w:rsid w:val="009F468C"/>
    <w:rsid w:val="009F4A91"/>
    <w:rsid w:val="009F4FBD"/>
    <w:rsid w:val="009F4FDD"/>
    <w:rsid w:val="009F516D"/>
    <w:rsid w:val="009F5203"/>
    <w:rsid w:val="009F545F"/>
    <w:rsid w:val="009F5BB4"/>
    <w:rsid w:val="009F6165"/>
    <w:rsid w:val="009F6246"/>
    <w:rsid w:val="009F6354"/>
    <w:rsid w:val="009F6A72"/>
    <w:rsid w:val="009F7462"/>
    <w:rsid w:val="009F7A85"/>
    <w:rsid w:val="009F7F60"/>
    <w:rsid w:val="00A004EE"/>
    <w:rsid w:val="00A0092B"/>
    <w:rsid w:val="00A00D02"/>
    <w:rsid w:val="00A00D39"/>
    <w:rsid w:val="00A011D1"/>
    <w:rsid w:val="00A012DD"/>
    <w:rsid w:val="00A0137A"/>
    <w:rsid w:val="00A013DA"/>
    <w:rsid w:val="00A0165A"/>
    <w:rsid w:val="00A0282B"/>
    <w:rsid w:val="00A036B8"/>
    <w:rsid w:val="00A037D1"/>
    <w:rsid w:val="00A040C9"/>
    <w:rsid w:val="00A04517"/>
    <w:rsid w:val="00A0471C"/>
    <w:rsid w:val="00A04CCA"/>
    <w:rsid w:val="00A04D07"/>
    <w:rsid w:val="00A0511A"/>
    <w:rsid w:val="00A051C1"/>
    <w:rsid w:val="00A051EB"/>
    <w:rsid w:val="00A05681"/>
    <w:rsid w:val="00A05FD4"/>
    <w:rsid w:val="00A06082"/>
    <w:rsid w:val="00A06089"/>
    <w:rsid w:val="00A060E6"/>
    <w:rsid w:val="00A064CD"/>
    <w:rsid w:val="00A070A8"/>
    <w:rsid w:val="00A0717C"/>
    <w:rsid w:val="00A071B8"/>
    <w:rsid w:val="00A0730B"/>
    <w:rsid w:val="00A078E9"/>
    <w:rsid w:val="00A07A04"/>
    <w:rsid w:val="00A07D4B"/>
    <w:rsid w:val="00A1014D"/>
    <w:rsid w:val="00A1049C"/>
    <w:rsid w:val="00A10A06"/>
    <w:rsid w:val="00A10C51"/>
    <w:rsid w:val="00A10DD0"/>
    <w:rsid w:val="00A1102D"/>
    <w:rsid w:val="00A116B9"/>
    <w:rsid w:val="00A11A1A"/>
    <w:rsid w:val="00A11A6C"/>
    <w:rsid w:val="00A122F3"/>
    <w:rsid w:val="00A12A64"/>
    <w:rsid w:val="00A12B17"/>
    <w:rsid w:val="00A12FDE"/>
    <w:rsid w:val="00A13321"/>
    <w:rsid w:val="00A14233"/>
    <w:rsid w:val="00A14561"/>
    <w:rsid w:val="00A161D0"/>
    <w:rsid w:val="00A165E8"/>
    <w:rsid w:val="00A16649"/>
    <w:rsid w:val="00A16941"/>
    <w:rsid w:val="00A17073"/>
    <w:rsid w:val="00A1722E"/>
    <w:rsid w:val="00A1759F"/>
    <w:rsid w:val="00A17CB7"/>
    <w:rsid w:val="00A20091"/>
    <w:rsid w:val="00A201D4"/>
    <w:rsid w:val="00A20488"/>
    <w:rsid w:val="00A210CD"/>
    <w:rsid w:val="00A21442"/>
    <w:rsid w:val="00A21560"/>
    <w:rsid w:val="00A21857"/>
    <w:rsid w:val="00A218DD"/>
    <w:rsid w:val="00A21AB1"/>
    <w:rsid w:val="00A21D14"/>
    <w:rsid w:val="00A21D29"/>
    <w:rsid w:val="00A21D9F"/>
    <w:rsid w:val="00A227E5"/>
    <w:rsid w:val="00A228B0"/>
    <w:rsid w:val="00A2303E"/>
    <w:rsid w:val="00A23182"/>
    <w:rsid w:val="00A23931"/>
    <w:rsid w:val="00A23978"/>
    <w:rsid w:val="00A23CF4"/>
    <w:rsid w:val="00A240A5"/>
    <w:rsid w:val="00A244C9"/>
    <w:rsid w:val="00A24739"/>
    <w:rsid w:val="00A24B37"/>
    <w:rsid w:val="00A24D22"/>
    <w:rsid w:val="00A2506B"/>
    <w:rsid w:val="00A250D9"/>
    <w:rsid w:val="00A25335"/>
    <w:rsid w:val="00A25721"/>
    <w:rsid w:val="00A25B65"/>
    <w:rsid w:val="00A25C6B"/>
    <w:rsid w:val="00A25D6B"/>
    <w:rsid w:val="00A263BB"/>
    <w:rsid w:val="00A271EF"/>
    <w:rsid w:val="00A272FC"/>
    <w:rsid w:val="00A275F5"/>
    <w:rsid w:val="00A27AF2"/>
    <w:rsid w:val="00A27DD0"/>
    <w:rsid w:val="00A293BC"/>
    <w:rsid w:val="00A301B5"/>
    <w:rsid w:val="00A307CF"/>
    <w:rsid w:val="00A30CB3"/>
    <w:rsid w:val="00A3159D"/>
    <w:rsid w:val="00A31A0E"/>
    <w:rsid w:val="00A324C0"/>
    <w:rsid w:val="00A32515"/>
    <w:rsid w:val="00A3260A"/>
    <w:rsid w:val="00A32C4B"/>
    <w:rsid w:val="00A32F6B"/>
    <w:rsid w:val="00A34373"/>
    <w:rsid w:val="00A347D8"/>
    <w:rsid w:val="00A34F8C"/>
    <w:rsid w:val="00A3553C"/>
    <w:rsid w:val="00A35707"/>
    <w:rsid w:val="00A376C5"/>
    <w:rsid w:val="00A37BDF"/>
    <w:rsid w:val="00A4338F"/>
    <w:rsid w:val="00A4413C"/>
    <w:rsid w:val="00A4499E"/>
    <w:rsid w:val="00A4523C"/>
    <w:rsid w:val="00A4530A"/>
    <w:rsid w:val="00A454F7"/>
    <w:rsid w:val="00A459EC"/>
    <w:rsid w:val="00A45B3A"/>
    <w:rsid w:val="00A45F5D"/>
    <w:rsid w:val="00A46045"/>
    <w:rsid w:val="00A4604E"/>
    <w:rsid w:val="00A46511"/>
    <w:rsid w:val="00A46584"/>
    <w:rsid w:val="00A46809"/>
    <w:rsid w:val="00A470B1"/>
    <w:rsid w:val="00A471F4"/>
    <w:rsid w:val="00A47A2A"/>
    <w:rsid w:val="00A47E1E"/>
    <w:rsid w:val="00A47E3F"/>
    <w:rsid w:val="00A50E72"/>
    <w:rsid w:val="00A51061"/>
    <w:rsid w:val="00A513C5"/>
    <w:rsid w:val="00A52212"/>
    <w:rsid w:val="00A52522"/>
    <w:rsid w:val="00A52774"/>
    <w:rsid w:val="00A52E4A"/>
    <w:rsid w:val="00A53034"/>
    <w:rsid w:val="00A54191"/>
    <w:rsid w:val="00A5428F"/>
    <w:rsid w:val="00A5445B"/>
    <w:rsid w:val="00A5459C"/>
    <w:rsid w:val="00A54F69"/>
    <w:rsid w:val="00A5531A"/>
    <w:rsid w:val="00A55357"/>
    <w:rsid w:val="00A5580E"/>
    <w:rsid w:val="00A55E60"/>
    <w:rsid w:val="00A56288"/>
    <w:rsid w:val="00A57F51"/>
    <w:rsid w:val="00A5D501"/>
    <w:rsid w:val="00A600C8"/>
    <w:rsid w:val="00A604F6"/>
    <w:rsid w:val="00A60981"/>
    <w:rsid w:val="00A60CA1"/>
    <w:rsid w:val="00A61039"/>
    <w:rsid w:val="00A61573"/>
    <w:rsid w:val="00A6182B"/>
    <w:rsid w:val="00A623B7"/>
    <w:rsid w:val="00A6263F"/>
    <w:rsid w:val="00A62B6E"/>
    <w:rsid w:val="00A62F25"/>
    <w:rsid w:val="00A63353"/>
    <w:rsid w:val="00A63539"/>
    <w:rsid w:val="00A63B4D"/>
    <w:rsid w:val="00A63C5E"/>
    <w:rsid w:val="00A6463D"/>
    <w:rsid w:val="00A648A0"/>
    <w:rsid w:val="00A64F90"/>
    <w:rsid w:val="00A6531E"/>
    <w:rsid w:val="00A65808"/>
    <w:rsid w:val="00A65815"/>
    <w:rsid w:val="00A65B83"/>
    <w:rsid w:val="00A65C46"/>
    <w:rsid w:val="00A660D4"/>
    <w:rsid w:val="00A6614E"/>
    <w:rsid w:val="00A665A6"/>
    <w:rsid w:val="00A66DC4"/>
    <w:rsid w:val="00A66F99"/>
    <w:rsid w:val="00A672F3"/>
    <w:rsid w:val="00A67B0A"/>
    <w:rsid w:val="00A67BEB"/>
    <w:rsid w:val="00A67D4F"/>
    <w:rsid w:val="00A70B76"/>
    <w:rsid w:val="00A70E3A"/>
    <w:rsid w:val="00A71021"/>
    <w:rsid w:val="00A711FE"/>
    <w:rsid w:val="00A7129B"/>
    <w:rsid w:val="00A7170D"/>
    <w:rsid w:val="00A71C6B"/>
    <w:rsid w:val="00A71C93"/>
    <w:rsid w:val="00A71ED0"/>
    <w:rsid w:val="00A71F9E"/>
    <w:rsid w:val="00A723DD"/>
    <w:rsid w:val="00A727DE"/>
    <w:rsid w:val="00A72C74"/>
    <w:rsid w:val="00A73B09"/>
    <w:rsid w:val="00A740D5"/>
    <w:rsid w:val="00A743AF"/>
    <w:rsid w:val="00A7495B"/>
    <w:rsid w:val="00A74ABB"/>
    <w:rsid w:val="00A75132"/>
    <w:rsid w:val="00A752BB"/>
    <w:rsid w:val="00A75AC3"/>
    <w:rsid w:val="00A764E2"/>
    <w:rsid w:val="00A766D2"/>
    <w:rsid w:val="00A76B55"/>
    <w:rsid w:val="00A76CB9"/>
    <w:rsid w:val="00A77239"/>
    <w:rsid w:val="00A77C73"/>
    <w:rsid w:val="00A803F4"/>
    <w:rsid w:val="00A8114E"/>
    <w:rsid w:val="00A8115D"/>
    <w:rsid w:val="00A81BC4"/>
    <w:rsid w:val="00A82929"/>
    <w:rsid w:val="00A829CA"/>
    <w:rsid w:val="00A8304C"/>
    <w:rsid w:val="00A831E5"/>
    <w:rsid w:val="00A8341B"/>
    <w:rsid w:val="00A837E3"/>
    <w:rsid w:val="00A83D8B"/>
    <w:rsid w:val="00A842BB"/>
    <w:rsid w:val="00A85224"/>
    <w:rsid w:val="00A8587F"/>
    <w:rsid w:val="00A85924"/>
    <w:rsid w:val="00A85B2C"/>
    <w:rsid w:val="00A85F5E"/>
    <w:rsid w:val="00A85F68"/>
    <w:rsid w:val="00A86862"/>
    <w:rsid w:val="00A86B03"/>
    <w:rsid w:val="00A87139"/>
    <w:rsid w:val="00A87356"/>
    <w:rsid w:val="00A875BC"/>
    <w:rsid w:val="00A878E0"/>
    <w:rsid w:val="00A8790D"/>
    <w:rsid w:val="00A903AF"/>
    <w:rsid w:val="00A90625"/>
    <w:rsid w:val="00A90760"/>
    <w:rsid w:val="00A909C7"/>
    <w:rsid w:val="00A90CA1"/>
    <w:rsid w:val="00A90E0F"/>
    <w:rsid w:val="00A918E8"/>
    <w:rsid w:val="00A919EE"/>
    <w:rsid w:val="00A91E0A"/>
    <w:rsid w:val="00A92171"/>
    <w:rsid w:val="00A9344F"/>
    <w:rsid w:val="00A936A5"/>
    <w:rsid w:val="00A9370A"/>
    <w:rsid w:val="00A93830"/>
    <w:rsid w:val="00A93841"/>
    <w:rsid w:val="00A93D15"/>
    <w:rsid w:val="00A93E08"/>
    <w:rsid w:val="00A940E1"/>
    <w:rsid w:val="00A944A3"/>
    <w:rsid w:val="00A9471C"/>
    <w:rsid w:val="00A9492A"/>
    <w:rsid w:val="00A94BFE"/>
    <w:rsid w:val="00A94CAD"/>
    <w:rsid w:val="00A95399"/>
    <w:rsid w:val="00A95870"/>
    <w:rsid w:val="00A95964"/>
    <w:rsid w:val="00A9621A"/>
    <w:rsid w:val="00A96298"/>
    <w:rsid w:val="00A96ADB"/>
    <w:rsid w:val="00A96FED"/>
    <w:rsid w:val="00A976B5"/>
    <w:rsid w:val="00A97ADC"/>
    <w:rsid w:val="00A97B29"/>
    <w:rsid w:val="00AA03E2"/>
    <w:rsid w:val="00AA093E"/>
    <w:rsid w:val="00AA09F1"/>
    <w:rsid w:val="00AA17D4"/>
    <w:rsid w:val="00AA1D59"/>
    <w:rsid w:val="00AA2117"/>
    <w:rsid w:val="00AA2552"/>
    <w:rsid w:val="00AA2AA7"/>
    <w:rsid w:val="00AA3C0D"/>
    <w:rsid w:val="00AA43AA"/>
    <w:rsid w:val="00AA4C2B"/>
    <w:rsid w:val="00AA500D"/>
    <w:rsid w:val="00AA50CF"/>
    <w:rsid w:val="00AA5622"/>
    <w:rsid w:val="00AA5C4C"/>
    <w:rsid w:val="00AA6060"/>
    <w:rsid w:val="00AA6906"/>
    <w:rsid w:val="00AA6B2A"/>
    <w:rsid w:val="00AA6EB2"/>
    <w:rsid w:val="00AA75CF"/>
    <w:rsid w:val="00AA7923"/>
    <w:rsid w:val="00AA7AAD"/>
    <w:rsid w:val="00AA7D95"/>
    <w:rsid w:val="00AA7EBE"/>
    <w:rsid w:val="00AB098F"/>
    <w:rsid w:val="00AB0F18"/>
    <w:rsid w:val="00AB122E"/>
    <w:rsid w:val="00AB168D"/>
    <w:rsid w:val="00AB1737"/>
    <w:rsid w:val="00AB19D8"/>
    <w:rsid w:val="00AB1CB8"/>
    <w:rsid w:val="00AB20CA"/>
    <w:rsid w:val="00AB2ABD"/>
    <w:rsid w:val="00AB3032"/>
    <w:rsid w:val="00AB35D9"/>
    <w:rsid w:val="00AB36F9"/>
    <w:rsid w:val="00AB37B1"/>
    <w:rsid w:val="00AB37F9"/>
    <w:rsid w:val="00AB38A2"/>
    <w:rsid w:val="00AB3F2A"/>
    <w:rsid w:val="00AB409A"/>
    <w:rsid w:val="00AB499D"/>
    <w:rsid w:val="00AB550A"/>
    <w:rsid w:val="00AB56D8"/>
    <w:rsid w:val="00AB5A1B"/>
    <w:rsid w:val="00AB5A75"/>
    <w:rsid w:val="00AB5C73"/>
    <w:rsid w:val="00AB6C1C"/>
    <w:rsid w:val="00AB777A"/>
    <w:rsid w:val="00AB7CA8"/>
    <w:rsid w:val="00AB7F4F"/>
    <w:rsid w:val="00AC0881"/>
    <w:rsid w:val="00AC0936"/>
    <w:rsid w:val="00AC0DB5"/>
    <w:rsid w:val="00AC14FF"/>
    <w:rsid w:val="00AC1B84"/>
    <w:rsid w:val="00AC1E90"/>
    <w:rsid w:val="00AC1F23"/>
    <w:rsid w:val="00AC231E"/>
    <w:rsid w:val="00AC26C9"/>
    <w:rsid w:val="00AC2B40"/>
    <w:rsid w:val="00AC2E4C"/>
    <w:rsid w:val="00AC314C"/>
    <w:rsid w:val="00AC351A"/>
    <w:rsid w:val="00AC35EF"/>
    <w:rsid w:val="00AC3B1C"/>
    <w:rsid w:val="00AC3B7D"/>
    <w:rsid w:val="00AC4169"/>
    <w:rsid w:val="00AC4372"/>
    <w:rsid w:val="00AC4496"/>
    <w:rsid w:val="00AC4529"/>
    <w:rsid w:val="00AC471C"/>
    <w:rsid w:val="00AC4A87"/>
    <w:rsid w:val="00AC4AEF"/>
    <w:rsid w:val="00AC4EEB"/>
    <w:rsid w:val="00AC4F9A"/>
    <w:rsid w:val="00AC5895"/>
    <w:rsid w:val="00AC59A4"/>
    <w:rsid w:val="00AC62D7"/>
    <w:rsid w:val="00AC7531"/>
    <w:rsid w:val="00AC7B6B"/>
    <w:rsid w:val="00AC7D75"/>
    <w:rsid w:val="00AC7F15"/>
    <w:rsid w:val="00AD1383"/>
    <w:rsid w:val="00AD1695"/>
    <w:rsid w:val="00AD25B1"/>
    <w:rsid w:val="00AD2A41"/>
    <w:rsid w:val="00AD2EF6"/>
    <w:rsid w:val="00AD31BA"/>
    <w:rsid w:val="00AD3651"/>
    <w:rsid w:val="00AD423F"/>
    <w:rsid w:val="00AD466C"/>
    <w:rsid w:val="00AD5264"/>
    <w:rsid w:val="00AD57A2"/>
    <w:rsid w:val="00AD62EC"/>
    <w:rsid w:val="00AD6780"/>
    <w:rsid w:val="00AD67C6"/>
    <w:rsid w:val="00AD6C8E"/>
    <w:rsid w:val="00AD705F"/>
    <w:rsid w:val="00AD7066"/>
    <w:rsid w:val="00AD7417"/>
    <w:rsid w:val="00AD7B95"/>
    <w:rsid w:val="00AD7DB2"/>
    <w:rsid w:val="00AE0362"/>
    <w:rsid w:val="00AE04A1"/>
    <w:rsid w:val="00AE0DFA"/>
    <w:rsid w:val="00AE0E38"/>
    <w:rsid w:val="00AE1950"/>
    <w:rsid w:val="00AE1C61"/>
    <w:rsid w:val="00AE2429"/>
    <w:rsid w:val="00AE2472"/>
    <w:rsid w:val="00AE2D31"/>
    <w:rsid w:val="00AE2D72"/>
    <w:rsid w:val="00AE3087"/>
    <w:rsid w:val="00AE37D5"/>
    <w:rsid w:val="00AE37DF"/>
    <w:rsid w:val="00AE3E3B"/>
    <w:rsid w:val="00AE40BC"/>
    <w:rsid w:val="00AE41D1"/>
    <w:rsid w:val="00AE44CC"/>
    <w:rsid w:val="00AE47D9"/>
    <w:rsid w:val="00AE493B"/>
    <w:rsid w:val="00AE4CD7"/>
    <w:rsid w:val="00AE4DA5"/>
    <w:rsid w:val="00AE509E"/>
    <w:rsid w:val="00AE559B"/>
    <w:rsid w:val="00AE5834"/>
    <w:rsid w:val="00AE5A6E"/>
    <w:rsid w:val="00AE5B88"/>
    <w:rsid w:val="00AE5BEC"/>
    <w:rsid w:val="00AE6739"/>
    <w:rsid w:val="00AE6C37"/>
    <w:rsid w:val="00AE6C9D"/>
    <w:rsid w:val="00AE774D"/>
    <w:rsid w:val="00AE7E55"/>
    <w:rsid w:val="00AF08C1"/>
    <w:rsid w:val="00AF10A3"/>
    <w:rsid w:val="00AF1F07"/>
    <w:rsid w:val="00AF2380"/>
    <w:rsid w:val="00AF26CB"/>
    <w:rsid w:val="00AF31D7"/>
    <w:rsid w:val="00AF38E7"/>
    <w:rsid w:val="00AF392E"/>
    <w:rsid w:val="00AF3C95"/>
    <w:rsid w:val="00AF3DB7"/>
    <w:rsid w:val="00AF3FD1"/>
    <w:rsid w:val="00AF4466"/>
    <w:rsid w:val="00AF4931"/>
    <w:rsid w:val="00AF4C32"/>
    <w:rsid w:val="00AF60F4"/>
    <w:rsid w:val="00AF651F"/>
    <w:rsid w:val="00AF6846"/>
    <w:rsid w:val="00AF6AFC"/>
    <w:rsid w:val="00AF6EA5"/>
    <w:rsid w:val="00AF7304"/>
    <w:rsid w:val="00AF79EF"/>
    <w:rsid w:val="00AF7FA9"/>
    <w:rsid w:val="00B000D9"/>
    <w:rsid w:val="00B0042A"/>
    <w:rsid w:val="00B00460"/>
    <w:rsid w:val="00B0122F"/>
    <w:rsid w:val="00B01669"/>
    <w:rsid w:val="00B01DA4"/>
    <w:rsid w:val="00B01E7B"/>
    <w:rsid w:val="00B02038"/>
    <w:rsid w:val="00B0244F"/>
    <w:rsid w:val="00B02BAA"/>
    <w:rsid w:val="00B031B6"/>
    <w:rsid w:val="00B03A52"/>
    <w:rsid w:val="00B03E07"/>
    <w:rsid w:val="00B0416B"/>
    <w:rsid w:val="00B0465D"/>
    <w:rsid w:val="00B0523E"/>
    <w:rsid w:val="00B05351"/>
    <w:rsid w:val="00B0536B"/>
    <w:rsid w:val="00B056F6"/>
    <w:rsid w:val="00B05803"/>
    <w:rsid w:val="00B05970"/>
    <w:rsid w:val="00B05B14"/>
    <w:rsid w:val="00B0610D"/>
    <w:rsid w:val="00B06402"/>
    <w:rsid w:val="00B06839"/>
    <w:rsid w:val="00B06A6D"/>
    <w:rsid w:val="00B06B19"/>
    <w:rsid w:val="00B06C6F"/>
    <w:rsid w:val="00B06FC4"/>
    <w:rsid w:val="00B07CF2"/>
    <w:rsid w:val="00B07E04"/>
    <w:rsid w:val="00B101A3"/>
    <w:rsid w:val="00B10ECB"/>
    <w:rsid w:val="00B11B81"/>
    <w:rsid w:val="00B11D77"/>
    <w:rsid w:val="00B11E2D"/>
    <w:rsid w:val="00B11F08"/>
    <w:rsid w:val="00B120FA"/>
    <w:rsid w:val="00B121E0"/>
    <w:rsid w:val="00B12640"/>
    <w:rsid w:val="00B13147"/>
    <w:rsid w:val="00B1508F"/>
    <w:rsid w:val="00B15179"/>
    <w:rsid w:val="00B151E0"/>
    <w:rsid w:val="00B15553"/>
    <w:rsid w:val="00B1618A"/>
    <w:rsid w:val="00B16358"/>
    <w:rsid w:val="00B166CF"/>
    <w:rsid w:val="00B16B12"/>
    <w:rsid w:val="00B16C9F"/>
    <w:rsid w:val="00B1748B"/>
    <w:rsid w:val="00B17493"/>
    <w:rsid w:val="00B17CA6"/>
    <w:rsid w:val="00B20B71"/>
    <w:rsid w:val="00B21403"/>
    <w:rsid w:val="00B21966"/>
    <w:rsid w:val="00B219F9"/>
    <w:rsid w:val="00B21AE2"/>
    <w:rsid w:val="00B222B9"/>
    <w:rsid w:val="00B2232D"/>
    <w:rsid w:val="00B22716"/>
    <w:rsid w:val="00B228B1"/>
    <w:rsid w:val="00B229BD"/>
    <w:rsid w:val="00B229F8"/>
    <w:rsid w:val="00B22BF6"/>
    <w:rsid w:val="00B22DDB"/>
    <w:rsid w:val="00B23461"/>
    <w:rsid w:val="00B23DCF"/>
    <w:rsid w:val="00B24144"/>
    <w:rsid w:val="00B24259"/>
    <w:rsid w:val="00B242B5"/>
    <w:rsid w:val="00B24531"/>
    <w:rsid w:val="00B245B4"/>
    <w:rsid w:val="00B245FB"/>
    <w:rsid w:val="00B24BA5"/>
    <w:rsid w:val="00B24BD2"/>
    <w:rsid w:val="00B25553"/>
    <w:rsid w:val="00B25D79"/>
    <w:rsid w:val="00B2603C"/>
    <w:rsid w:val="00B260E5"/>
    <w:rsid w:val="00B26C8F"/>
    <w:rsid w:val="00B27806"/>
    <w:rsid w:val="00B27EC3"/>
    <w:rsid w:val="00B27F4D"/>
    <w:rsid w:val="00B30234"/>
    <w:rsid w:val="00B30DAA"/>
    <w:rsid w:val="00B30DD0"/>
    <w:rsid w:val="00B30EA5"/>
    <w:rsid w:val="00B310B8"/>
    <w:rsid w:val="00B31262"/>
    <w:rsid w:val="00B31472"/>
    <w:rsid w:val="00B31D31"/>
    <w:rsid w:val="00B324D7"/>
    <w:rsid w:val="00B32879"/>
    <w:rsid w:val="00B32E51"/>
    <w:rsid w:val="00B333E8"/>
    <w:rsid w:val="00B3359F"/>
    <w:rsid w:val="00B33817"/>
    <w:rsid w:val="00B3396E"/>
    <w:rsid w:val="00B340D5"/>
    <w:rsid w:val="00B3445E"/>
    <w:rsid w:val="00B34875"/>
    <w:rsid w:val="00B359E2"/>
    <w:rsid w:val="00B35B70"/>
    <w:rsid w:val="00B36621"/>
    <w:rsid w:val="00B368E8"/>
    <w:rsid w:val="00B36D9F"/>
    <w:rsid w:val="00B36DAE"/>
    <w:rsid w:val="00B36FA1"/>
    <w:rsid w:val="00B372CB"/>
    <w:rsid w:val="00B374F5"/>
    <w:rsid w:val="00B3783F"/>
    <w:rsid w:val="00B37AD1"/>
    <w:rsid w:val="00B37D8A"/>
    <w:rsid w:val="00B404B0"/>
    <w:rsid w:val="00B40856"/>
    <w:rsid w:val="00B41111"/>
    <w:rsid w:val="00B413CA"/>
    <w:rsid w:val="00B41B85"/>
    <w:rsid w:val="00B41C52"/>
    <w:rsid w:val="00B4216A"/>
    <w:rsid w:val="00B42FA6"/>
    <w:rsid w:val="00B43168"/>
    <w:rsid w:val="00B431E4"/>
    <w:rsid w:val="00B43B27"/>
    <w:rsid w:val="00B43BC5"/>
    <w:rsid w:val="00B43EF9"/>
    <w:rsid w:val="00B44129"/>
    <w:rsid w:val="00B44537"/>
    <w:rsid w:val="00B446AC"/>
    <w:rsid w:val="00B452AF"/>
    <w:rsid w:val="00B454ED"/>
    <w:rsid w:val="00B456E3"/>
    <w:rsid w:val="00B456EC"/>
    <w:rsid w:val="00B46631"/>
    <w:rsid w:val="00B4705C"/>
    <w:rsid w:val="00B470C7"/>
    <w:rsid w:val="00B47297"/>
    <w:rsid w:val="00B473F6"/>
    <w:rsid w:val="00B4746E"/>
    <w:rsid w:val="00B4747A"/>
    <w:rsid w:val="00B475DF"/>
    <w:rsid w:val="00B47644"/>
    <w:rsid w:val="00B5036B"/>
    <w:rsid w:val="00B50909"/>
    <w:rsid w:val="00B50DA1"/>
    <w:rsid w:val="00B50E66"/>
    <w:rsid w:val="00B5120B"/>
    <w:rsid w:val="00B52712"/>
    <w:rsid w:val="00B5337A"/>
    <w:rsid w:val="00B53518"/>
    <w:rsid w:val="00B53AA3"/>
    <w:rsid w:val="00B53CEF"/>
    <w:rsid w:val="00B5428B"/>
    <w:rsid w:val="00B54A89"/>
    <w:rsid w:val="00B5537E"/>
    <w:rsid w:val="00B55594"/>
    <w:rsid w:val="00B5592B"/>
    <w:rsid w:val="00B55E3E"/>
    <w:rsid w:val="00B56164"/>
    <w:rsid w:val="00B5693E"/>
    <w:rsid w:val="00B56A27"/>
    <w:rsid w:val="00B56F47"/>
    <w:rsid w:val="00B572FB"/>
    <w:rsid w:val="00B5752B"/>
    <w:rsid w:val="00B577E1"/>
    <w:rsid w:val="00B579EA"/>
    <w:rsid w:val="00B60375"/>
    <w:rsid w:val="00B604D6"/>
    <w:rsid w:val="00B609F6"/>
    <w:rsid w:val="00B60B41"/>
    <w:rsid w:val="00B60F71"/>
    <w:rsid w:val="00B614F5"/>
    <w:rsid w:val="00B61546"/>
    <w:rsid w:val="00B6173D"/>
    <w:rsid w:val="00B61CBB"/>
    <w:rsid w:val="00B61DF6"/>
    <w:rsid w:val="00B6201B"/>
    <w:rsid w:val="00B62050"/>
    <w:rsid w:val="00B62106"/>
    <w:rsid w:val="00B62436"/>
    <w:rsid w:val="00B624AE"/>
    <w:rsid w:val="00B6273E"/>
    <w:rsid w:val="00B6276B"/>
    <w:rsid w:val="00B62D11"/>
    <w:rsid w:val="00B62D89"/>
    <w:rsid w:val="00B6350B"/>
    <w:rsid w:val="00B63A91"/>
    <w:rsid w:val="00B63B30"/>
    <w:rsid w:val="00B65005"/>
    <w:rsid w:val="00B653F2"/>
    <w:rsid w:val="00B65607"/>
    <w:rsid w:val="00B656B2"/>
    <w:rsid w:val="00B6591F"/>
    <w:rsid w:val="00B65B24"/>
    <w:rsid w:val="00B66237"/>
    <w:rsid w:val="00B66C25"/>
    <w:rsid w:val="00B66DF5"/>
    <w:rsid w:val="00B67251"/>
    <w:rsid w:val="00B67982"/>
    <w:rsid w:val="00B706BB"/>
    <w:rsid w:val="00B70B78"/>
    <w:rsid w:val="00B70FA7"/>
    <w:rsid w:val="00B71069"/>
    <w:rsid w:val="00B7243B"/>
    <w:rsid w:val="00B724E0"/>
    <w:rsid w:val="00B72686"/>
    <w:rsid w:val="00B7391A"/>
    <w:rsid w:val="00B742C5"/>
    <w:rsid w:val="00B75050"/>
    <w:rsid w:val="00B756BC"/>
    <w:rsid w:val="00B758D1"/>
    <w:rsid w:val="00B7613A"/>
    <w:rsid w:val="00B76706"/>
    <w:rsid w:val="00B76E7F"/>
    <w:rsid w:val="00B77A54"/>
    <w:rsid w:val="00B77B1A"/>
    <w:rsid w:val="00B77DB5"/>
    <w:rsid w:val="00B80222"/>
    <w:rsid w:val="00B8045F"/>
    <w:rsid w:val="00B806FC"/>
    <w:rsid w:val="00B809E7"/>
    <w:rsid w:val="00B80A62"/>
    <w:rsid w:val="00B80B00"/>
    <w:rsid w:val="00B80B77"/>
    <w:rsid w:val="00B81088"/>
    <w:rsid w:val="00B816F7"/>
    <w:rsid w:val="00B81BB6"/>
    <w:rsid w:val="00B81C7E"/>
    <w:rsid w:val="00B830A2"/>
    <w:rsid w:val="00B8363C"/>
    <w:rsid w:val="00B8369D"/>
    <w:rsid w:val="00B84586"/>
    <w:rsid w:val="00B85254"/>
    <w:rsid w:val="00B85277"/>
    <w:rsid w:val="00B85416"/>
    <w:rsid w:val="00B866EF"/>
    <w:rsid w:val="00B867D4"/>
    <w:rsid w:val="00B86B6F"/>
    <w:rsid w:val="00B86B76"/>
    <w:rsid w:val="00B87B20"/>
    <w:rsid w:val="00B913C4"/>
    <w:rsid w:val="00B915FE"/>
    <w:rsid w:val="00B91830"/>
    <w:rsid w:val="00B919E3"/>
    <w:rsid w:val="00B91B04"/>
    <w:rsid w:val="00B91C31"/>
    <w:rsid w:val="00B925C5"/>
    <w:rsid w:val="00B92D13"/>
    <w:rsid w:val="00B92EFF"/>
    <w:rsid w:val="00B93091"/>
    <w:rsid w:val="00B93159"/>
    <w:rsid w:val="00B93397"/>
    <w:rsid w:val="00B933E7"/>
    <w:rsid w:val="00B93683"/>
    <w:rsid w:val="00B93BF1"/>
    <w:rsid w:val="00B94475"/>
    <w:rsid w:val="00B9471D"/>
    <w:rsid w:val="00B9494D"/>
    <w:rsid w:val="00B94BFD"/>
    <w:rsid w:val="00B94D2F"/>
    <w:rsid w:val="00B95353"/>
    <w:rsid w:val="00B95683"/>
    <w:rsid w:val="00B95F70"/>
    <w:rsid w:val="00B96166"/>
    <w:rsid w:val="00B96426"/>
    <w:rsid w:val="00B96499"/>
    <w:rsid w:val="00B96F99"/>
    <w:rsid w:val="00B972B3"/>
    <w:rsid w:val="00B975A7"/>
    <w:rsid w:val="00B9773B"/>
    <w:rsid w:val="00B97D64"/>
    <w:rsid w:val="00B97DEA"/>
    <w:rsid w:val="00BA0BEA"/>
    <w:rsid w:val="00BA12DD"/>
    <w:rsid w:val="00BA1304"/>
    <w:rsid w:val="00BA150D"/>
    <w:rsid w:val="00BA2305"/>
    <w:rsid w:val="00BA23C9"/>
    <w:rsid w:val="00BA267B"/>
    <w:rsid w:val="00BA2AFC"/>
    <w:rsid w:val="00BA2BB5"/>
    <w:rsid w:val="00BA2E88"/>
    <w:rsid w:val="00BA3003"/>
    <w:rsid w:val="00BA3461"/>
    <w:rsid w:val="00BA369E"/>
    <w:rsid w:val="00BA3777"/>
    <w:rsid w:val="00BA4594"/>
    <w:rsid w:val="00BA46A4"/>
    <w:rsid w:val="00BA4744"/>
    <w:rsid w:val="00BA4D23"/>
    <w:rsid w:val="00BA4E7D"/>
    <w:rsid w:val="00BA500E"/>
    <w:rsid w:val="00BA51CA"/>
    <w:rsid w:val="00BA558B"/>
    <w:rsid w:val="00BA58D0"/>
    <w:rsid w:val="00BA590F"/>
    <w:rsid w:val="00BA5BAF"/>
    <w:rsid w:val="00BA5F34"/>
    <w:rsid w:val="00BA694B"/>
    <w:rsid w:val="00BA6CEA"/>
    <w:rsid w:val="00BA6E75"/>
    <w:rsid w:val="00BA75F1"/>
    <w:rsid w:val="00BA7F51"/>
    <w:rsid w:val="00BB023D"/>
    <w:rsid w:val="00BB0372"/>
    <w:rsid w:val="00BB037F"/>
    <w:rsid w:val="00BB0401"/>
    <w:rsid w:val="00BB0724"/>
    <w:rsid w:val="00BB0EC7"/>
    <w:rsid w:val="00BB0F0E"/>
    <w:rsid w:val="00BB1276"/>
    <w:rsid w:val="00BB1B46"/>
    <w:rsid w:val="00BB1F77"/>
    <w:rsid w:val="00BB1F98"/>
    <w:rsid w:val="00BB21E8"/>
    <w:rsid w:val="00BB247E"/>
    <w:rsid w:val="00BB24A2"/>
    <w:rsid w:val="00BB263C"/>
    <w:rsid w:val="00BB3056"/>
    <w:rsid w:val="00BB3330"/>
    <w:rsid w:val="00BB3346"/>
    <w:rsid w:val="00BB357E"/>
    <w:rsid w:val="00BB369A"/>
    <w:rsid w:val="00BB39CA"/>
    <w:rsid w:val="00BB421A"/>
    <w:rsid w:val="00BB454A"/>
    <w:rsid w:val="00BB46D1"/>
    <w:rsid w:val="00BB4C47"/>
    <w:rsid w:val="00BB545D"/>
    <w:rsid w:val="00BB5EB3"/>
    <w:rsid w:val="00BB6112"/>
    <w:rsid w:val="00BB6120"/>
    <w:rsid w:val="00BB642E"/>
    <w:rsid w:val="00BB7896"/>
    <w:rsid w:val="00BB7B35"/>
    <w:rsid w:val="00BC0581"/>
    <w:rsid w:val="00BC069E"/>
    <w:rsid w:val="00BC0BA1"/>
    <w:rsid w:val="00BC0C30"/>
    <w:rsid w:val="00BC1C05"/>
    <w:rsid w:val="00BC1E72"/>
    <w:rsid w:val="00BC1EF0"/>
    <w:rsid w:val="00BC20AD"/>
    <w:rsid w:val="00BC2807"/>
    <w:rsid w:val="00BC28FA"/>
    <w:rsid w:val="00BC2E27"/>
    <w:rsid w:val="00BC2FC2"/>
    <w:rsid w:val="00BC3634"/>
    <w:rsid w:val="00BC3A03"/>
    <w:rsid w:val="00BC3AB9"/>
    <w:rsid w:val="00BC404C"/>
    <w:rsid w:val="00BC43A8"/>
    <w:rsid w:val="00BC560F"/>
    <w:rsid w:val="00BC5F7B"/>
    <w:rsid w:val="00BC6E9E"/>
    <w:rsid w:val="00BC70AB"/>
    <w:rsid w:val="00BD02A3"/>
    <w:rsid w:val="00BD0350"/>
    <w:rsid w:val="00BD0588"/>
    <w:rsid w:val="00BD0DF3"/>
    <w:rsid w:val="00BD138B"/>
    <w:rsid w:val="00BD1410"/>
    <w:rsid w:val="00BD199A"/>
    <w:rsid w:val="00BD1B05"/>
    <w:rsid w:val="00BD1C43"/>
    <w:rsid w:val="00BD1D59"/>
    <w:rsid w:val="00BD249B"/>
    <w:rsid w:val="00BD27FE"/>
    <w:rsid w:val="00BD2C3E"/>
    <w:rsid w:val="00BD30A0"/>
    <w:rsid w:val="00BD4C18"/>
    <w:rsid w:val="00BD4E13"/>
    <w:rsid w:val="00BD5042"/>
    <w:rsid w:val="00BD5390"/>
    <w:rsid w:val="00BD582B"/>
    <w:rsid w:val="00BD59CC"/>
    <w:rsid w:val="00BD5D33"/>
    <w:rsid w:val="00BD5DF8"/>
    <w:rsid w:val="00BD6C5F"/>
    <w:rsid w:val="00BD6DC2"/>
    <w:rsid w:val="00BD6DD8"/>
    <w:rsid w:val="00BD7A67"/>
    <w:rsid w:val="00BD7EB7"/>
    <w:rsid w:val="00BE0120"/>
    <w:rsid w:val="00BE031C"/>
    <w:rsid w:val="00BE06B8"/>
    <w:rsid w:val="00BE09BF"/>
    <w:rsid w:val="00BE1A48"/>
    <w:rsid w:val="00BE216C"/>
    <w:rsid w:val="00BE2594"/>
    <w:rsid w:val="00BE26DF"/>
    <w:rsid w:val="00BE2A12"/>
    <w:rsid w:val="00BE2CCA"/>
    <w:rsid w:val="00BE31C5"/>
    <w:rsid w:val="00BE33E4"/>
    <w:rsid w:val="00BE36B9"/>
    <w:rsid w:val="00BE3CE4"/>
    <w:rsid w:val="00BE4B74"/>
    <w:rsid w:val="00BE515B"/>
    <w:rsid w:val="00BE51F0"/>
    <w:rsid w:val="00BE5492"/>
    <w:rsid w:val="00BE5644"/>
    <w:rsid w:val="00BE601F"/>
    <w:rsid w:val="00BE6239"/>
    <w:rsid w:val="00BE6BF0"/>
    <w:rsid w:val="00BE77F5"/>
    <w:rsid w:val="00BE7C24"/>
    <w:rsid w:val="00BE7CB8"/>
    <w:rsid w:val="00BF00D1"/>
    <w:rsid w:val="00BF1A1E"/>
    <w:rsid w:val="00BF1F69"/>
    <w:rsid w:val="00BF288D"/>
    <w:rsid w:val="00BF2FF8"/>
    <w:rsid w:val="00BF322B"/>
    <w:rsid w:val="00BF371A"/>
    <w:rsid w:val="00BF4143"/>
    <w:rsid w:val="00BF488A"/>
    <w:rsid w:val="00BF528E"/>
    <w:rsid w:val="00BF56F1"/>
    <w:rsid w:val="00BF59C8"/>
    <w:rsid w:val="00BF5ADE"/>
    <w:rsid w:val="00BF68AB"/>
    <w:rsid w:val="00BF693B"/>
    <w:rsid w:val="00BF6EE2"/>
    <w:rsid w:val="00BF71D6"/>
    <w:rsid w:val="00BF762B"/>
    <w:rsid w:val="00BF79FE"/>
    <w:rsid w:val="00BF7CEA"/>
    <w:rsid w:val="00C000C8"/>
    <w:rsid w:val="00C0041D"/>
    <w:rsid w:val="00C006AB"/>
    <w:rsid w:val="00C00BFA"/>
    <w:rsid w:val="00C00C1D"/>
    <w:rsid w:val="00C00CAE"/>
    <w:rsid w:val="00C016CA"/>
    <w:rsid w:val="00C018A3"/>
    <w:rsid w:val="00C01C3D"/>
    <w:rsid w:val="00C02873"/>
    <w:rsid w:val="00C02C1A"/>
    <w:rsid w:val="00C02E51"/>
    <w:rsid w:val="00C03301"/>
    <w:rsid w:val="00C03393"/>
    <w:rsid w:val="00C03593"/>
    <w:rsid w:val="00C03BEE"/>
    <w:rsid w:val="00C03E14"/>
    <w:rsid w:val="00C043C5"/>
    <w:rsid w:val="00C04718"/>
    <w:rsid w:val="00C04EBD"/>
    <w:rsid w:val="00C04F76"/>
    <w:rsid w:val="00C0514D"/>
    <w:rsid w:val="00C058BF"/>
    <w:rsid w:val="00C0618A"/>
    <w:rsid w:val="00C07822"/>
    <w:rsid w:val="00C07E6C"/>
    <w:rsid w:val="00C101A8"/>
    <w:rsid w:val="00C101EE"/>
    <w:rsid w:val="00C1025C"/>
    <w:rsid w:val="00C102C4"/>
    <w:rsid w:val="00C10634"/>
    <w:rsid w:val="00C107EF"/>
    <w:rsid w:val="00C10AA9"/>
    <w:rsid w:val="00C10CE2"/>
    <w:rsid w:val="00C10ECF"/>
    <w:rsid w:val="00C10EF5"/>
    <w:rsid w:val="00C10F3C"/>
    <w:rsid w:val="00C11355"/>
    <w:rsid w:val="00C11D82"/>
    <w:rsid w:val="00C11EB8"/>
    <w:rsid w:val="00C12A56"/>
    <w:rsid w:val="00C12EAD"/>
    <w:rsid w:val="00C131EA"/>
    <w:rsid w:val="00C13555"/>
    <w:rsid w:val="00C13837"/>
    <w:rsid w:val="00C13A19"/>
    <w:rsid w:val="00C13D42"/>
    <w:rsid w:val="00C14868"/>
    <w:rsid w:val="00C14902"/>
    <w:rsid w:val="00C14993"/>
    <w:rsid w:val="00C14BA3"/>
    <w:rsid w:val="00C15223"/>
    <w:rsid w:val="00C15591"/>
    <w:rsid w:val="00C15892"/>
    <w:rsid w:val="00C15943"/>
    <w:rsid w:val="00C1594E"/>
    <w:rsid w:val="00C15F0A"/>
    <w:rsid w:val="00C16687"/>
    <w:rsid w:val="00C16770"/>
    <w:rsid w:val="00C1793D"/>
    <w:rsid w:val="00C20FE1"/>
    <w:rsid w:val="00C21356"/>
    <w:rsid w:val="00C215A9"/>
    <w:rsid w:val="00C21666"/>
    <w:rsid w:val="00C21764"/>
    <w:rsid w:val="00C219E4"/>
    <w:rsid w:val="00C21E7F"/>
    <w:rsid w:val="00C2233B"/>
    <w:rsid w:val="00C22344"/>
    <w:rsid w:val="00C22EE3"/>
    <w:rsid w:val="00C2339F"/>
    <w:rsid w:val="00C236B9"/>
    <w:rsid w:val="00C23B86"/>
    <w:rsid w:val="00C23BF3"/>
    <w:rsid w:val="00C249F8"/>
    <w:rsid w:val="00C252A6"/>
    <w:rsid w:val="00C25770"/>
    <w:rsid w:val="00C25ADF"/>
    <w:rsid w:val="00C26554"/>
    <w:rsid w:val="00C265ED"/>
    <w:rsid w:val="00C26E46"/>
    <w:rsid w:val="00C27AB1"/>
    <w:rsid w:val="00C27DF2"/>
    <w:rsid w:val="00C314E5"/>
    <w:rsid w:val="00C314E7"/>
    <w:rsid w:val="00C317A2"/>
    <w:rsid w:val="00C31D15"/>
    <w:rsid w:val="00C31D1F"/>
    <w:rsid w:val="00C32585"/>
    <w:rsid w:val="00C3308B"/>
    <w:rsid w:val="00C33177"/>
    <w:rsid w:val="00C336A3"/>
    <w:rsid w:val="00C33A1D"/>
    <w:rsid w:val="00C33D5E"/>
    <w:rsid w:val="00C3484D"/>
    <w:rsid w:val="00C34D8D"/>
    <w:rsid w:val="00C34FCF"/>
    <w:rsid w:val="00C359BC"/>
    <w:rsid w:val="00C35CCC"/>
    <w:rsid w:val="00C364E2"/>
    <w:rsid w:val="00C366AB"/>
    <w:rsid w:val="00C36DAB"/>
    <w:rsid w:val="00C36E33"/>
    <w:rsid w:val="00C37789"/>
    <w:rsid w:val="00C40951"/>
    <w:rsid w:val="00C40A61"/>
    <w:rsid w:val="00C40BEB"/>
    <w:rsid w:val="00C4197B"/>
    <w:rsid w:val="00C41AA8"/>
    <w:rsid w:val="00C41B1D"/>
    <w:rsid w:val="00C42577"/>
    <w:rsid w:val="00C42875"/>
    <w:rsid w:val="00C42F0E"/>
    <w:rsid w:val="00C42FB9"/>
    <w:rsid w:val="00C43182"/>
    <w:rsid w:val="00C438EC"/>
    <w:rsid w:val="00C43AD4"/>
    <w:rsid w:val="00C43BB1"/>
    <w:rsid w:val="00C44199"/>
    <w:rsid w:val="00C44BEF"/>
    <w:rsid w:val="00C455C5"/>
    <w:rsid w:val="00C45628"/>
    <w:rsid w:val="00C45731"/>
    <w:rsid w:val="00C45EAF"/>
    <w:rsid w:val="00C462E1"/>
    <w:rsid w:val="00C46637"/>
    <w:rsid w:val="00C47476"/>
    <w:rsid w:val="00C474EA"/>
    <w:rsid w:val="00C47870"/>
    <w:rsid w:val="00C47F6D"/>
    <w:rsid w:val="00C5007F"/>
    <w:rsid w:val="00C5016E"/>
    <w:rsid w:val="00C5036C"/>
    <w:rsid w:val="00C5047B"/>
    <w:rsid w:val="00C509A6"/>
    <w:rsid w:val="00C50B35"/>
    <w:rsid w:val="00C51560"/>
    <w:rsid w:val="00C516CD"/>
    <w:rsid w:val="00C51A22"/>
    <w:rsid w:val="00C51B24"/>
    <w:rsid w:val="00C51C63"/>
    <w:rsid w:val="00C525D4"/>
    <w:rsid w:val="00C52AA7"/>
    <w:rsid w:val="00C5307F"/>
    <w:rsid w:val="00C533D6"/>
    <w:rsid w:val="00C534E4"/>
    <w:rsid w:val="00C5395D"/>
    <w:rsid w:val="00C53A87"/>
    <w:rsid w:val="00C53ADC"/>
    <w:rsid w:val="00C53BC8"/>
    <w:rsid w:val="00C53BEA"/>
    <w:rsid w:val="00C54012"/>
    <w:rsid w:val="00C54311"/>
    <w:rsid w:val="00C5473F"/>
    <w:rsid w:val="00C5478E"/>
    <w:rsid w:val="00C54872"/>
    <w:rsid w:val="00C54D3E"/>
    <w:rsid w:val="00C54DEE"/>
    <w:rsid w:val="00C551E0"/>
    <w:rsid w:val="00C55871"/>
    <w:rsid w:val="00C558B8"/>
    <w:rsid w:val="00C55B6F"/>
    <w:rsid w:val="00C563E5"/>
    <w:rsid w:val="00C56DF8"/>
    <w:rsid w:val="00C57066"/>
    <w:rsid w:val="00C57191"/>
    <w:rsid w:val="00C57B99"/>
    <w:rsid w:val="00C57BD3"/>
    <w:rsid w:val="00C57E44"/>
    <w:rsid w:val="00C600CE"/>
    <w:rsid w:val="00C606B2"/>
    <w:rsid w:val="00C6074B"/>
    <w:rsid w:val="00C609A0"/>
    <w:rsid w:val="00C60A30"/>
    <w:rsid w:val="00C60F4E"/>
    <w:rsid w:val="00C61556"/>
    <w:rsid w:val="00C61596"/>
    <w:rsid w:val="00C61693"/>
    <w:rsid w:val="00C61BF9"/>
    <w:rsid w:val="00C61F49"/>
    <w:rsid w:val="00C62227"/>
    <w:rsid w:val="00C6248E"/>
    <w:rsid w:val="00C629F3"/>
    <w:rsid w:val="00C62C32"/>
    <w:rsid w:val="00C62F4A"/>
    <w:rsid w:val="00C63139"/>
    <w:rsid w:val="00C6313A"/>
    <w:rsid w:val="00C634AF"/>
    <w:rsid w:val="00C638F1"/>
    <w:rsid w:val="00C63B9A"/>
    <w:rsid w:val="00C63BEC"/>
    <w:rsid w:val="00C63DD8"/>
    <w:rsid w:val="00C63F6E"/>
    <w:rsid w:val="00C63FDD"/>
    <w:rsid w:val="00C64215"/>
    <w:rsid w:val="00C64403"/>
    <w:rsid w:val="00C64D53"/>
    <w:rsid w:val="00C64DA9"/>
    <w:rsid w:val="00C651F8"/>
    <w:rsid w:val="00C65B40"/>
    <w:rsid w:val="00C666AD"/>
    <w:rsid w:val="00C669D0"/>
    <w:rsid w:val="00C66F88"/>
    <w:rsid w:val="00C70017"/>
    <w:rsid w:val="00C70114"/>
    <w:rsid w:val="00C7063F"/>
    <w:rsid w:val="00C7066A"/>
    <w:rsid w:val="00C7249F"/>
    <w:rsid w:val="00C72EC5"/>
    <w:rsid w:val="00C7300A"/>
    <w:rsid w:val="00C73054"/>
    <w:rsid w:val="00C7313A"/>
    <w:rsid w:val="00C732AE"/>
    <w:rsid w:val="00C73AB4"/>
    <w:rsid w:val="00C73B92"/>
    <w:rsid w:val="00C7409F"/>
    <w:rsid w:val="00C74130"/>
    <w:rsid w:val="00C745FA"/>
    <w:rsid w:val="00C7465E"/>
    <w:rsid w:val="00C74822"/>
    <w:rsid w:val="00C74C06"/>
    <w:rsid w:val="00C74C54"/>
    <w:rsid w:val="00C74F1C"/>
    <w:rsid w:val="00C74FD9"/>
    <w:rsid w:val="00C755ED"/>
    <w:rsid w:val="00C75BA9"/>
    <w:rsid w:val="00C76932"/>
    <w:rsid w:val="00C76F0D"/>
    <w:rsid w:val="00C774C1"/>
    <w:rsid w:val="00C77A36"/>
    <w:rsid w:val="00C77FB8"/>
    <w:rsid w:val="00C8013F"/>
    <w:rsid w:val="00C8032F"/>
    <w:rsid w:val="00C8044C"/>
    <w:rsid w:val="00C82526"/>
    <w:rsid w:val="00C82648"/>
    <w:rsid w:val="00C82809"/>
    <w:rsid w:val="00C83377"/>
    <w:rsid w:val="00C8344F"/>
    <w:rsid w:val="00C83D79"/>
    <w:rsid w:val="00C83E1A"/>
    <w:rsid w:val="00C83E45"/>
    <w:rsid w:val="00C83F3F"/>
    <w:rsid w:val="00C84434"/>
    <w:rsid w:val="00C8533B"/>
    <w:rsid w:val="00C85B25"/>
    <w:rsid w:val="00C85E53"/>
    <w:rsid w:val="00C8668F"/>
    <w:rsid w:val="00C86DCC"/>
    <w:rsid w:val="00C8778E"/>
    <w:rsid w:val="00C87B0D"/>
    <w:rsid w:val="00C900F0"/>
    <w:rsid w:val="00C90381"/>
    <w:rsid w:val="00C90757"/>
    <w:rsid w:val="00C908E9"/>
    <w:rsid w:val="00C90B32"/>
    <w:rsid w:val="00C90D01"/>
    <w:rsid w:val="00C91339"/>
    <w:rsid w:val="00C91699"/>
    <w:rsid w:val="00C91863"/>
    <w:rsid w:val="00C922C7"/>
    <w:rsid w:val="00C92735"/>
    <w:rsid w:val="00C92752"/>
    <w:rsid w:val="00C929D2"/>
    <w:rsid w:val="00C939D4"/>
    <w:rsid w:val="00C93EB0"/>
    <w:rsid w:val="00C93EFE"/>
    <w:rsid w:val="00C94307"/>
    <w:rsid w:val="00C94529"/>
    <w:rsid w:val="00C94842"/>
    <w:rsid w:val="00C951BB"/>
    <w:rsid w:val="00C9558E"/>
    <w:rsid w:val="00C95981"/>
    <w:rsid w:val="00C95EF5"/>
    <w:rsid w:val="00C963AE"/>
    <w:rsid w:val="00C96F1C"/>
    <w:rsid w:val="00C96F85"/>
    <w:rsid w:val="00C97991"/>
    <w:rsid w:val="00C97A0C"/>
    <w:rsid w:val="00CA04CE"/>
    <w:rsid w:val="00CA0576"/>
    <w:rsid w:val="00CA0652"/>
    <w:rsid w:val="00CA06E1"/>
    <w:rsid w:val="00CA0905"/>
    <w:rsid w:val="00CA14A9"/>
    <w:rsid w:val="00CA1703"/>
    <w:rsid w:val="00CA194A"/>
    <w:rsid w:val="00CA2588"/>
    <w:rsid w:val="00CA2767"/>
    <w:rsid w:val="00CA28DB"/>
    <w:rsid w:val="00CA2D91"/>
    <w:rsid w:val="00CA3064"/>
    <w:rsid w:val="00CA3A02"/>
    <w:rsid w:val="00CA3DB4"/>
    <w:rsid w:val="00CA3EF3"/>
    <w:rsid w:val="00CA4213"/>
    <w:rsid w:val="00CA44F1"/>
    <w:rsid w:val="00CA4E5F"/>
    <w:rsid w:val="00CA506A"/>
    <w:rsid w:val="00CA523C"/>
    <w:rsid w:val="00CA5308"/>
    <w:rsid w:val="00CA5786"/>
    <w:rsid w:val="00CA668D"/>
    <w:rsid w:val="00CA7296"/>
    <w:rsid w:val="00CA7363"/>
    <w:rsid w:val="00CA77F0"/>
    <w:rsid w:val="00CA788A"/>
    <w:rsid w:val="00CABA51"/>
    <w:rsid w:val="00CB00FA"/>
    <w:rsid w:val="00CB02B4"/>
    <w:rsid w:val="00CB0807"/>
    <w:rsid w:val="00CB098B"/>
    <w:rsid w:val="00CB0D28"/>
    <w:rsid w:val="00CB0D79"/>
    <w:rsid w:val="00CB0F85"/>
    <w:rsid w:val="00CB15CA"/>
    <w:rsid w:val="00CB1742"/>
    <w:rsid w:val="00CB17BE"/>
    <w:rsid w:val="00CB198F"/>
    <w:rsid w:val="00CB1D34"/>
    <w:rsid w:val="00CB2127"/>
    <w:rsid w:val="00CB2753"/>
    <w:rsid w:val="00CB2ABD"/>
    <w:rsid w:val="00CB2D59"/>
    <w:rsid w:val="00CB2D8A"/>
    <w:rsid w:val="00CB33CB"/>
    <w:rsid w:val="00CB36B1"/>
    <w:rsid w:val="00CB372C"/>
    <w:rsid w:val="00CB4A07"/>
    <w:rsid w:val="00CB4BE8"/>
    <w:rsid w:val="00CB4D95"/>
    <w:rsid w:val="00CB4ECB"/>
    <w:rsid w:val="00CB641F"/>
    <w:rsid w:val="00CB64C0"/>
    <w:rsid w:val="00CB7277"/>
    <w:rsid w:val="00CB741B"/>
    <w:rsid w:val="00CB7562"/>
    <w:rsid w:val="00CB78CB"/>
    <w:rsid w:val="00CB7BA8"/>
    <w:rsid w:val="00CB7C89"/>
    <w:rsid w:val="00CC003D"/>
    <w:rsid w:val="00CC040D"/>
    <w:rsid w:val="00CC0D42"/>
    <w:rsid w:val="00CC0F06"/>
    <w:rsid w:val="00CC13AF"/>
    <w:rsid w:val="00CC162E"/>
    <w:rsid w:val="00CC2052"/>
    <w:rsid w:val="00CC2226"/>
    <w:rsid w:val="00CC2522"/>
    <w:rsid w:val="00CC34D7"/>
    <w:rsid w:val="00CC3929"/>
    <w:rsid w:val="00CC3DCC"/>
    <w:rsid w:val="00CC40C4"/>
    <w:rsid w:val="00CC5283"/>
    <w:rsid w:val="00CC6414"/>
    <w:rsid w:val="00CC6983"/>
    <w:rsid w:val="00CC6BF0"/>
    <w:rsid w:val="00CC6C76"/>
    <w:rsid w:val="00CC711D"/>
    <w:rsid w:val="00CC77E5"/>
    <w:rsid w:val="00CC7C2B"/>
    <w:rsid w:val="00CD001C"/>
    <w:rsid w:val="00CD042C"/>
    <w:rsid w:val="00CD0A91"/>
    <w:rsid w:val="00CD0EC4"/>
    <w:rsid w:val="00CD0F85"/>
    <w:rsid w:val="00CD161A"/>
    <w:rsid w:val="00CD1693"/>
    <w:rsid w:val="00CD18B3"/>
    <w:rsid w:val="00CD1A81"/>
    <w:rsid w:val="00CD2353"/>
    <w:rsid w:val="00CD2450"/>
    <w:rsid w:val="00CD2459"/>
    <w:rsid w:val="00CD2B75"/>
    <w:rsid w:val="00CD2C5E"/>
    <w:rsid w:val="00CD36E9"/>
    <w:rsid w:val="00CD38F8"/>
    <w:rsid w:val="00CD3E58"/>
    <w:rsid w:val="00CD4088"/>
    <w:rsid w:val="00CD4369"/>
    <w:rsid w:val="00CD464A"/>
    <w:rsid w:val="00CD47DE"/>
    <w:rsid w:val="00CD49A6"/>
    <w:rsid w:val="00CD4A3A"/>
    <w:rsid w:val="00CD51B2"/>
    <w:rsid w:val="00CD5288"/>
    <w:rsid w:val="00CD5297"/>
    <w:rsid w:val="00CD5780"/>
    <w:rsid w:val="00CD5809"/>
    <w:rsid w:val="00CD5C47"/>
    <w:rsid w:val="00CD63BE"/>
    <w:rsid w:val="00CD6841"/>
    <w:rsid w:val="00CD6B2C"/>
    <w:rsid w:val="00CD739B"/>
    <w:rsid w:val="00CD74DF"/>
    <w:rsid w:val="00CD7FCC"/>
    <w:rsid w:val="00CE03F6"/>
    <w:rsid w:val="00CE04F8"/>
    <w:rsid w:val="00CE0761"/>
    <w:rsid w:val="00CE0BE7"/>
    <w:rsid w:val="00CE1884"/>
    <w:rsid w:val="00CE1CD4"/>
    <w:rsid w:val="00CE208B"/>
    <w:rsid w:val="00CE212C"/>
    <w:rsid w:val="00CE24B0"/>
    <w:rsid w:val="00CE28E7"/>
    <w:rsid w:val="00CE307E"/>
    <w:rsid w:val="00CE3359"/>
    <w:rsid w:val="00CE342C"/>
    <w:rsid w:val="00CE34E6"/>
    <w:rsid w:val="00CE3C08"/>
    <w:rsid w:val="00CE41F9"/>
    <w:rsid w:val="00CE44F7"/>
    <w:rsid w:val="00CE45D7"/>
    <w:rsid w:val="00CE5127"/>
    <w:rsid w:val="00CE5B16"/>
    <w:rsid w:val="00CE5B34"/>
    <w:rsid w:val="00CE5DE4"/>
    <w:rsid w:val="00CE5EAB"/>
    <w:rsid w:val="00CE604D"/>
    <w:rsid w:val="00CE63A9"/>
    <w:rsid w:val="00CE6776"/>
    <w:rsid w:val="00CE6A28"/>
    <w:rsid w:val="00CE6F36"/>
    <w:rsid w:val="00CE6FB5"/>
    <w:rsid w:val="00CE76B7"/>
    <w:rsid w:val="00CE7A59"/>
    <w:rsid w:val="00CE7C61"/>
    <w:rsid w:val="00CE7F30"/>
    <w:rsid w:val="00CF0447"/>
    <w:rsid w:val="00CF08F2"/>
    <w:rsid w:val="00CF1C03"/>
    <w:rsid w:val="00CF1C9A"/>
    <w:rsid w:val="00CF1D44"/>
    <w:rsid w:val="00CF1FFB"/>
    <w:rsid w:val="00CF2981"/>
    <w:rsid w:val="00CF32D2"/>
    <w:rsid w:val="00CF38E1"/>
    <w:rsid w:val="00CF39A6"/>
    <w:rsid w:val="00CF42DF"/>
    <w:rsid w:val="00CF49B8"/>
    <w:rsid w:val="00CF4D57"/>
    <w:rsid w:val="00CF510E"/>
    <w:rsid w:val="00CF5C27"/>
    <w:rsid w:val="00CF5DEF"/>
    <w:rsid w:val="00CF6226"/>
    <w:rsid w:val="00CF6B98"/>
    <w:rsid w:val="00CF7671"/>
    <w:rsid w:val="00CF7FA3"/>
    <w:rsid w:val="00D002AD"/>
    <w:rsid w:val="00D00300"/>
    <w:rsid w:val="00D0031D"/>
    <w:rsid w:val="00D00510"/>
    <w:rsid w:val="00D005E6"/>
    <w:rsid w:val="00D00A8A"/>
    <w:rsid w:val="00D01193"/>
    <w:rsid w:val="00D011A1"/>
    <w:rsid w:val="00D011D7"/>
    <w:rsid w:val="00D014B7"/>
    <w:rsid w:val="00D01500"/>
    <w:rsid w:val="00D01E38"/>
    <w:rsid w:val="00D020F0"/>
    <w:rsid w:val="00D02573"/>
    <w:rsid w:val="00D02B04"/>
    <w:rsid w:val="00D02B80"/>
    <w:rsid w:val="00D0422E"/>
    <w:rsid w:val="00D04426"/>
    <w:rsid w:val="00D048AE"/>
    <w:rsid w:val="00D04A8F"/>
    <w:rsid w:val="00D04C51"/>
    <w:rsid w:val="00D05451"/>
    <w:rsid w:val="00D056D9"/>
    <w:rsid w:val="00D062D0"/>
    <w:rsid w:val="00D063CB"/>
    <w:rsid w:val="00D06531"/>
    <w:rsid w:val="00D069AD"/>
    <w:rsid w:val="00D06C27"/>
    <w:rsid w:val="00D1054D"/>
    <w:rsid w:val="00D1085B"/>
    <w:rsid w:val="00D1085E"/>
    <w:rsid w:val="00D114C1"/>
    <w:rsid w:val="00D11EED"/>
    <w:rsid w:val="00D12130"/>
    <w:rsid w:val="00D12247"/>
    <w:rsid w:val="00D122A2"/>
    <w:rsid w:val="00D12817"/>
    <w:rsid w:val="00D13532"/>
    <w:rsid w:val="00D13684"/>
    <w:rsid w:val="00D13CC8"/>
    <w:rsid w:val="00D15171"/>
    <w:rsid w:val="00D154D6"/>
    <w:rsid w:val="00D1557E"/>
    <w:rsid w:val="00D15B04"/>
    <w:rsid w:val="00D15B99"/>
    <w:rsid w:val="00D15C5E"/>
    <w:rsid w:val="00D15EE7"/>
    <w:rsid w:val="00D162E6"/>
    <w:rsid w:val="00D164E0"/>
    <w:rsid w:val="00D1658B"/>
    <w:rsid w:val="00D1662E"/>
    <w:rsid w:val="00D16A26"/>
    <w:rsid w:val="00D1700B"/>
    <w:rsid w:val="00D17ED7"/>
    <w:rsid w:val="00D2006D"/>
    <w:rsid w:val="00D2016B"/>
    <w:rsid w:val="00D202EA"/>
    <w:rsid w:val="00D20381"/>
    <w:rsid w:val="00D2067D"/>
    <w:rsid w:val="00D2080B"/>
    <w:rsid w:val="00D20854"/>
    <w:rsid w:val="00D215ED"/>
    <w:rsid w:val="00D218E4"/>
    <w:rsid w:val="00D21A4F"/>
    <w:rsid w:val="00D21FAD"/>
    <w:rsid w:val="00D2244C"/>
    <w:rsid w:val="00D2272A"/>
    <w:rsid w:val="00D22BA2"/>
    <w:rsid w:val="00D22C29"/>
    <w:rsid w:val="00D23336"/>
    <w:rsid w:val="00D23702"/>
    <w:rsid w:val="00D24ABD"/>
    <w:rsid w:val="00D24E88"/>
    <w:rsid w:val="00D255BE"/>
    <w:rsid w:val="00D2587E"/>
    <w:rsid w:val="00D26E04"/>
    <w:rsid w:val="00D26F20"/>
    <w:rsid w:val="00D2773C"/>
    <w:rsid w:val="00D278CD"/>
    <w:rsid w:val="00D27D96"/>
    <w:rsid w:val="00D2843E"/>
    <w:rsid w:val="00D30159"/>
    <w:rsid w:val="00D303C7"/>
    <w:rsid w:val="00D30F7D"/>
    <w:rsid w:val="00D3199E"/>
    <w:rsid w:val="00D31C06"/>
    <w:rsid w:val="00D31CCB"/>
    <w:rsid w:val="00D31DD2"/>
    <w:rsid w:val="00D32306"/>
    <w:rsid w:val="00D32AD2"/>
    <w:rsid w:val="00D3345B"/>
    <w:rsid w:val="00D3355D"/>
    <w:rsid w:val="00D3361E"/>
    <w:rsid w:val="00D33735"/>
    <w:rsid w:val="00D33971"/>
    <w:rsid w:val="00D350B8"/>
    <w:rsid w:val="00D35491"/>
    <w:rsid w:val="00D35EB2"/>
    <w:rsid w:val="00D3620E"/>
    <w:rsid w:val="00D36587"/>
    <w:rsid w:val="00D366FB"/>
    <w:rsid w:val="00D36952"/>
    <w:rsid w:val="00D3749C"/>
    <w:rsid w:val="00D3758F"/>
    <w:rsid w:val="00D37BFB"/>
    <w:rsid w:val="00D4094C"/>
    <w:rsid w:val="00D40DB7"/>
    <w:rsid w:val="00D41647"/>
    <w:rsid w:val="00D41793"/>
    <w:rsid w:val="00D42579"/>
    <w:rsid w:val="00D425B7"/>
    <w:rsid w:val="00D42779"/>
    <w:rsid w:val="00D42A3A"/>
    <w:rsid w:val="00D443F2"/>
    <w:rsid w:val="00D44C80"/>
    <w:rsid w:val="00D44CE4"/>
    <w:rsid w:val="00D44E35"/>
    <w:rsid w:val="00D45F6F"/>
    <w:rsid w:val="00D46015"/>
    <w:rsid w:val="00D4622B"/>
    <w:rsid w:val="00D46283"/>
    <w:rsid w:val="00D46419"/>
    <w:rsid w:val="00D47902"/>
    <w:rsid w:val="00D50222"/>
    <w:rsid w:val="00D5034B"/>
    <w:rsid w:val="00D50B78"/>
    <w:rsid w:val="00D51051"/>
    <w:rsid w:val="00D5262A"/>
    <w:rsid w:val="00D52655"/>
    <w:rsid w:val="00D52AC7"/>
    <w:rsid w:val="00D52C56"/>
    <w:rsid w:val="00D52D9D"/>
    <w:rsid w:val="00D5350D"/>
    <w:rsid w:val="00D538AE"/>
    <w:rsid w:val="00D540B9"/>
    <w:rsid w:val="00D54F40"/>
    <w:rsid w:val="00D55051"/>
    <w:rsid w:val="00D55872"/>
    <w:rsid w:val="00D55C30"/>
    <w:rsid w:val="00D563BA"/>
    <w:rsid w:val="00D564CF"/>
    <w:rsid w:val="00D566B8"/>
    <w:rsid w:val="00D57872"/>
    <w:rsid w:val="00D5787B"/>
    <w:rsid w:val="00D57DE7"/>
    <w:rsid w:val="00D57DEB"/>
    <w:rsid w:val="00D57FCB"/>
    <w:rsid w:val="00D602F2"/>
    <w:rsid w:val="00D605C4"/>
    <w:rsid w:val="00D60B32"/>
    <w:rsid w:val="00D60E50"/>
    <w:rsid w:val="00D61122"/>
    <w:rsid w:val="00D612EF"/>
    <w:rsid w:val="00D612FE"/>
    <w:rsid w:val="00D6188D"/>
    <w:rsid w:val="00D61F33"/>
    <w:rsid w:val="00D62327"/>
    <w:rsid w:val="00D62389"/>
    <w:rsid w:val="00D63339"/>
    <w:rsid w:val="00D63E09"/>
    <w:rsid w:val="00D63F1B"/>
    <w:rsid w:val="00D641E5"/>
    <w:rsid w:val="00D64627"/>
    <w:rsid w:val="00D6466C"/>
    <w:rsid w:val="00D64986"/>
    <w:rsid w:val="00D64E79"/>
    <w:rsid w:val="00D660F4"/>
    <w:rsid w:val="00D66A09"/>
    <w:rsid w:val="00D66E2D"/>
    <w:rsid w:val="00D66EF8"/>
    <w:rsid w:val="00D70345"/>
    <w:rsid w:val="00D705BC"/>
    <w:rsid w:val="00D70C7A"/>
    <w:rsid w:val="00D70D0A"/>
    <w:rsid w:val="00D7104B"/>
    <w:rsid w:val="00D71295"/>
    <w:rsid w:val="00D713FC"/>
    <w:rsid w:val="00D7169E"/>
    <w:rsid w:val="00D71923"/>
    <w:rsid w:val="00D72082"/>
    <w:rsid w:val="00D72085"/>
    <w:rsid w:val="00D7391C"/>
    <w:rsid w:val="00D7401F"/>
    <w:rsid w:val="00D74B7D"/>
    <w:rsid w:val="00D7662F"/>
    <w:rsid w:val="00D7770F"/>
    <w:rsid w:val="00D77865"/>
    <w:rsid w:val="00D77A21"/>
    <w:rsid w:val="00D77D70"/>
    <w:rsid w:val="00D8065B"/>
    <w:rsid w:val="00D808E1"/>
    <w:rsid w:val="00D8096C"/>
    <w:rsid w:val="00D81C14"/>
    <w:rsid w:val="00D81EA3"/>
    <w:rsid w:val="00D81EAB"/>
    <w:rsid w:val="00D8265B"/>
    <w:rsid w:val="00D82B7B"/>
    <w:rsid w:val="00D832F1"/>
    <w:rsid w:val="00D83E3A"/>
    <w:rsid w:val="00D83E67"/>
    <w:rsid w:val="00D842EC"/>
    <w:rsid w:val="00D843EC"/>
    <w:rsid w:val="00D85104"/>
    <w:rsid w:val="00D852B5"/>
    <w:rsid w:val="00D854B4"/>
    <w:rsid w:val="00D8575F"/>
    <w:rsid w:val="00D85EAD"/>
    <w:rsid w:val="00D8628D"/>
    <w:rsid w:val="00D86438"/>
    <w:rsid w:val="00D866B0"/>
    <w:rsid w:val="00D866C9"/>
    <w:rsid w:val="00D8692C"/>
    <w:rsid w:val="00D86B2E"/>
    <w:rsid w:val="00D879C3"/>
    <w:rsid w:val="00D87B53"/>
    <w:rsid w:val="00D90023"/>
    <w:rsid w:val="00D90961"/>
    <w:rsid w:val="00D9133D"/>
    <w:rsid w:val="00D91755"/>
    <w:rsid w:val="00D91881"/>
    <w:rsid w:val="00D91B93"/>
    <w:rsid w:val="00D91CD1"/>
    <w:rsid w:val="00D91FE6"/>
    <w:rsid w:val="00D920CE"/>
    <w:rsid w:val="00D928DC"/>
    <w:rsid w:val="00D92C23"/>
    <w:rsid w:val="00D9307A"/>
    <w:rsid w:val="00D93C67"/>
    <w:rsid w:val="00D93C89"/>
    <w:rsid w:val="00D9422A"/>
    <w:rsid w:val="00D94862"/>
    <w:rsid w:val="00D95C52"/>
    <w:rsid w:val="00D95FFB"/>
    <w:rsid w:val="00D96C66"/>
    <w:rsid w:val="00D972D2"/>
    <w:rsid w:val="00D97789"/>
    <w:rsid w:val="00D97DE9"/>
    <w:rsid w:val="00D97FBE"/>
    <w:rsid w:val="00DA0271"/>
    <w:rsid w:val="00DA05C3"/>
    <w:rsid w:val="00DA061A"/>
    <w:rsid w:val="00DA12FE"/>
    <w:rsid w:val="00DA1514"/>
    <w:rsid w:val="00DA163E"/>
    <w:rsid w:val="00DA1CF3"/>
    <w:rsid w:val="00DA1DF3"/>
    <w:rsid w:val="00DA1F08"/>
    <w:rsid w:val="00DA1F38"/>
    <w:rsid w:val="00DA227F"/>
    <w:rsid w:val="00DA22B0"/>
    <w:rsid w:val="00DA2B37"/>
    <w:rsid w:val="00DA2B5B"/>
    <w:rsid w:val="00DA31D4"/>
    <w:rsid w:val="00DA3519"/>
    <w:rsid w:val="00DA358C"/>
    <w:rsid w:val="00DA39F1"/>
    <w:rsid w:val="00DA4692"/>
    <w:rsid w:val="00DA4722"/>
    <w:rsid w:val="00DA48A1"/>
    <w:rsid w:val="00DA53A8"/>
    <w:rsid w:val="00DA5497"/>
    <w:rsid w:val="00DA5C0D"/>
    <w:rsid w:val="00DA5E97"/>
    <w:rsid w:val="00DA6A03"/>
    <w:rsid w:val="00DA6C2A"/>
    <w:rsid w:val="00DA6C43"/>
    <w:rsid w:val="00DA76E7"/>
    <w:rsid w:val="00DA79A9"/>
    <w:rsid w:val="00DB00FC"/>
    <w:rsid w:val="00DB0413"/>
    <w:rsid w:val="00DB04A6"/>
    <w:rsid w:val="00DB07A4"/>
    <w:rsid w:val="00DB0B10"/>
    <w:rsid w:val="00DB16A5"/>
    <w:rsid w:val="00DB18F9"/>
    <w:rsid w:val="00DB1AEA"/>
    <w:rsid w:val="00DB2249"/>
    <w:rsid w:val="00DB227A"/>
    <w:rsid w:val="00DB22E3"/>
    <w:rsid w:val="00DB23EE"/>
    <w:rsid w:val="00DB2834"/>
    <w:rsid w:val="00DB2836"/>
    <w:rsid w:val="00DB28E5"/>
    <w:rsid w:val="00DB2982"/>
    <w:rsid w:val="00DB2B91"/>
    <w:rsid w:val="00DB37EB"/>
    <w:rsid w:val="00DB3C22"/>
    <w:rsid w:val="00DB4281"/>
    <w:rsid w:val="00DB47E1"/>
    <w:rsid w:val="00DB4D26"/>
    <w:rsid w:val="00DB4EC7"/>
    <w:rsid w:val="00DB52D6"/>
    <w:rsid w:val="00DB575A"/>
    <w:rsid w:val="00DB5EB8"/>
    <w:rsid w:val="00DB63DC"/>
    <w:rsid w:val="00DB6E2F"/>
    <w:rsid w:val="00DB7793"/>
    <w:rsid w:val="00DB78E7"/>
    <w:rsid w:val="00DC0A27"/>
    <w:rsid w:val="00DC0EBB"/>
    <w:rsid w:val="00DC1484"/>
    <w:rsid w:val="00DC1938"/>
    <w:rsid w:val="00DC277C"/>
    <w:rsid w:val="00DC2A83"/>
    <w:rsid w:val="00DC2DDD"/>
    <w:rsid w:val="00DC31E2"/>
    <w:rsid w:val="00DC3F99"/>
    <w:rsid w:val="00DC4C78"/>
    <w:rsid w:val="00DC5059"/>
    <w:rsid w:val="00DC5308"/>
    <w:rsid w:val="00DC5D61"/>
    <w:rsid w:val="00DC623A"/>
    <w:rsid w:val="00DC68C4"/>
    <w:rsid w:val="00DC6923"/>
    <w:rsid w:val="00DC6B10"/>
    <w:rsid w:val="00DC7E00"/>
    <w:rsid w:val="00DC7FAF"/>
    <w:rsid w:val="00DD0FF8"/>
    <w:rsid w:val="00DD1284"/>
    <w:rsid w:val="00DD1536"/>
    <w:rsid w:val="00DD194F"/>
    <w:rsid w:val="00DD1B56"/>
    <w:rsid w:val="00DD2306"/>
    <w:rsid w:val="00DD282B"/>
    <w:rsid w:val="00DD28E5"/>
    <w:rsid w:val="00DD29FC"/>
    <w:rsid w:val="00DD3497"/>
    <w:rsid w:val="00DD356C"/>
    <w:rsid w:val="00DD3A60"/>
    <w:rsid w:val="00DD3F86"/>
    <w:rsid w:val="00DD3F8C"/>
    <w:rsid w:val="00DD40CC"/>
    <w:rsid w:val="00DD42FC"/>
    <w:rsid w:val="00DD44A0"/>
    <w:rsid w:val="00DD4F71"/>
    <w:rsid w:val="00DD511C"/>
    <w:rsid w:val="00DD5202"/>
    <w:rsid w:val="00DD52F0"/>
    <w:rsid w:val="00DD56DF"/>
    <w:rsid w:val="00DD5E25"/>
    <w:rsid w:val="00DD6D0C"/>
    <w:rsid w:val="00DE003B"/>
    <w:rsid w:val="00DE0329"/>
    <w:rsid w:val="00DE058A"/>
    <w:rsid w:val="00DE1652"/>
    <w:rsid w:val="00DE16C8"/>
    <w:rsid w:val="00DE1A59"/>
    <w:rsid w:val="00DE1AF1"/>
    <w:rsid w:val="00DE1B7D"/>
    <w:rsid w:val="00DE1C9A"/>
    <w:rsid w:val="00DE1F39"/>
    <w:rsid w:val="00DE22C8"/>
    <w:rsid w:val="00DE2400"/>
    <w:rsid w:val="00DE245B"/>
    <w:rsid w:val="00DE2916"/>
    <w:rsid w:val="00DE2B08"/>
    <w:rsid w:val="00DE2F07"/>
    <w:rsid w:val="00DE2F5F"/>
    <w:rsid w:val="00DE2FEF"/>
    <w:rsid w:val="00DE33CB"/>
    <w:rsid w:val="00DE3A34"/>
    <w:rsid w:val="00DE3D5B"/>
    <w:rsid w:val="00DE43A4"/>
    <w:rsid w:val="00DE458B"/>
    <w:rsid w:val="00DE4EDD"/>
    <w:rsid w:val="00DE5136"/>
    <w:rsid w:val="00DE57C8"/>
    <w:rsid w:val="00DE6138"/>
    <w:rsid w:val="00DE6645"/>
    <w:rsid w:val="00DE6714"/>
    <w:rsid w:val="00DE693D"/>
    <w:rsid w:val="00DE6965"/>
    <w:rsid w:val="00DE6A38"/>
    <w:rsid w:val="00DE6D97"/>
    <w:rsid w:val="00DE6ECD"/>
    <w:rsid w:val="00DE731A"/>
    <w:rsid w:val="00DE7E28"/>
    <w:rsid w:val="00DE7F22"/>
    <w:rsid w:val="00DF0278"/>
    <w:rsid w:val="00DF03BD"/>
    <w:rsid w:val="00DF0441"/>
    <w:rsid w:val="00DF09D8"/>
    <w:rsid w:val="00DF0B3D"/>
    <w:rsid w:val="00DF0DD9"/>
    <w:rsid w:val="00DF0E83"/>
    <w:rsid w:val="00DF1272"/>
    <w:rsid w:val="00DF1931"/>
    <w:rsid w:val="00DF28A5"/>
    <w:rsid w:val="00DF2D2E"/>
    <w:rsid w:val="00DF41E3"/>
    <w:rsid w:val="00DF44B1"/>
    <w:rsid w:val="00DF47B7"/>
    <w:rsid w:val="00DF48A9"/>
    <w:rsid w:val="00DF52BE"/>
    <w:rsid w:val="00DF592F"/>
    <w:rsid w:val="00DF5DD0"/>
    <w:rsid w:val="00DF6786"/>
    <w:rsid w:val="00DF6794"/>
    <w:rsid w:val="00DF7007"/>
    <w:rsid w:val="00DF727C"/>
    <w:rsid w:val="00DF72A3"/>
    <w:rsid w:val="00DF7E6D"/>
    <w:rsid w:val="00E00343"/>
    <w:rsid w:val="00E00581"/>
    <w:rsid w:val="00E005C3"/>
    <w:rsid w:val="00E00991"/>
    <w:rsid w:val="00E00E03"/>
    <w:rsid w:val="00E013A4"/>
    <w:rsid w:val="00E015CF"/>
    <w:rsid w:val="00E015DD"/>
    <w:rsid w:val="00E01BB1"/>
    <w:rsid w:val="00E01EB0"/>
    <w:rsid w:val="00E0200E"/>
    <w:rsid w:val="00E0228B"/>
    <w:rsid w:val="00E023D7"/>
    <w:rsid w:val="00E0253C"/>
    <w:rsid w:val="00E02746"/>
    <w:rsid w:val="00E02842"/>
    <w:rsid w:val="00E02845"/>
    <w:rsid w:val="00E02996"/>
    <w:rsid w:val="00E0335A"/>
    <w:rsid w:val="00E03772"/>
    <w:rsid w:val="00E03833"/>
    <w:rsid w:val="00E03AE3"/>
    <w:rsid w:val="00E04225"/>
    <w:rsid w:val="00E04BCD"/>
    <w:rsid w:val="00E04FD5"/>
    <w:rsid w:val="00E053E3"/>
    <w:rsid w:val="00E05F2D"/>
    <w:rsid w:val="00E062BE"/>
    <w:rsid w:val="00E068D2"/>
    <w:rsid w:val="00E06AB6"/>
    <w:rsid w:val="00E06E0E"/>
    <w:rsid w:val="00E073AA"/>
    <w:rsid w:val="00E079ED"/>
    <w:rsid w:val="00E07B77"/>
    <w:rsid w:val="00E07BAE"/>
    <w:rsid w:val="00E07EE4"/>
    <w:rsid w:val="00E10F3E"/>
    <w:rsid w:val="00E110F2"/>
    <w:rsid w:val="00E1167A"/>
    <w:rsid w:val="00E11C98"/>
    <w:rsid w:val="00E125FA"/>
    <w:rsid w:val="00E1285E"/>
    <w:rsid w:val="00E130FB"/>
    <w:rsid w:val="00E135E0"/>
    <w:rsid w:val="00E13890"/>
    <w:rsid w:val="00E13DAF"/>
    <w:rsid w:val="00E1492C"/>
    <w:rsid w:val="00E16532"/>
    <w:rsid w:val="00E16CAC"/>
    <w:rsid w:val="00E172D3"/>
    <w:rsid w:val="00E173CA"/>
    <w:rsid w:val="00E17446"/>
    <w:rsid w:val="00E1769C"/>
    <w:rsid w:val="00E17724"/>
    <w:rsid w:val="00E178AA"/>
    <w:rsid w:val="00E17FCC"/>
    <w:rsid w:val="00E2001E"/>
    <w:rsid w:val="00E213DB"/>
    <w:rsid w:val="00E216CF"/>
    <w:rsid w:val="00E218EA"/>
    <w:rsid w:val="00E22BDE"/>
    <w:rsid w:val="00E22C75"/>
    <w:rsid w:val="00E22E68"/>
    <w:rsid w:val="00E23024"/>
    <w:rsid w:val="00E231BB"/>
    <w:rsid w:val="00E23507"/>
    <w:rsid w:val="00E23B2C"/>
    <w:rsid w:val="00E23E73"/>
    <w:rsid w:val="00E23F7B"/>
    <w:rsid w:val="00E242CD"/>
    <w:rsid w:val="00E244DF"/>
    <w:rsid w:val="00E24693"/>
    <w:rsid w:val="00E24872"/>
    <w:rsid w:val="00E24FCB"/>
    <w:rsid w:val="00E25114"/>
    <w:rsid w:val="00E251DD"/>
    <w:rsid w:val="00E2545B"/>
    <w:rsid w:val="00E2552F"/>
    <w:rsid w:val="00E25573"/>
    <w:rsid w:val="00E25A37"/>
    <w:rsid w:val="00E25B28"/>
    <w:rsid w:val="00E25FC1"/>
    <w:rsid w:val="00E26344"/>
    <w:rsid w:val="00E2680A"/>
    <w:rsid w:val="00E269A5"/>
    <w:rsid w:val="00E26E74"/>
    <w:rsid w:val="00E2768A"/>
    <w:rsid w:val="00E27773"/>
    <w:rsid w:val="00E27CB8"/>
    <w:rsid w:val="00E30CA1"/>
    <w:rsid w:val="00E329E9"/>
    <w:rsid w:val="00E333FA"/>
    <w:rsid w:val="00E3416D"/>
    <w:rsid w:val="00E347E3"/>
    <w:rsid w:val="00E3482C"/>
    <w:rsid w:val="00E35111"/>
    <w:rsid w:val="00E352AC"/>
    <w:rsid w:val="00E3575C"/>
    <w:rsid w:val="00E35BEB"/>
    <w:rsid w:val="00E3646A"/>
    <w:rsid w:val="00E367E8"/>
    <w:rsid w:val="00E36F74"/>
    <w:rsid w:val="00E3733D"/>
    <w:rsid w:val="00E376FF"/>
    <w:rsid w:val="00E377E3"/>
    <w:rsid w:val="00E3782E"/>
    <w:rsid w:val="00E4016B"/>
    <w:rsid w:val="00E4068C"/>
    <w:rsid w:val="00E4074A"/>
    <w:rsid w:val="00E4090B"/>
    <w:rsid w:val="00E40D0F"/>
    <w:rsid w:val="00E410A7"/>
    <w:rsid w:val="00E41961"/>
    <w:rsid w:val="00E41EEF"/>
    <w:rsid w:val="00E430B7"/>
    <w:rsid w:val="00E43551"/>
    <w:rsid w:val="00E44531"/>
    <w:rsid w:val="00E4472D"/>
    <w:rsid w:val="00E4499F"/>
    <w:rsid w:val="00E44E5B"/>
    <w:rsid w:val="00E4526F"/>
    <w:rsid w:val="00E4550E"/>
    <w:rsid w:val="00E45545"/>
    <w:rsid w:val="00E45750"/>
    <w:rsid w:val="00E462FC"/>
    <w:rsid w:val="00E46452"/>
    <w:rsid w:val="00E466E8"/>
    <w:rsid w:val="00E467F9"/>
    <w:rsid w:val="00E468E2"/>
    <w:rsid w:val="00E46A91"/>
    <w:rsid w:val="00E46AE7"/>
    <w:rsid w:val="00E46CC7"/>
    <w:rsid w:val="00E470FC"/>
    <w:rsid w:val="00E4788C"/>
    <w:rsid w:val="00E479AB"/>
    <w:rsid w:val="00E501D2"/>
    <w:rsid w:val="00E5023C"/>
    <w:rsid w:val="00E50B18"/>
    <w:rsid w:val="00E50F98"/>
    <w:rsid w:val="00E51263"/>
    <w:rsid w:val="00E52072"/>
    <w:rsid w:val="00E5275D"/>
    <w:rsid w:val="00E53016"/>
    <w:rsid w:val="00E535D0"/>
    <w:rsid w:val="00E539CA"/>
    <w:rsid w:val="00E54850"/>
    <w:rsid w:val="00E554AF"/>
    <w:rsid w:val="00E5580E"/>
    <w:rsid w:val="00E5605D"/>
    <w:rsid w:val="00E56B56"/>
    <w:rsid w:val="00E56D00"/>
    <w:rsid w:val="00E57114"/>
    <w:rsid w:val="00E57CB1"/>
    <w:rsid w:val="00E57EDB"/>
    <w:rsid w:val="00E606E4"/>
    <w:rsid w:val="00E6146A"/>
    <w:rsid w:val="00E61556"/>
    <w:rsid w:val="00E61F28"/>
    <w:rsid w:val="00E627E3"/>
    <w:rsid w:val="00E632FC"/>
    <w:rsid w:val="00E63BD6"/>
    <w:rsid w:val="00E63CB5"/>
    <w:rsid w:val="00E64125"/>
    <w:rsid w:val="00E644A4"/>
    <w:rsid w:val="00E644B7"/>
    <w:rsid w:val="00E644DC"/>
    <w:rsid w:val="00E647E9"/>
    <w:rsid w:val="00E64A12"/>
    <w:rsid w:val="00E65390"/>
    <w:rsid w:val="00E653B5"/>
    <w:rsid w:val="00E65CA9"/>
    <w:rsid w:val="00E65CC7"/>
    <w:rsid w:val="00E65D19"/>
    <w:rsid w:val="00E6632D"/>
    <w:rsid w:val="00E66791"/>
    <w:rsid w:val="00E66ED0"/>
    <w:rsid w:val="00E67326"/>
    <w:rsid w:val="00E67929"/>
    <w:rsid w:val="00E67C05"/>
    <w:rsid w:val="00E70288"/>
    <w:rsid w:val="00E7036D"/>
    <w:rsid w:val="00E703A5"/>
    <w:rsid w:val="00E70784"/>
    <w:rsid w:val="00E70A5C"/>
    <w:rsid w:val="00E71016"/>
    <w:rsid w:val="00E710D6"/>
    <w:rsid w:val="00E71326"/>
    <w:rsid w:val="00E71BCE"/>
    <w:rsid w:val="00E71C06"/>
    <w:rsid w:val="00E7225D"/>
    <w:rsid w:val="00E722B2"/>
    <w:rsid w:val="00E72372"/>
    <w:rsid w:val="00E7246B"/>
    <w:rsid w:val="00E72AF5"/>
    <w:rsid w:val="00E731A1"/>
    <w:rsid w:val="00E73530"/>
    <w:rsid w:val="00E7370C"/>
    <w:rsid w:val="00E739C7"/>
    <w:rsid w:val="00E73AE1"/>
    <w:rsid w:val="00E73D57"/>
    <w:rsid w:val="00E74158"/>
    <w:rsid w:val="00E7433B"/>
    <w:rsid w:val="00E74CBB"/>
    <w:rsid w:val="00E751D0"/>
    <w:rsid w:val="00E753D5"/>
    <w:rsid w:val="00E7598D"/>
    <w:rsid w:val="00E76C3A"/>
    <w:rsid w:val="00E77732"/>
    <w:rsid w:val="00E77779"/>
    <w:rsid w:val="00E77CAA"/>
    <w:rsid w:val="00E80247"/>
    <w:rsid w:val="00E80891"/>
    <w:rsid w:val="00E80A84"/>
    <w:rsid w:val="00E8102B"/>
    <w:rsid w:val="00E81F52"/>
    <w:rsid w:val="00E8296A"/>
    <w:rsid w:val="00E82A5B"/>
    <w:rsid w:val="00E82BCF"/>
    <w:rsid w:val="00E83075"/>
    <w:rsid w:val="00E837E2"/>
    <w:rsid w:val="00E83B3D"/>
    <w:rsid w:val="00E83C25"/>
    <w:rsid w:val="00E8495A"/>
    <w:rsid w:val="00E84A98"/>
    <w:rsid w:val="00E85070"/>
    <w:rsid w:val="00E85816"/>
    <w:rsid w:val="00E85BC0"/>
    <w:rsid w:val="00E85DB7"/>
    <w:rsid w:val="00E8620D"/>
    <w:rsid w:val="00E86785"/>
    <w:rsid w:val="00E8678B"/>
    <w:rsid w:val="00E86B43"/>
    <w:rsid w:val="00E86F11"/>
    <w:rsid w:val="00E86F1B"/>
    <w:rsid w:val="00E86FA5"/>
    <w:rsid w:val="00E87008"/>
    <w:rsid w:val="00E872FA"/>
    <w:rsid w:val="00E8750E"/>
    <w:rsid w:val="00E87E1D"/>
    <w:rsid w:val="00E9004D"/>
    <w:rsid w:val="00E907D1"/>
    <w:rsid w:val="00E90D26"/>
    <w:rsid w:val="00E916CB"/>
    <w:rsid w:val="00E91833"/>
    <w:rsid w:val="00E91B1E"/>
    <w:rsid w:val="00E92982"/>
    <w:rsid w:val="00E92ED9"/>
    <w:rsid w:val="00E9370B"/>
    <w:rsid w:val="00E93960"/>
    <w:rsid w:val="00E945D0"/>
    <w:rsid w:val="00E94EE4"/>
    <w:rsid w:val="00E95102"/>
    <w:rsid w:val="00E95235"/>
    <w:rsid w:val="00E964DD"/>
    <w:rsid w:val="00E96CA4"/>
    <w:rsid w:val="00E96E0E"/>
    <w:rsid w:val="00E96F9E"/>
    <w:rsid w:val="00E97423"/>
    <w:rsid w:val="00E97815"/>
    <w:rsid w:val="00E97899"/>
    <w:rsid w:val="00E97A6C"/>
    <w:rsid w:val="00EA0492"/>
    <w:rsid w:val="00EA0880"/>
    <w:rsid w:val="00EA0AC6"/>
    <w:rsid w:val="00EA0BFB"/>
    <w:rsid w:val="00EA0D05"/>
    <w:rsid w:val="00EA0DEB"/>
    <w:rsid w:val="00EA0E66"/>
    <w:rsid w:val="00EA0E70"/>
    <w:rsid w:val="00EA0FC5"/>
    <w:rsid w:val="00EA15EC"/>
    <w:rsid w:val="00EA17AA"/>
    <w:rsid w:val="00EA1829"/>
    <w:rsid w:val="00EA2123"/>
    <w:rsid w:val="00EA22BE"/>
    <w:rsid w:val="00EA25C4"/>
    <w:rsid w:val="00EA30A2"/>
    <w:rsid w:val="00EA35BC"/>
    <w:rsid w:val="00EA3723"/>
    <w:rsid w:val="00EA38FC"/>
    <w:rsid w:val="00EA3FF8"/>
    <w:rsid w:val="00EA40E9"/>
    <w:rsid w:val="00EA43AF"/>
    <w:rsid w:val="00EA43F8"/>
    <w:rsid w:val="00EA497E"/>
    <w:rsid w:val="00EA5075"/>
    <w:rsid w:val="00EA5270"/>
    <w:rsid w:val="00EA5DDE"/>
    <w:rsid w:val="00EA5F15"/>
    <w:rsid w:val="00EA6002"/>
    <w:rsid w:val="00EA647A"/>
    <w:rsid w:val="00EA71ED"/>
    <w:rsid w:val="00EA7989"/>
    <w:rsid w:val="00EA7C01"/>
    <w:rsid w:val="00EA7F08"/>
    <w:rsid w:val="00EB0042"/>
    <w:rsid w:val="00EB19C3"/>
    <w:rsid w:val="00EB20AA"/>
    <w:rsid w:val="00EB2101"/>
    <w:rsid w:val="00EB275D"/>
    <w:rsid w:val="00EB2EB4"/>
    <w:rsid w:val="00EB3AE5"/>
    <w:rsid w:val="00EB42CF"/>
    <w:rsid w:val="00EB430B"/>
    <w:rsid w:val="00EB4EB1"/>
    <w:rsid w:val="00EB50AE"/>
    <w:rsid w:val="00EB5313"/>
    <w:rsid w:val="00EB5451"/>
    <w:rsid w:val="00EB5584"/>
    <w:rsid w:val="00EB5A28"/>
    <w:rsid w:val="00EB5D6B"/>
    <w:rsid w:val="00EB687F"/>
    <w:rsid w:val="00EB6A43"/>
    <w:rsid w:val="00EB6B4E"/>
    <w:rsid w:val="00EB6B94"/>
    <w:rsid w:val="00EB70EB"/>
    <w:rsid w:val="00EB753C"/>
    <w:rsid w:val="00EB7A37"/>
    <w:rsid w:val="00EB7A49"/>
    <w:rsid w:val="00EB7A97"/>
    <w:rsid w:val="00EB7BE2"/>
    <w:rsid w:val="00EC0219"/>
    <w:rsid w:val="00EC0298"/>
    <w:rsid w:val="00EC08E3"/>
    <w:rsid w:val="00EC0E18"/>
    <w:rsid w:val="00EC1021"/>
    <w:rsid w:val="00EC2F49"/>
    <w:rsid w:val="00EC307E"/>
    <w:rsid w:val="00EC309D"/>
    <w:rsid w:val="00EC3275"/>
    <w:rsid w:val="00EC4549"/>
    <w:rsid w:val="00EC46EC"/>
    <w:rsid w:val="00EC4E41"/>
    <w:rsid w:val="00EC510B"/>
    <w:rsid w:val="00EC51EA"/>
    <w:rsid w:val="00EC53D2"/>
    <w:rsid w:val="00EC53D4"/>
    <w:rsid w:val="00EC57C3"/>
    <w:rsid w:val="00EC5BC9"/>
    <w:rsid w:val="00EC5E20"/>
    <w:rsid w:val="00EC6148"/>
    <w:rsid w:val="00EC63A0"/>
    <w:rsid w:val="00EC6784"/>
    <w:rsid w:val="00EC6867"/>
    <w:rsid w:val="00EC6A4E"/>
    <w:rsid w:val="00EC70EB"/>
    <w:rsid w:val="00EC70F6"/>
    <w:rsid w:val="00EC721B"/>
    <w:rsid w:val="00EC7AE7"/>
    <w:rsid w:val="00ED0877"/>
    <w:rsid w:val="00ED10D4"/>
    <w:rsid w:val="00ED1545"/>
    <w:rsid w:val="00ED1CF7"/>
    <w:rsid w:val="00ED212D"/>
    <w:rsid w:val="00ED29AF"/>
    <w:rsid w:val="00ED3126"/>
    <w:rsid w:val="00ED3196"/>
    <w:rsid w:val="00ED3660"/>
    <w:rsid w:val="00ED3698"/>
    <w:rsid w:val="00ED37D3"/>
    <w:rsid w:val="00ED38C8"/>
    <w:rsid w:val="00ED3CB0"/>
    <w:rsid w:val="00ED4159"/>
    <w:rsid w:val="00ED4B56"/>
    <w:rsid w:val="00ED4C9B"/>
    <w:rsid w:val="00ED4E4D"/>
    <w:rsid w:val="00ED570F"/>
    <w:rsid w:val="00ED598C"/>
    <w:rsid w:val="00ED5EF8"/>
    <w:rsid w:val="00ED6100"/>
    <w:rsid w:val="00ED692E"/>
    <w:rsid w:val="00ED708D"/>
    <w:rsid w:val="00ED739D"/>
    <w:rsid w:val="00ED7590"/>
    <w:rsid w:val="00ED75C8"/>
    <w:rsid w:val="00EE012E"/>
    <w:rsid w:val="00EE036E"/>
    <w:rsid w:val="00EE09E0"/>
    <w:rsid w:val="00EE0D10"/>
    <w:rsid w:val="00EE1641"/>
    <w:rsid w:val="00EE181C"/>
    <w:rsid w:val="00EE1D8D"/>
    <w:rsid w:val="00EE2475"/>
    <w:rsid w:val="00EE2936"/>
    <w:rsid w:val="00EE3281"/>
    <w:rsid w:val="00EE32A8"/>
    <w:rsid w:val="00EE40FB"/>
    <w:rsid w:val="00EE4778"/>
    <w:rsid w:val="00EE4C0B"/>
    <w:rsid w:val="00EE4C15"/>
    <w:rsid w:val="00EE5331"/>
    <w:rsid w:val="00EE5536"/>
    <w:rsid w:val="00EE55CE"/>
    <w:rsid w:val="00EE5641"/>
    <w:rsid w:val="00EE5C69"/>
    <w:rsid w:val="00EE5C99"/>
    <w:rsid w:val="00EE67B1"/>
    <w:rsid w:val="00EE6803"/>
    <w:rsid w:val="00EE6A33"/>
    <w:rsid w:val="00EE6B6B"/>
    <w:rsid w:val="00EE705C"/>
    <w:rsid w:val="00EE7B69"/>
    <w:rsid w:val="00EF018E"/>
    <w:rsid w:val="00EF01EC"/>
    <w:rsid w:val="00EF0416"/>
    <w:rsid w:val="00EF0473"/>
    <w:rsid w:val="00EF0720"/>
    <w:rsid w:val="00EF072B"/>
    <w:rsid w:val="00EF1289"/>
    <w:rsid w:val="00EF1652"/>
    <w:rsid w:val="00EF1699"/>
    <w:rsid w:val="00EF1C07"/>
    <w:rsid w:val="00EF1CB8"/>
    <w:rsid w:val="00EF217F"/>
    <w:rsid w:val="00EF2548"/>
    <w:rsid w:val="00EF2745"/>
    <w:rsid w:val="00EF2CB9"/>
    <w:rsid w:val="00EF308D"/>
    <w:rsid w:val="00EF3A09"/>
    <w:rsid w:val="00EF3F47"/>
    <w:rsid w:val="00EF43BA"/>
    <w:rsid w:val="00EF4755"/>
    <w:rsid w:val="00EF4B88"/>
    <w:rsid w:val="00EF523D"/>
    <w:rsid w:val="00EF5A24"/>
    <w:rsid w:val="00EF5A97"/>
    <w:rsid w:val="00EF6908"/>
    <w:rsid w:val="00EF7AE5"/>
    <w:rsid w:val="00F001CD"/>
    <w:rsid w:val="00F004B1"/>
    <w:rsid w:val="00F006F2"/>
    <w:rsid w:val="00F00952"/>
    <w:rsid w:val="00F00D36"/>
    <w:rsid w:val="00F01199"/>
    <w:rsid w:val="00F0187A"/>
    <w:rsid w:val="00F01947"/>
    <w:rsid w:val="00F01AEF"/>
    <w:rsid w:val="00F01C35"/>
    <w:rsid w:val="00F01E5B"/>
    <w:rsid w:val="00F01FB2"/>
    <w:rsid w:val="00F02072"/>
    <w:rsid w:val="00F027C1"/>
    <w:rsid w:val="00F02AC7"/>
    <w:rsid w:val="00F02C71"/>
    <w:rsid w:val="00F033E1"/>
    <w:rsid w:val="00F034DB"/>
    <w:rsid w:val="00F038FD"/>
    <w:rsid w:val="00F041ED"/>
    <w:rsid w:val="00F0433C"/>
    <w:rsid w:val="00F0486A"/>
    <w:rsid w:val="00F04D7C"/>
    <w:rsid w:val="00F0541F"/>
    <w:rsid w:val="00F065FA"/>
    <w:rsid w:val="00F06BA1"/>
    <w:rsid w:val="00F06CB2"/>
    <w:rsid w:val="00F07429"/>
    <w:rsid w:val="00F07792"/>
    <w:rsid w:val="00F1081F"/>
    <w:rsid w:val="00F10884"/>
    <w:rsid w:val="00F10BFF"/>
    <w:rsid w:val="00F1100C"/>
    <w:rsid w:val="00F115B1"/>
    <w:rsid w:val="00F119A4"/>
    <w:rsid w:val="00F11F4A"/>
    <w:rsid w:val="00F11F5B"/>
    <w:rsid w:val="00F125D3"/>
    <w:rsid w:val="00F13296"/>
    <w:rsid w:val="00F134FE"/>
    <w:rsid w:val="00F136F5"/>
    <w:rsid w:val="00F14526"/>
    <w:rsid w:val="00F149AE"/>
    <w:rsid w:val="00F14E28"/>
    <w:rsid w:val="00F15978"/>
    <w:rsid w:val="00F15D88"/>
    <w:rsid w:val="00F15E43"/>
    <w:rsid w:val="00F166AE"/>
    <w:rsid w:val="00F16996"/>
    <w:rsid w:val="00F16B87"/>
    <w:rsid w:val="00F16DE9"/>
    <w:rsid w:val="00F16ECE"/>
    <w:rsid w:val="00F17799"/>
    <w:rsid w:val="00F17CD6"/>
    <w:rsid w:val="00F17EEA"/>
    <w:rsid w:val="00F206F9"/>
    <w:rsid w:val="00F209D3"/>
    <w:rsid w:val="00F21454"/>
    <w:rsid w:val="00F2168C"/>
    <w:rsid w:val="00F21992"/>
    <w:rsid w:val="00F21D26"/>
    <w:rsid w:val="00F21F39"/>
    <w:rsid w:val="00F22568"/>
    <w:rsid w:val="00F22CFE"/>
    <w:rsid w:val="00F2313C"/>
    <w:rsid w:val="00F235E2"/>
    <w:rsid w:val="00F2381E"/>
    <w:rsid w:val="00F23C81"/>
    <w:rsid w:val="00F23E3D"/>
    <w:rsid w:val="00F23F39"/>
    <w:rsid w:val="00F24198"/>
    <w:rsid w:val="00F245BC"/>
    <w:rsid w:val="00F24DE3"/>
    <w:rsid w:val="00F250D9"/>
    <w:rsid w:val="00F2526F"/>
    <w:rsid w:val="00F25FCD"/>
    <w:rsid w:val="00F262DB"/>
    <w:rsid w:val="00F26329"/>
    <w:rsid w:val="00F26704"/>
    <w:rsid w:val="00F26F25"/>
    <w:rsid w:val="00F2703B"/>
    <w:rsid w:val="00F27A94"/>
    <w:rsid w:val="00F30D73"/>
    <w:rsid w:val="00F313B4"/>
    <w:rsid w:val="00F313C4"/>
    <w:rsid w:val="00F31473"/>
    <w:rsid w:val="00F31827"/>
    <w:rsid w:val="00F31836"/>
    <w:rsid w:val="00F31861"/>
    <w:rsid w:val="00F31F4C"/>
    <w:rsid w:val="00F328A1"/>
    <w:rsid w:val="00F329C8"/>
    <w:rsid w:val="00F3300B"/>
    <w:rsid w:val="00F33BB5"/>
    <w:rsid w:val="00F34073"/>
    <w:rsid w:val="00F34077"/>
    <w:rsid w:val="00F34100"/>
    <w:rsid w:val="00F34B1C"/>
    <w:rsid w:val="00F34DD3"/>
    <w:rsid w:val="00F353B0"/>
    <w:rsid w:val="00F35664"/>
    <w:rsid w:val="00F35C61"/>
    <w:rsid w:val="00F35F87"/>
    <w:rsid w:val="00F36175"/>
    <w:rsid w:val="00F36374"/>
    <w:rsid w:val="00F36908"/>
    <w:rsid w:val="00F3720E"/>
    <w:rsid w:val="00F37494"/>
    <w:rsid w:val="00F376DA"/>
    <w:rsid w:val="00F37960"/>
    <w:rsid w:val="00F40A28"/>
    <w:rsid w:val="00F40DA3"/>
    <w:rsid w:val="00F40F1B"/>
    <w:rsid w:val="00F41606"/>
    <w:rsid w:val="00F416D6"/>
    <w:rsid w:val="00F418B5"/>
    <w:rsid w:val="00F41AAC"/>
    <w:rsid w:val="00F41C88"/>
    <w:rsid w:val="00F41D87"/>
    <w:rsid w:val="00F41DF7"/>
    <w:rsid w:val="00F42202"/>
    <w:rsid w:val="00F423A7"/>
    <w:rsid w:val="00F425B4"/>
    <w:rsid w:val="00F42B39"/>
    <w:rsid w:val="00F42EA9"/>
    <w:rsid w:val="00F42F48"/>
    <w:rsid w:val="00F43168"/>
    <w:rsid w:val="00F43193"/>
    <w:rsid w:val="00F43903"/>
    <w:rsid w:val="00F447A8"/>
    <w:rsid w:val="00F448B8"/>
    <w:rsid w:val="00F45244"/>
    <w:rsid w:val="00F45614"/>
    <w:rsid w:val="00F45DA4"/>
    <w:rsid w:val="00F46B6A"/>
    <w:rsid w:val="00F46DF3"/>
    <w:rsid w:val="00F46FC1"/>
    <w:rsid w:val="00F47234"/>
    <w:rsid w:val="00F4750D"/>
    <w:rsid w:val="00F47A8B"/>
    <w:rsid w:val="00F47B57"/>
    <w:rsid w:val="00F500C3"/>
    <w:rsid w:val="00F503F7"/>
    <w:rsid w:val="00F5096E"/>
    <w:rsid w:val="00F50C17"/>
    <w:rsid w:val="00F50CE8"/>
    <w:rsid w:val="00F5109D"/>
    <w:rsid w:val="00F5110F"/>
    <w:rsid w:val="00F519F4"/>
    <w:rsid w:val="00F51CCA"/>
    <w:rsid w:val="00F52000"/>
    <w:rsid w:val="00F5252D"/>
    <w:rsid w:val="00F529B1"/>
    <w:rsid w:val="00F52D07"/>
    <w:rsid w:val="00F52F3B"/>
    <w:rsid w:val="00F532A2"/>
    <w:rsid w:val="00F53664"/>
    <w:rsid w:val="00F53804"/>
    <w:rsid w:val="00F54151"/>
    <w:rsid w:val="00F54A7D"/>
    <w:rsid w:val="00F55EC4"/>
    <w:rsid w:val="00F56536"/>
    <w:rsid w:val="00F56979"/>
    <w:rsid w:val="00F57A3A"/>
    <w:rsid w:val="00F57ACA"/>
    <w:rsid w:val="00F57BC5"/>
    <w:rsid w:val="00F57BEA"/>
    <w:rsid w:val="00F57E21"/>
    <w:rsid w:val="00F57E69"/>
    <w:rsid w:val="00F60072"/>
    <w:rsid w:val="00F60314"/>
    <w:rsid w:val="00F60A72"/>
    <w:rsid w:val="00F60B00"/>
    <w:rsid w:val="00F60B47"/>
    <w:rsid w:val="00F60FD4"/>
    <w:rsid w:val="00F61255"/>
    <w:rsid w:val="00F6146D"/>
    <w:rsid w:val="00F614EA"/>
    <w:rsid w:val="00F61688"/>
    <w:rsid w:val="00F6173A"/>
    <w:rsid w:val="00F61A33"/>
    <w:rsid w:val="00F61D5C"/>
    <w:rsid w:val="00F61EB8"/>
    <w:rsid w:val="00F623EB"/>
    <w:rsid w:val="00F62774"/>
    <w:rsid w:val="00F62D30"/>
    <w:rsid w:val="00F63595"/>
    <w:rsid w:val="00F63858"/>
    <w:rsid w:val="00F6399B"/>
    <w:rsid w:val="00F6409D"/>
    <w:rsid w:val="00F64393"/>
    <w:rsid w:val="00F64DB7"/>
    <w:rsid w:val="00F6577F"/>
    <w:rsid w:val="00F657A0"/>
    <w:rsid w:val="00F65AA1"/>
    <w:rsid w:val="00F65C10"/>
    <w:rsid w:val="00F65C5E"/>
    <w:rsid w:val="00F65C6B"/>
    <w:rsid w:val="00F664C0"/>
    <w:rsid w:val="00F665FD"/>
    <w:rsid w:val="00F6669F"/>
    <w:rsid w:val="00F66789"/>
    <w:rsid w:val="00F6693B"/>
    <w:rsid w:val="00F66988"/>
    <w:rsid w:val="00F66B20"/>
    <w:rsid w:val="00F66CD0"/>
    <w:rsid w:val="00F66DD8"/>
    <w:rsid w:val="00F670D8"/>
    <w:rsid w:val="00F67ABB"/>
    <w:rsid w:val="00F67DF9"/>
    <w:rsid w:val="00F70100"/>
    <w:rsid w:val="00F703CE"/>
    <w:rsid w:val="00F709B1"/>
    <w:rsid w:val="00F70B96"/>
    <w:rsid w:val="00F71283"/>
    <w:rsid w:val="00F7199C"/>
    <w:rsid w:val="00F71D10"/>
    <w:rsid w:val="00F71D84"/>
    <w:rsid w:val="00F721D6"/>
    <w:rsid w:val="00F724F0"/>
    <w:rsid w:val="00F725FF"/>
    <w:rsid w:val="00F72AE0"/>
    <w:rsid w:val="00F72C09"/>
    <w:rsid w:val="00F72DAE"/>
    <w:rsid w:val="00F72FF9"/>
    <w:rsid w:val="00F732CC"/>
    <w:rsid w:val="00F733DD"/>
    <w:rsid w:val="00F734A1"/>
    <w:rsid w:val="00F73517"/>
    <w:rsid w:val="00F739A5"/>
    <w:rsid w:val="00F741EC"/>
    <w:rsid w:val="00F74202"/>
    <w:rsid w:val="00F74CE7"/>
    <w:rsid w:val="00F751E4"/>
    <w:rsid w:val="00F75855"/>
    <w:rsid w:val="00F75BB4"/>
    <w:rsid w:val="00F75D82"/>
    <w:rsid w:val="00F75FD0"/>
    <w:rsid w:val="00F76874"/>
    <w:rsid w:val="00F7688D"/>
    <w:rsid w:val="00F76906"/>
    <w:rsid w:val="00F76B41"/>
    <w:rsid w:val="00F76BE2"/>
    <w:rsid w:val="00F76CCE"/>
    <w:rsid w:val="00F76E8C"/>
    <w:rsid w:val="00F8051C"/>
    <w:rsid w:val="00F8052E"/>
    <w:rsid w:val="00F807DD"/>
    <w:rsid w:val="00F80B61"/>
    <w:rsid w:val="00F80C60"/>
    <w:rsid w:val="00F80D63"/>
    <w:rsid w:val="00F80FCB"/>
    <w:rsid w:val="00F813EB"/>
    <w:rsid w:val="00F818AA"/>
    <w:rsid w:val="00F81A0A"/>
    <w:rsid w:val="00F81E60"/>
    <w:rsid w:val="00F81FD5"/>
    <w:rsid w:val="00F820D4"/>
    <w:rsid w:val="00F82899"/>
    <w:rsid w:val="00F82AAD"/>
    <w:rsid w:val="00F82C62"/>
    <w:rsid w:val="00F8333A"/>
    <w:rsid w:val="00F83971"/>
    <w:rsid w:val="00F83A7C"/>
    <w:rsid w:val="00F843A3"/>
    <w:rsid w:val="00F84E69"/>
    <w:rsid w:val="00F84EFA"/>
    <w:rsid w:val="00F85580"/>
    <w:rsid w:val="00F8564D"/>
    <w:rsid w:val="00F85AA1"/>
    <w:rsid w:val="00F85EEF"/>
    <w:rsid w:val="00F861DC"/>
    <w:rsid w:val="00F86530"/>
    <w:rsid w:val="00F86B3A"/>
    <w:rsid w:val="00F90E78"/>
    <w:rsid w:val="00F9155D"/>
    <w:rsid w:val="00F9177A"/>
    <w:rsid w:val="00F91D8A"/>
    <w:rsid w:val="00F91E9E"/>
    <w:rsid w:val="00F92BC9"/>
    <w:rsid w:val="00F93584"/>
    <w:rsid w:val="00F9369A"/>
    <w:rsid w:val="00F937AA"/>
    <w:rsid w:val="00F93D08"/>
    <w:rsid w:val="00F94194"/>
    <w:rsid w:val="00F94506"/>
    <w:rsid w:val="00F948D1"/>
    <w:rsid w:val="00F94AB2"/>
    <w:rsid w:val="00F94F2A"/>
    <w:rsid w:val="00F95637"/>
    <w:rsid w:val="00F9577C"/>
    <w:rsid w:val="00F95C8D"/>
    <w:rsid w:val="00F95E30"/>
    <w:rsid w:val="00F96465"/>
    <w:rsid w:val="00F966FB"/>
    <w:rsid w:val="00F96A41"/>
    <w:rsid w:val="00F96D4A"/>
    <w:rsid w:val="00F96D63"/>
    <w:rsid w:val="00F96EA5"/>
    <w:rsid w:val="00F972CD"/>
    <w:rsid w:val="00F9747D"/>
    <w:rsid w:val="00F976ED"/>
    <w:rsid w:val="00F97751"/>
    <w:rsid w:val="00F978D4"/>
    <w:rsid w:val="00F97BA2"/>
    <w:rsid w:val="00F97D16"/>
    <w:rsid w:val="00FA0008"/>
    <w:rsid w:val="00FA03DE"/>
    <w:rsid w:val="00FA0509"/>
    <w:rsid w:val="00FA088B"/>
    <w:rsid w:val="00FA0A35"/>
    <w:rsid w:val="00FA1944"/>
    <w:rsid w:val="00FA2459"/>
    <w:rsid w:val="00FA2BD4"/>
    <w:rsid w:val="00FA2D25"/>
    <w:rsid w:val="00FA32C8"/>
    <w:rsid w:val="00FA47B2"/>
    <w:rsid w:val="00FA485E"/>
    <w:rsid w:val="00FA4A26"/>
    <w:rsid w:val="00FA6010"/>
    <w:rsid w:val="00FA60CA"/>
    <w:rsid w:val="00FA7123"/>
    <w:rsid w:val="00FA7BA5"/>
    <w:rsid w:val="00FB0D49"/>
    <w:rsid w:val="00FB0F02"/>
    <w:rsid w:val="00FB19AD"/>
    <w:rsid w:val="00FB1B24"/>
    <w:rsid w:val="00FB1C02"/>
    <w:rsid w:val="00FB1C8C"/>
    <w:rsid w:val="00FB1D6C"/>
    <w:rsid w:val="00FB2EE2"/>
    <w:rsid w:val="00FB2F76"/>
    <w:rsid w:val="00FB3005"/>
    <w:rsid w:val="00FB3595"/>
    <w:rsid w:val="00FB39B8"/>
    <w:rsid w:val="00FB3E63"/>
    <w:rsid w:val="00FB3F9B"/>
    <w:rsid w:val="00FB58E5"/>
    <w:rsid w:val="00FB59DD"/>
    <w:rsid w:val="00FB5D07"/>
    <w:rsid w:val="00FB675A"/>
    <w:rsid w:val="00FB7319"/>
    <w:rsid w:val="00FB768E"/>
    <w:rsid w:val="00FB776B"/>
    <w:rsid w:val="00FC03E2"/>
    <w:rsid w:val="00FC074B"/>
    <w:rsid w:val="00FC0991"/>
    <w:rsid w:val="00FC142F"/>
    <w:rsid w:val="00FC145F"/>
    <w:rsid w:val="00FC1733"/>
    <w:rsid w:val="00FC1CF1"/>
    <w:rsid w:val="00FC216E"/>
    <w:rsid w:val="00FC294B"/>
    <w:rsid w:val="00FC299F"/>
    <w:rsid w:val="00FC2ACF"/>
    <w:rsid w:val="00FC30A0"/>
    <w:rsid w:val="00FC329E"/>
    <w:rsid w:val="00FC38E0"/>
    <w:rsid w:val="00FC3A0A"/>
    <w:rsid w:val="00FC3AE7"/>
    <w:rsid w:val="00FC3DAB"/>
    <w:rsid w:val="00FC3F66"/>
    <w:rsid w:val="00FC41BB"/>
    <w:rsid w:val="00FC4225"/>
    <w:rsid w:val="00FC4A81"/>
    <w:rsid w:val="00FC4B2D"/>
    <w:rsid w:val="00FC4C3F"/>
    <w:rsid w:val="00FC4F35"/>
    <w:rsid w:val="00FC513C"/>
    <w:rsid w:val="00FC5236"/>
    <w:rsid w:val="00FC5D64"/>
    <w:rsid w:val="00FC6313"/>
    <w:rsid w:val="00FC67B4"/>
    <w:rsid w:val="00FC6914"/>
    <w:rsid w:val="00FC6F48"/>
    <w:rsid w:val="00FC7427"/>
    <w:rsid w:val="00FC7D6B"/>
    <w:rsid w:val="00FC7E4A"/>
    <w:rsid w:val="00FC7EC5"/>
    <w:rsid w:val="00FD0349"/>
    <w:rsid w:val="00FD0F09"/>
    <w:rsid w:val="00FD0FC8"/>
    <w:rsid w:val="00FD1165"/>
    <w:rsid w:val="00FD1A86"/>
    <w:rsid w:val="00FD2D14"/>
    <w:rsid w:val="00FD2E78"/>
    <w:rsid w:val="00FD30D5"/>
    <w:rsid w:val="00FD3C9D"/>
    <w:rsid w:val="00FD4890"/>
    <w:rsid w:val="00FD4A09"/>
    <w:rsid w:val="00FD4A33"/>
    <w:rsid w:val="00FD4E9D"/>
    <w:rsid w:val="00FD4FBF"/>
    <w:rsid w:val="00FD50C8"/>
    <w:rsid w:val="00FD51FB"/>
    <w:rsid w:val="00FD52BF"/>
    <w:rsid w:val="00FD5815"/>
    <w:rsid w:val="00FD7242"/>
    <w:rsid w:val="00FD737B"/>
    <w:rsid w:val="00FD7809"/>
    <w:rsid w:val="00FD7973"/>
    <w:rsid w:val="00FE007D"/>
    <w:rsid w:val="00FE0192"/>
    <w:rsid w:val="00FE1A91"/>
    <w:rsid w:val="00FE247A"/>
    <w:rsid w:val="00FE28BF"/>
    <w:rsid w:val="00FE2D34"/>
    <w:rsid w:val="00FE2D66"/>
    <w:rsid w:val="00FE2E5C"/>
    <w:rsid w:val="00FE54BF"/>
    <w:rsid w:val="00FE54C7"/>
    <w:rsid w:val="00FE5DEE"/>
    <w:rsid w:val="00FE69CE"/>
    <w:rsid w:val="00FE6E95"/>
    <w:rsid w:val="00FE72EF"/>
    <w:rsid w:val="00FE78CA"/>
    <w:rsid w:val="00FE7F00"/>
    <w:rsid w:val="00FE7F5C"/>
    <w:rsid w:val="00FE7F85"/>
    <w:rsid w:val="00FF02BC"/>
    <w:rsid w:val="00FF062C"/>
    <w:rsid w:val="00FF0C75"/>
    <w:rsid w:val="00FF175F"/>
    <w:rsid w:val="00FF215F"/>
    <w:rsid w:val="00FF255D"/>
    <w:rsid w:val="00FF2629"/>
    <w:rsid w:val="00FF2FFF"/>
    <w:rsid w:val="00FF3135"/>
    <w:rsid w:val="00FF314D"/>
    <w:rsid w:val="00FF33CB"/>
    <w:rsid w:val="00FF3462"/>
    <w:rsid w:val="00FF352A"/>
    <w:rsid w:val="00FF3566"/>
    <w:rsid w:val="00FF372D"/>
    <w:rsid w:val="00FF3BB5"/>
    <w:rsid w:val="00FF3DB3"/>
    <w:rsid w:val="00FF4B6C"/>
    <w:rsid w:val="00FF51A0"/>
    <w:rsid w:val="00FF5446"/>
    <w:rsid w:val="00FF5A7E"/>
    <w:rsid w:val="00FF6AED"/>
    <w:rsid w:val="00FF7107"/>
    <w:rsid w:val="00FF74C0"/>
    <w:rsid w:val="00FF75A9"/>
    <w:rsid w:val="00FF765C"/>
    <w:rsid w:val="00FF78E0"/>
    <w:rsid w:val="00FF7B92"/>
    <w:rsid w:val="00FF7C98"/>
    <w:rsid w:val="00FF7F07"/>
    <w:rsid w:val="01019FEF"/>
    <w:rsid w:val="01114A23"/>
    <w:rsid w:val="0117339E"/>
    <w:rsid w:val="011EBAB0"/>
    <w:rsid w:val="011FACD6"/>
    <w:rsid w:val="0122A71C"/>
    <w:rsid w:val="012AA0AF"/>
    <w:rsid w:val="01340CCA"/>
    <w:rsid w:val="01452521"/>
    <w:rsid w:val="014DEAF3"/>
    <w:rsid w:val="0152E254"/>
    <w:rsid w:val="0159EC82"/>
    <w:rsid w:val="0169ACCD"/>
    <w:rsid w:val="01908825"/>
    <w:rsid w:val="019CDC86"/>
    <w:rsid w:val="01B088F1"/>
    <w:rsid w:val="01B5A3AD"/>
    <w:rsid w:val="01B78658"/>
    <w:rsid w:val="01BA3E92"/>
    <w:rsid w:val="01D069A7"/>
    <w:rsid w:val="01D201C2"/>
    <w:rsid w:val="01D91ED4"/>
    <w:rsid w:val="01DF4469"/>
    <w:rsid w:val="01E3EEBA"/>
    <w:rsid w:val="01F65923"/>
    <w:rsid w:val="01FC332D"/>
    <w:rsid w:val="01FCF0EF"/>
    <w:rsid w:val="020A4565"/>
    <w:rsid w:val="020D5CB8"/>
    <w:rsid w:val="021D3C31"/>
    <w:rsid w:val="021E3BDD"/>
    <w:rsid w:val="0221ACD9"/>
    <w:rsid w:val="02274179"/>
    <w:rsid w:val="02316F89"/>
    <w:rsid w:val="023BFC75"/>
    <w:rsid w:val="0240F140"/>
    <w:rsid w:val="02437494"/>
    <w:rsid w:val="0245375E"/>
    <w:rsid w:val="024C1528"/>
    <w:rsid w:val="025BEFBA"/>
    <w:rsid w:val="0263B19F"/>
    <w:rsid w:val="0266A07C"/>
    <w:rsid w:val="02709B9C"/>
    <w:rsid w:val="02724F4E"/>
    <w:rsid w:val="0279137F"/>
    <w:rsid w:val="027ADB0D"/>
    <w:rsid w:val="028AC067"/>
    <w:rsid w:val="028BF851"/>
    <w:rsid w:val="029949B0"/>
    <w:rsid w:val="029C284A"/>
    <w:rsid w:val="02A2DDCF"/>
    <w:rsid w:val="02A6DC30"/>
    <w:rsid w:val="02A7BAD8"/>
    <w:rsid w:val="02B43B86"/>
    <w:rsid w:val="02B76E97"/>
    <w:rsid w:val="02C36394"/>
    <w:rsid w:val="02CD4B40"/>
    <w:rsid w:val="02D9C8E4"/>
    <w:rsid w:val="02F9EEE4"/>
    <w:rsid w:val="03020FCC"/>
    <w:rsid w:val="030A226E"/>
    <w:rsid w:val="030D8C62"/>
    <w:rsid w:val="03170983"/>
    <w:rsid w:val="031D279D"/>
    <w:rsid w:val="032EB35F"/>
    <w:rsid w:val="034B2998"/>
    <w:rsid w:val="034FD21F"/>
    <w:rsid w:val="03559D0E"/>
    <w:rsid w:val="0356BC3E"/>
    <w:rsid w:val="036F8413"/>
    <w:rsid w:val="0378B342"/>
    <w:rsid w:val="038C9A91"/>
    <w:rsid w:val="03909D80"/>
    <w:rsid w:val="0399952B"/>
    <w:rsid w:val="039A0327"/>
    <w:rsid w:val="039EA074"/>
    <w:rsid w:val="03B7695D"/>
    <w:rsid w:val="03BD8B68"/>
    <w:rsid w:val="03C739CA"/>
    <w:rsid w:val="03C86F47"/>
    <w:rsid w:val="03D262A6"/>
    <w:rsid w:val="03D9F371"/>
    <w:rsid w:val="03E4CD00"/>
    <w:rsid w:val="03E94160"/>
    <w:rsid w:val="03EB3F06"/>
    <w:rsid w:val="03FC4F22"/>
    <w:rsid w:val="04065F2F"/>
    <w:rsid w:val="040788DD"/>
    <w:rsid w:val="041E93AA"/>
    <w:rsid w:val="043562EB"/>
    <w:rsid w:val="0450237F"/>
    <w:rsid w:val="045F1A9E"/>
    <w:rsid w:val="046BF743"/>
    <w:rsid w:val="046CF67C"/>
    <w:rsid w:val="0477A39E"/>
    <w:rsid w:val="047A5378"/>
    <w:rsid w:val="049A58B1"/>
    <w:rsid w:val="049AC8F0"/>
    <w:rsid w:val="04A7A94C"/>
    <w:rsid w:val="04AF9DF0"/>
    <w:rsid w:val="04B61065"/>
    <w:rsid w:val="04B63FB2"/>
    <w:rsid w:val="04B736B7"/>
    <w:rsid w:val="04C28E30"/>
    <w:rsid w:val="04C53A85"/>
    <w:rsid w:val="04D0A917"/>
    <w:rsid w:val="04D42656"/>
    <w:rsid w:val="04E63EE9"/>
    <w:rsid w:val="04E9B43A"/>
    <w:rsid w:val="0505D7F7"/>
    <w:rsid w:val="0512A301"/>
    <w:rsid w:val="05137167"/>
    <w:rsid w:val="05179E6A"/>
    <w:rsid w:val="051DD50E"/>
    <w:rsid w:val="051F3A8B"/>
    <w:rsid w:val="05322E58"/>
    <w:rsid w:val="0532DE41"/>
    <w:rsid w:val="0536EA49"/>
    <w:rsid w:val="053E920B"/>
    <w:rsid w:val="0541D37F"/>
    <w:rsid w:val="05490CC9"/>
    <w:rsid w:val="05493B5E"/>
    <w:rsid w:val="054958E3"/>
    <w:rsid w:val="05507AFB"/>
    <w:rsid w:val="0555AEB8"/>
    <w:rsid w:val="055BFF9C"/>
    <w:rsid w:val="05606353"/>
    <w:rsid w:val="05654A3C"/>
    <w:rsid w:val="056B7871"/>
    <w:rsid w:val="0574B8A5"/>
    <w:rsid w:val="057CC16D"/>
    <w:rsid w:val="058239D5"/>
    <w:rsid w:val="0582CF2D"/>
    <w:rsid w:val="0588F786"/>
    <w:rsid w:val="0595C476"/>
    <w:rsid w:val="059F1337"/>
    <w:rsid w:val="059F93BA"/>
    <w:rsid w:val="05ADC421"/>
    <w:rsid w:val="05B30AE6"/>
    <w:rsid w:val="05BC59B0"/>
    <w:rsid w:val="05BCF36E"/>
    <w:rsid w:val="05C73C1F"/>
    <w:rsid w:val="05D65476"/>
    <w:rsid w:val="05DC23C1"/>
    <w:rsid w:val="05F1A91D"/>
    <w:rsid w:val="060A5C98"/>
    <w:rsid w:val="060AB84D"/>
    <w:rsid w:val="060C7649"/>
    <w:rsid w:val="060F6141"/>
    <w:rsid w:val="061418DB"/>
    <w:rsid w:val="0614C041"/>
    <w:rsid w:val="061CDF56"/>
    <w:rsid w:val="06247A8D"/>
    <w:rsid w:val="062CEF02"/>
    <w:rsid w:val="062F4CDE"/>
    <w:rsid w:val="06384E75"/>
    <w:rsid w:val="06427599"/>
    <w:rsid w:val="064B5010"/>
    <w:rsid w:val="0659F64F"/>
    <w:rsid w:val="065C8160"/>
    <w:rsid w:val="06633E39"/>
    <w:rsid w:val="0665ED05"/>
    <w:rsid w:val="06708285"/>
    <w:rsid w:val="0674A47E"/>
    <w:rsid w:val="0679FB6C"/>
    <w:rsid w:val="067C375D"/>
    <w:rsid w:val="0682F7EB"/>
    <w:rsid w:val="06830188"/>
    <w:rsid w:val="0684668E"/>
    <w:rsid w:val="06944834"/>
    <w:rsid w:val="06956B0B"/>
    <w:rsid w:val="069B2BCD"/>
    <w:rsid w:val="06A6D1D5"/>
    <w:rsid w:val="06AFC193"/>
    <w:rsid w:val="06B0FB8A"/>
    <w:rsid w:val="06BCD827"/>
    <w:rsid w:val="06BDD3B5"/>
    <w:rsid w:val="06C20DD0"/>
    <w:rsid w:val="06C2CBF5"/>
    <w:rsid w:val="06C5A1DB"/>
    <w:rsid w:val="06C5BD89"/>
    <w:rsid w:val="06C6EA65"/>
    <w:rsid w:val="06C81294"/>
    <w:rsid w:val="06E10C1D"/>
    <w:rsid w:val="06E2D38C"/>
    <w:rsid w:val="06E9B871"/>
    <w:rsid w:val="06EA1D3C"/>
    <w:rsid w:val="06EC58CC"/>
    <w:rsid w:val="06FFA2A2"/>
    <w:rsid w:val="07039694"/>
    <w:rsid w:val="071A141F"/>
    <w:rsid w:val="0723077F"/>
    <w:rsid w:val="0724EBD8"/>
    <w:rsid w:val="072C2050"/>
    <w:rsid w:val="074A59CF"/>
    <w:rsid w:val="074E5DC3"/>
    <w:rsid w:val="075313DF"/>
    <w:rsid w:val="075AC42D"/>
    <w:rsid w:val="075B795B"/>
    <w:rsid w:val="075ECDA0"/>
    <w:rsid w:val="0762C71E"/>
    <w:rsid w:val="0767B2B7"/>
    <w:rsid w:val="0786AECC"/>
    <w:rsid w:val="0786F47B"/>
    <w:rsid w:val="078CBC35"/>
    <w:rsid w:val="079677B0"/>
    <w:rsid w:val="079BDF8F"/>
    <w:rsid w:val="07A9EE0F"/>
    <w:rsid w:val="07BF2960"/>
    <w:rsid w:val="07CC6DF4"/>
    <w:rsid w:val="07D76578"/>
    <w:rsid w:val="07E40171"/>
    <w:rsid w:val="07EA0DBF"/>
    <w:rsid w:val="07F91A83"/>
    <w:rsid w:val="0801E230"/>
    <w:rsid w:val="080BBB6F"/>
    <w:rsid w:val="080D5B4B"/>
    <w:rsid w:val="081B7A77"/>
    <w:rsid w:val="08236EF7"/>
    <w:rsid w:val="08308654"/>
    <w:rsid w:val="083356CC"/>
    <w:rsid w:val="083A9D19"/>
    <w:rsid w:val="0840A4D2"/>
    <w:rsid w:val="08482FF8"/>
    <w:rsid w:val="0851922F"/>
    <w:rsid w:val="08619BD0"/>
    <w:rsid w:val="0862C428"/>
    <w:rsid w:val="0866AC29"/>
    <w:rsid w:val="0885B101"/>
    <w:rsid w:val="088A03E0"/>
    <w:rsid w:val="089177FA"/>
    <w:rsid w:val="089370AA"/>
    <w:rsid w:val="089EDCD6"/>
    <w:rsid w:val="08A5AF9B"/>
    <w:rsid w:val="08A65B5B"/>
    <w:rsid w:val="08AB9F5E"/>
    <w:rsid w:val="08ACDB41"/>
    <w:rsid w:val="08C2A18E"/>
    <w:rsid w:val="08D3D8E5"/>
    <w:rsid w:val="08D54034"/>
    <w:rsid w:val="08D5A080"/>
    <w:rsid w:val="08D95AB9"/>
    <w:rsid w:val="08DBCAE0"/>
    <w:rsid w:val="08EE7BB7"/>
    <w:rsid w:val="08FB8ACC"/>
    <w:rsid w:val="09006E3D"/>
    <w:rsid w:val="0902B8A3"/>
    <w:rsid w:val="090EA3F9"/>
    <w:rsid w:val="091503CC"/>
    <w:rsid w:val="09211FC4"/>
    <w:rsid w:val="09249309"/>
    <w:rsid w:val="092B253F"/>
    <w:rsid w:val="092EAFE0"/>
    <w:rsid w:val="0933014C"/>
    <w:rsid w:val="0939CC6D"/>
    <w:rsid w:val="09482CCD"/>
    <w:rsid w:val="095B4FA6"/>
    <w:rsid w:val="096A9A5A"/>
    <w:rsid w:val="096BF870"/>
    <w:rsid w:val="098AFF95"/>
    <w:rsid w:val="098BDDCB"/>
    <w:rsid w:val="098F57AD"/>
    <w:rsid w:val="099A4AB9"/>
    <w:rsid w:val="09B7EA4D"/>
    <w:rsid w:val="09BA2086"/>
    <w:rsid w:val="09C0E47A"/>
    <w:rsid w:val="09CBBFB9"/>
    <w:rsid w:val="09CED080"/>
    <w:rsid w:val="09DCEF74"/>
    <w:rsid w:val="09E57FD6"/>
    <w:rsid w:val="09EB8D92"/>
    <w:rsid w:val="09F0120A"/>
    <w:rsid w:val="0A05C909"/>
    <w:rsid w:val="0A07E4C7"/>
    <w:rsid w:val="0A0B762B"/>
    <w:rsid w:val="0A12F6C4"/>
    <w:rsid w:val="0A146A76"/>
    <w:rsid w:val="0A19EA76"/>
    <w:rsid w:val="0A1D3BF7"/>
    <w:rsid w:val="0A278266"/>
    <w:rsid w:val="0A28C594"/>
    <w:rsid w:val="0A2FC018"/>
    <w:rsid w:val="0A547D7A"/>
    <w:rsid w:val="0A559A9D"/>
    <w:rsid w:val="0A568A3C"/>
    <w:rsid w:val="0A5885D7"/>
    <w:rsid w:val="0A5EC010"/>
    <w:rsid w:val="0A617028"/>
    <w:rsid w:val="0A774671"/>
    <w:rsid w:val="0A7900E4"/>
    <w:rsid w:val="0A7FD474"/>
    <w:rsid w:val="0A82FD01"/>
    <w:rsid w:val="0A91AC9A"/>
    <w:rsid w:val="0A95CAED"/>
    <w:rsid w:val="0AADF1D2"/>
    <w:rsid w:val="0AB08861"/>
    <w:rsid w:val="0AB19A4E"/>
    <w:rsid w:val="0AB63EF0"/>
    <w:rsid w:val="0ABA0364"/>
    <w:rsid w:val="0AC5119C"/>
    <w:rsid w:val="0ACCE88C"/>
    <w:rsid w:val="0ADA3F82"/>
    <w:rsid w:val="0ADB45F7"/>
    <w:rsid w:val="0ADC78B1"/>
    <w:rsid w:val="0AE37EAB"/>
    <w:rsid w:val="0AE81428"/>
    <w:rsid w:val="0AE8A8B0"/>
    <w:rsid w:val="0AF408FD"/>
    <w:rsid w:val="0AF7486A"/>
    <w:rsid w:val="0AFB8CD2"/>
    <w:rsid w:val="0B0BE479"/>
    <w:rsid w:val="0B0FAE5C"/>
    <w:rsid w:val="0B10B202"/>
    <w:rsid w:val="0B142027"/>
    <w:rsid w:val="0B228525"/>
    <w:rsid w:val="0B379B61"/>
    <w:rsid w:val="0B3B0535"/>
    <w:rsid w:val="0B3F9CDC"/>
    <w:rsid w:val="0B48BCB0"/>
    <w:rsid w:val="0B512474"/>
    <w:rsid w:val="0B54E441"/>
    <w:rsid w:val="0B6426C6"/>
    <w:rsid w:val="0B69D38F"/>
    <w:rsid w:val="0B6F407F"/>
    <w:rsid w:val="0B70FA44"/>
    <w:rsid w:val="0B710AB0"/>
    <w:rsid w:val="0B73D1D6"/>
    <w:rsid w:val="0B7B7311"/>
    <w:rsid w:val="0B83A7D9"/>
    <w:rsid w:val="0B88FF03"/>
    <w:rsid w:val="0B90726D"/>
    <w:rsid w:val="0B9721F8"/>
    <w:rsid w:val="0BA6A1C0"/>
    <w:rsid w:val="0BA79476"/>
    <w:rsid w:val="0BB7CA33"/>
    <w:rsid w:val="0BC3B793"/>
    <w:rsid w:val="0BC743D4"/>
    <w:rsid w:val="0BC97B09"/>
    <w:rsid w:val="0BD3F7D7"/>
    <w:rsid w:val="0BD6B9B2"/>
    <w:rsid w:val="0BDCC4D7"/>
    <w:rsid w:val="0BE09B68"/>
    <w:rsid w:val="0BEF44F0"/>
    <w:rsid w:val="0BF01700"/>
    <w:rsid w:val="0BF89B08"/>
    <w:rsid w:val="0C01FA02"/>
    <w:rsid w:val="0C063C6A"/>
    <w:rsid w:val="0C0AFA2D"/>
    <w:rsid w:val="0C1598D4"/>
    <w:rsid w:val="0C1622BA"/>
    <w:rsid w:val="0C22A6F5"/>
    <w:rsid w:val="0C23BC31"/>
    <w:rsid w:val="0C23E188"/>
    <w:rsid w:val="0C28BD31"/>
    <w:rsid w:val="0C2E2A87"/>
    <w:rsid w:val="0C3F4D35"/>
    <w:rsid w:val="0C4407D6"/>
    <w:rsid w:val="0C702128"/>
    <w:rsid w:val="0C709F25"/>
    <w:rsid w:val="0C89812E"/>
    <w:rsid w:val="0C95A9C1"/>
    <w:rsid w:val="0CA62988"/>
    <w:rsid w:val="0CA85DE3"/>
    <w:rsid w:val="0CB0C895"/>
    <w:rsid w:val="0CB69D38"/>
    <w:rsid w:val="0CB7BD05"/>
    <w:rsid w:val="0CBCAE65"/>
    <w:rsid w:val="0CD35D63"/>
    <w:rsid w:val="0CD83D59"/>
    <w:rsid w:val="0CD8F095"/>
    <w:rsid w:val="0CD99708"/>
    <w:rsid w:val="0CF3C6AE"/>
    <w:rsid w:val="0D00BA42"/>
    <w:rsid w:val="0D06AC57"/>
    <w:rsid w:val="0D0A9011"/>
    <w:rsid w:val="0D11EBE9"/>
    <w:rsid w:val="0D12ECF9"/>
    <w:rsid w:val="0D14AD9E"/>
    <w:rsid w:val="0D1BF468"/>
    <w:rsid w:val="0D211A62"/>
    <w:rsid w:val="0D263BA0"/>
    <w:rsid w:val="0D2C457A"/>
    <w:rsid w:val="0D2C8D07"/>
    <w:rsid w:val="0D34E1B8"/>
    <w:rsid w:val="0D3D4841"/>
    <w:rsid w:val="0D50C48E"/>
    <w:rsid w:val="0D683EFD"/>
    <w:rsid w:val="0D6E4A32"/>
    <w:rsid w:val="0D739A15"/>
    <w:rsid w:val="0D8B6539"/>
    <w:rsid w:val="0DA89D5E"/>
    <w:rsid w:val="0DAB95A7"/>
    <w:rsid w:val="0DBB874E"/>
    <w:rsid w:val="0DC9A858"/>
    <w:rsid w:val="0DF55420"/>
    <w:rsid w:val="0DF8E5F5"/>
    <w:rsid w:val="0DFF0281"/>
    <w:rsid w:val="0E06082B"/>
    <w:rsid w:val="0E09757B"/>
    <w:rsid w:val="0E12FE83"/>
    <w:rsid w:val="0E1B315B"/>
    <w:rsid w:val="0E247BFB"/>
    <w:rsid w:val="0E27E4BE"/>
    <w:rsid w:val="0E27F550"/>
    <w:rsid w:val="0E28F467"/>
    <w:rsid w:val="0E2AECD8"/>
    <w:rsid w:val="0E386A9B"/>
    <w:rsid w:val="0E436081"/>
    <w:rsid w:val="0E47AA8A"/>
    <w:rsid w:val="0E4DA80A"/>
    <w:rsid w:val="0E4FF06F"/>
    <w:rsid w:val="0E52C2CB"/>
    <w:rsid w:val="0E53CE28"/>
    <w:rsid w:val="0E58596C"/>
    <w:rsid w:val="0E62AEB2"/>
    <w:rsid w:val="0E665A7F"/>
    <w:rsid w:val="0E7A8D90"/>
    <w:rsid w:val="0E939B17"/>
    <w:rsid w:val="0EA49DF6"/>
    <w:rsid w:val="0EA884C2"/>
    <w:rsid w:val="0EA8C66D"/>
    <w:rsid w:val="0EBA7F55"/>
    <w:rsid w:val="0EBB080E"/>
    <w:rsid w:val="0EC5BE6B"/>
    <w:rsid w:val="0ED6CB1E"/>
    <w:rsid w:val="0ED88CDA"/>
    <w:rsid w:val="0EDE3A76"/>
    <w:rsid w:val="0EE79EF6"/>
    <w:rsid w:val="0EEC39E6"/>
    <w:rsid w:val="0EEC4100"/>
    <w:rsid w:val="0EEE475B"/>
    <w:rsid w:val="0F019882"/>
    <w:rsid w:val="0F1187FC"/>
    <w:rsid w:val="0F13029B"/>
    <w:rsid w:val="0F1BBDE5"/>
    <w:rsid w:val="0F2E91BC"/>
    <w:rsid w:val="0F382B09"/>
    <w:rsid w:val="0F38CDF9"/>
    <w:rsid w:val="0F4299DB"/>
    <w:rsid w:val="0F623383"/>
    <w:rsid w:val="0F69AE7D"/>
    <w:rsid w:val="0F6F1865"/>
    <w:rsid w:val="0F756606"/>
    <w:rsid w:val="0F79DCC4"/>
    <w:rsid w:val="0F7E4663"/>
    <w:rsid w:val="0F868575"/>
    <w:rsid w:val="0F88B316"/>
    <w:rsid w:val="0F93F551"/>
    <w:rsid w:val="0FA0FC91"/>
    <w:rsid w:val="0FA6737D"/>
    <w:rsid w:val="0FAC18EF"/>
    <w:rsid w:val="0FCF72E5"/>
    <w:rsid w:val="0FD4283C"/>
    <w:rsid w:val="0FF576BE"/>
    <w:rsid w:val="0FFB8BD0"/>
    <w:rsid w:val="1006A887"/>
    <w:rsid w:val="1007D5C8"/>
    <w:rsid w:val="1019C435"/>
    <w:rsid w:val="101CBA3F"/>
    <w:rsid w:val="101DF5D7"/>
    <w:rsid w:val="10327F23"/>
    <w:rsid w:val="1037053E"/>
    <w:rsid w:val="104323D6"/>
    <w:rsid w:val="1043288F"/>
    <w:rsid w:val="10465FAB"/>
    <w:rsid w:val="1057E5A9"/>
    <w:rsid w:val="105C35FC"/>
    <w:rsid w:val="105FFB45"/>
    <w:rsid w:val="10850C33"/>
    <w:rsid w:val="1085EC54"/>
    <w:rsid w:val="1087A552"/>
    <w:rsid w:val="10A486E7"/>
    <w:rsid w:val="10A57E88"/>
    <w:rsid w:val="10A7B49F"/>
    <w:rsid w:val="10A93F8C"/>
    <w:rsid w:val="10A9B58F"/>
    <w:rsid w:val="10B4491D"/>
    <w:rsid w:val="10C3E156"/>
    <w:rsid w:val="10D04C95"/>
    <w:rsid w:val="10E7AEA0"/>
    <w:rsid w:val="1118FB94"/>
    <w:rsid w:val="112551D3"/>
    <w:rsid w:val="11329ED9"/>
    <w:rsid w:val="11385BF9"/>
    <w:rsid w:val="11474F6D"/>
    <w:rsid w:val="114BB21D"/>
    <w:rsid w:val="1151BCF0"/>
    <w:rsid w:val="1167D423"/>
    <w:rsid w:val="1175A5DA"/>
    <w:rsid w:val="11771F95"/>
    <w:rsid w:val="117DF0AF"/>
    <w:rsid w:val="1199C647"/>
    <w:rsid w:val="11C6FA86"/>
    <w:rsid w:val="11DE2845"/>
    <w:rsid w:val="11EEDCB7"/>
    <w:rsid w:val="11FC46BC"/>
    <w:rsid w:val="120C55BA"/>
    <w:rsid w:val="1214E8F0"/>
    <w:rsid w:val="121AF337"/>
    <w:rsid w:val="121F6989"/>
    <w:rsid w:val="1220881A"/>
    <w:rsid w:val="1221508D"/>
    <w:rsid w:val="12332C72"/>
    <w:rsid w:val="12350C3C"/>
    <w:rsid w:val="1239586C"/>
    <w:rsid w:val="1243DE45"/>
    <w:rsid w:val="1249DF82"/>
    <w:rsid w:val="1249EB19"/>
    <w:rsid w:val="124ABF5A"/>
    <w:rsid w:val="12513EB9"/>
    <w:rsid w:val="1254FF41"/>
    <w:rsid w:val="1264F378"/>
    <w:rsid w:val="1275F885"/>
    <w:rsid w:val="128FDBE3"/>
    <w:rsid w:val="12955A30"/>
    <w:rsid w:val="129AB3DC"/>
    <w:rsid w:val="129FBFD8"/>
    <w:rsid w:val="12A4B502"/>
    <w:rsid w:val="12A6344D"/>
    <w:rsid w:val="12A63B59"/>
    <w:rsid w:val="12C3C059"/>
    <w:rsid w:val="12E6B1D2"/>
    <w:rsid w:val="12E75287"/>
    <w:rsid w:val="12E78087"/>
    <w:rsid w:val="12F1F855"/>
    <w:rsid w:val="12F811C2"/>
    <w:rsid w:val="12FD5AEB"/>
    <w:rsid w:val="1300C535"/>
    <w:rsid w:val="130815D6"/>
    <w:rsid w:val="131028DE"/>
    <w:rsid w:val="13248D70"/>
    <w:rsid w:val="13346DC2"/>
    <w:rsid w:val="133A0AA5"/>
    <w:rsid w:val="133BDB0B"/>
    <w:rsid w:val="1342233D"/>
    <w:rsid w:val="13497C2F"/>
    <w:rsid w:val="134C631D"/>
    <w:rsid w:val="134C896D"/>
    <w:rsid w:val="135F91A1"/>
    <w:rsid w:val="1366A04D"/>
    <w:rsid w:val="1369614C"/>
    <w:rsid w:val="137D3537"/>
    <w:rsid w:val="1387DD0E"/>
    <w:rsid w:val="138C92FD"/>
    <w:rsid w:val="1393CA3B"/>
    <w:rsid w:val="1394FCB5"/>
    <w:rsid w:val="13A57F89"/>
    <w:rsid w:val="13AB0368"/>
    <w:rsid w:val="13AFF081"/>
    <w:rsid w:val="13D4B089"/>
    <w:rsid w:val="13DC0203"/>
    <w:rsid w:val="13DD10A2"/>
    <w:rsid w:val="13DD545C"/>
    <w:rsid w:val="13E612ED"/>
    <w:rsid w:val="13EC58B9"/>
    <w:rsid w:val="13ECB2F9"/>
    <w:rsid w:val="13F3FE48"/>
    <w:rsid w:val="13F6011F"/>
    <w:rsid w:val="14093C44"/>
    <w:rsid w:val="1409DCE4"/>
    <w:rsid w:val="140BF517"/>
    <w:rsid w:val="141068EA"/>
    <w:rsid w:val="14141818"/>
    <w:rsid w:val="141DFB64"/>
    <w:rsid w:val="1426DDB8"/>
    <w:rsid w:val="142E4E7E"/>
    <w:rsid w:val="14568DB1"/>
    <w:rsid w:val="146B4580"/>
    <w:rsid w:val="148165CF"/>
    <w:rsid w:val="14853C7D"/>
    <w:rsid w:val="14954415"/>
    <w:rsid w:val="1496757B"/>
    <w:rsid w:val="1498C0D5"/>
    <w:rsid w:val="149F252A"/>
    <w:rsid w:val="14A03C03"/>
    <w:rsid w:val="14A46CB9"/>
    <w:rsid w:val="14AA0688"/>
    <w:rsid w:val="14B88BEC"/>
    <w:rsid w:val="14C68E93"/>
    <w:rsid w:val="14CB1893"/>
    <w:rsid w:val="14DDAA95"/>
    <w:rsid w:val="14E31D33"/>
    <w:rsid w:val="14F45255"/>
    <w:rsid w:val="14F860CB"/>
    <w:rsid w:val="14FD4794"/>
    <w:rsid w:val="150A07D8"/>
    <w:rsid w:val="15122FBB"/>
    <w:rsid w:val="151984B8"/>
    <w:rsid w:val="1526C34E"/>
    <w:rsid w:val="15354736"/>
    <w:rsid w:val="1538BB8E"/>
    <w:rsid w:val="154BAF5C"/>
    <w:rsid w:val="154D9DA0"/>
    <w:rsid w:val="154EFBA9"/>
    <w:rsid w:val="155B5712"/>
    <w:rsid w:val="156219F5"/>
    <w:rsid w:val="156401CA"/>
    <w:rsid w:val="1567A372"/>
    <w:rsid w:val="156B23A3"/>
    <w:rsid w:val="156B2755"/>
    <w:rsid w:val="156DAEAB"/>
    <w:rsid w:val="157DC7FE"/>
    <w:rsid w:val="1587412F"/>
    <w:rsid w:val="15878125"/>
    <w:rsid w:val="15A7B1D5"/>
    <w:rsid w:val="15B296E2"/>
    <w:rsid w:val="15BCFDDD"/>
    <w:rsid w:val="15C48687"/>
    <w:rsid w:val="15D9FB36"/>
    <w:rsid w:val="15DBDB46"/>
    <w:rsid w:val="15F3A9B3"/>
    <w:rsid w:val="15FBA267"/>
    <w:rsid w:val="1601D00F"/>
    <w:rsid w:val="160A58F3"/>
    <w:rsid w:val="1614B3B9"/>
    <w:rsid w:val="1617CABB"/>
    <w:rsid w:val="161BDBE0"/>
    <w:rsid w:val="1622F7DA"/>
    <w:rsid w:val="162D1E3C"/>
    <w:rsid w:val="162E28A7"/>
    <w:rsid w:val="16342AE1"/>
    <w:rsid w:val="16432A40"/>
    <w:rsid w:val="1654B9D8"/>
    <w:rsid w:val="165AE7DC"/>
    <w:rsid w:val="167207A0"/>
    <w:rsid w:val="16771A93"/>
    <w:rsid w:val="16776836"/>
    <w:rsid w:val="16837521"/>
    <w:rsid w:val="169C6AF3"/>
    <w:rsid w:val="169E945A"/>
    <w:rsid w:val="169F00DF"/>
    <w:rsid w:val="16A5404C"/>
    <w:rsid w:val="16A746EF"/>
    <w:rsid w:val="16AA20E5"/>
    <w:rsid w:val="16AC2934"/>
    <w:rsid w:val="16B718FB"/>
    <w:rsid w:val="16B72A84"/>
    <w:rsid w:val="16B81965"/>
    <w:rsid w:val="16BE18C7"/>
    <w:rsid w:val="16BEE4AA"/>
    <w:rsid w:val="16C2C578"/>
    <w:rsid w:val="16D24C5E"/>
    <w:rsid w:val="16D73DA7"/>
    <w:rsid w:val="16D78241"/>
    <w:rsid w:val="16F534B9"/>
    <w:rsid w:val="170439A5"/>
    <w:rsid w:val="170C0B24"/>
    <w:rsid w:val="171B1DB8"/>
    <w:rsid w:val="17222029"/>
    <w:rsid w:val="1728FA86"/>
    <w:rsid w:val="172E2CC8"/>
    <w:rsid w:val="17385F4E"/>
    <w:rsid w:val="1744509A"/>
    <w:rsid w:val="174C9746"/>
    <w:rsid w:val="17572FC8"/>
    <w:rsid w:val="175DC897"/>
    <w:rsid w:val="1764708C"/>
    <w:rsid w:val="176A0522"/>
    <w:rsid w:val="1777D38A"/>
    <w:rsid w:val="177AD37F"/>
    <w:rsid w:val="177D80B6"/>
    <w:rsid w:val="1783D4C8"/>
    <w:rsid w:val="17841FFE"/>
    <w:rsid w:val="178484AA"/>
    <w:rsid w:val="178FF1A4"/>
    <w:rsid w:val="1799AA8C"/>
    <w:rsid w:val="17A08170"/>
    <w:rsid w:val="17A2AF9D"/>
    <w:rsid w:val="17A95A37"/>
    <w:rsid w:val="17ADD06D"/>
    <w:rsid w:val="17B64AA9"/>
    <w:rsid w:val="17BA6157"/>
    <w:rsid w:val="17BF2DE9"/>
    <w:rsid w:val="17C6E13A"/>
    <w:rsid w:val="17D502B7"/>
    <w:rsid w:val="17DCA3E7"/>
    <w:rsid w:val="17E5DB2D"/>
    <w:rsid w:val="17F69BCE"/>
    <w:rsid w:val="1805A67E"/>
    <w:rsid w:val="1808BA34"/>
    <w:rsid w:val="180B1036"/>
    <w:rsid w:val="181677AD"/>
    <w:rsid w:val="18194DDF"/>
    <w:rsid w:val="181D5BA4"/>
    <w:rsid w:val="1820EF83"/>
    <w:rsid w:val="1821215D"/>
    <w:rsid w:val="182506AC"/>
    <w:rsid w:val="182E4E53"/>
    <w:rsid w:val="18333320"/>
    <w:rsid w:val="183762BA"/>
    <w:rsid w:val="1838D1A0"/>
    <w:rsid w:val="183CB4DE"/>
    <w:rsid w:val="185047BF"/>
    <w:rsid w:val="186C721D"/>
    <w:rsid w:val="186FE1F5"/>
    <w:rsid w:val="186FE25D"/>
    <w:rsid w:val="187059C6"/>
    <w:rsid w:val="18792CAC"/>
    <w:rsid w:val="1879B732"/>
    <w:rsid w:val="188AA8D5"/>
    <w:rsid w:val="189ABE0F"/>
    <w:rsid w:val="18A24AF8"/>
    <w:rsid w:val="18AAEE3C"/>
    <w:rsid w:val="18B699EF"/>
    <w:rsid w:val="18B6A4C1"/>
    <w:rsid w:val="18CF7F64"/>
    <w:rsid w:val="18F0960F"/>
    <w:rsid w:val="18FFECB3"/>
    <w:rsid w:val="19002D96"/>
    <w:rsid w:val="1901F473"/>
    <w:rsid w:val="19074FA2"/>
    <w:rsid w:val="1914ACDA"/>
    <w:rsid w:val="1914DC6C"/>
    <w:rsid w:val="1920C4BD"/>
    <w:rsid w:val="1921E764"/>
    <w:rsid w:val="1923D326"/>
    <w:rsid w:val="193466B8"/>
    <w:rsid w:val="193B7581"/>
    <w:rsid w:val="19490777"/>
    <w:rsid w:val="19490FD4"/>
    <w:rsid w:val="19495850"/>
    <w:rsid w:val="19617755"/>
    <w:rsid w:val="1963E04F"/>
    <w:rsid w:val="196888AB"/>
    <w:rsid w:val="196F3F5F"/>
    <w:rsid w:val="197E1367"/>
    <w:rsid w:val="198B6F50"/>
    <w:rsid w:val="198D5E06"/>
    <w:rsid w:val="198F981E"/>
    <w:rsid w:val="199E28EC"/>
    <w:rsid w:val="19BB1953"/>
    <w:rsid w:val="19C230B6"/>
    <w:rsid w:val="19C42BED"/>
    <w:rsid w:val="19C964A0"/>
    <w:rsid w:val="19DC23F3"/>
    <w:rsid w:val="19E7F90D"/>
    <w:rsid w:val="19FD92B2"/>
    <w:rsid w:val="1A0BF577"/>
    <w:rsid w:val="1A18C0D3"/>
    <w:rsid w:val="1A24685F"/>
    <w:rsid w:val="1A25A166"/>
    <w:rsid w:val="1A32F808"/>
    <w:rsid w:val="1A43B125"/>
    <w:rsid w:val="1A447EBA"/>
    <w:rsid w:val="1A488B94"/>
    <w:rsid w:val="1A5C5EE4"/>
    <w:rsid w:val="1A5F4947"/>
    <w:rsid w:val="1A614852"/>
    <w:rsid w:val="1A6A727D"/>
    <w:rsid w:val="1A6B29D8"/>
    <w:rsid w:val="1A822884"/>
    <w:rsid w:val="1A86EDA6"/>
    <w:rsid w:val="1A8AAD57"/>
    <w:rsid w:val="1AA1ACBB"/>
    <w:rsid w:val="1AA5C115"/>
    <w:rsid w:val="1AA61FBC"/>
    <w:rsid w:val="1AAE720A"/>
    <w:rsid w:val="1ABBD377"/>
    <w:rsid w:val="1ACBFC18"/>
    <w:rsid w:val="1AD005F2"/>
    <w:rsid w:val="1AD6AD2B"/>
    <w:rsid w:val="1AD85D19"/>
    <w:rsid w:val="1AE64148"/>
    <w:rsid w:val="1AECE35F"/>
    <w:rsid w:val="1AF9C41F"/>
    <w:rsid w:val="1B0DB61D"/>
    <w:rsid w:val="1B19789D"/>
    <w:rsid w:val="1B1A4A19"/>
    <w:rsid w:val="1B1E3820"/>
    <w:rsid w:val="1B1E78CE"/>
    <w:rsid w:val="1B27D5D5"/>
    <w:rsid w:val="1B41C055"/>
    <w:rsid w:val="1B4C3134"/>
    <w:rsid w:val="1B4F6095"/>
    <w:rsid w:val="1B52ABE8"/>
    <w:rsid w:val="1B5880ED"/>
    <w:rsid w:val="1B5B69C1"/>
    <w:rsid w:val="1B5D5DA5"/>
    <w:rsid w:val="1B624B51"/>
    <w:rsid w:val="1B6615DE"/>
    <w:rsid w:val="1B6A9B9E"/>
    <w:rsid w:val="1B702208"/>
    <w:rsid w:val="1B7770B8"/>
    <w:rsid w:val="1B84741F"/>
    <w:rsid w:val="1B94CA45"/>
    <w:rsid w:val="1B9C32E8"/>
    <w:rsid w:val="1BA9240E"/>
    <w:rsid w:val="1BAD5ABD"/>
    <w:rsid w:val="1BAF4A6A"/>
    <w:rsid w:val="1BB5B6C2"/>
    <w:rsid w:val="1BC52B58"/>
    <w:rsid w:val="1BC6BA1F"/>
    <w:rsid w:val="1BCAA30B"/>
    <w:rsid w:val="1BD26E4C"/>
    <w:rsid w:val="1BEC6061"/>
    <w:rsid w:val="1BF06F53"/>
    <w:rsid w:val="1BF69857"/>
    <w:rsid w:val="1BFAF098"/>
    <w:rsid w:val="1C0485DE"/>
    <w:rsid w:val="1C058F99"/>
    <w:rsid w:val="1C11A8F8"/>
    <w:rsid w:val="1C1BE691"/>
    <w:rsid w:val="1C2B9E38"/>
    <w:rsid w:val="1C2E827C"/>
    <w:rsid w:val="1C53787E"/>
    <w:rsid w:val="1C5E9BC4"/>
    <w:rsid w:val="1C604D76"/>
    <w:rsid w:val="1C6AB948"/>
    <w:rsid w:val="1C848CA4"/>
    <w:rsid w:val="1C8564A1"/>
    <w:rsid w:val="1C866ACF"/>
    <w:rsid w:val="1C8C8D6D"/>
    <w:rsid w:val="1CAC8BC0"/>
    <w:rsid w:val="1CBD2F2D"/>
    <w:rsid w:val="1CC1582D"/>
    <w:rsid w:val="1CC28134"/>
    <w:rsid w:val="1CC6EE13"/>
    <w:rsid w:val="1CCC7057"/>
    <w:rsid w:val="1CE4FFF9"/>
    <w:rsid w:val="1CEBF418"/>
    <w:rsid w:val="1D04D517"/>
    <w:rsid w:val="1D0530FF"/>
    <w:rsid w:val="1D07C356"/>
    <w:rsid w:val="1D15FACC"/>
    <w:rsid w:val="1D22D945"/>
    <w:rsid w:val="1D2B9353"/>
    <w:rsid w:val="1D2DD718"/>
    <w:rsid w:val="1D354FDB"/>
    <w:rsid w:val="1D42E68E"/>
    <w:rsid w:val="1D440B61"/>
    <w:rsid w:val="1D48464E"/>
    <w:rsid w:val="1D65C515"/>
    <w:rsid w:val="1D68FEE4"/>
    <w:rsid w:val="1D742635"/>
    <w:rsid w:val="1D77F6D6"/>
    <w:rsid w:val="1D840B37"/>
    <w:rsid w:val="1D8A94A7"/>
    <w:rsid w:val="1D9BE4C3"/>
    <w:rsid w:val="1DA03D59"/>
    <w:rsid w:val="1DA20E14"/>
    <w:rsid w:val="1DA2650E"/>
    <w:rsid w:val="1DA3BF79"/>
    <w:rsid w:val="1DA529A1"/>
    <w:rsid w:val="1DAC811A"/>
    <w:rsid w:val="1DAE97E4"/>
    <w:rsid w:val="1DB1D7F9"/>
    <w:rsid w:val="1DC1EB1A"/>
    <w:rsid w:val="1DC765BA"/>
    <w:rsid w:val="1DCE6ECC"/>
    <w:rsid w:val="1DD57D29"/>
    <w:rsid w:val="1DEBBBB1"/>
    <w:rsid w:val="1DF3E5B3"/>
    <w:rsid w:val="1DF6DC85"/>
    <w:rsid w:val="1DF77166"/>
    <w:rsid w:val="1E0256F8"/>
    <w:rsid w:val="1E07D341"/>
    <w:rsid w:val="1E1BAA5D"/>
    <w:rsid w:val="1E1D5AC7"/>
    <w:rsid w:val="1E258295"/>
    <w:rsid w:val="1E4334E1"/>
    <w:rsid w:val="1E441732"/>
    <w:rsid w:val="1E459995"/>
    <w:rsid w:val="1E45A97B"/>
    <w:rsid w:val="1E51589C"/>
    <w:rsid w:val="1E5F08D6"/>
    <w:rsid w:val="1E7A90B2"/>
    <w:rsid w:val="1E7E10C2"/>
    <w:rsid w:val="1E881995"/>
    <w:rsid w:val="1E9AC920"/>
    <w:rsid w:val="1EA4543E"/>
    <w:rsid w:val="1EA8F6B5"/>
    <w:rsid w:val="1EABDC92"/>
    <w:rsid w:val="1EC4E2A3"/>
    <w:rsid w:val="1ECB27E3"/>
    <w:rsid w:val="1ECE8B71"/>
    <w:rsid w:val="1EDED301"/>
    <w:rsid w:val="1EE1E6D4"/>
    <w:rsid w:val="1EE9B965"/>
    <w:rsid w:val="1EEFE12B"/>
    <w:rsid w:val="1EF09EAF"/>
    <w:rsid w:val="1EFBF4FE"/>
    <w:rsid w:val="1F09C739"/>
    <w:rsid w:val="1F138261"/>
    <w:rsid w:val="1F2801C6"/>
    <w:rsid w:val="1F2A0E9B"/>
    <w:rsid w:val="1F2C7D57"/>
    <w:rsid w:val="1F2CE777"/>
    <w:rsid w:val="1F2DD2ED"/>
    <w:rsid w:val="1F36F5E3"/>
    <w:rsid w:val="1F445966"/>
    <w:rsid w:val="1F577733"/>
    <w:rsid w:val="1F644AD1"/>
    <w:rsid w:val="1F66F93D"/>
    <w:rsid w:val="1F67041D"/>
    <w:rsid w:val="1F680E62"/>
    <w:rsid w:val="1F69CC0C"/>
    <w:rsid w:val="1F6A09A5"/>
    <w:rsid w:val="1F72E668"/>
    <w:rsid w:val="1F73ADFA"/>
    <w:rsid w:val="1F7C517C"/>
    <w:rsid w:val="1F80FCEC"/>
    <w:rsid w:val="1F822527"/>
    <w:rsid w:val="1F8DA7F7"/>
    <w:rsid w:val="1F9CF64B"/>
    <w:rsid w:val="1FA5E4F1"/>
    <w:rsid w:val="1FA6D1FB"/>
    <w:rsid w:val="1FAE6DD9"/>
    <w:rsid w:val="1FBED212"/>
    <w:rsid w:val="1FC5136B"/>
    <w:rsid w:val="1FC867C7"/>
    <w:rsid w:val="1FCBC1C5"/>
    <w:rsid w:val="1FE9EAB5"/>
    <w:rsid w:val="1FF111C6"/>
    <w:rsid w:val="1FFF3979"/>
    <w:rsid w:val="201A9434"/>
    <w:rsid w:val="201B8154"/>
    <w:rsid w:val="201D46FE"/>
    <w:rsid w:val="203100B0"/>
    <w:rsid w:val="203DF744"/>
    <w:rsid w:val="20490B50"/>
    <w:rsid w:val="2056AD6E"/>
    <w:rsid w:val="205E6900"/>
    <w:rsid w:val="205F6B80"/>
    <w:rsid w:val="20619921"/>
    <w:rsid w:val="2068F6DB"/>
    <w:rsid w:val="206A82CE"/>
    <w:rsid w:val="207D914C"/>
    <w:rsid w:val="2090DA82"/>
    <w:rsid w:val="209927CC"/>
    <w:rsid w:val="20993DA5"/>
    <w:rsid w:val="20ABD108"/>
    <w:rsid w:val="20CD1B9B"/>
    <w:rsid w:val="20F1F444"/>
    <w:rsid w:val="20F6C148"/>
    <w:rsid w:val="2108C540"/>
    <w:rsid w:val="210987E7"/>
    <w:rsid w:val="2115DEFD"/>
    <w:rsid w:val="211837AE"/>
    <w:rsid w:val="211A4EEE"/>
    <w:rsid w:val="212D47E8"/>
    <w:rsid w:val="2139CD6F"/>
    <w:rsid w:val="21429A48"/>
    <w:rsid w:val="21479245"/>
    <w:rsid w:val="214D4CFF"/>
    <w:rsid w:val="215196D6"/>
    <w:rsid w:val="21655E35"/>
    <w:rsid w:val="2194A7FF"/>
    <w:rsid w:val="219BB158"/>
    <w:rsid w:val="219EE964"/>
    <w:rsid w:val="21A64038"/>
    <w:rsid w:val="21B2AC5C"/>
    <w:rsid w:val="21D6AB88"/>
    <w:rsid w:val="21D965FA"/>
    <w:rsid w:val="21DA5B6A"/>
    <w:rsid w:val="21DA69CC"/>
    <w:rsid w:val="21DBBD2C"/>
    <w:rsid w:val="21DCAE55"/>
    <w:rsid w:val="21E3ED59"/>
    <w:rsid w:val="21F7D5D1"/>
    <w:rsid w:val="220C46E3"/>
    <w:rsid w:val="221C485C"/>
    <w:rsid w:val="2224421C"/>
    <w:rsid w:val="222F3CA2"/>
    <w:rsid w:val="222F7D02"/>
    <w:rsid w:val="2233943F"/>
    <w:rsid w:val="2248B40E"/>
    <w:rsid w:val="224EF99D"/>
    <w:rsid w:val="225930FA"/>
    <w:rsid w:val="2262A390"/>
    <w:rsid w:val="22655A93"/>
    <w:rsid w:val="22734279"/>
    <w:rsid w:val="2277FFCA"/>
    <w:rsid w:val="2279FC25"/>
    <w:rsid w:val="227BDAB0"/>
    <w:rsid w:val="2282099F"/>
    <w:rsid w:val="2289886F"/>
    <w:rsid w:val="22A1DAA0"/>
    <w:rsid w:val="22A459A7"/>
    <w:rsid w:val="22ADCCAC"/>
    <w:rsid w:val="22B253A2"/>
    <w:rsid w:val="22B2D332"/>
    <w:rsid w:val="22B498E3"/>
    <w:rsid w:val="22B53EFC"/>
    <w:rsid w:val="22C6477A"/>
    <w:rsid w:val="22D57C09"/>
    <w:rsid w:val="22D70890"/>
    <w:rsid w:val="22E1017C"/>
    <w:rsid w:val="22E5443F"/>
    <w:rsid w:val="22E747FB"/>
    <w:rsid w:val="22E9A9C7"/>
    <w:rsid w:val="22EB7567"/>
    <w:rsid w:val="22F2F316"/>
    <w:rsid w:val="22FD6E88"/>
    <w:rsid w:val="22FDDCDB"/>
    <w:rsid w:val="23048D4B"/>
    <w:rsid w:val="2307F77D"/>
    <w:rsid w:val="230CBFAC"/>
    <w:rsid w:val="23163D4B"/>
    <w:rsid w:val="231E6FB5"/>
    <w:rsid w:val="2320070B"/>
    <w:rsid w:val="23268977"/>
    <w:rsid w:val="232AB3A9"/>
    <w:rsid w:val="2332F339"/>
    <w:rsid w:val="23355B82"/>
    <w:rsid w:val="234E0F7F"/>
    <w:rsid w:val="235354A2"/>
    <w:rsid w:val="2354B58D"/>
    <w:rsid w:val="23590E96"/>
    <w:rsid w:val="237BED0C"/>
    <w:rsid w:val="2382D16B"/>
    <w:rsid w:val="238E70BD"/>
    <w:rsid w:val="23A37ED7"/>
    <w:rsid w:val="23AA9B43"/>
    <w:rsid w:val="23C0C080"/>
    <w:rsid w:val="23D203EC"/>
    <w:rsid w:val="23D2FC6B"/>
    <w:rsid w:val="23D53ACA"/>
    <w:rsid w:val="23D98228"/>
    <w:rsid w:val="23DAB8F3"/>
    <w:rsid w:val="23E0C354"/>
    <w:rsid w:val="23E575B2"/>
    <w:rsid w:val="23EAD7C1"/>
    <w:rsid w:val="23FD0880"/>
    <w:rsid w:val="2401314E"/>
    <w:rsid w:val="2403A2E9"/>
    <w:rsid w:val="2409B2A8"/>
    <w:rsid w:val="24172138"/>
    <w:rsid w:val="24178945"/>
    <w:rsid w:val="241B8A0F"/>
    <w:rsid w:val="242691FB"/>
    <w:rsid w:val="2439EF4D"/>
    <w:rsid w:val="243C957B"/>
    <w:rsid w:val="2448F994"/>
    <w:rsid w:val="245B2493"/>
    <w:rsid w:val="245EEACB"/>
    <w:rsid w:val="24760378"/>
    <w:rsid w:val="2478AF83"/>
    <w:rsid w:val="24793893"/>
    <w:rsid w:val="247B10D9"/>
    <w:rsid w:val="24844DDE"/>
    <w:rsid w:val="24909F78"/>
    <w:rsid w:val="249442CF"/>
    <w:rsid w:val="2497F55C"/>
    <w:rsid w:val="24984187"/>
    <w:rsid w:val="24A21E72"/>
    <w:rsid w:val="24CBA7F8"/>
    <w:rsid w:val="24D37F9F"/>
    <w:rsid w:val="24DEED9B"/>
    <w:rsid w:val="24E6FA87"/>
    <w:rsid w:val="24F871EC"/>
    <w:rsid w:val="24FD9CE9"/>
    <w:rsid w:val="250071EB"/>
    <w:rsid w:val="25107E31"/>
    <w:rsid w:val="251466A2"/>
    <w:rsid w:val="2516112D"/>
    <w:rsid w:val="2521201D"/>
    <w:rsid w:val="252C2C41"/>
    <w:rsid w:val="252F3067"/>
    <w:rsid w:val="25305EE2"/>
    <w:rsid w:val="25310DA4"/>
    <w:rsid w:val="253B202E"/>
    <w:rsid w:val="254FB95F"/>
    <w:rsid w:val="2552D6EC"/>
    <w:rsid w:val="2555F97A"/>
    <w:rsid w:val="25581657"/>
    <w:rsid w:val="256C267D"/>
    <w:rsid w:val="258689BF"/>
    <w:rsid w:val="2590DF2C"/>
    <w:rsid w:val="2595C1A8"/>
    <w:rsid w:val="25AE4942"/>
    <w:rsid w:val="25B3248B"/>
    <w:rsid w:val="25B4D337"/>
    <w:rsid w:val="25B8AFD1"/>
    <w:rsid w:val="25C4D7F3"/>
    <w:rsid w:val="25CFD7DF"/>
    <w:rsid w:val="25D2206A"/>
    <w:rsid w:val="25D393C6"/>
    <w:rsid w:val="25E04406"/>
    <w:rsid w:val="25E9DBCC"/>
    <w:rsid w:val="25EA1960"/>
    <w:rsid w:val="25F8DB8D"/>
    <w:rsid w:val="26096BEA"/>
    <w:rsid w:val="260C2777"/>
    <w:rsid w:val="260EBBB3"/>
    <w:rsid w:val="262B6F27"/>
    <w:rsid w:val="262DD5F7"/>
    <w:rsid w:val="26322701"/>
    <w:rsid w:val="26362A93"/>
    <w:rsid w:val="26382711"/>
    <w:rsid w:val="2641A591"/>
    <w:rsid w:val="26458F26"/>
    <w:rsid w:val="26478C7D"/>
    <w:rsid w:val="26585AFF"/>
    <w:rsid w:val="265CFC58"/>
    <w:rsid w:val="26683A72"/>
    <w:rsid w:val="26770FC3"/>
    <w:rsid w:val="2678F6C3"/>
    <w:rsid w:val="268AEF88"/>
    <w:rsid w:val="268D6B18"/>
    <w:rsid w:val="268D91F9"/>
    <w:rsid w:val="268E2A9A"/>
    <w:rsid w:val="269125E1"/>
    <w:rsid w:val="26957A83"/>
    <w:rsid w:val="26A5D583"/>
    <w:rsid w:val="26ACDA99"/>
    <w:rsid w:val="26AE74FA"/>
    <w:rsid w:val="26B414F8"/>
    <w:rsid w:val="26C127AC"/>
    <w:rsid w:val="26DCB319"/>
    <w:rsid w:val="26E83361"/>
    <w:rsid w:val="26FB7639"/>
    <w:rsid w:val="2705A4A8"/>
    <w:rsid w:val="270ED0E0"/>
    <w:rsid w:val="2715A8A1"/>
    <w:rsid w:val="27171AAE"/>
    <w:rsid w:val="27260F91"/>
    <w:rsid w:val="272CB262"/>
    <w:rsid w:val="272D57E5"/>
    <w:rsid w:val="273A72EA"/>
    <w:rsid w:val="273F8B64"/>
    <w:rsid w:val="2744FAF2"/>
    <w:rsid w:val="2745C851"/>
    <w:rsid w:val="2746D479"/>
    <w:rsid w:val="2749CBC7"/>
    <w:rsid w:val="274C65D5"/>
    <w:rsid w:val="274F2CD1"/>
    <w:rsid w:val="27560EC9"/>
    <w:rsid w:val="275DA632"/>
    <w:rsid w:val="275FA9D6"/>
    <w:rsid w:val="27635FB5"/>
    <w:rsid w:val="27661DB1"/>
    <w:rsid w:val="276FC72D"/>
    <w:rsid w:val="2774F7A9"/>
    <w:rsid w:val="279E2A88"/>
    <w:rsid w:val="27BC1249"/>
    <w:rsid w:val="27CD0F53"/>
    <w:rsid w:val="27D00E68"/>
    <w:rsid w:val="27DCC8A2"/>
    <w:rsid w:val="27E6DD7C"/>
    <w:rsid w:val="27EAB638"/>
    <w:rsid w:val="27EB235D"/>
    <w:rsid w:val="281A26B4"/>
    <w:rsid w:val="282E1C14"/>
    <w:rsid w:val="283291FB"/>
    <w:rsid w:val="2832EF7D"/>
    <w:rsid w:val="283F02A7"/>
    <w:rsid w:val="2844E55B"/>
    <w:rsid w:val="28494D2B"/>
    <w:rsid w:val="28512732"/>
    <w:rsid w:val="285DCABD"/>
    <w:rsid w:val="28621C68"/>
    <w:rsid w:val="28690A0B"/>
    <w:rsid w:val="28717AC1"/>
    <w:rsid w:val="28743825"/>
    <w:rsid w:val="287C80F9"/>
    <w:rsid w:val="287EB4E6"/>
    <w:rsid w:val="28897317"/>
    <w:rsid w:val="288C9E06"/>
    <w:rsid w:val="289CC134"/>
    <w:rsid w:val="28AF1F3C"/>
    <w:rsid w:val="28B19EA0"/>
    <w:rsid w:val="28B2F3F3"/>
    <w:rsid w:val="28C54499"/>
    <w:rsid w:val="28E3390A"/>
    <w:rsid w:val="28E79B34"/>
    <w:rsid w:val="28E92F3F"/>
    <w:rsid w:val="28EA12EE"/>
    <w:rsid w:val="28EF3C39"/>
    <w:rsid w:val="28F3E20C"/>
    <w:rsid w:val="28F53422"/>
    <w:rsid w:val="28FF24C5"/>
    <w:rsid w:val="291ABC57"/>
    <w:rsid w:val="291D1660"/>
    <w:rsid w:val="29280602"/>
    <w:rsid w:val="292A9E19"/>
    <w:rsid w:val="2931FA25"/>
    <w:rsid w:val="29347079"/>
    <w:rsid w:val="2934A43F"/>
    <w:rsid w:val="293E7370"/>
    <w:rsid w:val="29663BE4"/>
    <w:rsid w:val="297353FB"/>
    <w:rsid w:val="29773228"/>
    <w:rsid w:val="29820776"/>
    <w:rsid w:val="29855ECB"/>
    <w:rsid w:val="2988A984"/>
    <w:rsid w:val="299BDB6C"/>
    <w:rsid w:val="29B65B9B"/>
    <w:rsid w:val="29B72DA1"/>
    <w:rsid w:val="29BB7E56"/>
    <w:rsid w:val="29BC2226"/>
    <w:rsid w:val="29BC8930"/>
    <w:rsid w:val="29C277C6"/>
    <w:rsid w:val="29E243C7"/>
    <w:rsid w:val="29E34BA6"/>
    <w:rsid w:val="29E5CE7D"/>
    <w:rsid w:val="29E8175F"/>
    <w:rsid w:val="2A13F077"/>
    <w:rsid w:val="2A224204"/>
    <w:rsid w:val="2A282773"/>
    <w:rsid w:val="2A2FCDD0"/>
    <w:rsid w:val="2A371326"/>
    <w:rsid w:val="2A38A13D"/>
    <w:rsid w:val="2A4019F0"/>
    <w:rsid w:val="2A48B0C9"/>
    <w:rsid w:val="2A4F9BD0"/>
    <w:rsid w:val="2A54340A"/>
    <w:rsid w:val="2A5603CC"/>
    <w:rsid w:val="2A66CD60"/>
    <w:rsid w:val="2A6A413B"/>
    <w:rsid w:val="2A8AB0DB"/>
    <w:rsid w:val="2A9E1609"/>
    <w:rsid w:val="2AA47E0C"/>
    <w:rsid w:val="2AA8B57F"/>
    <w:rsid w:val="2AAD73CD"/>
    <w:rsid w:val="2AB9451A"/>
    <w:rsid w:val="2AC8C032"/>
    <w:rsid w:val="2ACB6F38"/>
    <w:rsid w:val="2AD01419"/>
    <w:rsid w:val="2ADF9B32"/>
    <w:rsid w:val="2AE38DF8"/>
    <w:rsid w:val="2AEED7B0"/>
    <w:rsid w:val="2AF76249"/>
    <w:rsid w:val="2AFE3076"/>
    <w:rsid w:val="2B11F0D8"/>
    <w:rsid w:val="2B19CF9A"/>
    <w:rsid w:val="2B2A33BA"/>
    <w:rsid w:val="2B5743D0"/>
    <w:rsid w:val="2B5DA5ED"/>
    <w:rsid w:val="2B6052FD"/>
    <w:rsid w:val="2B606E21"/>
    <w:rsid w:val="2B639236"/>
    <w:rsid w:val="2B6A2668"/>
    <w:rsid w:val="2B6B667F"/>
    <w:rsid w:val="2B71AA65"/>
    <w:rsid w:val="2B770D63"/>
    <w:rsid w:val="2B914462"/>
    <w:rsid w:val="2B9CA056"/>
    <w:rsid w:val="2BA22A78"/>
    <w:rsid w:val="2BAC8D2D"/>
    <w:rsid w:val="2BC8CA3E"/>
    <w:rsid w:val="2BDB3793"/>
    <w:rsid w:val="2BDE6329"/>
    <w:rsid w:val="2BE497E5"/>
    <w:rsid w:val="2BE5D3A7"/>
    <w:rsid w:val="2BEBDF10"/>
    <w:rsid w:val="2BEC4140"/>
    <w:rsid w:val="2BF00B22"/>
    <w:rsid w:val="2BFF6497"/>
    <w:rsid w:val="2C00C59D"/>
    <w:rsid w:val="2C0B6F1D"/>
    <w:rsid w:val="2C10973B"/>
    <w:rsid w:val="2C10D515"/>
    <w:rsid w:val="2C1C66BB"/>
    <w:rsid w:val="2C2A18F1"/>
    <w:rsid w:val="2C2B5594"/>
    <w:rsid w:val="2C31135B"/>
    <w:rsid w:val="2C39025D"/>
    <w:rsid w:val="2C3CD61C"/>
    <w:rsid w:val="2C4A55C9"/>
    <w:rsid w:val="2C503EA7"/>
    <w:rsid w:val="2C532466"/>
    <w:rsid w:val="2C54C988"/>
    <w:rsid w:val="2C5D0264"/>
    <w:rsid w:val="2C6AA847"/>
    <w:rsid w:val="2C7116C9"/>
    <w:rsid w:val="2C77ED2D"/>
    <w:rsid w:val="2C79A3B4"/>
    <w:rsid w:val="2C882F19"/>
    <w:rsid w:val="2C8A9E58"/>
    <w:rsid w:val="2C952CFF"/>
    <w:rsid w:val="2CAF54B7"/>
    <w:rsid w:val="2CAF98CB"/>
    <w:rsid w:val="2CB93B8B"/>
    <w:rsid w:val="2CC15BB1"/>
    <w:rsid w:val="2CC716F5"/>
    <w:rsid w:val="2CCE55DC"/>
    <w:rsid w:val="2CD87BB1"/>
    <w:rsid w:val="2CD88053"/>
    <w:rsid w:val="2CDC73A2"/>
    <w:rsid w:val="2CEC6DB8"/>
    <w:rsid w:val="2CF5AB57"/>
    <w:rsid w:val="2D01BB9A"/>
    <w:rsid w:val="2D02173D"/>
    <w:rsid w:val="2D0DBB5A"/>
    <w:rsid w:val="2D11D151"/>
    <w:rsid w:val="2D12E80B"/>
    <w:rsid w:val="2D152CCE"/>
    <w:rsid w:val="2D1B871B"/>
    <w:rsid w:val="2D217B01"/>
    <w:rsid w:val="2D27E303"/>
    <w:rsid w:val="2D313778"/>
    <w:rsid w:val="2D3BA17F"/>
    <w:rsid w:val="2D511DF2"/>
    <w:rsid w:val="2D572FF5"/>
    <w:rsid w:val="2D5C4E2D"/>
    <w:rsid w:val="2D79B57E"/>
    <w:rsid w:val="2D86E337"/>
    <w:rsid w:val="2D8FC1EA"/>
    <w:rsid w:val="2D905FC5"/>
    <w:rsid w:val="2D968CD1"/>
    <w:rsid w:val="2D9817CB"/>
    <w:rsid w:val="2D9F1FB7"/>
    <w:rsid w:val="2DA46ABC"/>
    <w:rsid w:val="2DB4A962"/>
    <w:rsid w:val="2DCDEA84"/>
    <w:rsid w:val="2DDD15BC"/>
    <w:rsid w:val="2DE4C7FF"/>
    <w:rsid w:val="2DEA553C"/>
    <w:rsid w:val="2DEF32C6"/>
    <w:rsid w:val="2DF54679"/>
    <w:rsid w:val="2DF90165"/>
    <w:rsid w:val="2DF940C2"/>
    <w:rsid w:val="2E03E694"/>
    <w:rsid w:val="2E051BD7"/>
    <w:rsid w:val="2E163F31"/>
    <w:rsid w:val="2E38A5A3"/>
    <w:rsid w:val="2E475854"/>
    <w:rsid w:val="2E68AC73"/>
    <w:rsid w:val="2E6B8BAA"/>
    <w:rsid w:val="2E6EA378"/>
    <w:rsid w:val="2E7143C4"/>
    <w:rsid w:val="2E79326E"/>
    <w:rsid w:val="2E7C8BD9"/>
    <w:rsid w:val="2E993799"/>
    <w:rsid w:val="2E9BB5F2"/>
    <w:rsid w:val="2E9D0592"/>
    <w:rsid w:val="2EA2F485"/>
    <w:rsid w:val="2EA4CCB0"/>
    <w:rsid w:val="2EA99F19"/>
    <w:rsid w:val="2EADD3B8"/>
    <w:rsid w:val="2EADE2E9"/>
    <w:rsid w:val="2EC617A5"/>
    <w:rsid w:val="2EC6ADA8"/>
    <w:rsid w:val="2EDF0267"/>
    <w:rsid w:val="2EE9350B"/>
    <w:rsid w:val="2F008ABB"/>
    <w:rsid w:val="2F0A4C99"/>
    <w:rsid w:val="2F1B0F19"/>
    <w:rsid w:val="2F24A468"/>
    <w:rsid w:val="2F2A6160"/>
    <w:rsid w:val="2F2A91CE"/>
    <w:rsid w:val="2F2DAF87"/>
    <w:rsid w:val="2F338BD0"/>
    <w:rsid w:val="2F39AC75"/>
    <w:rsid w:val="2F4230AC"/>
    <w:rsid w:val="2F46C7D8"/>
    <w:rsid w:val="2F50479F"/>
    <w:rsid w:val="2F514924"/>
    <w:rsid w:val="2F5E4E15"/>
    <w:rsid w:val="2F67C92B"/>
    <w:rsid w:val="2F6DF538"/>
    <w:rsid w:val="2F76D166"/>
    <w:rsid w:val="2F79E766"/>
    <w:rsid w:val="2F849C93"/>
    <w:rsid w:val="2F8EFB00"/>
    <w:rsid w:val="2F937A95"/>
    <w:rsid w:val="2FB3F856"/>
    <w:rsid w:val="2FBE3030"/>
    <w:rsid w:val="2FC2372F"/>
    <w:rsid w:val="2FC32174"/>
    <w:rsid w:val="2FC4BD89"/>
    <w:rsid w:val="2FD5C2A9"/>
    <w:rsid w:val="2FDDFE72"/>
    <w:rsid w:val="2FE095F1"/>
    <w:rsid w:val="2FE88B45"/>
    <w:rsid w:val="2FEC3B89"/>
    <w:rsid w:val="2FEEE070"/>
    <w:rsid w:val="2FF353FC"/>
    <w:rsid w:val="2FFB91C5"/>
    <w:rsid w:val="3007B0A6"/>
    <w:rsid w:val="300E4C49"/>
    <w:rsid w:val="3017F0C3"/>
    <w:rsid w:val="302D278E"/>
    <w:rsid w:val="30314758"/>
    <w:rsid w:val="30360F30"/>
    <w:rsid w:val="303A42C2"/>
    <w:rsid w:val="3040F08C"/>
    <w:rsid w:val="3044D5C2"/>
    <w:rsid w:val="3057D2FC"/>
    <w:rsid w:val="308DB392"/>
    <w:rsid w:val="3090F401"/>
    <w:rsid w:val="3096BFA4"/>
    <w:rsid w:val="30A0A561"/>
    <w:rsid w:val="30A2579F"/>
    <w:rsid w:val="30A2A4D8"/>
    <w:rsid w:val="30ABE1CB"/>
    <w:rsid w:val="30BE9AA1"/>
    <w:rsid w:val="30C2292A"/>
    <w:rsid w:val="30C22E6D"/>
    <w:rsid w:val="30CABE92"/>
    <w:rsid w:val="30DB250B"/>
    <w:rsid w:val="30DD9ACF"/>
    <w:rsid w:val="30E0CB3F"/>
    <w:rsid w:val="30F76662"/>
    <w:rsid w:val="3101556F"/>
    <w:rsid w:val="310F1B9A"/>
    <w:rsid w:val="311B7F4D"/>
    <w:rsid w:val="311BADDE"/>
    <w:rsid w:val="312B5355"/>
    <w:rsid w:val="312B55AA"/>
    <w:rsid w:val="313385F9"/>
    <w:rsid w:val="3139B748"/>
    <w:rsid w:val="313DEA29"/>
    <w:rsid w:val="31469DD7"/>
    <w:rsid w:val="3149C97B"/>
    <w:rsid w:val="314B4D74"/>
    <w:rsid w:val="3160379C"/>
    <w:rsid w:val="31611D39"/>
    <w:rsid w:val="316588E4"/>
    <w:rsid w:val="31671334"/>
    <w:rsid w:val="31800EFA"/>
    <w:rsid w:val="318C2C4B"/>
    <w:rsid w:val="318C6B59"/>
    <w:rsid w:val="318C9164"/>
    <w:rsid w:val="318E98DD"/>
    <w:rsid w:val="3191FB33"/>
    <w:rsid w:val="3198E9E8"/>
    <w:rsid w:val="319E3EC9"/>
    <w:rsid w:val="31A27EA2"/>
    <w:rsid w:val="31A73B90"/>
    <w:rsid w:val="31B35347"/>
    <w:rsid w:val="31B80866"/>
    <w:rsid w:val="31B9C6CB"/>
    <w:rsid w:val="31C53BB2"/>
    <w:rsid w:val="31D94846"/>
    <w:rsid w:val="31DC6AB4"/>
    <w:rsid w:val="31E3CBB7"/>
    <w:rsid w:val="31EAC943"/>
    <w:rsid w:val="31EE2CCE"/>
    <w:rsid w:val="31EF0BE0"/>
    <w:rsid w:val="31F55925"/>
    <w:rsid w:val="31F9007F"/>
    <w:rsid w:val="3209B2A7"/>
    <w:rsid w:val="320E907C"/>
    <w:rsid w:val="3223B75F"/>
    <w:rsid w:val="3226DF9D"/>
    <w:rsid w:val="3240E1AF"/>
    <w:rsid w:val="32414DCB"/>
    <w:rsid w:val="3244FC2F"/>
    <w:rsid w:val="32521964"/>
    <w:rsid w:val="32525BC8"/>
    <w:rsid w:val="325EDD17"/>
    <w:rsid w:val="32674247"/>
    <w:rsid w:val="3271BA9F"/>
    <w:rsid w:val="32B3F000"/>
    <w:rsid w:val="32CB378E"/>
    <w:rsid w:val="32D04781"/>
    <w:rsid w:val="32DAD2C1"/>
    <w:rsid w:val="32DFB52E"/>
    <w:rsid w:val="3300C8A9"/>
    <w:rsid w:val="3309C9E3"/>
    <w:rsid w:val="3310FF44"/>
    <w:rsid w:val="3312F748"/>
    <w:rsid w:val="3322C5B0"/>
    <w:rsid w:val="33239A5F"/>
    <w:rsid w:val="3328585C"/>
    <w:rsid w:val="33393514"/>
    <w:rsid w:val="33434617"/>
    <w:rsid w:val="334B74BC"/>
    <w:rsid w:val="3353C969"/>
    <w:rsid w:val="337243F5"/>
    <w:rsid w:val="338E6D92"/>
    <w:rsid w:val="338EB577"/>
    <w:rsid w:val="339079D4"/>
    <w:rsid w:val="339853E7"/>
    <w:rsid w:val="339BD441"/>
    <w:rsid w:val="33A5D27D"/>
    <w:rsid w:val="33B28690"/>
    <w:rsid w:val="33B42CCC"/>
    <w:rsid w:val="33BAAE8C"/>
    <w:rsid w:val="33BF53D7"/>
    <w:rsid w:val="33C0E1C4"/>
    <w:rsid w:val="33C3794A"/>
    <w:rsid w:val="33C93986"/>
    <w:rsid w:val="33CA3EC0"/>
    <w:rsid w:val="33CF2F2E"/>
    <w:rsid w:val="33DD6214"/>
    <w:rsid w:val="33DE58DD"/>
    <w:rsid w:val="33E87851"/>
    <w:rsid w:val="33EA98A7"/>
    <w:rsid w:val="33F5A705"/>
    <w:rsid w:val="33FFC473"/>
    <w:rsid w:val="34030FCD"/>
    <w:rsid w:val="34051D5C"/>
    <w:rsid w:val="3408BDF4"/>
    <w:rsid w:val="340E204D"/>
    <w:rsid w:val="341D0B1D"/>
    <w:rsid w:val="3424853E"/>
    <w:rsid w:val="343E0848"/>
    <w:rsid w:val="344487B1"/>
    <w:rsid w:val="3446B06F"/>
    <w:rsid w:val="3454BBCE"/>
    <w:rsid w:val="345D0C01"/>
    <w:rsid w:val="34696080"/>
    <w:rsid w:val="347DD10D"/>
    <w:rsid w:val="3494307F"/>
    <w:rsid w:val="3494E6DC"/>
    <w:rsid w:val="34952AA2"/>
    <w:rsid w:val="34B2C96C"/>
    <w:rsid w:val="34BED7B3"/>
    <w:rsid w:val="34C239F3"/>
    <w:rsid w:val="34E078AA"/>
    <w:rsid w:val="34F3947C"/>
    <w:rsid w:val="34F4F7B7"/>
    <w:rsid w:val="34F87216"/>
    <w:rsid w:val="3503FFF7"/>
    <w:rsid w:val="35144CE7"/>
    <w:rsid w:val="35407395"/>
    <w:rsid w:val="35450FCF"/>
    <w:rsid w:val="3549944E"/>
    <w:rsid w:val="35558BEA"/>
    <w:rsid w:val="355C17E5"/>
    <w:rsid w:val="35824504"/>
    <w:rsid w:val="35890B83"/>
    <w:rsid w:val="359170EA"/>
    <w:rsid w:val="3596B3E0"/>
    <w:rsid w:val="359B908D"/>
    <w:rsid w:val="35A2EC29"/>
    <w:rsid w:val="35A51DA4"/>
    <w:rsid w:val="35A596E8"/>
    <w:rsid w:val="35B57661"/>
    <w:rsid w:val="35D1FBCC"/>
    <w:rsid w:val="35DF5B0D"/>
    <w:rsid w:val="35E55447"/>
    <w:rsid w:val="35EA8066"/>
    <w:rsid w:val="35EE58F0"/>
    <w:rsid w:val="35F19441"/>
    <w:rsid w:val="35F57743"/>
    <w:rsid w:val="362D9AFD"/>
    <w:rsid w:val="363849D6"/>
    <w:rsid w:val="364B22E3"/>
    <w:rsid w:val="36540CCC"/>
    <w:rsid w:val="36607CDD"/>
    <w:rsid w:val="3667DEE2"/>
    <w:rsid w:val="3678DBBD"/>
    <w:rsid w:val="3679E5B1"/>
    <w:rsid w:val="367CC896"/>
    <w:rsid w:val="36812E89"/>
    <w:rsid w:val="369F21AC"/>
    <w:rsid w:val="36A6DA48"/>
    <w:rsid w:val="36AA9497"/>
    <w:rsid w:val="36B09B54"/>
    <w:rsid w:val="36C1CA44"/>
    <w:rsid w:val="36D47A15"/>
    <w:rsid w:val="36E33C66"/>
    <w:rsid w:val="36FD6B1D"/>
    <w:rsid w:val="370107BF"/>
    <w:rsid w:val="37021B6A"/>
    <w:rsid w:val="371876DC"/>
    <w:rsid w:val="371F0B36"/>
    <w:rsid w:val="3722FA4B"/>
    <w:rsid w:val="372CE3DA"/>
    <w:rsid w:val="372D291E"/>
    <w:rsid w:val="37342908"/>
    <w:rsid w:val="374C8CA1"/>
    <w:rsid w:val="375D2D67"/>
    <w:rsid w:val="3760FACD"/>
    <w:rsid w:val="376B71AF"/>
    <w:rsid w:val="3787A4FA"/>
    <w:rsid w:val="37898E46"/>
    <w:rsid w:val="378E6610"/>
    <w:rsid w:val="3791F4FA"/>
    <w:rsid w:val="379D33E0"/>
    <w:rsid w:val="37A5B26C"/>
    <w:rsid w:val="37AC579B"/>
    <w:rsid w:val="37B4848F"/>
    <w:rsid w:val="37B66306"/>
    <w:rsid w:val="37B7BFF3"/>
    <w:rsid w:val="37D0C179"/>
    <w:rsid w:val="37DDF8E2"/>
    <w:rsid w:val="37EEE5E8"/>
    <w:rsid w:val="3804CA3F"/>
    <w:rsid w:val="380728A3"/>
    <w:rsid w:val="3809CCD1"/>
    <w:rsid w:val="3809F432"/>
    <w:rsid w:val="380A63C3"/>
    <w:rsid w:val="381390FE"/>
    <w:rsid w:val="381D3D6D"/>
    <w:rsid w:val="381E1C20"/>
    <w:rsid w:val="381F940D"/>
    <w:rsid w:val="382D1C1A"/>
    <w:rsid w:val="38313BB5"/>
    <w:rsid w:val="3840CEF3"/>
    <w:rsid w:val="3848F7D4"/>
    <w:rsid w:val="384F3C04"/>
    <w:rsid w:val="38520AA1"/>
    <w:rsid w:val="38665ABA"/>
    <w:rsid w:val="386C1959"/>
    <w:rsid w:val="386C2522"/>
    <w:rsid w:val="387633E0"/>
    <w:rsid w:val="3878ED79"/>
    <w:rsid w:val="387DD171"/>
    <w:rsid w:val="3880B4C8"/>
    <w:rsid w:val="3880E303"/>
    <w:rsid w:val="38829677"/>
    <w:rsid w:val="389516E3"/>
    <w:rsid w:val="38A22969"/>
    <w:rsid w:val="38A54B7B"/>
    <w:rsid w:val="38A5CBAA"/>
    <w:rsid w:val="38A8C3FD"/>
    <w:rsid w:val="38ABDEF2"/>
    <w:rsid w:val="38B2FB77"/>
    <w:rsid w:val="38BA20B9"/>
    <w:rsid w:val="38BEBD53"/>
    <w:rsid w:val="38C0B314"/>
    <w:rsid w:val="38C5ACC3"/>
    <w:rsid w:val="38CAFA61"/>
    <w:rsid w:val="38D50DAE"/>
    <w:rsid w:val="38D5FE97"/>
    <w:rsid w:val="38DE3E70"/>
    <w:rsid w:val="38E9365F"/>
    <w:rsid w:val="38F2A600"/>
    <w:rsid w:val="38F3BC22"/>
    <w:rsid w:val="3909D8FA"/>
    <w:rsid w:val="391279B5"/>
    <w:rsid w:val="39328675"/>
    <w:rsid w:val="3937122D"/>
    <w:rsid w:val="3941530A"/>
    <w:rsid w:val="39471865"/>
    <w:rsid w:val="394F3144"/>
    <w:rsid w:val="395A09AD"/>
    <w:rsid w:val="395C00DA"/>
    <w:rsid w:val="396BFEEA"/>
    <w:rsid w:val="396C0C8B"/>
    <w:rsid w:val="398A1E13"/>
    <w:rsid w:val="399A84EE"/>
    <w:rsid w:val="39BCFC41"/>
    <w:rsid w:val="39BF8169"/>
    <w:rsid w:val="39C23A1D"/>
    <w:rsid w:val="39CB8FEB"/>
    <w:rsid w:val="39CB968F"/>
    <w:rsid w:val="39D46EA4"/>
    <w:rsid w:val="39E3A692"/>
    <w:rsid w:val="39E7C89D"/>
    <w:rsid w:val="39E7D692"/>
    <w:rsid w:val="3A0100AD"/>
    <w:rsid w:val="3A149333"/>
    <w:rsid w:val="3A15E975"/>
    <w:rsid w:val="3A162BC2"/>
    <w:rsid w:val="3A17BF69"/>
    <w:rsid w:val="3A23B8BA"/>
    <w:rsid w:val="3A310161"/>
    <w:rsid w:val="3A31D68F"/>
    <w:rsid w:val="3A4149CC"/>
    <w:rsid w:val="3A4C2DAF"/>
    <w:rsid w:val="3A5139CC"/>
    <w:rsid w:val="3A5DC852"/>
    <w:rsid w:val="3A5F9D6A"/>
    <w:rsid w:val="3A682653"/>
    <w:rsid w:val="3A6EB3C4"/>
    <w:rsid w:val="3A94BDD4"/>
    <w:rsid w:val="3A9A79E0"/>
    <w:rsid w:val="3A9B6AE1"/>
    <w:rsid w:val="3AC1F107"/>
    <w:rsid w:val="3ADA546A"/>
    <w:rsid w:val="3AE14D8A"/>
    <w:rsid w:val="3AEA3C81"/>
    <w:rsid w:val="3AEE47EA"/>
    <w:rsid w:val="3B22F1D0"/>
    <w:rsid w:val="3B2E5225"/>
    <w:rsid w:val="3B2EFF56"/>
    <w:rsid w:val="3B30B868"/>
    <w:rsid w:val="3B3E3CD7"/>
    <w:rsid w:val="3B461416"/>
    <w:rsid w:val="3B463AA5"/>
    <w:rsid w:val="3B4E2490"/>
    <w:rsid w:val="3B557519"/>
    <w:rsid w:val="3B5A10EF"/>
    <w:rsid w:val="3B5D073E"/>
    <w:rsid w:val="3B68A8E6"/>
    <w:rsid w:val="3B757BB7"/>
    <w:rsid w:val="3B78A704"/>
    <w:rsid w:val="3B7BAACE"/>
    <w:rsid w:val="3B81E66B"/>
    <w:rsid w:val="3B84115D"/>
    <w:rsid w:val="3B867C1E"/>
    <w:rsid w:val="3BB67359"/>
    <w:rsid w:val="3BB6BD5D"/>
    <w:rsid w:val="3BC09D8E"/>
    <w:rsid w:val="3BD007DA"/>
    <w:rsid w:val="3BE5AF8B"/>
    <w:rsid w:val="3BEBEA7F"/>
    <w:rsid w:val="3BEC1646"/>
    <w:rsid w:val="3BF0F8A9"/>
    <w:rsid w:val="3BF87D06"/>
    <w:rsid w:val="3C001347"/>
    <w:rsid w:val="3C08B837"/>
    <w:rsid w:val="3C160308"/>
    <w:rsid w:val="3C199733"/>
    <w:rsid w:val="3C1A34FD"/>
    <w:rsid w:val="3C2390BC"/>
    <w:rsid w:val="3C391E4D"/>
    <w:rsid w:val="3C502ADB"/>
    <w:rsid w:val="3C5105F2"/>
    <w:rsid w:val="3C68DC14"/>
    <w:rsid w:val="3C6B4462"/>
    <w:rsid w:val="3C6C17FF"/>
    <w:rsid w:val="3C6D3EDB"/>
    <w:rsid w:val="3C747CE3"/>
    <w:rsid w:val="3C82E385"/>
    <w:rsid w:val="3C840DEE"/>
    <w:rsid w:val="3C9133F2"/>
    <w:rsid w:val="3C9A4248"/>
    <w:rsid w:val="3C9C7DFC"/>
    <w:rsid w:val="3CA623CB"/>
    <w:rsid w:val="3CBCB2DE"/>
    <w:rsid w:val="3CC16999"/>
    <w:rsid w:val="3CC35DDA"/>
    <w:rsid w:val="3CC533A2"/>
    <w:rsid w:val="3CD67B6E"/>
    <w:rsid w:val="3CDE3C05"/>
    <w:rsid w:val="3CE0E640"/>
    <w:rsid w:val="3D04FD47"/>
    <w:rsid w:val="3D0525A6"/>
    <w:rsid w:val="3D137D99"/>
    <w:rsid w:val="3D155731"/>
    <w:rsid w:val="3D22297F"/>
    <w:rsid w:val="3D2738C5"/>
    <w:rsid w:val="3D29D2F8"/>
    <w:rsid w:val="3D31C92E"/>
    <w:rsid w:val="3D37650B"/>
    <w:rsid w:val="3D3B54C3"/>
    <w:rsid w:val="3D3C0659"/>
    <w:rsid w:val="3D41353F"/>
    <w:rsid w:val="3D4EC922"/>
    <w:rsid w:val="3D5897D5"/>
    <w:rsid w:val="3D5925FB"/>
    <w:rsid w:val="3D636CE7"/>
    <w:rsid w:val="3D677FA8"/>
    <w:rsid w:val="3D6ABE5B"/>
    <w:rsid w:val="3D718F3A"/>
    <w:rsid w:val="3D7ADBA8"/>
    <w:rsid w:val="3D7FA200"/>
    <w:rsid w:val="3D8BE7A8"/>
    <w:rsid w:val="3D9336DC"/>
    <w:rsid w:val="3D9A5534"/>
    <w:rsid w:val="3D9A82AB"/>
    <w:rsid w:val="3D9C2696"/>
    <w:rsid w:val="3DADABFA"/>
    <w:rsid w:val="3DB1657A"/>
    <w:rsid w:val="3DB5D7BC"/>
    <w:rsid w:val="3DCC97A9"/>
    <w:rsid w:val="3DCF8E2A"/>
    <w:rsid w:val="3DDDADD0"/>
    <w:rsid w:val="3DE0CE46"/>
    <w:rsid w:val="3DE42D5C"/>
    <w:rsid w:val="3DF34862"/>
    <w:rsid w:val="3DFFB9BE"/>
    <w:rsid w:val="3E024F46"/>
    <w:rsid w:val="3E080B90"/>
    <w:rsid w:val="3E0C8BF9"/>
    <w:rsid w:val="3E1A5B61"/>
    <w:rsid w:val="3E20EA3F"/>
    <w:rsid w:val="3E3F12E6"/>
    <w:rsid w:val="3E42ADC4"/>
    <w:rsid w:val="3E42FABB"/>
    <w:rsid w:val="3E45A193"/>
    <w:rsid w:val="3E4FB1FA"/>
    <w:rsid w:val="3E5B0F46"/>
    <w:rsid w:val="3E5CEC06"/>
    <w:rsid w:val="3E5D4675"/>
    <w:rsid w:val="3E5D722D"/>
    <w:rsid w:val="3E6CA32F"/>
    <w:rsid w:val="3E735382"/>
    <w:rsid w:val="3E7C9B52"/>
    <w:rsid w:val="3E84CDFA"/>
    <w:rsid w:val="3EB7E9D9"/>
    <w:rsid w:val="3EB9D38D"/>
    <w:rsid w:val="3EC34E6F"/>
    <w:rsid w:val="3EC3CC12"/>
    <w:rsid w:val="3EC45A8F"/>
    <w:rsid w:val="3ED6988B"/>
    <w:rsid w:val="3EE9816A"/>
    <w:rsid w:val="3EFB9519"/>
    <w:rsid w:val="3EFD650A"/>
    <w:rsid w:val="3EFDF21E"/>
    <w:rsid w:val="3F14973A"/>
    <w:rsid w:val="3F1AEC74"/>
    <w:rsid w:val="3F1EB432"/>
    <w:rsid w:val="3F240280"/>
    <w:rsid w:val="3F28DE36"/>
    <w:rsid w:val="3F3E2E63"/>
    <w:rsid w:val="3F42F41E"/>
    <w:rsid w:val="3F465C83"/>
    <w:rsid w:val="3F51C7FB"/>
    <w:rsid w:val="3F56F4BE"/>
    <w:rsid w:val="3F5F4162"/>
    <w:rsid w:val="3F609FC0"/>
    <w:rsid w:val="3F7398D2"/>
    <w:rsid w:val="3F74A30E"/>
    <w:rsid w:val="3F77CF1E"/>
    <w:rsid w:val="3F877521"/>
    <w:rsid w:val="3F88AA04"/>
    <w:rsid w:val="3F942008"/>
    <w:rsid w:val="3F97ECAA"/>
    <w:rsid w:val="3F9E48CD"/>
    <w:rsid w:val="3FB0CA90"/>
    <w:rsid w:val="3FB600BA"/>
    <w:rsid w:val="3FB6DC21"/>
    <w:rsid w:val="3FBFF9E4"/>
    <w:rsid w:val="3FD7F5AF"/>
    <w:rsid w:val="3FDA560B"/>
    <w:rsid w:val="3FE6D386"/>
    <w:rsid w:val="3FE72B35"/>
    <w:rsid w:val="3FEC66DA"/>
    <w:rsid w:val="3FF1B749"/>
    <w:rsid w:val="3FFA1F78"/>
    <w:rsid w:val="3FFA3F0D"/>
    <w:rsid w:val="3FFBE13B"/>
    <w:rsid w:val="3FFF176C"/>
    <w:rsid w:val="40077C80"/>
    <w:rsid w:val="40149B14"/>
    <w:rsid w:val="4018140C"/>
    <w:rsid w:val="4019041A"/>
    <w:rsid w:val="401DEF58"/>
    <w:rsid w:val="402917AB"/>
    <w:rsid w:val="403307ED"/>
    <w:rsid w:val="4043AF46"/>
    <w:rsid w:val="404A49D8"/>
    <w:rsid w:val="404E0281"/>
    <w:rsid w:val="404E1BEB"/>
    <w:rsid w:val="4059513E"/>
    <w:rsid w:val="4060F94A"/>
    <w:rsid w:val="40621156"/>
    <w:rsid w:val="40836915"/>
    <w:rsid w:val="4090D9C5"/>
    <w:rsid w:val="409ECC79"/>
    <w:rsid w:val="40A3DBB9"/>
    <w:rsid w:val="40BAF22C"/>
    <w:rsid w:val="40DDEC4B"/>
    <w:rsid w:val="40E1D5C0"/>
    <w:rsid w:val="40E796AA"/>
    <w:rsid w:val="41029D73"/>
    <w:rsid w:val="41044F12"/>
    <w:rsid w:val="4108B326"/>
    <w:rsid w:val="4114A54C"/>
    <w:rsid w:val="411A6FB7"/>
    <w:rsid w:val="41236806"/>
    <w:rsid w:val="4145322F"/>
    <w:rsid w:val="414C2BE4"/>
    <w:rsid w:val="4188B975"/>
    <w:rsid w:val="418A9E44"/>
    <w:rsid w:val="41939454"/>
    <w:rsid w:val="4198C119"/>
    <w:rsid w:val="41A00BB4"/>
    <w:rsid w:val="41A13831"/>
    <w:rsid w:val="41AC02E1"/>
    <w:rsid w:val="41ACE660"/>
    <w:rsid w:val="41BC8DD5"/>
    <w:rsid w:val="41C6F813"/>
    <w:rsid w:val="41DEEEBC"/>
    <w:rsid w:val="41F82E07"/>
    <w:rsid w:val="41FA46D0"/>
    <w:rsid w:val="4209E061"/>
    <w:rsid w:val="420CF1FA"/>
    <w:rsid w:val="42109F14"/>
    <w:rsid w:val="4210A56A"/>
    <w:rsid w:val="421245C4"/>
    <w:rsid w:val="42201AD8"/>
    <w:rsid w:val="4232EFDA"/>
    <w:rsid w:val="4237D1ED"/>
    <w:rsid w:val="42444AAD"/>
    <w:rsid w:val="425B884B"/>
    <w:rsid w:val="425D4B5D"/>
    <w:rsid w:val="425F29C8"/>
    <w:rsid w:val="4261AEB7"/>
    <w:rsid w:val="42669FFE"/>
    <w:rsid w:val="426D67B7"/>
    <w:rsid w:val="42771B2E"/>
    <w:rsid w:val="4281E290"/>
    <w:rsid w:val="42844440"/>
    <w:rsid w:val="4285048F"/>
    <w:rsid w:val="42986180"/>
    <w:rsid w:val="429B9A71"/>
    <w:rsid w:val="429EBA3A"/>
    <w:rsid w:val="429F1061"/>
    <w:rsid w:val="42AC0E18"/>
    <w:rsid w:val="42AE38A9"/>
    <w:rsid w:val="42BC414F"/>
    <w:rsid w:val="42C88901"/>
    <w:rsid w:val="42CC04E9"/>
    <w:rsid w:val="42E4124C"/>
    <w:rsid w:val="42E575A5"/>
    <w:rsid w:val="42EF4ABD"/>
    <w:rsid w:val="42FA5E3A"/>
    <w:rsid w:val="4300A8F6"/>
    <w:rsid w:val="43050049"/>
    <w:rsid w:val="430B3D84"/>
    <w:rsid w:val="4333A8AE"/>
    <w:rsid w:val="43392748"/>
    <w:rsid w:val="433E85F1"/>
    <w:rsid w:val="435B78EA"/>
    <w:rsid w:val="435C3EDC"/>
    <w:rsid w:val="43717BA4"/>
    <w:rsid w:val="437ECF00"/>
    <w:rsid w:val="4387FFAB"/>
    <w:rsid w:val="438E076A"/>
    <w:rsid w:val="43B8935C"/>
    <w:rsid w:val="43C44681"/>
    <w:rsid w:val="43C51138"/>
    <w:rsid w:val="43D7834E"/>
    <w:rsid w:val="43DE7EBB"/>
    <w:rsid w:val="43DEDFEC"/>
    <w:rsid w:val="43F3094E"/>
    <w:rsid w:val="44018085"/>
    <w:rsid w:val="440526C3"/>
    <w:rsid w:val="44082F6C"/>
    <w:rsid w:val="4408892B"/>
    <w:rsid w:val="440DE84B"/>
    <w:rsid w:val="44226933"/>
    <w:rsid w:val="4429CC51"/>
    <w:rsid w:val="443E8C0F"/>
    <w:rsid w:val="44421610"/>
    <w:rsid w:val="444BB77F"/>
    <w:rsid w:val="44548104"/>
    <w:rsid w:val="445EA1E1"/>
    <w:rsid w:val="4463D996"/>
    <w:rsid w:val="4466932A"/>
    <w:rsid w:val="447AF0C1"/>
    <w:rsid w:val="447DD986"/>
    <w:rsid w:val="44819C73"/>
    <w:rsid w:val="44851F11"/>
    <w:rsid w:val="4491840B"/>
    <w:rsid w:val="44956162"/>
    <w:rsid w:val="449DA70D"/>
    <w:rsid w:val="44A52AC0"/>
    <w:rsid w:val="44B22827"/>
    <w:rsid w:val="44B5C09C"/>
    <w:rsid w:val="44C14748"/>
    <w:rsid w:val="44C1811F"/>
    <w:rsid w:val="44D79A84"/>
    <w:rsid w:val="44E95CAB"/>
    <w:rsid w:val="44F2D9A3"/>
    <w:rsid w:val="44F780CB"/>
    <w:rsid w:val="44F7C663"/>
    <w:rsid w:val="44FFB117"/>
    <w:rsid w:val="45053D1D"/>
    <w:rsid w:val="4507A765"/>
    <w:rsid w:val="450E80DB"/>
    <w:rsid w:val="451753F1"/>
    <w:rsid w:val="4518EDBA"/>
    <w:rsid w:val="451AA6BE"/>
    <w:rsid w:val="4521083D"/>
    <w:rsid w:val="452997A5"/>
    <w:rsid w:val="452DB17F"/>
    <w:rsid w:val="45377763"/>
    <w:rsid w:val="4538242B"/>
    <w:rsid w:val="453C4CED"/>
    <w:rsid w:val="453D6986"/>
    <w:rsid w:val="45435068"/>
    <w:rsid w:val="45473E07"/>
    <w:rsid w:val="455EB924"/>
    <w:rsid w:val="456550C5"/>
    <w:rsid w:val="456FC740"/>
    <w:rsid w:val="45764004"/>
    <w:rsid w:val="45A2B36F"/>
    <w:rsid w:val="45A395C1"/>
    <w:rsid w:val="45B41CE1"/>
    <w:rsid w:val="45B9CF23"/>
    <w:rsid w:val="45D642EA"/>
    <w:rsid w:val="45DFE419"/>
    <w:rsid w:val="45EDCDD1"/>
    <w:rsid w:val="46054F8B"/>
    <w:rsid w:val="461A9707"/>
    <w:rsid w:val="461BB403"/>
    <w:rsid w:val="46268070"/>
    <w:rsid w:val="4630C9C6"/>
    <w:rsid w:val="463A9C02"/>
    <w:rsid w:val="464751AF"/>
    <w:rsid w:val="46505229"/>
    <w:rsid w:val="465A1D97"/>
    <w:rsid w:val="4667CC9E"/>
    <w:rsid w:val="466AB36A"/>
    <w:rsid w:val="466E7017"/>
    <w:rsid w:val="467471F6"/>
    <w:rsid w:val="469089E4"/>
    <w:rsid w:val="46911A1D"/>
    <w:rsid w:val="46A7CBA1"/>
    <w:rsid w:val="46AF7981"/>
    <w:rsid w:val="46B5B5BC"/>
    <w:rsid w:val="46C6E02F"/>
    <w:rsid w:val="46C84B15"/>
    <w:rsid w:val="46D445EC"/>
    <w:rsid w:val="46D9D9FB"/>
    <w:rsid w:val="46DBBA3B"/>
    <w:rsid w:val="46DD172A"/>
    <w:rsid w:val="46E597BA"/>
    <w:rsid w:val="46E5E74C"/>
    <w:rsid w:val="46F64D11"/>
    <w:rsid w:val="46FC419C"/>
    <w:rsid w:val="46FFAC9A"/>
    <w:rsid w:val="471130FE"/>
    <w:rsid w:val="4714974A"/>
    <w:rsid w:val="4715FBAF"/>
    <w:rsid w:val="471A4459"/>
    <w:rsid w:val="47340108"/>
    <w:rsid w:val="4744683E"/>
    <w:rsid w:val="4744FB39"/>
    <w:rsid w:val="47459C6B"/>
    <w:rsid w:val="474BFD05"/>
    <w:rsid w:val="474F5543"/>
    <w:rsid w:val="4757ED1A"/>
    <w:rsid w:val="47649B02"/>
    <w:rsid w:val="477B04C3"/>
    <w:rsid w:val="4781BA09"/>
    <w:rsid w:val="47859A80"/>
    <w:rsid w:val="478DB4C9"/>
    <w:rsid w:val="47A4661B"/>
    <w:rsid w:val="47A5CBFD"/>
    <w:rsid w:val="47B4A934"/>
    <w:rsid w:val="47B9FB0F"/>
    <w:rsid w:val="47C0E020"/>
    <w:rsid w:val="47C3A244"/>
    <w:rsid w:val="47C9A06D"/>
    <w:rsid w:val="47CA1F4D"/>
    <w:rsid w:val="47D216C4"/>
    <w:rsid w:val="47D81274"/>
    <w:rsid w:val="47E3BC7E"/>
    <w:rsid w:val="48109A06"/>
    <w:rsid w:val="4810FD25"/>
    <w:rsid w:val="48125F3C"/>
    <w:rsid w:val="482DDDBF"/>
    <w:rsid w:val="48312A77"/>
    <w:rsid w:val="483742FB"/>
    <w:rsid w:val="4838E84D"/>
    <w:rsid w:val="48409647"/>
    <w:rsid w:val="48430774"/>
    <w:rsid w:val="4844F929"/>
    <w:rsid w:val="48529004"/>
    <w:rsid w:val="4866E9EA"/>
    <w:rsid w:val="48676748"/>
    <w:rsid w:val="486E9A5D"/>
    <w:rsid w:val="4896C692"/>
    <w:rsid w:val="489BF650"/>
    <w:rsid w:val="48B92076"/>
    <w:rsid w:val="48C16023"/>
    <w:rsid w:val="48CC09EA"/>
    <w:rsid w:val="48E42839"/>
    <w:rsid w:val="48F31383"/>
    <w:rsid w:val="48F3E426"/>
    <w:rsid w:val="48F7FFDE"/>
    <w:rsid w:val="48F8C2C8"/>
    <w:rsid w:val="48FD44E8"/>
    <w:rsid w:val="4907E069"/>
    <w:rsid w:val="490DF0EB"/>
    <w:rsid w:val="49117944"/>
    <w:rsid w:val="4916542E"/>
    <w:rsid w:val="492A10BA"/>
    <w:rsid w:val="492F14B4"/>
    <w:rsid w:val="49302D89"/>
    <w:rsid w:val="493B8B01"/>
    <w:rsid w:val="493BEFD9"/>
    <w:rsid w:val="493ECEE2"/>
    <w:rsid w:val="494905C7"/>
    <w:rsid w:val="494ED318"/>
    <w:rsid w:val="4972164E"/>
    <w:rsid w:val="49776465"/>
    <w:rsid w:val="4995A594"/>
    <w:rsid w:val="499640BA"/>
    <w:rsid w:val="49966FA8"/>
    <w:rsid w:val="49989126"/>
    <w:rsid w:val="49A3DB72"/>
    <w:rsid w:val="49ABAC00"/>
    <w:rsid w:val="49B28FD1"/>
    <w:rsid w:val="49CA53DC"/>
    <w:rsid w:val="49CA6AC5"/>
    <w:rsid w:val="49CDCBA4"/>
    <w:rsid w:val="49E12D01"/>
    <w:rsid w:val="49EB2F21"/>
    <w:rsid w:val="49F8655B"/>
    <w:rsid w:val="49F86783"/>
    <w:rsid w:val="4A033BEE"/>
    <w:rsid w:val="4A0F1B86"/>
    <w:rsid w:val="4A1A50A8"/>
    <w:rsid w:val="4A27B153"/>
    <w:rsid w:val="4A28E77F"/>
    <w:rsid w:val="4A3964F8"/>
    <w:rsid w:val="4A39DF33"/>
    <w:rsid w:val="4A3C3A46"/>
    <w:rsid w:val="4A482CE9"/>
    <w:rsid w:val="4A6ADB6B"/>
    <w:rsid w:val="4A744CA3"/>
    <w:rsid w:val="4A841160"/>
    <w:rsid w:val="4A871545"/>
    <w:rsid w:val="4A88AE85"/>
    <w:rsid w:val="4AACB1B1"/>
    <w:rsid w:val="4AB276D9"/>
    <w:rsid w:val="4AB4AA09"/>
    <w:rsid w:val="4ABA9A0E"/>
    <w:rsid w:val="4AD37EDF"/>
    <w:rsid w:val="4ADF269A"/>
    <w:rsid w:val="4AE37E66"/>
    <w:rsid w:val="4AE6FFDC"/>
    <w:rsid w:val="4AE72408"/>
    <w:rsid w:val="4AF64DE0"/>
    <w:rsid w:val="4AF79048"/>
    <w:rsid w:val="4AFDC5DC"/>
    <w:rsid w:val="4B00EE1A"/>
    <w:rsid w:val="4B0650E6"/>
    <w:rsid w:val="4B2DD67C"/>
    <w:rsid w:val="4B3D0D40"/>
    <w:rsid w:val="4B40AAA9"/>
    <w:rsid w:val="4B41AA03"/>
    <w:rsid w:val="4B4436F9"/>
    <w:rsid w:val="4B4E6902"/>
    <w:rsid w:val="4B53CABB"/>
    <w:rsid w:val="4B6997C4"/>
    <w:rsid w:val="4B6A808B"/>
    <w:rsid w:val="4B6B8DD1"/>
    <w:rsid w:val="4B941DAB"/>
    <w:rsid w:val="4B975B27"/>
    <w:rsid w:val="4B9A786E"/>
    <w:rsid w:val="4BAD53C1"/>
    <w:rsid w:val="4BB1D178"/>
    <w:rsid w:val="4BBA87B5"/>
    <w:rsid w:val="4BBFA933"/>
    <w:rsid w:val="4BC122E2"/>
    <w:rsid w:val="4BC71E2D"/>
    <w:rsid w:val="4BD48258"/>
    <w:rsid w:val="4BE96BF6"/>
    <w:rsid w:val="4BF20835"/>
    <w:rsid w:val="4BF60ABE"/>
    <w:rsid w:val="4BFBF1EF"/>
    <w:rsid w:val="4BFFD5E5"/>
    <w:rsid w:val="4C0D5344"/>
    <w:rsid w:val="4C1103BC"/>
    <w:rsid w:val="4C1A28B1"/>
    <w:rsid w:val="4C26999C"/>
    <w:rsid w:val="4C2B9FD1"/>
    <w:rsid w:val="4C2EF11A"/>
    <w:rsid w:val="4C3606BF"/>
    <w:rsid w:val="4C3F9313"/>
    <w:rsid w:val="4C4BAF23"/>
    <w:rsid w:val="4C4CC245"/>
    <w:rsid w:val="4C5AC2BD"/>
    <w:rsid w:val="4C5E7B99"/>
    <w:rsid w:val="4C785A93"/>
    <w:rsid w:val="4C7B566E"/>
    <w:rsid w:val="4C8AE922"/>
    <w:rsid w:val="4C8CB01C"/>
    <w:rsid w:val="4CA6F7A2"/>
    <w:rsid w:val="4CBB2176"/>
    <w:rsid w:val="4CD12784"/>
    <w:rsid w:val="4CD2228D"/>
    <w:rsid w:val="4CD745F4"/>
    <w:rsid w:val="4CD7A973"/>
    <w:rsid w:val="4CE172ED"/>
    <w:rsid w:val="4CE688A8"/>
    <w:rsid w:val="4CEBE193"/>
    <w:rsid w:val="4D2DCE50"/>
    <w:rsid w:val="4D339EAC"/>
    <w:rsid w:val="4D3CC2BC"/>
    <w:rsid w:val="4D429F9C"/>
    <w:rsid w:val="4D460372"/>
    <w:rsid w:val="4D607B77"/>
    <w:rsid w:val="4D674AC0"/>
    <w:rsid w:val="4D67F7FE"/>
    <w:rsid w:val="4D6822C6"/>
    <w:rsid w:val="4D6AB7F6"/>
    <w:rsid w:val="4D707715"/>
    <w:rsid w:val="4D801C69"/>
    <w:rsid w:val="4D81A2F1"/>
    <w:rsid w:val="4D86A7F3"/>
    <w:rsid w:val="4D88BBFC"/>
    <w:rsid w:val="4D8E2544"/>
    <w:rsid w:val="4D927C08"/>
    <w:rsid w:val="4DAB6E22"/>
    <w:rsid w:val="4DB7660A"/>
    <w:rsid w:val="4DBAFAA0"/>
    <w:rsid w:val="4DC3286E"/>
    <w:rsid w:val="4DC5B9F7"/>
    <w:rsid w:val="4DD1669E"/>
    <w:rsid w:val="4DD55083"/>
    <w:rsid w:val="4DD6D84E"/>
    <w:rsid w:val="4DE4F725"/>
    <w:rsid w:val="4DE559C6"/>
    <w:rsid w:val="4DEDD963"/>
    <w:rsid w:val="4DF03173"/>
    <w:rsid w:val="4DF94C4D"/>
    <w:rsid w:val="4E02257B"/>
    <w:rsid w:val="4E093548"/>
    <w:rsid w:val="4E0B5A8E"/>
    <w:rsid w:val="4E1B7947"/>
    <w:rsid w:val="4E2B736C"/>
    <w:rsid w:val="4E2B8313"/>
    <w:rsid w:val="4E341DDB"/>
    <w:rsid w:val="4E372BF7"/>
    <w:rsid w:val="4E4447DE"/>
    <w:rsid w:val="4E4BF897"/>
    <w:rsid w:val="4E4DE51A"/>
    <w:rsid w:val="4E4E2FD6"/>
    <w:rsid w:val="4E5033B2"/>
    <w:rsid w:val="4E51D297"/>
    <w:rsid w:val="4E5C16AC"/>
    <w:rsid w:val="4E5C87BD"/>
    <w:rsid w:val="4E60039A"/>
    <w:rsid w:val="4E605D64"/>
    <w:rsid w:val="4E6A517E"/>
    <w:rsid w:val="4E6A9E85"/>
    <w:rsid w:val="4E84E821"/>
    <w:rsid w:val="4E878AB3"/>
    <w:rsid w:val="4E8B72A1"/>
    <w:rsid w:val="4EA81BC7"/>
    <w:rsid w:val="4EA92642"/>
    <w:rsid w:val="4EBBD04A"/>
    <w:rsid w:val="4EC13DC1"/>
    <w:rsid w:val="4EC5A0E8"/>
    <w:rsid w:val="4EC6E9DC"/>
    <w:rsid w:val="4ECF275B"/>
    <w:rsid w:val="4EEA5D8F"/>
    <w:rsid w:val="4EEFD72D"/>
    <w:rsid w:val="4EEFD949"/>
    <w:rsid w:val="4F09C3AC"/>
    <w:rsid w:val="4F0E3E5B"/>
    <w:rsid w:val="4F0E8F66"/>
    <w:rsid w:val="4F14EED0"/>
    <w:rsid w:val="4F1795F8"/>
    <w:rsid w:val="4F284C06"/>
    <w:rsid w:val="4F309F7C"/>
    <w:rsid w:val="4F44C202"/>
    <w:rsid w:val="4F4A33DB"/>
    <w:rsid w:val="4F6C819C"/>
    <w:rsid w:val="4F7CF82F"/>
    <w:rsid w:val="4F83A351"/>
    <w:rsid w:val="4F88850F"/>
    <w:rsid w:val="4F998FBA"/>
    <w:rsid w:val="4F9F47CA"/>
    <w:rsid w:val="4FA1759A"/>
    <w:rsid w:val="4FA7E2AE"/>
    <w:rsid w:val="4FAB1F02"/>
    <w:rsid w:val="4FCD4D32"/>
    <w:rsid w:val="4FD474CF"/>
    <w:rsid w:val="4FE5174E"/>
    <w:rsid w:val="4FEFC211"/>
    <w:rsid w:val="4FFB713D"/>
    <w:rsid w:val="5004E157"/>
    <w:rsid w:val="500E62FA"/>
    <w:rsid w:val="50179C95"/>
    <w:rsid w:val="5031368A"/>
    <w:rsid w:val="503DD999"/>
    <w:rsid w:val="504C8271"/>
    <w:rsid w:val="5066CE14"/>
    <w:rsid w:val="50819E31"/>
    <w:rsid w:val="5084FF36"/>
    <w:rsid w:val="508F99FE"/>
    <w:rsid w:val="50933A8C"/>
    <w:rsid w:val="50936024"/>
    <w:rsid w:val="5094E42C"/>
    <w:rsid w:val="50A1B44F"/>
    <w:rsid w:val="50A78DD3"/>
    <w:rsid w:val="50AAD1D8"/>
    <w:rsid w:val="50BD6EA6"/>
    <w:rsid w:val="50DE9D4D"/>
    <w:rsid w:val="50E54C34"/>
    <w:rsid w:val="50EC7BBF"/>
    <w:rsid w:val="50ECC319"/>
    <w:rsid w:val="50F6FC3C"/>
    <w:rsid w:val="50FAAE70"/>
    <w:rsid w:val="50FE9261"/>
    <w:rsid w:val="51071C2C"/>
    <w:rsid w:val="5108E57E"/>
    <w:rsid w:val="510EBC3D"/>
    <w:rsid w:val="5111BA15"/>
    <w:rsid w:val="511AB384"/>
    <w:rsid w:val="51241B14"/>
    <w:rsid w:val="5138AB22"/>
    <w:rsid w:val="513B6E58"/>
    <w:rsid w:val="51439F96"/>
    <w:rsid w:val="514956C6"/>
    <w:rsid w:val="51594057"/>
    <w:rsid w:val="515DF4E6"/>
    <w:rsid w:val="515EA469"/>
    <w:rsid w:val="51AA24F5"/>
    <w:rsid w:val="51AA5A78"/>
    <w:rsid w:val="51B2C60F"/>
    <w:rsid w:val="51B53F0A"/>
    <w:rsid w:val="51B8F3A5"/>
    <w:rsid w:val="51CCB503"/>
    <w:rsid w:val="51E78DD4"/>
    <w:rsid w:val="51EC2C4D"/>
    <w:rsid w:val="51F485FC"/>
    <w:rsid w:val="51F684C7"/>
    <w:rsid w:val="51FA41BD"/>
    <w:rsid w:val="51FC09D9"/>
    <w:rsid w:val="5204970E"/>
    <w:rsid w:val="5211C94D"/>
    <w:rsid w:val="523620F8"/>
    <w:rsid w:val="5237F61C"/>
    <w:rsid w:val="5243180A"/>
    <w:rsid w:val="5249C810"/>
    <w:rsid w:val="524DB40C"/>
    <w:rsid w:val="525D2597"/>
    <w:rsid w:val="526AA66F"/>
    <w:rsid w:val="5272D0A2"/>
    <w:rsid w:val="52740CBC"/>
    <w:rsid w:val="527E1D51"/>
    <w:rsid w:val="528E483B"/>
    <w:rsid w:val="529B4064"/>
    <w:rsid w:val="529D4963"/>
    <w:rsid w:val="52A5C43F"/>
    <w:rsid w:val="52AB758F"/>
    <w:rsid w:val="52AC064F"/>
    <w:rsid w:val="52B1FE09"/>
    <w:rsid w:val="52BC7EB2"/>
    <w:rsid w:val="52BD33E3"/>
    <w:rsid w:val="52C0B19E"/>
    <w:rsid w:val="52CFC8C4"/>
    <w:rsid w:val="52DFA737"/>
    <w:rsid w:val="52EC1BFF"/>
    <w:rsid w:val="52ED9B7E"/>
    <w:rsid w:val="52F404E4"/>
    <w:rsid w:val="52F4C702"/>
    <w:rsid w:val="52F98CF9"/>
    <w:rsid w:val="52FB5D04"/>
    <w:rsid w:val="53035497"/>
    <w:rsid w:val="53065D1C"/>
    <w:rsid w:val="53088A5B"/>
    <w:rsid w:val="5312D7F7"/>
    <w:rsid w:val="5317B225"/>
    <w:rsid w:val="53217039"/>
    <w:rsid w:val="53219472"/>
    <w:rsid w:val="5321CB77"/>
    <w:rsid w:val="532F891D"/>
    <w:rsid w:val="53303048"/>
    <w:rsid w:val="5338E78E"/>
    <w:rsid w:val="5342AD58"/>
    <w:rsid w:val="53590C07"/>
    <w:rsid w:val="535A10CA"/>
    <w:rsid w:val="5369B20B"/>
    <w:rsid w:val="536D9DC7"/>
    <w:rsid w:val="536F3289"/>
    <w:rsid w:val="5370D310"/>
    <w:rsid w:val="5379D5B9"/>
    <w:rsid w:val="53879B3F"/>
    <w:rsid w:val="53B1032D"/>
    <w:rsid w:val="53B4061E"/>
    <w:rsid w:val="53B6470A"/>
    <w:rsid w:val="53C62070"/>
    <w:rsid w:val="53CBE272"/>
    <w:rsid w:val="53CEC6D0"/>
    <w:rsid w:val="53CF4E58"/>
    <w:rsid w:val="53D0BA0C"/>
    <w:rsid w:val="53D93B47"/>
    <w:rsid w:val="53EE88B3"/>
    <w:rsid w:val="53FC778C"/>
    <w:rsid w:val="54037AB0"/>
    <w:rsid w:val="540FD58D"/>
    <w:rsid w:val="541318DC"/>
    <w:rsid w:val="5416B1D8"/>
    <w:rsid w:val="54171852"/>
    <w:rsid w:val="541F52D6"/>
    <w:rsid w:val="5423E11C"/>
    <w:rsid w:val="5424C86C"/>
    <w:rsid w:val="54252BEB"/>
    <w:rsid w:val="54397FAA"/>
    <w:rsid w:val="543C9B4F"/>
    <w:rsid w:val="5446CA03"/>
    <w:rsid w:val="544A0AB5"/>
    <w:rsid w:val="545204F2"/>
    <w:rsid w:val="545307D3"/>
    <w:rsid w:val="54696D11"/>
    <w:rsid w:val="54808159"/>
    <w:rsid w:val="5492595C"/>
    <w:rsid w:val="54AAB4D7"/>
    <w:rsid w:val="54AC306E"/>
    <w:rsid w:val="54ADB988"/>
    <w:rsid w:val="54BE74FF"/>
    <w:rsid w:val="54C3162E"/>
    <w:rsid w:val="54C8CFE8"/>
    <w:rsid w:val="54CFEA83"/>
    <w:rsid w:val="54D02CEB"/>
    <w:rsid w:val="54DB5A42"/>
    <w:rsid w:val="54F2C8B8"/>
    <w:rsid w:val="54FA5C95"/>
    <w:rsid w:val="5503BEBF"/>
    <w:rsid w:val="55083878"/>
    <w:rsid w:val="55283222"/>
    <w:rsid w:val="5528811E"/>
    <w:rsid w:val="55380B7C"/>
    <w:rsid w:val="553AF75D"/>
    <w:rsid w:val="553C311F"/>
    <w:rsid w:val="554B9132"/>
    <w:rsid w:val="554DD73B"/>
    <w:rsid w:val="556A50C1"/>
    <w:rsid w:val="55768E11"/>
    <w:rsid w:val="559DF458"/>
    <w:rsid w:val="55A029CA"/>
    <w:rsid w:val="55A61C5E"/>
    <w:rsid w:val="55A7C383"/>
    <w:rsid w:val="55B35601"/>
    <w:rsid w:val="55B993DA"/>
    <w:rsid w:val="55C3F513"/>
    <w:rsid w:val="55CB0F8C"/>
    <w:rsid w:val="55CD0453"/>
    <w:rsid w:val="55CEC0EE"/>
    <w:rsid w:val="55CF84C2"/>
    <w:rsid w:val="55D453B5"/>
    <w:rsid w:val="55E2856C"/>
    <w:rsid w:val="55EAD4CB"/>
    <w:rsid w:val="55EC763C"/>
    <w:rsid w:val="55F48FA9"/>
    <w:rsid w:val="55F6BF1E"/>
    <w:rsid w:val="55FAD18E"/>
    <w:rsid w:val="5609C196"/>
    <w:rsid w:val="56126663"/>
    <w:rsid w:val="5616F749"/>
    <w:rsid w:val="56198274"/>
    <w:rsid w:val="5631AFD9"/>
    <w:rsid w:val="56436155"/>
    <w:rsid w:val="564B0D9D"/>
    <w:rsid w:val="564F3454"/>
    <w:rsid w:val="565FE839"/>
    <w:rsid w:val="566806C9"/>
    <w:rsid w:val="5668A9C7"/>
    <w:rsid w:val="5672E75A"/>
    <w:rsid w:val="567606BA"/>
    <w:rsid w:val="567A7AE1"/>
    <w:rsid w:val="5688B7C4"/>
    <w:rsid w:val="5689997F"/>
    <w:rsid w:val="5691F4AF"/>
    <w:rsid w:val="569B80AA"/>
    <w:rsid w:val="56A7C0FA"/>
    <w:rsid w:val="56A8E3C5"/>
    <w:rsid w:val="56B25BBC"/>
    <w:rsid w:val="56CF6624"/>
    <w:rsid w:val="56D1418D"/>
    <w:rsid w:val="56D1E493"/>
    <w:rsid w:val="56E597EB"/>
    <w:rsid w:val="56EF0162"/>
    <w:rsid w:val="56F6CF5F"/>
    <w:rsid w:val="56F85EFC"/>
    <w:rsid w:val="56FF7849"/>
    <w:rsid w:val="5704A0B4"/>
    <w:rsid w:val="5706F260"/>
    <w:rsid w:val="5709019D"/>
    <w:rsid w:val="5724F2B8"/>
    <w:rsid w:val="572A2129"/>
    <w:rsid w:val="572A367A"/>
    <w:rsid w:val="57387E77"/>
    <w:rsid w:val="573B3CB7"/>
    <w:rsid w:val="57411D3A"/>
    <w:rsid w:val="5743875B"/>
    <w:rsid w:val="574ACABA"/>
    <w:rsid w:val="5768B013"/>
    <w:rsid w:val="57729C1D"/>
    <w:rsid w:val="5776F831"/>
    <w:rsid w:val="57814A53"/>
    <w:rsid w:val="57851E44"/>
    <w:rsid w:val="5785A65D"/>
    <w:rsid w:val="5787ECCD"/>
    <w:rsid w:val="5789583B"/>
    <w:rsid w:val="578A9A3F"/>
    <w:rsid w:val="578DC90A"/>
    <w:rsid w:val="57970F59"/>
    <w:rsid w:val="5797D16E"/>
    <w:rsid w:val="57992368"/>
    <w:rsid w:val="579C335F"/>
    <w:rsid w:val="57A6E77D"/>
    <w:rsid w:val="57AF1365"/>
    <w:rsid w:val="57AF2C09"/>
    <w:rsid w:val="57B6B452"/>
    <w:rsid w:val="57B6F224"/>
    <w:rsid w:val="57B88E7A"/>
    <w:rsid w:val="57BC9170"/>
    <w:rsid w:val="57C36F18"/>
    <w:rsid w:val="57C59476"/>
    <w:rsid w:val="57CF7D95"/>
    <w:rsid w:val="57DB40A2"/>
    <w:rsid w:val="57E7DFC6"/>
    <w:rsid w:val="57FA6A47"/>
    <w:rsid w:val="580B880C"/>
    <w:rsid w:val="580DEF5A"/>
    <w:rsid w:val="58127AEA"/>
    <w:rsid w:val="58189734"/>
    <w:rsid w:val="58192D3D"/>
    <w:rsid w:val="5819DDF6"/>
    <w:rsid w:val="581FBDCE"/>
    <w:rsid w:val="582C19E4"/>
    <w:rsid w:val="5839B4EA"/>
    <w:rsid w:val="583ECE8E"/>
    <w:rsid w:val="5848B559"/>
    <w:rsid w:val="584E4C1C"/>
    <w:rsid w:val="58589301"/>
    <w:rsid w:val="585D51FB"/>
    <w:rsid w:val="585DB1CE"/>
    <w:rsid w:val="5865D201"/>
    <w:rsid w:val="586FD699"/>
    <w:rsid w:val="5880572A"/>
    <w:rsid w:val="5893BAA4"/>
    <w:rsid w:val="5894A0EE"/>
    <w:rsid w:val="589D7EFA"/>
    <w:rsid w:val="58A31E1A"/>
    <w:rsid w:val="58C1D072"/>
    <w:rsid w:val="58C4295E"/>
    <w:rsid w:val="58C7EAF3"/>
    <w:rsid w:val="58D16AE8"/>
    <w:rsid w:val="58D90F45"/>
    <w:rsid w:val="58EE058F"/>
    <w:rsid w:val="58EE2A33"/>
    <w:rsid w:val="5905CEE7"/>
    <w:rsid w:val="590758A4"/>
    <w:rsid w:val="59121BE8"/>
    <w:rsid w:val="5917A155"/>
    <w:rsid w:val="591A3F72"/>
    <w:rsid w:val="59240AA8"/>
    <w:rsid w:val="592553C5"/>
    <w:rsid w:val="5933E03B"/>
    <w:rsid w:val="593B87D9"/>
    <w:rsid w:val="5958445B"/>
    <w:rsid w:val="59610CFF"/>
    <w:rsid w:val="596A83D0"/>
    <w:rsid w:val="598594EF"/>
    <w:rsid w:val="5989AAA9"/>
    <w:rsid w:val="598D50A6"/>
    <w:rsid w:val="599503D6"/>
    <w:rsid w:val="599B2CDC"/>
    <w:rsid w:val="599DEF9A"/>
    <w:rsid w:val="59A182A2"/>
    <w:rsid w:val="59AC6C99"/>
    <w:rsid w:val="59C278F0"/>
    <w:rsid w:val="59D300AC"/>
    <w:rsid w:val="59D7C734"/>
    <w:rsid w:val="59E2C22A"/>
    <w:rsid w:val="59E6D965"/>
    <w:rsid w:val="59E6DEBD"/>
    <w:rsid w:val="59E73879"/>
    <w:rsid w:val="59E79E64"/>
    <w:rsid w:val="59E9AD1A"/>
    <w:rsid w:val="59F3C1A9"/>
    <w:rsid w:val="5A1E625B"/>
    <w:rsid w:val="5A2C5977"/>
    <w:rsid w:val="5A3C5CD7"/>
    <w:rsid w:val="5A522920"/>
    <w:rsid w:val="5A57D662"/>
    <w:rsid w:val="5A5B2F0E"/>
    <w:rsid w:val="5A6DA459"/>
    <w:rsid w:val="5A72F746"/>
    <w:rsid w:val="5A8D7FE9"/>
    <w:rsid w:val="5A94BB83"/>
    <w:rsid w:val="5A9BE9E9"/>
    <w:rsid w:val="5A9C1394"/>
    <w:rsid w:val="5AAD42FD"/>
    <w:rsid w:val="5AC56FC1"/>
    <w:rsid w:val="5AC59A8D"/>
    <w:rsid w:val="5AD7C075"/>
    <w:rsid w:val="5AFD510E"/>
    <w:rsid w:val="5B47C77D"/>
    <w:rsid w:val="5B567DE4"/>
    <w:rsid w:val="5B602EC9"/>
    <w:rsid w:val="5B6E5863"/>
    <w:rsid w:val="5B85B889"/>
    <w:rsid w:val="5B87A08D"/>
    <w:rsid w:val="5B8AEB7A"/>
    <w:rsid w:val="5B9E3ADF"/>
    <w:rsid w:val="5BA37602"/>
    <w:rsid w:val="5BA7842D"/>
    <w:rsid w:val="5BAF025F"/>
    <w:rsid w:val="5BB17412"/>
    <w:rsid w:val="5BBA8267"/>
    <w:rsid w:val="5BC84D73"/>
    <w:rsid w:val="5BCA75D7"/>
    <w:rsid w:val="5BD3B403"/>
    <w:rsid w:val="5BDE9ED4"/>
    <w:rsid w:val="5BE1FCEC"/>
    <w:rsid w:val="5BE75606"/>
    <w:rsid w:val="5BEAD2F0"/>
    <w:rsid w:val="5BF6ECC2"/>
    <w:rsid w:val="5BFA0A3E"/>
    <w:rsid w:val="5BFBB91D"/>
    <w:rsid w:val="5C04FA4D"/>
    <w:rsid w:val="5C074260"/>
    <w:rsid w:val="5C09C65D"/>
    <w:rsid w:val="5C0A3869"/>
    <w:rsid w:val="5C138C5E"/>
    <w:rsid w:val="5C28BAD4"/>
    <w:rsid w:val="5C38E7F5"/>
    <w:rsid w:val="5C3AA956"/>
    <w:rsid w:val="5C4E8153"/>
    <w:rsid w:val="5C4F71EB"/>
    <w:rsid w:val="5C620BF1"/>
    <w:rsid w:val="5C7A2424"/>
    <w:rsid w:val="5C7E457B"/>
    <w:rsid w:val="5C8EC17F"/>
    <w:rsid w:val="5C8EE4D1"/>
    <w:rsid w:val="5C9B68A5"/>
    <w:rsid w:val="5CABA2D6"/>
    <w:rsid w:val="5CB292F9"/>
    <w:rsid w:val="5CB4F72D"/>
    <w:rsid w:val="5CBABEE0"/>
    <w:rsid w:val="5CC489DA"/>
    <w:rsid w:val="5CC7CD49"/>
    <w:rsid w:val="5CC7FCFB"/>
    <w:rsid w:val="5CDBED8F"/>
    <w:rsid w:val="5CDCD9E3"/>
    <w:rsid w:val="5CE6E861"/>
    <w:rsid w:val="5CFA589C"/>
    <w:rsid w:val="5CFAA2A6"/>
    <w:rsid w:val="5D002DB4"/>
    <w:rsid w:val="5D026FB6"/>
    <w:rsid w:val="5D0DCE91"/>
    <w:rsid w:val="5D0E95A3"/>
    <w:rsid w:val="5D1317BE"/>
    <w:rsid w:val="5D1CA75B"/>
    <w:rsid w:val="5D1FDB8D"/>
    <w:rsid w:val="5D24F0FE"/>
    <w:rsid w:val="5D2AB5E6"/>
    <w:rsid w:val="5D37E4E4"/>
    <w:rsid w:val="5D47B18D"/>
    <w:rsid w:val="5D4B8E35"/>
    <w:rsid w:val="5D4DC6CA"/>
    <w:rsid w:val="5D70C581"/>
    <w:rsid w:val="5D71D4DC"/>
    <w:rsid w:val="5D759384"/>
    <w:rsid w:val="5D7EC7DC"/>
    <w:rsid w:val="5D9101CA"/>
    <w:rsid w:val="5D934C76"/>
    <w:rsid w:val="5D9D3B52"/>
    <w:rsid w:val="5DABB41D"/>
    <w:rsid w:val="5DB99746"/>
    <w:rsid w:val="5DC8486C"/>
    <w:rsid w:val="5DCB3D81"/>
    <w:rsid w:val="5DCE4639"/>
    <w:rsid w:val="5DEFD065"/>
    <w:rsid w:val="5E04A002"/>
    <w:rsid w:val="5E0B4A46"/>
    <w:rsid w:val="5E180662"/>
    <w:rsid w:val="5E1C0DAC"/>
    <w:rsid w:val="5E221EBA"/>
    <w:rsid w:val="5E26B6C0"/>
    <w:rsid w:val="5E2A1723"/>
    <w:rsid w:val="5E2DC419"/>
    <w:rsid w:val="5E2E80D2"/>
    <w:rsid w:val="5E316157"/>
    <w:rsid w:val="5E32DAAA"/>
    <w:rsid w:val="5E350A92"/>
    <w:rsid w:val="5E457E75"/>
    <w:rsid w:val="5E54D260"/>
    <w:rsid w:val="5E5842EA"/>
    <w:rsid w:val="5E625C74"/>
    <w:rsid w:val="5E68760C"/>
    <w:rsid w:val="5E6AD5D4"/>
    <w:rsid w:val="5E797CE1"/>
    <w:rsid w:val="5E9D05CE"/>
    <w:rsid w:val="5E9DE15D"/>
    <w:rsid w:val="5EBF2C26"/>
    <w:rsid w:val="5EC3BCBE"/>
    <w:rsid w:val="5ECBB46E"/>
    <w:rsid w:val="5ED082CD"/>
    <w:rsid w:val="5EDB53CE"/>
    <w:rsid w:val="5EDDAE7E"/>
    <w:rsid w:val="5EE09CF6"/>
    <w:rsid w:val="5EE34345"/>
    <w:rsid w:val="5EECDCFB"/>
    <w:rsid w:val="5EF1A119"/>
    <w:rsid w:val="5EF27067"/>
    <w:rsid w:val="5EF950D0"/>
    <w:rsid w:val="5EF99C96"/>
    <w:rsid w:val="5F035751"/>
    <w:rsid w:val="5F174C39"/>
    <w:rsid w:val="5F19E968"/>
    <w:rsid w:val="5F2E544C"/>
    <w:rsid w:val="5F37E3C2"/>
    <w:rsid w:val="5F4D1494"/>
    <w:rsid w:val="5F566C9C"/>
    <w:rsid w:val="5F6E219C"/>
    <w:rsid w:val="5F8C4E58"/>
    <w:rsid w:val="5F8F0F0B"/>
    <w:rsid w:val="5F912AD9"/>
    <w:rsid w:val="5F97BAE3"/>
    <w:rsid w:val="5F9B522B"/>
    <w:rsid w:val="5F9E320F"/>
    <w:rsid w:val="5F9F0578"/>
    <w:rsid w:val="5FA14298"/>
    <w:rsid w:val="5FAA4401"/>
    <w:rsid w:val="5FC0DDB1"/>
    <w:rsid w:val="5FCAD9B5"/>
    <w:rsid w:val="5FD3F7E9"/>
    <w:rsid w:val="5FF1AE36"/>
    <w:rsid w:val="5FF952B3"/>
    <w:rsid w:val="6003896D"/>
    <w:rsid w:val="6005DC66"/>
    <w:rsid w:val="600725E1"/>
    <w:rsid w:val="6022D565"/>
    <w:rsid w:val="602C921B"/>
    <w:rsid w:val="602FFAA2"/>
    <w:rsid w:val="604920F9"/>
    <w:rsid w:val="60721C21"/>
    <w:rsid w:val="60798894"/>
    <w:rsid w:val="60950CBC"/>
    <w:rsid w:val="609E156B"/>
    <w:rsid w:val="609F8446"/>
    <w:rsid w:val="60A697FE"/>
    <w:rsid w:val="60AC2E47"/>
    <w:rsid w:val="60B48620"/>
    <w:rsid w:val="60BD689B"/>
    <w:rsid w:val="60BE5313"/>
    <w:rsid w:val="60C06833"/>
    <w:rsid w:val="60C0B281"/>
    <w:rsid w:val="60CA5655"/>
    <w:rsid w:val="60DD9781"/>
    <w:rsid w:val="60DE1E65"/>
    <w:rsid w:val="60E0365D"/>
    <w:rsid w:val="60E55B71"/>
    <w:rsid w:val="60EA5900"/>
    <w:rsid w:val="60FBE124"/>
    <w:rsid w:val="60FC7177"/>
    <w:rsid w:val="610EFD14"/>
    <w:rsid w:val="61143714"/>
    <w:rsid w:val="611F86E9"/>
    <w:rsid w:val="611F950B"/>
    <w:rsid w:val="6128C2D1"/>
    <w:rsid w:val="6136F400"/>
    <w:rsid w:val="614D8749"/>
    <w:rsid w:val="61578B8A"/>
    <w:rsid w:val="615B040A"/>
    <w:rsid w:val="615BDCC0"/>
    <w:rsid w:val="615DAD5C"/>
    <w:rsid w:val="616FA5D1"/>
    <w:rsid w:val="61711EF9"/>
    <w:rsid w:val="617706AD"/>
    <w:rsid w:val="619B6E3C"/>
    <w:rsid w:val="619C77F5"/>
    <w:rsid w:val="61C45441"/>
    <w:rsid w:val="61D11863"/>
    <w:rsid w:val="61EF96EB"/>
    <w:rsid w:val="61F46F1D"/>
    <w:rsid w:val="61F9BE69"/>
    <w:rsid w:val="61FB39B8"/>
    <w:rsid w:val="61FBA3E0"/>
    <w:rsid w:val="6203D365"/>
    <w:rsid w:val="62094DD3"/>
    <w:rsid w:val="620B74E5"/>
    <w:rsid w:val="62129F17"/>
    <w:rsid w:val="6219D677"/>
    <w:rsid w:val="6228243B"/>
    <w:rsid w:val="6234484F"/>
    <w:rsid w:val="623A76A1"/>
    <w:rsid w:val="624DD6E2"/>
    <w:rsid w:val="6261C39E"/>
    <w:rsid w:val="6269B2DB"/>
    <w:rsid w:val="62724DC7"/>
    <w:rsid w:val="6278CE00"/>
    <w:rsid w:val="627928F4"/>
    <w:rsid w:val="62878CA9"/>
    <w:rsid w:val="6288475B"/>
    <w:rsid w:val="628D5B9A"/>
    <w:rsid w:val="629432A0"/>
    <w:rsid w:val="62A74BB1"/>
    <w:rsid w:val="62A838E8"/>
    <w:rsid w:val="62D496D6"/>
    <w:rsid w:val="62E3BDC8"/>
    <w:rsid w:val="62E584A9"/>
    <w:rsid w:val="62F7F8FF"/>
    <w:rsid w:val="62FB7D2A"/>
    <w:rsid w:val="62FDB0D8"/>
    <w:rsid w:val="630A37FB"/>
    <w:rsid w:val="631245FC"/>
    <w:rsid w:val="631BBA99"/>
    <w:rsid w:val="63355AA1"/>
    <w:rsid w:val="633D2CC9"/>
    <w:rsid w:val="634ED86A"/>
    <w:rsid w:val="6355FD03"/>
    <w:rsid w:val="635B6D87"/>
    <w:rsid w:val="63601701"/>
    <w:rsid w:val="6360A11F"/>
    <w:rsid w:val="6366488E"/>
    <w:rsid w:val="636992ED"/>
    <w:rsid w:val="637FB402"/>
    <w:rsid w:val="63841807"/>
    <w:rsid w:val="639B8067"/>
    <w:rsid w:val="63A0EB11"/>
    <w:rsid w:val="63A0FD1A"/>
    <w:rsid w:val="63A3533B"/>
    <w:rsid w:val="63AB5C82"/>
    <w:rsid w:val="63B9526C"/>
    <w:rsid w:val="63BB7693"/>
    <w:rsid w:val="63C3D8AA"/>
    <w:rsid w:val="63C3F25E"/>
    <w:rsid w:val="63CE6893"/>
    <w:rsid w:val="63DCCD24"/>
    <w:rsid w:val="63DD7D74"/>
    <w:rsid w:val="63E53C23"/>
    <w:rsid w:val="63E70FDD"/>
    <w:rsid w:val="63E81D98"/>
    <w:rsid w:val="63F7B0B8"/>
    <w:rsid w:val="63FBD69A"/>
    <w:rsid w:val="640AC0C2"/>
    <w:rsid w:val="640F894C"/>
    <w:rsid w:val="641C9553"/>
    <w:rsid w:val="64228205"/>
    <w:rsid w:val="6424BD1F"/>
    <w:rsid w:val="642DE90A"/>
    <w:rsid w:val="6430427E"/>
    <w:rsid w:val="6439EC64"/>
    <w:rsid w:val="64415D13"/>
    <w:rsid w:val="64460D2D"/>
    <w:rsid w:val="644A42B6"/>
    <w:rsid w:val="644C3F6C"/>
    <w:rsid w:val="6468BEF4"/>
    <w:rsid w:val="646BF018"/>
    <w:rsid w:val="646E9675"/>
    <w:rsid w:val="6472BE4F"/>
    <w:rsid w:val="64875397"/>
    <w:rsid w:val="648BD074"/>
    <w:rsid w:val="648C6C2C"/>
    <w:rsid w:val="649179A6"/>
    <w:rsid w:val="649948BF"/>
    <w:rsid w:val="64A5F988"/>
    <w:rsid w:val="64A6AD5D"/>
    <w:rsid w:val="64A6FAA3"/>
    <w:rsid w:val="64B64BF8"/>
    <w:rsid w:val="64C78EE8"/>
    <w:rsid w:val="64C8F179"/>
    <w:rsid w:val="64CA67C5"/>
    <w:rsid w:val="64CD4CE1"/>
    <w:rsid w:val="64F41165"/>
    <w:rsid w:val="652F974D"/>
    <w:rsid w:val="65304561"/>
    <w:rsid w:val="65305539"/>
    <w:rsid w:val="65439915"/>
    <w:rsid w:val="65555185"/>
    <w:rsid w:val="656190AE"/>
    <w:rsid w:val="65679C5B"/>
    <w:rsid w:val="658EBDF6"/>
    <w:rsid w:val="658EC424"/>
    <w:rsid w:val="658ED538"/>
    <w:rsid w:val="6594E8C7"/>
    <w:rsid w:val="65996CE7"/>
    <w:rsid w:val="659FA0A2"/>
    <w:rsid w:val="65A9B069"/>
    <w:rsid w:val="65AC0461"/>
    <w:rsid w:val="65B08D92"/>
    <w:rsid w:val="65B71AF6"/>
    <w:rsid w:val="65BA860D"/>
    <w:rsid w:val="65BF62F9"/>
    <w:rsid w:val="65C1E015"/>
    <w:rsid w:val="65C389CC"/>
    <w:rsid w:val="65C82182"/>
    <w:rsid w:val="65D40EE3"/>
    <w:rsid w:val="65E2D73B"/>
    <w:rsid w:val="65EE19AD"/>
    <w:rsid w:val="65FA3FD8"/>
    <w:rsid w:val="65FA6417"/>
    <w:rsid w:val="660BE1C8"/>
    <w:rsid w:val="660E078B"/>
    <w:rsid w:val="661469C0"/>
    <w:rsid w:val="6615C4CE"/>
    <w:rsid w:val="661F2D0F"/>
    <w:rsid w:val="662973BB"/>
    <w:rsid w:val="662DE544"/>
    <w:rsid w:val="66464A50"/>
    <w:rsid w:val="664DFCF5"/>
    <w:rsid w:val="6655D206"/>
    <w:rsid w:val="665B5828"/>
    <w:rsid w:val="665EFA6A"/>
    <w:rsid w:val="66630F20"/>
    <w:rsid w:val="6675531B"/>
    <w:rsid w:val="6688B50F"/>
    <w:rsid w:val="668AF4C0"/>
    <w:rsid w:val="668CEDEE"/>
    <w:rsid w:val="668ED92D"/>
    <w:rsid w:val="668EF9A6"/>
    <w:rsid w:val="669F4539"/>
    <w:rsid w:val="66A051C8"/>
    <w:rsid w:val="66A5751A"/>
    <w:rsid w:val="66A6AB21"/>
    <w:rsid w:val="66BA265D"/>
    <w:rsid w:val="66C803F3"/>
    <w:rsid w:val="66CA8671"/>
    <w:rsid w:val="66E6FB19"/>
    <w:rsid w:val="66EA8472"/>
    <w:rsid w:val="66F1291A"/>
    <w:rsid w:val="66FAA1AD"/>
    <w:rsid w:val="6705AF73"/>
    <w:rsid w:val="670776D9"/>
    <w:rsid w:val="6746651B"/>
    <w:rsid w:val="674BBCDF"/>
    <w:rsid w:val="67511606"/>
    <w:rsid w:val="675B9EBF"/>
    <w:rsid w:val="6761E2BF"/>
    <w:rsid w:val="6768B649"/>
    <w:rsid w:val="6768DD87"/>
    <w:rsid w:val="676DC5B0"/>
    <w:rsid w:val="67765708"/>
    <w:rsid w:val="6776FDB2"/>
    <w:rsid w:val="67779DCE"/>
    <w:rsid w:val="677BB3B9"/>
    <w:rsid w:val="677F5C46"/>
    <w:rsid w:val="6791160B"/>
    <w:rsid w:val="679EA521"/>
    <w:rsid w:val="67AB416D"/>
    <w:rsid w:val="67AC258E"/>
    <w:rsid w:val="67B9ECBF"/>
    <w:rsid w:val="67D02A83"/>
    <w:rsid w:val="67DE3F84"/>
    <w:rsid w:val="67E85CDA"/>
    <w:rsid w:val="67F20CC5"/>
    <w:rsid w:val="67FBCCDB"/>
    <w:rsid w:val="68043BA7"/>
    <w:rsid w:val="6809796A"/>
    <w:rsid w:val="6815F346"/>
    <w:rsid w:val="68352425"/>
    <w:rsid w:val="6839F8C1"/>
    <w:rsid w:val="6840E14B"/>
    <w:rsid w:val="68451D23"/>
    <w:rsid w:val="68471645"/>
    <w:rsid w:val="684F58A4"/>
    <w:rsid w:val="684FF031"/>
    <w:rsid w:val="686AEA42"/>
    <w:rsid w:val="686CDB73"/>
    <w:rsid w:val="686D0083"/>
    <w:rsid w:val="6873DA5F"/>
    <w:rsid w:val="687D13AF"/>
    <w:rsid w:val="6886B56F"/>
    <w:rsid w:val="688F678B"/>
    <w:rsid w:val="6894869E"/>
    <w:rsid w:val="68A12763"/>
    <w:rsid w:val="68A1FBE3"/>
    <w:rsid w:val="68AA0019"/>
    <w:rsid w:val="68B35474"/>
    <w:rsid w:val="68C2AFD1"/>
    <w:rsid w:val="68CC1C87"/>
    <w:rsid w:val="68CE0C33"/>
    <w:rsid w:val="68D284D9"/>
    <w:rsid w:val="68E056B8"/>
    <w:rsid w:val="68EEA863"/>
    <w:rsid w:val="69009A54"/>
    <w:rsid w:val="690E07C6"/>
    <w:rsid w:val="690F6A12"/>
    <w:rsid w:val="69112417"/>
    <w:rsid w:val="6916CD4B"/>
    <w:rsid w:val="691BD399"/>
    <w:rsid w:val="69283E52"/>
    <w:rsid w:val="6928CB6A"/>
    <w:rsid w:val="693EBC54"/>
    <w:rsid w:val="6956092B"/>
    <w:rsid w:val="6957ADA7"/>
    <w:rsid w:val="697FC5B4"/>
    <w:rsid w:val="6984E4C9"/>
    <w:rsid w:val="69890605"/>
    <w:rsid w:val="699220C6"/>
    <w:rsid w:val="69939DD0"/>
    <w:rsid w:val="6999E66F"/>
    <w:rsid w:val="699A4DD8"/>
    <w:rsid w:val="69B06F05"/>
    <w:rsid w:val="69B0E54F"/>
    <w:rsid w:val="69C28A94"/>
    <w:rsid w:val="69C37E3F"/>
    <w:rsid w:val="6A04ED92"/>
    <w:rsid w:val="6A09DAE8"/>
    <w:rsid w:val="6A17C48C"/>
    <w:rsid w:val="6A34C2EA"/>
    <w:rsid w:val="6A396EC0"/>
    <w:rsid w:val="6A3A2762"/>
    <w:rsid w:val="6A45A45E"/>
    <w:rsid w:val="6A48B1BB"/>
    <w:rsid w:val="6A4E6195"/>
    <w:rsid w:val="6A4FCD46"/>
    <w:rsid w:val="6A526C4C"/>
    <w:rsid w:val="6A7384A5"/>
    <w:rsid w:val="6A74E757"/>
    <w:rsid w:val="6A8D1BAB"/>
    <w:rsid w:val="6A8E3A10"/>
    <w:rsid w:val="6A96444A"/>
    <w:rsid w:val="6A9E32C8"/>
    <w:rsid w:val="6AB4D239"/>
    <w:rsid w:val="6ABADE44"/>
    <w:rsid w:val="6AC6A60F"/>
    <w:rsid w:val="6AC86325"/>
    <w:rsid w:val="6AE18FFF"/>
    <w:rsid w:val="6AE68AE8"/>
    <w:rsid w:val="6AE9402B"/>
    <w:rsid w:val="6B02FCB6"/>
    <w:rsid w:val="6B0A5378"/>
    <w:rsid w:val="6B11F0B1"/>
    <w:rsid w:val="6B1769AA"/>
    <w:rsid w:val="6B25343E"/>
    <w:rsid w:val="6B261CD9"/>
    <w:rsid w:val="6B276571"/>
    <w:rsid w:val="6B2BF079"/>
    <w:rsid w:val="6B35611F"/>
    <w:rsid w:val="6B369A54"/>
    <w:rsid w:val="6B40BDEA"/>
    <w:rsid w:val="6B4DAE6C"/>
    <w:rsid w:val="6B59D335"/>
    <w:rsid w:val="6B5C0FC7"/>
    <w:rsid w:val="6B64D6DA"/>
    <w:rsid w:val="6B7994C6"/>
    <w:rsid w:val="6B7E4A06"/>
    <w:rsid w:val="6B8E1DA7"/>
    <w:rsid w:val="6B9F3028"/>
    <w:rsid w:val="6BA131B3"/>
    <w:rsid w:val="6BAD4E08"/>
    <w:rsid w:val="6BB8C594"/>
    <w:rsid w:val="6BBA6EAB"/>
    <w:rsid w:val="6BBC8DAC"/>
    <w:rsid w:val="6BCE8A58"/>
    <w:rsid w:val="6BD871A4"/>
    <w:rsid w:val="6BFD3C7B"/>
    <w:rsid w:val="6BFE2A37"/>
    <w:rsid w:val="6C01742A"/>
    <w:rsid w:val="6C065E76"/>
    <w:rsid w:val="6C081573"/>
    <w:rsid w:val="6C0F1C52"/>
    <w:rsid w:val="6C130D09"/>
    <w:rsid w:val="6C134442"/>
    <w:rsid w:val="6C13BA61"/>
    <w:rsid w:val="6C2816E8"/>
    <w:rsid w:val="6C331982"/>
    <w:rsid w:val="6C3B68B4"/>
    <w:rsid w:val="6C47B15A"/>
    <w:rsid w:val="6C5F7EE6"/>
    <w:rsid w:val="6C67043B"/>
    <w:rsid w:val="6C6786AE"/>
    <w:rsid w:val="6C711744"/>
    <w:rsid w:val="6C7E40FF"/>
    <w:rsid w:val="6C8B464E"/>
    <w:rsid w:val="6C8BA0CB"/>
    <w:rsid w:val="6C8FCAF9"/>
    <w:rsid w:val="6C9067C7"/>
    <w:rsid w:val="6C92ACCE"/>
    <w:rsid w:val="6C93FE62"/>
    <w:rsid w:val="6C99991B"/>
    <w:rsid w:val="6CA729D1"/>
    <w:rsid w:val="6CADDC2E"/>
    <w:rsid w:val="6CB0645C"/>
    <w:rsid w:val="6CB135BA"/>
    <w:rsid w:val="6CB68DBE"/>
    <w:rsid w:val="6CB7CDCF"/>
    <w:rsid w:val="6CC3D9F6"/>
    <w:rsid w:val="6CC41278"/>
    <w:rsid w:val="6CCB4E7F"/>
    <w:rsid w:val="6CCB4F2F"/>
    <w:rsid w:val="6CE70859"/>
    <w:rsid w:val="6CEC44DD"/>
    <w:rsid w:val="6CEE122D"/>
    <w:rsid w:val="6CEF5FC3"/>
    <w:rsid w:val="6CFBB3EE"/>
    <w:rsid w:val="6D1286FE"/>
    <w:rsid w:val="6D2019C7"/>
    <w:rsid w:val="6D2114D5"/>
    <w:rsid w:val="6D263130"/>
    <w:rsid w:val="6D2AA4CF"/>
    <w:rsid w:val="6D2EF443"/>
    <w:rsid w:val="6D52CEF2"/>
    <w:rsid w:val="6D5388F5"/>
    <w:rsid w:val="6D5FABD1"/>
    <w:rsid w:val="6D6648BA"/>
    <w:rsid w:val="6D6E31A2"/>
    <w:rsid w:val="6D94CEBE"/>
    <w:rsid w:val="6D9CF8C5"/>
    <w:rsid w:val="6DB2DC24"/>
    <w:rsid w:val="6DD1874A"/>
    <w:rsid w:val="6DE41B29"/>
    <w:rsid w:val="6DE48973"/>
    <w:rsid w:val="6DEC1053"/>
    <w:rsid w:val="6DF60BAB"/>
    <w:rsid w:val="6DF7C4A9"/>
    <w:rsid w:val="6DF898C2"/>
    <w:rsid w:val="6DFC5C47"/>
    <w:rsid w:val="6E002EEF"/>
    <w:rsid w:val="6E0318E8"/>
    <w:rsid w:val="6E174AA8"/>
    <w:rsid w:val="6E2FC7EB"/>
    <w:rsid w:val="6E3675D2"/>
    <w:rsid w:val="6E36E1CB"/>
    <w:rsid w:val="6E39ACD8"/>
    <w:rsid w:val="6E3B145E"/>
    <w:rsid w:val="6E560E9B"/>
    <w:rsid w:val="6E5CD9F9"/>
    <w:rsid w:val="6E5D01AC"/>
    <w:rsid w:val="6E6780E9"/>
    <w:rsid w:val="6E6DC4FA"/>
    <w:rsid w:val="6E7FBC75"/>
    <w:rsid w:val="6E85C81E"/>
    <w:rsid w:val="6E87F3DB"/>
    <w:rsid w:val="6E897160"/>
    <w:rsid w:val="6E8E0B4C"/>
    <w:rsid w:val="6E952198"/>
    <w:rsid w:val="6E99D43F"/>
    <w:rsid w:val="6E9A9C93"/>
    <w:rsid w:val="6EAB1637"/>
    <w:rsid w:val="6EAB8F15"/>
    <w:rsid w:val="6EB173FC"/>
    <w:rsid w:val="6EBED655"/>
    <w:rsid w:val="6EBF234F"/>
    <w:rsid w:val="6EC042DD"/>
    <w:rsid w:val="6ECDA155"/>
    <w:rsid w:val="6ED12591"/>
    <w:rsid w:val="6EDA0C81"/>
    <w:rsid w:val="6EE2E7BE"/>
    <w:rsid w:val="6EEA263E"/>
    <w:rsid w:val="6EF000FE"/>
    <w:rsid w:val="6F18C704"/>
    <w:rsid w:val="6F190484"/>
    <w:rsid w:val="6F1F38C1"/>
    <w:rsid w:val="6F355457"/>
    <w:rsid w:val="6F37873E"/>
    <w:rsid w:val="6F4015C2"/>
    <w:rsid w:val="6F494064"/>
    <w:rsid w:val="6F5E9359"/>
    <w:rsid w:val="6F5EC9DB"/>
    <w:rsid w:val="6F676A02"/>
    <w:rsid w:val="6F7784C9"/>
    <w:rsid w:val="6F85EED3"/>
    <w:rsid w:val="6F9B3991"/>
    <w:rsid w:val="6F9B70E8"/>
    <w:rsid w:val="6F9BDF68"/>
    <w:rsid w:val="6FA89AEF"/>
    <w:rsid w:val="6FAA4101"/>
    <w:rsid w:val="6FB53A62"/>
    <w:rsid w:val="6FB78384"/>
    <w:rsid w:val="6FC05586"/>
    <w:rsid w:val="6FCD11E7"/>
    <w:rsid w:val="6FD25D2A"/>
    <w:rsid w:val="6FE467E0"/>
    <w:rsid w:val="6FEB6F15"/>
    <w:rsid w:val="6FED46DE"/>
    <w:rsid w:val="6FFB1DEE"/>
    <w:rsid w:val="6FFFCE59"/>
    <w:rsid w:val="700074CD"/>
    <w:rsid w:val="700E5411"/>
    <w:rsid w:val="7013A4C6"/>
    <w:rsid w:val="70238AA7"/>
    <w:rsid w:val="70273690"/>
    <w:rsid w:val="703982F0"/>
    <w:rsid w:val="703D1B45"/>
    <w:rsid w:val="703D9E50"/>
    <w:rsid w:val="703FAA99"/>
    <w:rsid w:val="70497233"/>
    <w:rsid w:val="70677389"/>
    <w:rsid w:val="706C4A20"/>
    <w:rsid w:val="708E7C3B"/>
    <w:rsid w:val="708EE834"/>
    <w:rsid w:val="70911675"/>
    <w:rsid w:val="7095005D"/>
    <w:rsid w:val="7095E795"/>
    <w:rsid w:val="70972698"/>
    <w:rsid w:val="70B13215"/>
    <w:rsid w:val="70B61685"/>
    <w:rsid w:val="70C02B69"/>
    <w:rsid w:val="70C076AF"/>
    <w:rsid w:val="70C13B5E"/>
    <w:rsid w:val="70C7A61D"/>
    <w:rsid w:val="70DF5087"/>
    <w:rsid w:val="70DF82C6"/>
    <w:rsid w:val="70E33948"/>
    <w:rsid w:val="70E5CA86"/>
    <w:rsid w:val="70F471BD"/>
    <w:rsid w:val="70FF898B"/>
    <w:rsid w:val="710F23B8"/>
    <w:rsid w:val="7111A91C"/>
    <w:rsid w:val="71141775"/>
    <w:rsid w:val="71147946"/>
    <w:rsid w:val="712E8EF9"/>
    <w:rsid w:val="71347EFF"/>
    <w:rsid w:val="715A5C7F"/>
    <w:rsid w:val="715F8D11"/>
    <w:rsid w:val="716192D8"/>
    <w:rsid w:val="716769DD"/>
    <w:rsid w:val="716B69BB"/>
    <w:rsid w:val="716FF735"/>
    <w:rsid w:val="7173972F"/>
    <w:rsid w:val="717A74A2"/>
    <w:rsid w:val="7181C916"/>
    <w:rsid w:val="719883BB"/>
    <w:rsid w:val="7198E92A"/>
    <w:rsid w:val="719C5F77"/>
    <w:rsid w:val="71A54EAB"/>
    <w:rsid w:val="71ACE944"/>
    <w:rsid w:val="71B2736B"/>
    <w:rsid w:val="71CF78EF"/>
    <w:rsid w:val="71DC26F1"/>
    <w:rsid w:val="71E3624B"/>
    <w:rsid w:val="71EC306D"/>
    <w:rsid w:val="71FACF31"/>
    <w:rsid w:val="7201B83D"/>
    <w:rsid w:val="72069D1E"/>
    <w:rsid w:val="7212B96D"/>
    <w:rsid w:val="7216BEA1"/>
    <w:rsid w:val="72184473"/>
    <w:rsid w:val="721D3CA9"/>
    <w:rsid w:val="722BAAA4"/>
    <w:rsid w:val="722DC895"/>
    <w:rsid w:val="722F4BBA"/>
    <w:rsid w:val="7232F1AF"/>
    <w:rsid w:val="7232FA91"/>
    <w:rsid w:val="7243462F"/>
    <w:rsid w:val="72690FC3"/>
    <w:rsid w:val="728D9A1D"/>
    <w:rsid w:val="7297ABF5"/>
    <w:rsid w:val="72B5DD9E"/>
    <w:rsid w:val="72D390FF"/>
    <w:rsid w:val="72ED8A16"/>
    <w:rsid w:val="72EF2861"/>
    <w:rsid w:val="72F124CB"/>
    <w:rsid w:val="72F9F83B"/>
    <w:rsid w:val="7306792E"/>
    <w:rsid w:val="730B52C1"/>
    <w:rsid w:val="730E3CC9"/>
    <w:rsid w:val="73213F5A"/>
    <w:rsid w:val="73235054"/>
    <w:rsid w:val="7323A79E"/>
    <w:rsid w:val="73242E0E"/>
    <w:rsid w:val="732D4821"/>
    <w:rsid w:val="73314FF5"/>
    <w:rsid w:val="73330076"/>
    <w:rsid w:val="7334C05C"/>
    <w:rsid w:val="7347E476"/>
    <w:rsid w:val="734C802E"/>
    <w:rsid w:val="734D2CCD"/>
    <w:rsid w:val="734EDC40"/>
    <w:rsid w:val="73519A03"/>
    <w:rsid w:val="7357F351"/>
    <w:rsid w:val="7359CC4D"/>
    <w:rsid w:val="735AA976"/>
    <w:rsid w:val="7367F1B6"/>
    <w:rsid w:val="738426E3"/>
    <w:rsid w:val="73872C4D"/>
    <w:rsid w:val="7388C887"/>
    <w:rsid w:val="738EF5A7"/>
    <w:rsid w:val="739DF04E"/>
    <w:rsid w:val="739E4653"/>
    <w:rsid w:val="73A05BEC"/>
    <w:rsid w:val="73A2E828"/>
    <w:rsid w:val="73AB9E39"/>
    <w:rsid w:val="73AD8899"/>
    <w:rsid w:val="73B79178"/>
    <w:rsid w:val="73C35E55"/>
    <w:rsid w:val="73C369B3"/>
    <w:rsid w:val="73CBCDAC"/>
    <w:rsid w:val="73D35884"/>
    <w:rsid w:val="73D6B875"/>
    <w:rsid w:val="73D75449"/>
    <w:rsid w:val="73E1188E"/>
    <w:rsid w:val="73E2F187"/>
    <w:rsid w:val="73F182BA"/>
    <w:rsid w:val="73F866D1"/>
    <w:rsid w:val="73FE9970"/>
    <w:rsid w:val="74095A12"/>
    <w:rsid w:val="740C155A"/>
    <w:rsid w:val="742052DF"/>
    <w:rsid w:val="742526D6"/>
    <w:rsid w:val="7442F0D0"/>
    <w:rsid w:val="744EC13F"/>
    <w:rsid w:val="7455CE72"/>
    <w:rsid w:val="7459B88E"/>
    <w:rsid w:val="746B0457"/>
    <w:rsid w:val="7473E142"/>
    <w:rsid w:val="7475A274"/>
    <w:rsid w:val="747965D5"/>
    <w:rsid w:val="747D7C13"/>
    <w:rsid w:val="747EAF41"/>
    <w:rsid w:val="747F5E57"/>
    <w:rsid w:val="74802848"/>
    <w:rsid w:val="7480FBAA"/>
    <w:rsid w:val="749018B7"/>
    <w:rsid w:val="749447C9"/>
    <w:rsid w:val="749566A3"/>
    <w:rsid w:val="749AEFAF"/>
    <w:rsid w:val="74A485C6"/>
    <w:rsid w:val="74B31F27"/>
    <w:rsid w:val="74C04AAC"/>
    <w:rsid w:val="74C5838A"/>
    <w:rsid w:val="74D61B01"/>
    <w:rsid w:val="74E11F55"/>
    <w:rsid w:val="74E4BBFF"/>
    <w:rsid w:val="74E5ED8C"/>
    <w:rsid w:val="74E8C460"/>
    <w:rsid w:val="74F0B16F"/>
    <w:rsid w:val="74F99110"/>
    <w:rsid w:val="74FF3FA0"/>
    <w:rsid w:val="7508EDEB"/>
    <w:rsid w:val="750E4A8D"/>
    <w:rsid w:val="750F4C79"/>
    <w:rsid w:val="751AF528"/>
    <w:rsid w:val="7524A299"/>
    <w:rsid w:val="75282179"/>
    <w:rsid w:val="75304984"/>
    <w:rsid w:val="7542C3D1"/>
    <w:rsid w:val="754C9376"/>
    <w:rsid w:val="755BFDE1"/>
    <w:rsid w:val="757C1D06"/>
    <w:rsid w:val="757CE021"/>
    <w:rsid w:val="758545B9"/>
    <w:rsid w:val="75855318"/>
    <w:rsid w:val="7585BAE8"/>
    <w:rsid w:val="758E0CFC"/>
    <w:rsid w:val="758FB1BF"/>
    <w:rsid w:val="7592E84F"/>
    <w:rsid w:val="759EE704"/>
    <w:rsid w:val="75A4A547"/>
    <w:rsid w:val="75B62FAB"/>
    <w:rsid w:val="75CB108E"/>
    <w:rsid w:val="75D4D396"/>
    <w:rsid w:val="75DAFF53"/>
    <w:rsid w:val="75DB18F5"/>
    <w:rsid w:val="75EB5CFB"/>
    <w:rsid w:val="75F03EDC"/>
    <w:rsid w:val="75F6637D"/>
    <w:rsid w:val="76000F84"/>
    <w:rsid w:val="7603162F"/>
    <w:rsid w:val="76083E32"/>
    <w:rsid w:val="7608965B"/>
    <w:rsid w:val="7608E15A"/>
    <w:rsid w:val="7632FD90"/>
    <w:rsid w:val="763556FA"/>
    <w:rsid w:val="763ECC62"/>
    <w:rsid w:val="76492136"/>
    <w:rsid w:val="764F1902"/>
    <w:rsid w:val="76598F3E"/>
    <w:rsid w:val="767305CD"/>
    <w:rsid w:val="76754581"/>
    <w:rsid w:val="76761345"/>
    <w:rsid w:val="7681ABB4"/>
    <w:rsid w:val="769BC464"/>
    <w:rsid w:val="76A04788"/>
    <w:rsid w:val="76B118C5"/>
    <w:rsid w:val="76C03CCD"/>
    <w:rsid w:val="76C8BD53"/>
    <w:rsid w:val="76CCCA14"/>
    <w:rsid w:val="76CFB5F4"/>
    <w:rsid w:val="76D2884B"/>
    <w:rsid w:val="76DC01B6"/>
    <w:rsid w:val="76DE6119"/>
    <w:rsid w:val="76E053D9"/>
    <w:rsid w:val="76E265F2"/>
    <w:rsid w:val="76E8C315"/>
    <w:rsid w:val="76F46DC1"/>
    <w:rsid w:val="76FD89A6"/>
    <w:rsid w:val="770EA7E9"/>
    <w:rsid w:val="77125308"/>
    <w:rsid w:val="7715C3FD"/>
    <w:rsid w:val="77178BFF"/>
    <w:rsid w:val="77254563"/>
    <w:rsid w:val="77257420"/>
    <w:rsid w:val="772E2EB4"/>
    <w:rsid w:val="77304B4E"/>
    <w:rsid w:val="7738128C"/>
    <w:rsid w:val="773948CD"/>
    <w:rsid w:val="773C9D8D"/>
    <w:rsid w:val="775EEF1E"/>
    <w:rsid w:val="7760D264"/>
    <w:rsid w:val="7775A9C2"/>
    <w:rsid w:val="777833E0"/>
    <w:rsid w:val="777C205A"/>
    <w:rsid w:val="7781C6DD"/>
    <w:rsid w:val="77820F59"/>
    <w:rsid w:val="779DFBD8"/>
    <w:rsid w:val="77A13F30"/>
    <w:rsid w:val="77A3E68F"/>
    <w:rsid w:val="77A57FDE"/>
    <w:rsid w:val="77B23B34"/>
    <w:rsid w:val="77B69E21"/>
    <w:rsid w:val="77CBE0B0"/>
    <w:rsid w:val="77CC75CB"/>
    <w:rsid w:val="77D83F0C"/>
    <w:rsid w:val="77DF87F3"/>
    <w:rsid w:val="77E9600B"/>
    <w:rsid w:val="77F07F99"/>
    <w:rsid w:val="77F9DA09"/>
    <w:rsid w:val="7801EABB"/>
    <w:rsid w:val="78166768"/>
    <w:rsid w:val="78171271"/>
    <w:rsid w:val="781E5BDE"/>
    <w:rsid w:val="781F22B6"/>
    <w:rsid w:val="78318F0B"/>
    <w:rsid w:val="7842D77A"/>
    <w:rsid w:val="785EBE28"/>
    <w:rsid w:val="786B4906"/>
    <w:rsid w:val="786F8A1D"/>
    <w:rsid w:val="78703D42"/>
    <w:rsid w:val="788148FE"/>
    <w:rsid w:val="788A12CA"/>
    <w:rsid w:val="78A3C21F"/>
    <w:rsid w:val="78A81665"/>
    <w:rsid w:val="78CE0D6E"/>
    <w:rsid w:val="78D87EAA"/>
    <w:rsid w:val="78D88474"/>
    <w:rsid w:val="78DEB79D"/>
    <w:rsid w:val="78E01A92"/>
    <w:rsid w:val="78FDE3CE"/>
    <w:rsid w:val="790D53E6"/>
    <w:rsid w:val="79234EDA"/>
    <w:rsid w:val="792FEE70"/>
    <w:rsid w:val="794BC327"/>
    <w:rsid w:val="795944E1"/>
    <w:rsid w:val="7959911B"/>
    <w:rsid w:val="795CEF0E"/>
    <w:rsid w:val="796072D3"/>
    <w:rsid w:val="796828B4"/>
    <w:rsid w:val="79739B71"/>
    <w:rsid w:val="7986AE42"/>
    <w:rsid w:val="7987AC25"/>
    <w:rsid w:val="79939CAF"/>
    <w:rsid w:val="7993A8F3"/>
    <w:rsid w:val="799435D9"/>
    <w:rsid w:val="79A75096"/>
    <w:rsid w:val="79AFA570"/>
    <w:rsid w:val="79B1DDE6"/>
    <w:rsid w:val="79BA0EFC"/>
    <w:rsid w:val="79C51A6B"/>
    <w:rsid w:val="79C536F3"/>
    <w:rsid w:val="79C7FB03"/>
    <w:rsid w:val="79D25274"/>
    <w:rsid w:val="79D2F49A"/>
    <w:rsid w:val="79DBEAE0"/>
    <w:rsid w:val="79DC1523"/>
    <w:rsid w:val="79F03D5A"/>
    <w:rsid w:val="7A012123"/>
    <w:rsid w:val="7A06638E"/>
    <w:rsid w:val="7A0679CC"/>
    <w:rsid w:val="7A1167B3"/>
    <w:rsid w:val="7A1689BA"/>
    <w:rsid w:val="7A2050EA"/>
    <w:rsid w:val="7A25308E"/>
    <w:rsid w:val="7A2B7456"/>
    <w:rsid w:val="7A3591C7"/>
    <w:rsid w:val="7A37CB9C"/>
    <w:rsid w:val="7A44425B"/>
    <w:rsid w:val="7A46FBDD"/>
    <w:rsid w:val="7A7224E1"/>
    <w:rsid w:val="7A77C9AE"/>
    <w:rsid w:val="7A78D983"/>
    <w:rsid w:val="7A7A64BE"/>
    <w:rsid w:val="7A80E281"/>
    <w:rsid w:val="7A822A35"/>
    <w:rsid w:val="7A85DB71"/>
    <w:rsid w:val="7A90399F"/>
    <w:rsid w:val="7AA3AE84"/>
    <w:rsid w:val="7AA773C4"/>
    <w:rsid w:val="7AB94D29"/>
    <w:rsid w:val="7ABCCEBD"/>
    <w:rsid w:val="7AC7DF2F"/>
    <w:rsid w:val="7ACDD597"/>
    <w:rsid w:val="7AD0ED11"/>
    <w:rsid w:val="7AD6E898"/>
    <w:rsid w:val="7ADCFF23"/>
    <w:rsid w:val="7ADD488D"/>
    <w:rsid w:val="7AE8AD5E"/>
    <w:rsid w:val="7AEDFE31"/>
    <w:rsid w:val="7AF00029"/>
    <w:rsid w:val="7AF36360"/>
    <w:rsid w:val="7B01D641"/>
    <w:rsid w:val="7B06A15D"/>
    <w:rsid w:val="7B2F8275"/>
    <w:rsid w:val="7B3F0DD9"/>
    <w:rsid w:val="7B41EF8B"/>
    <w:rsid w:val="7B678C58"/>
    <w:rsid w:val="7B7873BC"/>
    <w:rsid w:val="7B7BDFB9"/>
    <w:rsid w:val="7B7F19EC"/>
    <w:rsid w:val="7B84DFDF"/>
    <w:rsid w:val="7B93B282"/>
    <w:rsid w:val="7B9B9E1A"/>
    <w:rsid w:val="7B9E7907"/>
    <w:rsid w:val="7BB661C3"/>
    <w:rsid w:val="7BB6A62B"/>
    <w:rsid w:val="7BBA49AD"/>
    <w:rsid w:val="7BCD103F"/>
    <w:rsid w:val="7BDE1ED9"/>
    <w:rsid w:val="7BE1A733"/>
    <w:rsid w:val="7BF203BE"/>
    <w:rsid w:val="7BF692C4"/>
    <w:rsid w:val="7BF69669"/>
    <w:rsid w:val="7BFCF0FB"/>
    <w:rsid w:val="7C015101"/>
    <w:rsid w:val="7C063E67"/>
    <w:rsid w:val="7C065F90"/>
    <w:rsid w:val="7C0D474B"/>
    <w:rsid w:val="7C0F142D"/>
    <w:rsid w:val="7C1E212A"/>
    <w:rsid w:val="7C26381F"/>
    <w:rsid w:val="7C2B2463"/>
    <w:rsid w:val="7C2D219C"/>
    <w:rsid w:val="7C34846C"/>
    <w:rsid w:val="7C34AC4E"/>
    <w:rsid w:val="7C3F6B8F"/>
    <w:rsid w:val="7C4435BB"/>
    <w:rsid w:val="7C4C99F0"/>
    <w:rsid w:val="7C5B407E"/>
    <w:rsid w:val="7C60B3B8"/>
    <w:rsid w:val="7C66EA66"/>
    <w:rsid w:val="7C79DAE5"/>
    <w:rsid w:val="7C88554D"/>
    <w:rsid w:val="7C8D18F7"/>
    <w:rsid w:val="7C90CCCD"/>
    <w:rsid w:val="7CA12809"/>
    <w:rsid w:val="7CA359CD"/>
    <w:rsid w:val="7CAE8302"/>
    <w:rsid w:val="7CAEC550"/>
    <w:rsid w:val="7CD6F7C4"/>
    <w:rsid w:val="7CE2C947"/>
    <w:rsid w:val="7CF584F5"/>
    <w:rsid w:val="7D1BD417"/>
    <w:rsid w:val="7D2289E1"/>
    <w:rsid w:val="7D28C3D5"/>
    <w:rsid w:val="7D326F07"/>
    <w:rsid w:val="7D37B482"/>
    <w:rsid w:val="7D3BEF71"/>
    <w:rsid w:val="7D547116"/>
    <w:rsid w:val="7D6CCD98"/>
    <w:rsid w:val="7D7228D6"/>
    <w:rsid w:val="7D735CBE"/>
    <w:rsid w:val="7D7E5EF9"/>
    <w:rsid w:val="7D8B7812"/>
    <w:rsid w:val="7DA0F06A"/>
    <w:rsid w:val="7DA7F1DB"/>
    <w:rsid w:val="7DB34245"/>
    <w:rsid w:val="7DBAA04C"/>
    <w:rsid w:val="7DC3834F"/>
    <w:rsid w:val="7DC668D5"/>
    <w:rsid w:val="7DD9622C"/>
    <w:rsid w:val="7DEA26D1"/>
    <w:rsid w:val="7DF8FDBF"/>
    <w:rsid w:val="7E09B33E"/>
    <w:rsid w:val="7E1BC06F"/>
    <w:rsid w:val="7E239110"/>
    <w:rsid w:val="7E2557E6"/>
    <w:rsid w:val="7E2A2037"/>
    <w:rsid w:val="7E2A2230"/>
    <w:rsid w:val="7E2AC5E9"/>
    <w:rsid w:val="7E429337"/>
    <w:rsid w:val="7E469F63"/>
    <w:rsid w:val="7E4E6D4A"/>
    <w:rsid w:val="7E521C0C"/>
    <w:rsid w:val="7E55805A"/>
    <w:rsid w:val="7E7413B9"/>
    <w:rsid w:val="7E7F0F7B"/>
    <w:rsid w:val="7E8F6F1D"/>
    <w:rsid w:val="7E92903F"/>
    <w:rsid w:val="7EA0A4CF"/>
    <w:rsid w:val="7EA25E17"/>
    <w:rsid w:val="7EBEDE08"/>
    <w:rsid w:val="7ECD9880"/>
    <w:rsid w:val="7EF4FFCF"/>
    <w:rsid w:val="7EF5F3EA"/>
    <w:rsid w:val="7EFBB2D5"/>
    <w:rsid w:val="7F0DF50F"/>
    <w:rsid w:val="7F1644FF"/>
    <w:rsid w:val="7F248762"/>
    <w:rsid w:val="7F2F4A42"/>
    <w:rsid w:val="7F2F714F"/>
    <w:rsid w:val="7F3FC277"/>
    <w:rsid w:val="7F48F595"/>
    <w:rsid w:val="7F5398A4"/>
    <w:rsid w:val="7F548A49"/>
    <w:rsid w:val="7F5DFA34"/>
    <w:rsid w:val="7F6669F1"/>
    <w:rsid w:val="7F68FD3B"/>
    <w:rsid w:val="7F6C6E55"/>
    <w:rsid w:val="7F7CD481"/>
    <w:rsid w:val="7F7D19A6"/>
    <w:rsid w:val="7F8755DC"/>
    <w:rsid w:val="7F8EDE9B"/>
    <w:rsid w:val="7F919FC4"/>
    <w:rsid w:val="7F990AC4"/>
    <w:rsid w:val="7FB14E30"/>
    <w:rsid w:val="7FDE79A4"/>
    <w:rsid w:val="7FEAD6F7"/>
    <w:rsid w:val="7FF051E3"/>
    <w:rsid w:val="7FF2F5C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6FF62C6"/>
  <w15:chartTrackingRefBased/>
  <w15:docId w15:val="{671BB2C9-9B8E-4726-A29A-54596926D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hAnsi="Times New Roman" w:eastAsia="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sid w:val="008F7716"/>
    <w:rPr>
      <w:sz w:val="24"/>
      <w:szCs w:val="24"/>
    </w:rPr>
  </w:style>
  <w:style w:type="paragraph" w:styleId="Heading1">
    <w:name w:val="heading 1"/>
    <w:basedOn w:val="Normal"/>
    <w:next w:val="Normal"/>
    <w:link w:val="Heading1Char"/>
    <w:qFormat/>
    <w:rsid w:val="002564B5"/>
    <w:pPr>
      <w:keepNext/>
      <w:pBdr>
        <w:top w:val="single" w:color="005595" w:sz="12" w:space="2"/>
      </w:pBdr>
      <w:spacing w:before="360" w:after="60"/>
      <w:outlineLvl w:val="0"/>
    </w:pPr>
    <w:rPr>
      <w:rFonts w:ascii="Arial" w:hAnsi="Arial"/>
      <w:b/>
      <w:bCs/>
      <w:kern w:val="32"/>
      <w:sz w:val="28"/>
      <w:szCs w:val="32"/>
    </w:rPr>
  </w:style>
  <w:style w:type="paragraph" w:styleId="Heading2">
    <w:name w:val="heading 2"/>
    <w:basedOn w:val="Normal"/>
    <w:next w:val="Normal"/>
    <w:link w:val="Heading2Char"/>
    <w:unhideWhenUsed/>
    <w:qFormat/>
    <w:rsid w:val="00016C19"/>
    <w:pPr>
      <w:keepNext/>
      <w:pBdr>
        <w:top w:val="single" w:color="DEEAF6" w:sz="24" w:space="1"/>
        <w:left w:val="single" w:color="DEEAF6" w:sz="24" w:space="4"/>
        <w:bottom w:val="single" w:color="DEEAF6" w:sz="24" w:space="1"/>
        <w:right w:val="single" w:color="DEEAF6" w:sz="24" w:space="4"/>
      </w:pBdr>
      <w:shd w:val="clear" w:color="auto" w:fill="DEEAF6"/>
      <w:spacing w:before="240" w:after="60"/>
      <w:ind w:right="90"/>
      <w:outlineLvl w:val="1"/>
    </w:pPr>
    <w:rPr>
      <w:rFonts w:ascii="Arial" w:hAnsi="Arial"/>
      <w:b/>
      <w:bCs/>
      <w:iCs/>
      <w:szCs w:val="28"/>
    </w:rPr>
  </w:style>
  <w:style w:type="paragraph" w:styleId="Heading3">
    <w:name w:val="heading 3"/>
    <w:basedOn w:val="Normal"/>
    <w:next w:val="Normal"/>
    <w:link w:val="Heading3Char"/>
    <w:unhideWhenUsed/>
    <w:qFormat/>
    <w:rsid w:val="00686510"/>
    <w:pPr>
      <w:keepNext/>
      <w:spacing w:before="240" w:after="60"/>
      <w:outlineLvl w:val="2"/>
    </w:pPr>
    <w:rPr>
      <w:rFonts w:ascii="Arial" w:hAnsi="Arial"/>
      <w:b/>
      <w:bCs/>
      <w:szCs w:val="26"/>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NormalWeb">
    <w:name w:val="Normal (Web)"/>
    <w:basedOn w:val="Normal"/>
    <w:rsid w:val="00204D59"/>
    <w:pPr>
      <w:spacing w:before="100" w:beforeAutospacing="1" w:after="100" w:afterAutospacing="1"/>
    </w:pPr>
  </w:style>
  <w:style w:type="character" w:styleId="p1" w:customStyle="1">
    <w:name w:val="p1"/>
    <w:rsid w:val="00CF6B98"/>
    <w:rPr>
      <w:vanish w:val="0"/>
      <w:webHidden w:val="0"/>
      <w:specVanish w:val="0"/>
    </w:rPr>
  </w:style>
  <w:style w:type="character" w:styleId="e-031" w:customStyle="1">
    <w:name w:val="e-031"/>
    <w:rsid w:val="00CF6B98"/>
    <w:rPr>
      <w:i/>
      <w:iCs/>
    </w:rPr>
  </w:style>
  <w:style w:type="paragraph" w:styleId="Header">
    <w:name w:val="header"/>
    <w:basedOn w:val="Normal"/>
    <w:rsid w:val="00243E4E"/>
    <w:pPr>
      <w:tabs>
        <w:tab w:val="center" w:pos="4320"/>
        <w:tab w:val="right" w:pos="8640"/>
      </w:tabs>
    </w:pPr>
  </w:style>
  <w:style w:type="paragraph" w:styleId="Footer">
    <w:name w:val="footer"/>
    <w:basedOn w:val="Normal"/>
    <w:link w:val="FooterChar"/>
    <w:uiPriority w:val="99"/>
    <w:rsid w:val="00243E4E"/>
    <w:pPr>
      <w:tabs>
        <w:tab w:val="center" w:pos="4320"/>
        <w:tab w:val="right" w:pos="8640"/>
      </w:tabs>
    </w:pPr>
  </w:style>
  <w:style w:type="paragraph" w:styleId="Default" w:customStyle="1">
    <w:name w:val="Default"/>
    <w:rsid w:val="005148C1"/>
    <w:pPr>
      <w:autoSpaceDE w:val="0"/>
      <w:autoSpaceDN w:val="0"/>
      <w:adjustRightInd w:val="0"/>
    </w:pPr>
    <w:rPr>
      <w:color w:val="000000"/>
      <w:sz w:val="24"/>
      <w:szCs w:val="24"/>
    </w:rPr>
  </w:style>
  <w:style w:type="character" w:styleId="Heading1Char" w:customStyle="1">
    <w:name w:val="Heading 1 Char"/>
    <w:link w:val="Heading1"/>
    <w:rsid w:val="002564B5"/>
    <w:rPr>
      <w:rFonts w:ascii="Arial" w:hAnsi="Arial"/>
      <w:b/>
      <w:bCs/>
      <w:kern w:val="32"/>
      <w:sz w:val="28"/>
      <w:szCs w:val="32"/>
    </w:rPr>
  </w:style>
  <w:style w:type="character" w:styleId="Heading2Char" w:customStyle="1">
    <w:name w:val="Heading 2 Char"/>
    <w:link w:val="Heading2"/>
    <w:rsid w:val="00016C19"/>
    <w:rPr>
      <w:rFonts w:ascii="Arial" w:hAnsi="Arial"/>
      <w:b/>
      <w:bCs/>
      <w:iCs/>
      <w:sz w:val="24"/>
      <w:szCs w:val="28"/>
      <w:shd w:val="clear" w:color="auto" w:fill="DEEAF6"/>
    </w:rPr>
  </w:style>
  <w:style w:type="table" w:styleId="TableGrid">
    <w:name w:val="Table Grid"/>
    <w:basedOn w:val="TableNormal"/>
    <w:rsid w:val="00242D45"/>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FootnoteText">
    <w:name w:val="footnote text"/>
    <w:basedOn w:val="Normal"/>
    <w:link w:val="FootnoteTextChar"/>
    <w:rsid w:val="006E4AB9"/>
    <w:rPr>
      <w:sz w:val="20"/>
      <w:szCs w:val="20"/>
    </w:rPr>
  </w:style>
  <w:style w:type="character" w:styleId="FootnoteTextChar" w:customStyle="1">
    <w:name w:val="Footnote Text Char"/>
    <w:basedOn w:val="DefaultParagraphFont"/>
    <w:link w:val="FootnoteText"/>
    <w:rsid w:val="006E4AB9"/>
  </w:style>
  <w:style w:type="character" w:styleId="FootnoteReference">
    <w:name w:val="footnote reference"/>
    <w:rsid w:val="006E4AB9"/>
    <w:rPr>
      <w:vertAlign w:val="superscript"/>
    </w:rPr>
  </w:style>
  <w:style w:type="character" w:styleId="Heading3Char" w:customStyle="1">
    <w:name w:val="Heading 3 Char"/>
    <w:link w:val="Heading3"/>
    <w:rsid w:val="00686510"/>
    <w:rPr>
      <w:rFonts w:ascii="Arial" w:hAnsi="Arial"/>
      <w:b/>
      <w:bCs/>
      <w:sz w:val="24"/>
      <w:szCs w:val="26"/>
    </w:rPr>
  </w:style>
  <w:style w:type="paragraph" w:styleId="TOCHeading">
    <w:name w:val="TOC Heading"/>
    <w:basedOn w:val="Heading1"/>
    <w:next w:val="Normal"/>
    <w:uiPriority w:val="39"/>
    <w:unhideWhenUsed/>
    <w:qFormat/>
    <w:rsid w:val="00935511"/>
    <w:pPr>
      <w:keepLines/>
      <w:spacing w:after="120" w:line="259" w:lineRule="auto"/>
      <w:outlineLvl w:val="9"/>
    </w:pPr>
    <w:rPr>
      <w:b w:val="0"/>
      <w:bCs w:val="0"/>
      <w:color w:val="2E74B5"/>
      <w:kern w:val="0"/>
    </w:rPr>
  </w:style>
  <w:style w:type="paragraph" w:styleId="TOC1">
    <w:name w:val="toc 1"/>
    <w:basedOn w:val="Normal"/>
    <w:next w:val="Normal"/>
    <w:autoRedefine/>
    <w:uiPriority w:val="39"/>
    <w:rsid w:val="009B3423"/>
    <w:pPr>
      <w:tabs>
        <w:tab w:val="right" w:leader="dot" w:pos="10790"/>
      </w:tabs>
      <w:spacing w:before="120" w:after="60"/>
    </w:pPr>
  </w:style>
  <w:style w:type="paragraph" w:styleId="TOC2">
    <w:name w:val="toc 2"/>
    <w:basedOn w:val="Normal"/>
    <w:next w:val="Normal"/>
    <w:autoRedefine/>
    <w:uiPriority w:val="39"/>
    <w:rsid w:val="00E76C3A"/>
    <w:pPr>
      <w:ind w:left="240"/>
    </w:pPr>
  </w:style>
  <w:style w:type="paragraph" w:styleId="TOC3">
    <w:name w:val="toc 3"/>
    <w:basedOn w:val="Normal"/>
    <w:next w:val="Normal"/>
    <w:autoRedefine/>
    <w:uiPriority w:val="39"/>
    <w:rsid w:val="00E76C3A"/>
    <w:pPr>
      <w:ind w:left="480"/>
    </w:pPr>
  </w:style>
  <w:style w:type="character" w:styleId="Hyperlink">
    <w:name w:val="Hyperlink"/>
    <w:uiPriority w:val="99"/>
    <w:unhideWhenUsed/>
    <w:rsid w:val="00E76C3A"/>
    <w:rPr>
      <w:color w:val="0563C1"/>
      <w:u w:val="single"/>
    </w:rPr>
  </w:style>
  <w:style w:type="character" w:styleId="CommentReference">
    <w:name w:val="annotation reference"/>
    <w:rsid w:val="00E43551"/>
    <w:rPr>
      <w:sz w:val="16"/>
      <w:szCs w:val="16"/>
    </w:rPr>
  </w:style>
  <w:style w:type="paragraph" w:styleId="CommentText">
    <w:name w:val="annotation text"/>
    <w:basedOn w:val="Normal"/>
    <w:link w:val="CommentTextChar"/>
    <w:rsid w:val="00E43551"/>
    <w:rPr>
      <w:sz w:val="20"/>
      <w:szCs w:val="20"/>
    </w:rPr>
  </w:style>
  <w:style w:type="character" w:styleId="CommentTextChar" w:customStyle="1">
    <w:name w:val="Comment Text Char"/>
    <w:basedOn w:val="DefaultParagraphFont"/>
    <w:link w:val="CommentText"/>
    <w:rsid w:val="00E43551"/>
  </w:style>
  <w:style w:type="paragraph" w:styleId="CommentSubject">
    <w:name w:val="annotation subject"/>
    <w:basedOn w:val="CommentText"/>
    <w:next w:val="CommentText"/>
    <w:link w:val="CommentSubjectChar"/>
    <w:rsid w:val="00E43551"/>
    <w:rPr>
      <w:b/>
      <w:bCs/>
    </w:rPr>
  </w:style>
  <w:style w:type="character" w:styleId="CommentSubjectChar" w:customStyle="1">
    <w:name w:val="Comment Subject Char"/>
    <w:link w:val="CommentSubject"/>
    <w:rsid w:val="00E43551"/>
    <w:rPr>
      <w:b/>
      <w:bCs/>
    </w:rPr>
  </w:style>
  <w:style w:type="paragraph" w:styleId="BalloonText">
    <w:name w:val="Balloon Text"/>
    <w:basedOn w:val="Normal"/>
    <w:link w:val="BalloonTextChar"/>
    <w:rsid w:val="00E43551"/>
    <w:rPr>
      <w:rFonts w:ascii="Segoe UI" w:hAnsi="Segoe UI" w:cs="Segoe UI"/>
      <w:sz w:val="18"/>
      <w:szCs w:val="18"/>
    </w:rPr>
  </w:style>
  <w:style w:type="character" w:styleId="BalloonTextChar" w:customStyle="1">
    <w:name w:val="Balloon Text Char"/>
    <w:link w:val="BalloonText"/>
    <w:rsid w:val="00E43551"/>
    <w:rPr>
      <w:rFonts w:ascii="Segoe UI" w:hAnsi="Segoe UI" w:cs="Segoe UI"/>
      <w:sz w:val="18"/>
      <w:szCs w:val="18"/>
    </w:rPr>
  </w:style>
  <w:style w:type="table" w:styleId="GridTable2-Accent5">
    <w:name w:val="Grid Table 2 Accent 5"/>
    <w:basedOn w:val="TableNormal"/>
    <w:uiPriority w:val="47"/>
    <w:rsid w:val="006A1EA5"/>
    <w:tblPr>
      <w:tblStyleRowBandSize w:val="1"/>
      <w:tblStyleColBandSize w:val="1"/>
      <w:tblBorders>
        <w:top w:val="single" w:color="8EAADB" w:sz="2" w:space="0"/>
        <w:bottom w:val="single" w:color="8EAADB" w:sz="2" w:space="0"/>
        <w:insideH w:val="single" w:color="8EAADB" w:sz="2" w:space="0"/>
        <w:insideV w:val="single" w:color="8EAADB" w:sz="2" w:space="0"/>
      </w:tblBorders>
    </w:tblPr>
    <w:tblStylePr w:type="firstRow">
      <w:rPr>
        <w:b/>
        <w:bCs/>
      </w:rPr>
      <w:tblPr/>
      <w:tcPr>
        <w:tcBorders>
          <w:top w:val="nil"/>
          <w:bottom w:val="single" w:color="8EAADB" w:sz="12" w:space="0"/>
          <w:insideH w:val="nil"/>
          <w:insideV w:val="nil"/>
        </w:tcBorders>
        <w:shd w:val="clear" w:color="auto" w:fill="FFFFFF"/>
      </w:tcPr>
    </w:tblStylePr>
    <w:tblStylePr w:type="lastRow">
      <w:rPr>
        <w:b/>
        <w:bCs/>
      </w:rPr>
      <w:tblPr/>
      <w:tcPr>
        <w:tcBorders>
          <w:top w:val="double" w:color="8EAADB" w:sz="2" w:space="0"/>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styleId="GridTable1Light-Accent5">
    <w:name w:val="Grid Table 1 Light Accent 5"/>
    <w:basedOn w:val="TableNormal"/>
    <w:uiPriority w:val="46"/>
    <w:rsid w:val="00935511"/>
    <w:tblPr>
      <w:tblStyleRowBandSize w:val="1"/>
      <w:tblStyleColBandSize w:val="1"/>
      <w:tblBorders>
        <w:top w:val="single" w:color="B4C6E7" w:sz="4" w:space="0"/>
        <w:left w:val="single" w:color="B4C6E7" w:sz="4" w:space="0"/>
        <w:bottom w:val="single" w:color="B4C6E7" w:sz="4" w:space="0"/>
        <w:right w:val="single" w:color="B4C6E7" w:sz="4" w:space="0"/>
        <w:insideH w:val="single" w:color="B4C6E7" w:sz="4" w:space="0"/>
        <w:insideV w:val="single" w:color="B4C6E7" w:sz="4" w:space="0"/>
      </w:tblBorders>
    </w:tblPr>
    <w:tblStylePr w:type="firstRow">
      <w:rPr>
        <w:b/>
        <w:bCs/>
      </w:rPr>
      <w:tblPr/>
      <w:tcPr>
        <w:tcBorders>
          <w:bottom w:val="single" w:color="8EAADB" w:sz="12" w:space="0"/>
        </w:tcBorders>
      </w:tcPr>
    </w:tblStylePr>
    <w:tblStylePr w:type="lastRow">
      <w:rPr>
        <w:b/>
        <w:bCs/>
      </w:rPr>
      <w:tblPr/>
      <w:tcPr>
        <w:tcBorders>
          <w:top w:val="double" w:color="8EAADB" w:sz="2" w:space="0"/>
        </w:tcBorders>
      </w:tcPr>
    </w:tblStylePr>
    <w:tblStylePr w:type="firstCol">
      <w:rPr>
        <w:b/>
        <w:bCs/>
      </w:rPr>
    </w:tblStylePr>
    <w:tblStylePr w:type="lastCol">
      <w:rPr>
        <w:b/>
        <w:bCs/>
      </w:rPr>
    </w:tblStylePr>
  </w:style>
  <w:style w:type="table" w:styleId="GridTable2-Accent1">
    <w:name w:val="Grid Table 2 Accent 1"/>
    <w:basedOn w:val="TableNormal"/>
    <w:uiPriority w:val="47"/>
    <w:rsid w:val="00935511"/>
    <w:tblPr>
      <w:tblStyleRowBandSize w:val="1"/>
      <w:tblStyleColBandSize w:val="1"/>
      <w:tblBorders>
        <w:top w:val="single" w:color="9CC2E5" w:sz="2" w:space="0"/>
        <w:bottom w:val="single" w:color="9CC2E5" w:sz="2" w:space="0"/>
        <w:insideH w:val="single" w:color="9CC2E5" w:sz="2" w:space="0"/>
        <w:insideV w:val="single" w:color="9CC2E5" w:sz="2" w:space="0"/>
      </w:tblBorders>
    </w:tblPr>
    <w:tblStylePr w:type="firstRow">
      <w:rPr>
        <w:b/>
        <w:bCs/>
      </w:rPr>
      <w:tblPr/>
      <w:tcPr>
        <w:tcBorders>
          <w:top w:val="nil"/>
          <w:bottom w:val="single" w:color="9CC2E5" w:sz="12" w:space="0"/>
          <w:insideH w:val="nil"/>
          <w:insideV w:val="nil"/>
        </w:tcBorders>
        <w:shd w:val="clear" w:color="auto" w:fill="FFFFFF"/>
      </w:tcPr>
    </w:tblStylePr>
    <w:tblStylePr w:type="lastRow">
      <w:rPr>
        <w:b/>
        <w:bCs/>
      </w:rPr>
      <w:tblPr/>
      <w:tcPr>
        <w:tcBorders>
          <w:top w:val="double" w:color="9CC2E5" w:sz="2" w:space="0"/>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character" w:styleId="FollowedHyperlink">
    <w:name w:val="FollowedHyperlink"/>
    <w:rsid w:val="006D27DD"/>
    <w:rPr>
      <w:color w:val="954F72"/>
      <w:u w:val="single"/>
    </w:rPr>
  </w:style>
  <w:style w:type="paragraph" w:styleId="NoSpacing">
    <w:name w:val="No Spacing"/>
    <w:link w:val="NoSpacingChar"/>
    <w:uiPriority w:val="1"/>
    <w:qFormat/>
    <w:rsid w:val="00F9577C"/>
    <w:rPr>
      <w:rFonts w:ascii="Arial" w:hAnsi="Arial" w:eastAsia="Calibri"/>
      <w:sz w:val="28"/>
      <w:szCs w:val="22"/>
    </w:rPr>
  </w:style>
  <w:style w:type="character" w:styleId="FooterChar" w:customStyle="1">
    <w:name w:val="Footer Char"/>
    <w:link w:val="Footer"/>
    <w:uiPriority w:val="99"/>
    <w:rsid w:val="007848AA"/>
    <w:rPr>
      <w:sz w:val="24"/>
      <w:szCs w:val="24"/>
    </w:rPr>
  </w:style>
  <w:style w:type="paragraph" w:styleId="EndnoteText">
    <w:name w:val="endnote text"/>
    <w:basedOn w:val="Normal"/>
    <w:link w:val="EndnoteTextChar"/>
    <w:rsid w:val="00D443F2"/>
    <w:rPr>
      <w:sz w:val="20"/>
      <w:szCs w:val="20"/>
    </w:rPr>
  </w:style>
  <w:style w:type="character" w:styleId="EndnoteTextChar" w:customStyle="1">
    <w:name w:val="Endnote Text Char"/>
    <w:basedOn w:val="DefaultParagraphFont"/>
    <w:link w:val="EndnoteText"/>
    <w:rsid w:val="00D443F2"/>
  </w:style>
  <w:style w:type="character" w:styleId="EndnoteReference">
    <w:name w:val="endnote reference"/>
    <w:rsid w:val="00D443F2"/>
    <w:rPr>
      <w:vertAlign w:val="superscript"/>
    </w:rPr>
  </w:style>
  <w:style w:type="character" w:styleId="NoSpacingChar" w:customStyle="1">
    <w:name w:val="No Spacing Char"/>
    <w:link w:val="NoSpacing"/>
    <w:uiPriority w:val="1"/>
    <w:rsid w:val="00D92C23"/>
    <w:rPr>
      <w:rFonts w:ascii="Arial" w:hAnsi="Arial" w:eastAsia="Calibri"/>
      <w:sz w:val="28"/>
      <w:szCs w:val="22"/>
    </w:rPr>
  </w:style>
  <w:style w:type="character" w:styleId="UnresolvedMention">
    <w:name w:val="Unresolved Mention"/>
    <w:uiPriority w:val="99"/>
    <w:semiHidden/>
    <w:unhideWhenUsed/>
    <w:rsid w:val="00BE2CCA"/>
    <w:rPr>
      <w:color w:val="808080"/>
      <w:shd w:val="clear" w:color="auto" w:fill="E6E6E6"/>
    </w:rPr>
  </w:style>
  <w:style w:type="table" w:styleId="TableGrid1" w:customStyle="1">
    <w:name w:val="Table Grid1"/>
    <w:basedOn w:val="TableNormal"/>
    <w:next w:val="TableGrid"/>
    <w:uiPriority w:val="39"/>
    <w:rsid w:val="00CA0652"/>
    <w:rPr>
      <w:rFonts w:ascii="Calibri" w:hAnsi="Calibri" w:eastAsia="Calibri"/>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Paragraph">
    <w:name w:val="List Paragraph"/>
    <w:basedOn w:val="Normal"/>
    <w:uiPriority w:val="34"/>
    <w:qFormat/>
    <w:rsid w:val="00433B57"/>
    <w:pPr>
      <w:ind w:left="720"/>
      <w:contextualSpacing/>
    </w:pPr>
  </w:style>
  <w:style w:type="paragraph" w:styleId="Revision">
    <w:name w:val="Revision"/>
    <w:hidden/>
    <w:uiPriority w:val="99"/>
    <w:semiHidden/>
    <w:rsid w:val="00604635"/>
    <w:rPr>
      <w:sz w:val="24"/>
      <w:szCs w:val="24"/>
    </w:rPr>
  </w:style>
  <w:style w:type="character" w:styleId="ui-provider" w:customStyle="1">
    <w:name w:val="ui-provider"/>
    <w:basedOn w:val="DefaultParagraphFont"/>
    <w:rsid w:val="00FB0D49"/>
  </w:style>
  <w:style w:type="character" w:styleId="Mention">
    <w:name w:val="Mention"/>
    <w:basedOn w:val="DefaultParagraphFont"/>
    <w:uiPriority w:val="99"/>
    <w:unhideWhenUsed/>
    <w:rsid w:val="00B06FC4"/>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346663">
      <w:bodyDiv w:val="1"/>
      <w:marLeft w:val="0"/>
      <w:marRight w:val="0"/>
      <w:marTop w:val="0"/>
      <w:marBottom w:val="0"/>
      <w:divBdr>
        <w:top w:val="none" w:sz="0" w:space="0" w:color="auto"/>
        <w:left w:val="none" w:sz="0" w:space="0" w:color="auto"/>
        <w:bottom w:val="none" w:sz="0" w:space="0" w:color="auto"/>
        <w:right w:val="none" w:sz="0" w:space="0" w:color="auto"/>
      </w:divBdr>
      <w:divsChild>
        <w:div w:id="1528832963">
          <w:marLeft w:val="0"/>
          <w:marRight w:val="0"/>
          <w:marTop w:val="0"/>
          <w:marBottom w:val="0"/>
          <w:divBdr>
            <w:top w:val="none" w:sz="0" w:space="0" w:color="auto"/>
            <w:left w:val="none" w:sz="0" w:space="0" w:color="auto"/>
            <w:bottom w:val="none" w:sz="0" w:space="0" w:color="auto"/>
            <w:right w:val="none" w:sz="0" w:space="0" w:color="auto"/>
          </w:divBdr>
          <w:divsChild>
            <w:div w:id="1427576889">
              <w:marLeft w:val="0"/>
              <w:marRight w:val="0"/>
              <w:marTop w:val="0"/>
              <w:marBottom w:val="0"/>
              <w:divBdr>
                <w:top w:val="none" w:sz="0" w:space="0" w:color="auto"/>
                <w:left w:val="none" w:sz="0" w:space="0" w:color="auto"/>
                <w:bottom w:val="none" w:sz="0" w:space="0" w:color="auto"/>
                <w:right w:val="none" w:sz="0" w:space="0" w:color="auto"/>
              </w:divBdr>
              <w:divsChild>
                <w:div w:id="433282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9205842">
      <w:bodyDiv w:val="1"/>
      <w:marLeft w:val="0"/>
      <w:marRight w:val="0"/>
      <w:marTop w:val="0"/>
      <w:marBottom w:val="0"/>
      <w:divBdr>
        <w:top w:val="none" w:sz="0" w:space="0" w:color="auto"/>
        <w:left w:val="none" w:sz="0" w:space="0" w:color="auto"/>
        <w:bottom w:val="none" w:sz="0" w:space="0" w:color="auto"/>
        <w:right w:val="none" w:sz="0" w:space="0" w:color="auto"/>
      </w:divBdr>
      <w:divsChild>
        <w:div w:id="156501243">
          <w:marLeft w:val="0"/>
          <w:marRight w:val="0"/>
          <w:marTop w:val="0"/>
          <w:marBottom w:val="0"/>
          <w:divBdr>
            <w:top w:val="none" w:sz="0" w:space="0" w:color="auto"/>
            <w:left w:val="none" w:sz="0" w:space="0" w:color="auto"/>
            <w:bottom w:val="none" w:sz="0" w:space="0" w:color="auto"/>
            <w:right w:val="none" w:sz="0" w:space="0" w:color="auto"/>
          </w:divBdr>
        </w:div>
        <w:div w:id="394857213">
          <w:marLeft w:val="0"/>
          <w:marRight w:val="0"/>
          <w:marTop w:val="0"/>
          <w:marBottom w:val="0"/>
          <w:divBdr>
            <w:top w:val="none" w:sz="0" w:space="0" w:color="auto"/>
            <w:left w:val="none" w:sz="0" w:space="0" w:color="auto"/>
            <w:bottom w:val="none" w:sz="0" w:space="0" w:color="auto"/>
            <w:right w:val="none" w:sz="0" w:space="0" w:color="auto"/>
          </w:divBdr>
        </w:div>
        <w:div w:id="458838242">
          <w:marLeft w:val="0"/>
          <w:marRight w:val="0"/>
          <w:marTop w:val="0"/>
          <w:marBottom w:val="0"/>
          <w:divBdr>
            <w:top w:val="none" w:sz="0" w:space="0" w:color="auto"/>
            <w:left w:val="none" w:sz="0" w:space="0" w:color="auto"/>
            <w:bottom w:val="none" w:sz="0" w:space="0" w:color="auto"/>
            <w:right w:val="none" w:sz="0" w:space="0" w:color="auto"/>
          </w:divBdr>
        </w:div>
        <w:div w:id="609900702">
          <w:marLeft w:val="0"/>
          <w:marRight w:val="0"/>
          <w:marTop w:val="0"/>
          <w:marBottom w:val="0"/>
          <w:divBdr>
            <w:top w:val="none" w:sz="0" w:space="0" w:color="auto"/>
            <w:left w:val="none" w:sz="0" w:space="0" w:color="auto"/>
            <w:bottom w:val="none" w:sz="0" w:space="0" w:color="auto"/>
            <w:right w:val="none" w:sz="0" w:space="0" w:color="auto"/>
          </w:divBdr>
        </w:div>
        <w:div w:id="1018583346">
          <w:marLeft w:val="0"/>
          <w:marRight w:val="0"/>
          <w:marTop w:val="0"/>
          <w:marBottom w:val="0"/>
          <w:divBdr>
            <w:top w:val="none" w:sz="0" w:space="0" w:color="auto"/>
            <w:left w:val="none" w:sz="0" w:space="0" w:color="auto"/>
            <w:bottom w:val="none" w:sz="0" w:space="0" w:color="auto"/>
            <w:right w:val="none" w:sz="0" w:space="0" w:color="auto"/>
          </w:divBdr>
        </w:div>
        <w:div w:id="2112553454">
          <w:marLeft w:val="0"/>
          <w:marRight w:val="0"/>
          <w:marTop w:val="0"/>
          <w:marBottom w:val="0"/>
          <w:divBdr>
            <w:top w:val="none" w:sz="0" w:space="0" w:color="auto"/>
            <w:left w:val="none" w:sz="0" w:space="0" w:color="auto"/>
            <w:bottom w:val="none" w:sz="0" w:space="0" w:color="auto"/>
            <w:right w:val="none" w:sz="0" w:space="0" w:color="auto"/>
          </w:divBdr>
        </w:div>
      </w:divsChild>
    </w:div>
    <w:div w:id="438374478">
      <w:bodyDiv w:val="1"/>
      <w:marLeft w:val="0"/>
      <w:marRight w:val="0"/>
      <w:marTop w:val="0"/>
      <w:marBottom w:val="0"/>
      <w:divBdr>
        <w:top w:val="none" w:sz="0" w:space="0" w:color="auto"/>
        <w:left w:val="none" w:sz="0" w:space="0" w:color="auto"/>
        <w:bottom w:val="none" w:sz="0" w:space="0" w:color="auto"/>
        <w:right w:val="none" w:sz="0" w:space="0" w:color="auto"/>
      </w:divBdr>
      <w:divsChild>
        <w:div w:id="857043">
          <w:marLeft w:val="0"/>
          <w:marRight w:val="0"/>
          <w:marTop w:val="0"/>
          <w:marBottom w:val="0"/>
          <w:divBdr>
            <w:top w:val="none" w:sz="0" w:space="0" w:color="auto"/>
            <w:left w:val="none" w:sz="0" w:space="0" w:color="auto"/>
            <w:bottom w:val="none" w:sz="0" w:space="0" w:color="auto"/>
            <w:right w:val="none" w:sz="0" w:space="0" w:color="auto"/>
          </w:divBdr>
        </w:div>
        <w:div w:id="77798219">
          <w:marLeft w:val="0"/>
          <w:marRight w:val="0"/>
          <w:marTop w:val="0"/>
          <w:marBottom w:val="0"/>
          <w:divBdr>
            <w:top w:val="none" w:sz="0" w:space="0" w:color="auto"/>
            <w:left w:val="none" w:sz="0" w:space="0" w:color="auto"/>
            <w:bottom w:val="none" w:sz="0" w:space="0" w:color="auto"/>
            <w:right w:val="none" w:sz="0" w:space="0" w:color="auto"/>
          </w:divBdr>
        </w:div>
        <w:div w:id="447971184">
          <w:marLeft w:val="0"/>
          <w:marRight w:val="0"/>
          <w:marTop w:val="0"/>
          <w:marBottom w:val="0"/>
          <w:divBdr>
            <w:top w:val="none" w:sz="0" w:space="0" w:color="auto"/>
            <w:left w:val="none" w:sz="0" w:space="0" w:color="auto"/>
            <w:bottom w:val="none" w:sz="0" w:space="0" w:color="auto"/>
            <w:right w:val="none" w:sz="0" w:space="0" w:color="auto"/>
          </w:divBdr>
        </w:div>
      </w:divsChild>
    </w:div>
    <w:div w:id="469440789">
      <w:bodyDiv w:val="1"/>
      <w:marLeft w:val="0"/>
      <w:marRight w:val="0"/>
      <w:marTop w:val="0"/>
      <w:marBottom w:val="0"/>
      <w:divBdr>
        <w:top w:val="none" w:sz="0" w:space="0" w:color="auto"/>
        <w:left w:val="none" w:sz="0" w:space="0" w:color="auto"/>
        <w:bottom w:val="none" w:sz="0" w:space="0" w:color="auto"/>
        <w:right w:val="none" w:sz="0" w:space="0" w:color="auto"/>
      </w:divBdr>
    </w:div>
    <w:div w:id="510722983">
      <w:bodyDiv w:val="1"/>
      <w:marLeft w:val="0"/>
      <w:marRight w:val="0"/>
      <w:marTop w:val="0"/>
      <w:marBottom w:val="0"/>
      <w:divBdr>
        <w:top w:val="none" w:sz="0" w:space="0" w:color="auto"/>
        <w:left w:val="none" w:sz="0" w:space="0" w:color="auto"/>
        <w:bottom w:val="none" w:sz="0" w:space="0" w:color="auto"/>
        <w:right w:val="none" w:sz="0" w:space="0" w:color="auto"/>
      </w:divBdr>
      <w:divsChild>
        <w:div w:id="27492168">
          <w:marLeft w:val="547"/>
          <w:marRight w:val="0"/>
          <w:marTop w:val="96"/>
          <w:marBottom w:val="0"/>
          <w:divBdr>
            <w:top w:val="none" w:sz="0" w:space="0" w:color="auto"/>
            <w:left w:val="none" w:sz="0" w:space="0" w:color="auto"/>
            <w:bottom w:val="none" w:sz="0" w:space="0" w:color="auto"/>
            <w:right w:val="none" w:sz="0" w:space="0" w:color="auto"/>
          </w:divBdr>
        </w:div>
        <w:div w:id="56904109">
          <w:marLeft w:val="547"/>
          <w:marRight w:val="0"/>
          <w:marTop w:val="96"/>
          <w:marBottom w:val="0"/>
          <w:divBdr>
            <w:top w:val="none" w:sz="0" w:space="0" w:color="auto"/>
            <w:left w:val="none" w:sz="0" w:space="0" w:color="auto"/>
            <w:bottom w:val="none" w:sz="0" w:space="0" w:color="auto"/>
            <w:right w:val="none" w:sz="0" w:space="0" w:color="auto"/>
          </w:divBdr>
        </w:div>
        <w:div w:id="488643706">
          <w:marLeft w:val="547"/>
          <w:marRight w:val="0"/>
          <w:marTop w:val="96"/>
          <w:marBottom w:val="0"/>
          <w:divBdr>
            <w:top w:val="none" w:sz="0" w:space="0" w:color="auto"/>
            <w:left w:val="none" w:sz="0" w:space="0" w:color="auto"/>
            <w:bottom w:val="none" w:sz="0" w:space="0" w:color="auto"/>
            <w:right w:val="none" w:sz="0" w:space="0" w:color="auto"/>
          </w:divBdr>
        </w:div>
        <w:div w:id="2130470680">
          <w:marLeft w:val="547"/>
          <w:marRight w:val="0"/>
          <w:marTop w:val="96"/>
          <w:marBottom w:val="0"/>
          <w:divBdr>
            <w:top w:val="none" w:sz="0" w:space="0" w:color="auto"/>
            <w:left w:val="none" w:sz="0" w:space="0" w:color="auto"/>
            <w:bottom w:val="none" w:sz="0" w:space="0" w:color="auto"/>
            <w:right w:val="none" w:sz="0" w:space="0" w:color="auto"/>
          </w:divBdr>
        </w:div>
      </w:divsChild>
    </w:div>
    <w:div w:id="694426157">
      <w:bodyDiv w:val="1"/>
      <w:marLeft w:val="0"/>
      <w:marRight w:val="0"/>
      <w:marTop w:val="0"/>
      <w:marBottom w:val="0"/>
      <w:divBdr>
        <w:top w:val="none" w:sz="0" w:space="0" w:color="auto"/>
        <w:left w:val="none" w:sz="0" w:space="0" w:color="auto"/>
        <w:bottom w:val="none" w:sz="0" w:space="0" w:color="auto"/>
        <w:right w:val="none" w:sz="0" w:space="0" w:color="auto"/>
      </w:divBdr>
    </w:div>
    <w:div w:id="716701764">
      <w:bodyDiv w:val="1"/>
      <w:marLeft w:val="0"/>
      <w:marRight w:val="0"/>
      <w:marTop w:val="0"/>
      <w:marBottom w:val="0"/>
      <w:divBdr>
        <w:top w:val="none" w:sz="0" w:space="0" w:color="auto"/>
        <w:left w:val="none" w:sz="0" w:space="0" w:color="auto"/>
        <w:bottom w:val="none" w:sz="0" w:space="0" w:color="auto"/>
        <w:right w:val="none" w:sz="0" w:space="0" w:color="auto"/>
      </w:divBdr>
    </w:div>
    <w:div w:id="760444082">
      <w:bodyDiv w:val="1"/>
      <w:marLeft w:val="0"/>
      <w:marRight w:val="0"/>
      <w:marTop w:val="0"/>
      <w:marBottom w:val="0"/>
      <w:divBdr>
        <w:top w:val="none" w:sz="0" w:space="0" w:color="auto"/>
        <w:left w:val="none" w:sz="0" w:space="0" w:color="auto"/>
        <w:bottom w:val="none" w:sz="0" w:space="0" w:color="auto"/>
        <w:right w:val="none" w:sz="0" w:space="0" w:color="auto"/>
      </w:divBdr>
      <w:divsChild>
        <w:div w:id="6442842">
          <w:marLeft w:val="0"/>
          <w:marRight w:val="0"/>
          <w:marTop w:val="0"/>
          <w:marBottom w:val="0"/>
          <w:divBdr>
            <w:top w:val="none" w:sz="0" w:space="0" w:color="auto"/>
            <w:left w:val="none" w:sz="0" w:space="0" w:color="auto"/>
            <w:bottom w:val="none" w:sz="0" w:space="0" w:color="auto"/>
            <w:right w:val="none" w:sz="0" w:space="0" w:color="auto"/>
          </w:divBdr>
        </w:div>
        <w:div w:id="66197284">
          <w:marLeft w:val="0"/>
          <w:marRight w:val="0"/>
          <w:marTop w:val="0"/>
          <w:marBottom w:val="0"/>
          <w:divBdr>
            <w:top w:val="none" w:sz="0" w:space="0" w:color="auto"/>
            <w:left w:val="none" w:sz="0" w:space="0" w:color="auto"/>
            <w:bottom w:val="none" w:sz="0" w:space="0" w:color="auto"/>
            <w:right w:val="none" w:sz="0" w:space="0" w:color="auto"/>
          </w:divBdr>
        </w:div>
        <w:div w:id="489562244">
          <w:marLeft w:val="0"/>
          <w:marRight w:val="0"/>
          <w:marTop w:val="0"/>
          <w:marBottom w:val="0"/>
          <w:divBdr>
            <w:top w:val="none" w:sz="0" w:space="0" w:color="auto"/>
            <w:left w:val="none" w:sz="0" w:space="0" w:color="auto"/>
            <w:bottom w:val="none" w:sz="0" w:space="0" w:color="auto"/>
            <w:right w:val="none" w:sz="0" w:space="0" w:color="auto"/>
          </w:divBdr>
        </w:div>
        <w:div w:id="509609471">
          <w:marLeft w:val="0"/>
          <w:marRight w:val="0"/>
          <w:marTop w:val="0"/>
          <w:marBottom w:val="0"/>
          <w:divBdr>
            <w:top w:val="none" w:sz="0" w:space="0" w:color="auto"/>
            <w:left w:val="none" w:sz="0" w:space="0" w:color="auto"/>
            <w:bottom w:val="none" w:sz="0" w:space="0" w:color="auto"/>
            <w:right w:val="none" w:sz="0" w:space="0" w:color="auto"/>
          </w:divBdr>
        </w:div>
        <w:div w:id="518668496">
          <w:marLeft w:val="0"/>
          <w:marRight w:val="0"/>
          <w:marTop w:val="0"/>
          <w:marBottom w:val="0"/>
          <w:divBdr>
            <w:top w:val="none" w:sz="0" w:space="0" w:color="auto"/>
            <w:left w:val="none" w:sz="0" w:space="0" w:color="auto"/>
            <w:bottom w:val="none" w:sz="0" w:space="0" w:color="auto"/>
            <w:right w:val="none" w:sz="0" w:space="0" w:color="auto"/>
          </w:divBdr>
        </w:div>
        <w:div w:id="549264849">
          <w:marLeft w:val="0"/>
          <w:marRight w:val="0"/>
          <w:marTop w:val="0"/>
          <w:marBottom w:val="0"/>
          <w:divBdr>
            <w:top w:val="none" w:sz="0" w:space="0" w:color="auto"/>
            <w:left w:val="none" w:sz="0" w:space="0" w:color="auto"/>
            <w:bottom w:val="none" w:sz="0" w:space="0" w:color="auto"/>
            <w:right w:val="none" w:sz="0" w:space="0" w:color="auto"/>
          </w:divBdr>
        </w:div>
        <w:div w:id="656887706">
          <w:marLeft w:val="0"/>
          <w:marRight w:val="0"/>
          <w:marTop w:val="0"/>
          <w:marBottom w:val="0"/>
          <w:divBdr>
            <w:top w:val="none" w:sz="0" w:space="0" w:color="auto"/>
            <w:left w:val="none" w:sz="0" w:space="0" w:color="auto"/>
            <w:bottom w:val="none" w:sz="0" w:space="0" w:color="auto"/>
            <w:right w:val="none" w:sz="0" w:space="0" w:color="auto"/>
          </w:divBdr>
        </w:div>
        <w:div w:id="1096705764">
          <w:marLeft w:val="0"/>
          <w:marRight w:val="0"/>
          <w:marTop w:val="0"/>
          <w:marBottom w:val="0"/>
          <w:divBdr>
            <w:top w:val="none" w:sz="0" w:space="0" w:color="auto"/>
            <w:left w:val="none" w:sz="0" w:space="0" w:color="auto"/>
            <w:bottom w:val="none" w:sz="0" w:space="0" w:color="auto"/>
            <w:right w:val="none" w:sz="0" w:space="0" w:color="auto"/>
          </w:divBdr>
        </w:div>
        <w:div w:id="1175656857">
          <w:marLeft w:val="0"/>
          <w:marRight w:val="0"/>
          <w:marTop w:val="0"/>
          <w:marBottom w:val="0"/>
          <w:divBdr>
            <w:top w:val="none" w:sz="0" w:space="0" w:color="auto"/>
            <w:left w:val="none" w:sz="0" w:space="0" w:color="auto"/>
            <w:bottom w:val="none" w:sz="0" w:space="0" w:color="auto"/>
            <w:right w:val="none" w:sz="0" w:space="0" w:color="auto"/>
          </w:divBdr>
        </w:div>
        <w:div w:id="1288856980">
          <w:marLeft w:val="0"/>
          <w:marRight w:val="0"/>
          <w:marTop w:val="0"/>
          <w:marBottom w:val="0"/>
          <w:divBdr>
            <w:top w:val="none" w:sz="0" w:space="0" w:color="auto"/>
            <w:left w:val="none" w:sz="0" w:space="0" w:color="auto"/>
            <w:bottom w:val="none" w:sz="0" w:space="0" w:color="auto"/>
            <w:right w:val="none" w:sz="0" w:space="0" w:color="auto"/>
          </w:divBdr>
        </w:div>
        <w:div w:id="1694721092">
          <w:marLeft w:val="0"/>
          <w:marRight w:val="0"/>
          <w:marTop w:val="0"/>
          <w:marBottom w:val="0"/>
          <w:divBdr>
            <w:top w:val="none" w:sz="0" w:space="0" w:color="auto"/>
            <w:left w:val="none" w:sz="0" w:space="0" w:color="auto"/>
            <w:bottom w:val="none" w:sz="0" w:space="0" w:color="auto"/>
            <w:right w:val="none" w:sz="0" w:space="0" w:color="auto"/>
          </w:divBdr>
        </w:div>
        <w:div w:id="1779566460">
          <w:marLeft w:val="0"/>
          <w:marRight w:val="0"/>
          <w:marTop w:val="0"/>
          <w:marBottom w:val="0"/>
          <w:divBdr>
            <w:top w:val="none" w:sz="0" w:space="0" w:color="auto"/>
            <w:left w:val="none" w:sz="0" w:space="0" w:color="auto"/>
            <w:bottom w:val="none" w:sz="0" w:space="0" w:color="auto"/>
            <w:right w:val="none" w:sz="0" w:space="0" w:color="auto"/>
          </w:divBdr>
        </w:div>
        <w:div w:id="1947344228">
          <w:marLeft w:val="0"/>
          <w:marRight w:val="0"/>
          <w:marTop w:val="0"/>
          <w:marBottom w:val="0"/>
          <w:divBdr>
            <w:top w:val="none" w:sz="0" w:space="0" w:color="auto"/>
            <w:left w:val="none" w:sz="0" w:space="0" w:color="auto"/>
            <w:bottom w:val="none" w:sz="0" w:space="0" w:color="auto"/>
            <w:right w:val="none" w:sz="0" w:space="0" w:color="auto"/>
          </w:divBdr>
        </w:div>
        <w:div w:id="2041665099">
          <w:marLeft w:val="0"/>
          <w:marRight w:val="0"/>
          <w:marTop w:val="0"/>
          <w:marBottom w:val="0"/>
          <w:divBdr>
            <w:top w:val="none" w:sz="0" w:space="0" w:color="auto"/>
            <w:left w:val="none" w:sz="0" w:space="0" w:color="auto"/>
            <w:bottom w:val="none" w:sz="0" w:space="0" w:color="auto"/>
            <w:right w:val="none" w:sz="0" w:space="0" w:color="auto"/>
          </w:divBdr>
        </w:div>
        <w:div w:id="2102407129">
          <w:marLeft w:val="0"/>
          <w:marRight w:val="0"/>
          <w:marTop w:val="0"/>
          <w:marBottom w:val="0"/>
          <w:divBdr>
            <w:top w:val="none" w:sz="0" w:space="0" w:color="auto"/>
            <w:left w:val="none" w:sz="0" w:space="0" w:color="auto"/>
            <w:bottom w:val="none" w:sz="0" w:space="0" w:color="auto"/>
            <w:right w:val="none" w:sz="0" w:space="0" w:color="auto"/>
          </w:divBdr>
        </w:div>
      </w:divsChild>
    </w:div>
    <w:div w:id="1024331204">
      <w:bodyDiv w:val="1"/>
      <w:marLeft w:val="0"/>
      <w:marRight w:val="0"/>
      <w:marTop w:val="0"/>
      <w:marBottom w:val="0"/>
      <w:divBdr>
        <w:top w:val="none" w:sz="0" w:space="0" w:color="auto"/>
        <w:left w:val="none" w:sz="0" w:space="0" w:color="auto"/>
        <w:bottom w:val="none" w:sz="0" w:space="0" w:color="auto"/>
        <w:right w:val="none" w:sz="0" w:space="0" w:color="auto"/>
      </w:divBdr>
    </w:div>
    <w:div w:id="1041712162">
      <w:bodyDiv w:val="1"/>
      <w:marLeft w:val="0"/>
      <w:marRight w:val="0"/>
      <w:marTop w:val="0"/>
      <w:marBottom w:val="0"/>
      <w:divBdr>
        <w:top w:val="none" w:sz="0" w:space="0" w:color="auto"/>
        <w:left w:val="none" w:sz="0" w:space="0" w:color="auto"/>
        <w:bottom w:val="none" w:sz="0" w:space="0" w:color="auto"/>
        <w:right w:val="none" w:sz="0" w:space="0" w:color="auto"/>
      </w:divBdr>
    </w:div>
    <w:div w:id="1198196549">
      <w:bodyDiv w:val="1"/>
      <w:marLeft w:val="0"/>
      <w:marRight w:val="0"/>
      <w:marTop w:val="0"/>
      <w:marBottom w:val="0"/>
      <w:divBdr>
        <w:top w:val="none" w:sz="0" w:space="0" w:color="auto"/>
        <w:left w:val="none" w:sz="0" w:space="0" w:color="auto"/>
        <w:bottom w:val="none" w:sz="0" w:space="0" w:color="auto"/>
        <w:right w:val="none" w:sz="0" w:space="0" w:color="auto"/>
      </w:divBdr>
    </w:div>
    <w:div w:id="1226575427">
      <w:bodyDiv w:val="1"/>
      <w:marLeft w:val="0"/>
      <w:marRight w:val="0"/>
      <w:marTop w:val="0"/>
      <w:marBottom w:val="0"/>
      <w:divBdr>
        <w:top w:val="none" w:sz="0" w:space="0" w:color="auto"/>
        <w:left w:val="none" w:sz="0" w:space="0" w:color="auto"/>
        <w:bottom w:val="none" w:sz="0" w:space="0" w:color="auto"/>
        <w:right w:val="none" w:sz="0" w:space="0" w:color="auto"/>
      </w:divBdr>
    </w:div>
    <w:div w:id="1330866907">
      <w:bodyDiv w:val="1"/>
      <w:marLeft w:val="0"/>
      <w:marRight w:val="0"/>
      <w:marTop w:val="0"/>
      <w:marBottom w:val="0"/>
      <w:divBdr>
        <w:top w:val="none" w:sz="0" w:space="0" w:color="auto"/>
        <w:left w:val="none" w:sz="0" w:space="0" w:color="auto"/>
        <w:bottom w:val="none" w:sz="0" w:space="0" w:color="auto"/>
        <w:right w:val="none" w:sz="0" w:space="0" w:color="auto"/>
      </w:divBdr>
    </w:div>
    <w:div w:id="1340474253">
      <w:bodyDiv w:val="1"/>
      <w:marLeft w:val="0"/>
      <w:marRight w:val="0"/>
      <w:marTop w:val="0"/>
      <w:marBottom w:val="0"/>
      <w:divBdr>
        <w:top w:val="none" w:sz="0" w:space="0" w:color="auto"/>
        <w:left w:val="none" w:sz="0" w:space="0" w:color="auto"/>
        <w:bottom w:val="none" w:sz="0" w:space="0" w:color="auto"/>
        <w:right w:val="none" w:sz="0" w:space="0" w:color="auto"/>
      </w:divBdr>
    </w:div>
    <w:div w:id="1349984909">
      <w:bodyDiv w:val="1"/>
      <w:marLeft w:val="0"/>
      <w:marRight w:val="0"/>
      <w:marTop w:val="0"/>
      <w:marBottom w:val="0"/>
      <w:divBdr>
        <w:top w:val="none" w:sz="0" w:space="0" w:color="auto"/>
        <w:left w:val="none" w:sz="0" w:space="0" w:color="auto"/>
        <w:bottom w:val="none" w:sz="0" w:space="0" w:color="auto"/>
        <w:right w:val="none" w:sz="0" w:space="0" w:color="auto"/>
      </w:divBdr>
      <w:divsChild>
        <w:div w:id="44381226">
          <w:marLeft w:val="0"/>
          <w:marRight w:val="0"/>
          <w:marTop w:val="0"/>
          <w:marBottom w:val="0"/>
          <w:divBdr>
            <w:top w:val="none" w:sz="0" w:space="0" w:color="auto"/>
            <w:left w:val="none" w:sz="0" w:space="0" w:color="auto"/>
            <w:bottom w:val="none" w:sz="0" w:space="0" w:color="auto"/>
            <w:right w:val="none" w:sz="0" w:space="0" w:color="auto"/>
          </w:divBdr>
        </w:div>
        <w:div w:id="227157326">
          <w:marLeft w:val="0"/>
          <w:marRight w:val="0"/>
          <w:marTop w:val="0"/>
          <w:marBottom w:val="0"/>
          <w:divBdr>
            <w:top w:val="none" w:sz="0" w:space="0" w:color="auto"/>
            <w:left w:val="none" w:sz="0" w:space="0" w:color="auto"/>
            <w:bottom w:val="none" w:sz="0" w:space="0" w:color="auto"/>
            <w:right w:val="none" w:sz="0" w:space="0" w:color="auto"/>
          </w:divBdr>
        </w:div>
        <w:div w:id="842819999">
          <w:marLeft w:val="0"/>
          <w:marRight w:val="0"/>
          <w:marTop w:val="0"/>
          <w:marBottom w:val="0"/>
          <w:divBdr>
            <w:top w:val="none" w:sz="0" w:space="0" w:color="auto"/>
            <w:left w:val="none" w:sz="0" w:space="0" w:color="auto"/>
            <w:bottom w:val="none" w:sz="0" w:space="0" w:color="auto"/>
            <w:right w:val="none" w:sz="0" w:space="0" w:color="auto"/>
          </w:divBdr>
        </w:div>
        <w:div w:id="920597717">
          <w:marLeft w:val="0"/>
          <w:marRight w:val="0"/>
          <w:marTop w:val="0"/>
          <w:marBottom w:val="0"/>
          <w:divBdr>
            <w:top w:val="none" w:sz="0" w:space="0" w:color="auto"/>
            <w:left w:val="none" w:sz="0" w:space="0" w:color="auto"/>
            <w:bottom w:val="none" w:sz="0" w:space="0" w:color="auto"/>
            <w:right w:val="none" w:sz="0" w:space="0" w:color="auto"/>
          </w:divBdr>
        </w:div>
        <w:div w:id="940453653">
          <w:marLeft w:val="0"/>
          <w:marRight w:val="0"/>
          <w:marTop w:val="0"/>
          <w:marBottom w:val="0"/>
          <w:divBdr>
            <w:top w:val="none" w:sz="0" w:space="0" w:color="auto"/>
            <w:left w:val="none" w:sz="0" w:space="0" w:color="auto"/>
            <w:bottom w:val="none" w:sz="0" w:space="0" w:color="auto"/>
            <w:right w:val="none" w:sz="0" w:space="0" w:color="auto"/>
          </w:divBdr>
        </w:div>
        <w:div w:id="974062936">
          <w:marLeft w:val="0"/>
          <w:marRight w:val="0"/>
          <w:marTop w:val="0"/>
          <w:marBottom w:val="0"/>
          <w:divBdr>
            <w:top w:val="none" w:sz="0" w:space="0" w:color="auto"/>
            <w:left w:val="none" w:sz="0" w:space="0" w:color="auto"/>
            <w:bottom w:val="none" w:sz="0" w:space="0" w:color="auto"/>
            <w:right w:val="none" w:sz="0" w:space="0" w:color="auto"/>
          </w:divBdr>
        </w:div>
        <w:div w:id="1022971824">
          <w:marLeft w:val="0"/>
          <w:marRight w:val="0"/>
          <w:marTop w:val="0"/>
          <w:marBottom w:val="0"/>
          <w:divBdr>
            <w:top w:val="none" w:sz="0" w:space="0" w:color="auto"/>
            <w:left w:val="none" w:sz="0" w:space="0" w:color="auto"/>
            <w:bottom w:val="none" w:sz="0" w:space="0" w:color="auto"/>
            <w:right w:val="none" w:sz="0" w:space="0" w:color="auto"/>
          </w:divBdr>
        </w:div>
        <w:div w:id="1250575449">
          <w:marLeft w:val="0"/>
          <w:marRight w:val="0"/>
          <w:marTop w:val="0"/>
          <w:marBottom w:val="0"/>
          <w:divBdr>
            <w:top w:val="none" w:sz="0" w:space="0" w:color="auto"/>
            <w:left w:val="none" w:sz="0" w:space="0" w:color="auto"/>
            <w:bottom w:val="none" w:sz="0" w:space="0" w:color="auto"/>
            <w:right w:val="none" w:sz="0" w:space="0" w:color="auto"/>
          </w:divBdr>
        </w:div>
        <w:div w:id="1474592225">
          <w:marLeft w:val="0"/>
          <w:marRight w:val="0"/>
          <w:marTop w:val="0"/>
          <w:marBottom w:val="0"/>
          <w:divBdr>
            <w:top w:val="none" w:sz="0" w:space="0" w:color="auto"/>
            <w:left w:val="none" w:sz="0" w:space="0" w:color="auto"/>
            <w:bottom w:val="none" w:sz="0" w:space="0" w:color="auto"/>
            <w:right w:val="none" w:sz="0" w:space="0" w:color="auto"/>
          </w:divBdr>
        </w:div>
        <w:div w:id="1520896116">
          <w:marLeft w:val="0"/>
          <w:marRight w:val="0"/>
          <w:marTop w:val="0"/>
          <w:marBottom w:val="0"/>
          <w:divBdr>
            <w:top w:val="none" w:sz="0" w:space="0" w:color="auto"/>
            <w:left w:val="none" w:sz="0" w:space="0" w:color="auto"/>
            <w:bottom w:val="none" w:sz="0" w:space="0" w:color="auto"/>
            <w:right w:val="none" w:sz="0" w:space="0" w:color="auto"/>
          </w:divBdr>
        </w:div>
        <w:div w:id="1639993562">
          <w:marLeft w:val="0"/>
          <w:marRight w:val="0"/>
          <w:marTop w:val="0"/>
          <w:marBottom w:val="0"/>
          <w:divBdr>
            <w:top w:val="none" w:sz="0" w:space="0" w:color="auto"/>
            <w:left w:val="none" w:sz="0" w:space="0" w:color="auto"/>
            <w:bottom w:val="none" w:sz="0" w:space="0" w:color="auto"/>
            <w:right w:val="none" w:sz="0" w:space="0" w:color="auto"/>
          </w:divBdr>
        </w:div>
      </w:divsChild>
    </w:div>
    <w:div w:id="1411611389">
      <w:bodyDiv w:val="1"/>
      <w:marLeft w:val="0"/>
      <w:marRight w:val="0"/>
      <w:marTop w:val="0"/>
      <w:marBottom w:val="0"/>
      <w:divBdr>
        <w:top w:val="none" w:sz="0" w:space="0" w:color="auto"/>
        <w:left w:val="none" w:sz="0" w:space="0" w:color="auto"/>
        <w:bottom w:val="none" w:sz="0" w:space="0" w:color="auto"/>
        <w:right w:val="none" w:sz="0" w:space="0" w:color="auto"/>
      </w:divBdr>
      <w:divsChild>
        <w:div w:id="1769036865">
          <w:marLeft w:val="0"/>
          <w:marRight w:val="0"/>
          <w:marTop w:val="0"/>
          <w:marBottom w:val="0"/>
          <w:divBdr>
            <w:top w:val="none" w:sz="0" w:space="0" w:color="auto"/>
            <w:left w:val="none" w:sz="0" w:space="0" w:color="auto"/>
            <w:bottom w:val="none" w:sz="0" w:space="0" w:color="auto"/>
            <w:right w:val="none" w:sz="0" w:space="0" w:color="auto"/>
          </w:divBdr>
        </w:div>
      </w:divsChild>
    </w:div>
    <w:div w:id="1458795618">
      <w:bodyDiv w:val="1"/>
      <w:marLeft w:val="0"/>
      <w:marRight w:val="0"/>
      <w:marTop w:val="0"/>
      <w:marBottom w:val="0"/>
      <w:divBdr>
        <w:top w:val="none" w:sz="0" w:space="0" w:color="auto"/>
        <w:left w:val="none" w:sz="0" w:space="0" w:color="auto"/>
        <w:bottom w:val="none" w:sz="0" w:space="0" w:color="auto"/>
        <w:right w:val="none" w:sz="0" w:space="0" w:color="auto"/>
      </w:divBdr>
    </w:div>
    <w:div w:id="1478571781">
      <w:bodyDiv w:val="1"/>
      <w:marLeft w:val="0"/>
      <w:marRight w:val="0"/>
      <w:marTop w:val="0"/>
      <w:marBottom w:val="0"/>
      <w:divBdr>
        <w:top w:val="none" w:sz="0" w:space="0" w:color="auto"/>
        <w:left w:val="none" w:sz="0" w:space="0" w:color="auto"/>
        <w:bottom w:val="none" w:sz="0" w:space="0" w:color="auto"/>
        <w:right w:val="none" w:sz="0" w:space="0" w:color="auto"/>
      </w:divBdr>
    </w:div>
    <w:div w:id="1666131586">
      <w:bodyDiv w:val="1"/>
      <w:marLeft w:val="0"/>
      <w:marRight w:val="0"/>
      <w:marTop w:val="0"/>
      <w:marBottom w:val="0"/>
      <w:divBdr>
        <w:top w:val="none" w:sz="0" w:space="0" w:color="auto"/>
        <w:left w:val="none" w:sz="0" w:space="0" w:color="auto"/>
        <w:bottom w:val="none" w:sz="0" w:space="0" w:color="auto"/>
        <w:right w:val="none" w:sz="0" w:space="0" w:color="auto"/>
      </w:divBdr>
      <w:divsChild>
        <w:div w:id="1428649404">
          <w:marLeft w:val="0"/>
          <w:marRight w:val="0"/>
          <w:marTop w:val="0"/>
          <w:marBottom w:val="0"/>
          <w:divBdr>
            <w:top w:val="none" w:sz="0" w:space="0" w:color="auto"/>
            <w:left w:val="none" w:sz="0" w:space="0" w:color="auto"/>
            <w:bottom w:val="none" w:sz="0" w:space="0" w:color="auto"/>
            <w:right w:val="none" w:sz="0" w:space="0" w:color="auto"/>
          </w:divBdr>
          <w:divsChild>
            <w:div w:id="1711806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1345764">
      <w:bodyDiv w:val="1"/>
      <w:marLeft w:val="0"/>
      <w:marRight w:val="0"/>
      <w:marTop w:val="0"/>
      <w:marBottom w:val="0"/>
      <w:divBdr>
        <w:top w:val="none" w:sz="0" w:space="0" w:color="auto"/>
        <w:left w:val="none" w:sz="0" w:space="0" w:color="auto"/>
        <w:bottom w:val="none" w:sz="0" w:space="0" w:color="auto"/>
        <w:right w:val="none" w:sz="0" w:space="0" w:color="auto"/>
      </w:divBdr>
    </w:div>
    <w:div w:id="1729766627">
      <w:bodyDiv w:val="1"/>
      <w:marLeft w:val="0"/>
      <w:marRight w:val="0"/>
      <w:marTop w:val="0"/>
      <w:marBottom w:val="0"/>
      <w:divBdr>
        <w:top w:val="none" w:sz="0" w:space="0" w:color="auto"/>
        <w:left w:val="none" w:sz="0" w:space="0" w:color="auto"/>
        <w:bottom w:val="none" w:sz="0" w:space="0" w:color="auto"/>
        <w:right w:val="none" w:sz="0" w:space="0" w:color="auto"/>
      </w:divBdr>
      <w:divsChild>
        <w:div w:id="293289184">
          <w:marLeft w:val="0"/>
          <w:marRight w:val="0"/>
          <w:marTop w:val="0"/>
          <w:marBottom w:val="0"/>
          <w:divBdr>
            <w:top w:val="none" w:sz="0" w:space="0" w:color="auto"/>
            <w:left w:val="none" w:sz="0" w:space="0" w:color="auto"/>
            <w:bottom w:val="none" w:sz="0" w:space="0" w:color="auto"/>
            <w:right w:val="none" w:sz="0" w:space="0" w:color="auto"/>
          </w:divBdr>
        </w:div>
        <w:div w:id="512913793">
          <w:marLeft w:val="0"/>
          <w:marRight w:val="0"/>
          <w:marTop w:val="0"/>
          <w:marBottom w:val="0"/>
          <w:divBdr>
            <w:top w:val="none" w:sz="0" w:space="0" w:color="auto"/>
            <w:left w:val="none" w:sz="0" w:space="0" w:color="auto"/>
            <w:bottom w:val="none" w:sz="0" w:space="0" w:color="auto"/>
            <w:right w:val="none" w:sz="0" w:space="0" w:color="auto"/>
          </w:divBdr>
        </w:div>
        <w:div w:id="1921406881">
          <w:marLeft w:val="0"/>
          <w:marRight w:val="0"/>
          <w:marTop w:val="0"/>
          <w:marBottom w:val="0"/>
          <w:divBdr>
            <w:top w:val="none" w:sz="0" w:space="0" w:color="auto"/>
            <w:left w:val="none" w:sz="0" w:space="0" w:color="auto"/>
            <w:bottom w:val="none" w:sz="0" w:space="0" w:color="auto"/>
            <w:right w:val="none" w:sz="0" w:space="0" w:color="auto"/>
          </w:divBdr>
        </w:div>
      </w:divsChild>
    </w:div>
    <w:div w:id="1949043412">
      <w:bodyDiv w:val="1"/>
      <w:marLeft w:val="0"/>
      <w:marRight w:val="0"/>
      <w:marTop w:val="0"/>
      <w:marBottom w:val="0"/>
      <w:divBdr>
        <w:top w:val="none" w:sz="0" w:space="0" w:color="auto"/>
        <w:left w:val="none" w:sz="0" w:space="0" w:color="auto"/>
        <w:bottom w:val="none" w:sz="0" w:space="0" w:color="auto"/>
        <w:right w:val="none" w:sz="0" w:space="0" w:color="auto"/>
      </w:divBdr>
      <w:divsChild>
        <w:div w:id="83453645">
          <w:marLeft w:val="0"/>
          <w:marRight w:val="0"/>
          <w:marTop w:val="0"/>
          <w:marBottom w:val="0"/>
          <w:divBdr>
            <w:top w:val="none" w:sz="0" w:space="0" w:color="auto"/>
            <w:left w:val="none" w:sz="0" w:space="0" w:color="auto"/>
            <w:bottom w:val="none" w:sz="0" w:space="0" w:color="auto"/>
            <w:right w:val="none" w:sz="0" w:space="0" w:color="auto"/>
          </w:divBdr>
        </w:div>
        <w:div w:id="212927812">
          <w:marLeft w:val="0"/>
          <w:marRight w:val="0"/>
          <w:marTop w:val="0"/>
          <w:marBottom w:val="0"/>
          <w:divBdr>
            <w:top w:val="none" w:sz="0" w:space="0" w:color="auto"/>
            <w:left w:val="none" w:sz="0" w:space="0" w:color="auto"/>
            <w:bottom w:val="none" w:sz="0" w:space="0" w:color="auto"/>
            <w:right w:val="none" w:sz="0" w:space="0" w:color="auto"/>
          </w:divBdr>
        </w:div>
        <w:div w:id="461314708">
          <w:marLeft w:val="0"/>
          <w:marRight w:val="0"/>
          <w:marTop w:val="0"/>
          <w:marBottom w:val="0"/>
          <w:divBdr>
            <w:top w:val="none" w:sz="0" w:space="0" w:color="auto"/>
            <w:left w:val="none" w:sz="0" w:space="0" w:color="auto"/>
            <w:bottom w:val="none" w:sz="0" w:space="0" w:color="auto"/>
            <w:right w:val="none" w:sz="0" w:space="0" w:color="auto"/>
          </w:divBdr>
        </w:div>
        <w:div w:id="596249859">
          <w:marLeft w:val="0"/>
          <w:marRight w:val="0"/>
          <w:marTop w:val="0"/>
          <w:marBottom w:val="0"/>
          <w:divBdr>
            <w:top w:val="none" w:sz="0" w:space="0" w:color="auto"/>
            <w:left w:val="none" w:sz="0" w:space="0" w:color="auto"/>
            <w:bottom w:val="none" w:sz="0" w:space="0" w:color="auto"/>
            <w:right w:val="none" w:sz="0" w:space="0" w:color="auto"/>
          </w:divBdr>
        </w:div>
        <w:div w:id="627127150">
          <w:marLeft w:val="0"/>
          <w:marRight w:val="0"/>
          <w:marTop w:val="0"/>
          <w:marBottom w:val="0"/>
          <w:divBdr>
            <w:top w:val="none" w:sz="0" w:space="0" w:color="auto"/>
            <w:left w:val="none" w:sz="0" w:space="0" w:color="auto"/>
            <w:bottom w:val="none" w:sz="0" w:space="0" w:color="auto"/>
            <w:right w:val="none" w:sz="0" w:space="0" w:color="auto"/>
          </w:divBdr>
        </w:div>
        <w:div w:id="631979377">
          <w:marLeft w:val="0"/>
          <w:marRight w:val="0"/>
          <w:marTop w:val="0"/>
          <w:marBottom w:val="0"/>
          <w:divBdr>
            <w:top w:val="none" w:sz="0" w:space="0" w:color="auto"/>
            <w:left w:val="none" w:sz="0" w:space="0" w:color="auto"/>
            <w:bottom w:val="none" w:sz="0" w:space="0" w:color="auto"/>
            <w:right w:val="none" w:sz="0" w:space="0" w:color="auto"/>
          </w:divBdr>
        </w:div>
        <w:div w:id="866798159">
          <w:marLeft w:val="0"/>
          <w:marRight w:val="0"/>
          <w:marTop w:val="0"/>
          <w:marBottom w:val="0"/>
          <w:divBdr>
            <w:top w:val="none" w:sz="0" w:space="0" w:color="auto"/>
            <w:left w:val="none" w:sz="0" w:space="0" w:color="auto"/>
            <w:bottom w:val="none" w:sz="0" w:space="0" w:color="auto"/>
            <w:right w:val="none" w:sz="0" w:space="0" w:color="auto"/>
          </w:divBdr>
        </w:div>
        <w:div w:id="1276593407">
          <w:marLeft w:val="0"/>
          <w:marRight w:val="0"/>
          <w:marTop w:val="0"/>
          <w:marBottom w:val="0"/>
          <w:divBdr>
            <w:top w:val="none" w:sz="0" w:space="0" w:color="auto"/>
            <w:left w:val="none" w:sz="0" w:space="0" w:color="auto"/>
            <w:bottom w:val="none" w:sz="0" w:space="0" w:color="auto"/>
            <w:right w:val="none" w:sz="0" w:space="0" w:color="auto"/>
          </w:divBdr>
        </w:div>
        <w:div w:id="1310161705">
          <w:marLeft w:val="0"/>
          <w:marRight w:val="0"/>
          <w:marTop w:val="0"/>
          <w:marBottom w:val="0"/>
          <w:divBdr>
            <w:top w:val="none" w:sz="0" w:space="0" w:color="auto"/>
            <w:left w:val="none" w:sz="0" w:space="0" w:color="auto"/>
            <w:bottom w:val="none" w:sz="0" w:space="0" w:color="auto"/>
            <w:right w:val="none" w:sz="0" w:space="0" w:color="auto"/>
          </w:divBdr>
        </w:div>
        <w:div w:id="1436903081">
          <w:marLeft w:val="0"/>
          <w:marRight w:val="0"/>
          <w:marTop w:val="0"/>
          <w:marBottom w:val="0"/>
          <w:divBdr>
            <w:top w:val="none" w:sz="0" w:space="0" w:color="auto"/>
            <w:left w:val="none" w:sz="0" w:space="0" w:color="auto"/>
            <w:bottom w:val="none" w:sz="0" w:space="0" w:color="auto"/>
            <w:right w:val="none" w:sz="0" w:space="0" w:color="auto"/>
          </w:divBdr>
        </w:div>
        <w:div w:id="1647006414">
          <w:marLeft w:val="0"/>
          <w:marRight w:val="0"/>
          <w:marTop w:val="0"/>
          <w:marBottom w:val="0"/>
          <w:divBdr>
            <w:top w:val="none" w:sz="0" w:space="0" w:color="auto"/>
            <w:left w:val="none" w:sz="0" w:space="0" w:color="auto"/>
            <w:bottom w:val="none" w:sz="0" w:space="0" w:color="auto"/>
            <w:right w:val="none" w:sz="0" w:space="0" w:color="auto"/>
          </w:divBdr>
        </w:div>
      </w:divsChild>
    </w:div>
    <w:div w:id="2108648763">
      <w:bodyDiv w:val="1"/>
      <w:marLeft w:val="0"/>
      <w:marRight w:val="0"/>
      <w:marTop w:val="0"/>
      <w:marBottom w:val="0"/>
      <w:divBdr>
        <w:top w:val="none" w:sz="0" w:space="0" w:color="auto"/>
        <w:left w:val="none" w:sz="0" w:space="0" w:color="auto"/>
        <w:bottom w:val="none" w:sz="0" w:space="0" w:color="auto"/>
        <w:right w:val="none" w:sz="0" w:space="0" w:color="auto"/>
      </w:divBdr>
      <w:divsChild>
        <w:div w:id="76903226">
          <w:marLeft w:val="0"/>
          <w:marRight w:val="0"/>
          <w:marTop w:val="0"/>
          <w:marBottom w:val="0"/>
          <w:divBdr>
            <w:top w:val="none" w:sz="0" w:space="0" w:color="auto"/>
            <w:left w:val="none" w:sz="0" w:space="0" w:color="auto"/>
            <w:bottom w:val="none" w:sz="0" w:space="0" w:color="auto"/>
            <w:right w:val="none" w:sz="0" w:space="0" w:color="auto"/>
          </w:divBdr>
        </w:div>
        <w:div w:id="253251528">
          <w:marLeft w:val="0"/>
          <w:marRight w:val="0"/>
          <w:marTop w:val="0"/>
          <w:marBottom w:val="0"/>
          <w:divBdr>
            <w:top w:val="none" w:sz="0" w:space="0" w:color="auto"/>
            <w:left w:val="none" w:sz="0" w:space="0" w:color="auto"/>
            <w:bottom w:val="none" w:sz="0" w:space="0" w:color="auto"/>
            <w:right w:val="none" w:sz="0" w:space="0" w:color="auto"/>
          </w:divBdr>
        </w:div>
        <w:div w:id="280067499">
          <w:marLeft w:val="0"/>
          <w:marRight w:val="0"/>
          <w:marTop w:val="0"/>
          <w:marBottom w:val="0"/>
          <w:divBdr>
            <w:top w:val="none" w:sz="0" w:space="0" w:color="auto"/>
            <w:left w:val="none" w:sz="0" w:space="0" w:color="auto"/>
            <w:bottom w:val="none" w:sz="0" w:space="0" w:color="auto"/>
            <w:right w:val="none" w:sz="0" w:space="0" w:color="auto"/>
          </w:divBdr>
        </w:div>
        <w:div w:id="576863760">
          <w:marLeft w:val="0"/>
          <w:marRight w:val="0"/>
          <w:marTop w:val="0"/>
          <w:marBottom w:val="0"/>
          <w:divBdr>
            <w:top w:val="none" w:sz="0" w:space="0" w:color="auto"/>
            <w:left w:val="none" w:sz="0" w:space="0" w:color="auto"/>
            <w:bottom w:val="none" w:sz="0" w:space="0" w:color="auto"/>
            <w:right w:val="none" w:sz="0" w:space="0" w:color="auto"/>
          </w:divBdr>
        </w:div>
        <w:div w:id="963078200">
          <w:marLeft w:val="0"/>
          <w:marRight w:val="0"/>
          <w:marTop w:val="0"/>
          <w:marBottom w:val="0"/>
          <w:divBdr>
            <w:top w:val="none" w:sz="0" w:space="0" w:color="auto"/>
            <w:left w:val="none" w:sz="0" w:space="0" w:color="auto"/>
            <w:bottom w:val="none" w:sz="0" w:space="0" w:color="auto"/>
            <w:right w:val="none" w:sz="0" w:space="0" w:color="auto"/>
          </w:divBdr>
        </w:div>
        <w:div w:id="1140683692">
          <w:marLeft w:val="0"/>
          <w:marRight w:val="0"/>
          <w:marTop w:val="0"/>
          <w:marBottom w:val="0"/>
          <w:divBdr>
            <w:top w:val="none" w:sz="0" w:space="0" w:color="auto"/>
            <w:left w:val="none" w:sz="0" w:space="0" w:color="auto"/>
            <w:bottom w:val="none" w:sz="0" w:space="0" w:color="auto"/>
            <w:right w:val="none" w:sz="0" w:space="0" w:color="auto"/>
          </w:divBdr>
        </w:div>
        <w:div w:id="1268348505">
          <w:marLeft w:val="0"/>
          <w:marRight w:val="0"/>
          <w:marTop w:val="0"/>
          <w:marBottom w:val="0"/>
          <w:divBdr>
            <w:top w:val="none" w:sz="0" w:space="0" w:color="auto"/>
            <w:left w:val="none" w:sz="0" w:space="0" w:color="auto"/>
            <w:bottom w:val="none" w:sz="0" w:space="0" w:color="auto"/>
            <w:right w:val="none" w:sz="0" w:space="0" w:color="auto"/>
          </w:divBdr>
        </w:div>
        <w:div w:id="1556357736">
          <w:marLeft w:val="0"/>
          <w:marRight w:val="0"/>
          <w:marTop w:val="0"/>
          <w:marBottom w:val="0"/>
          <w:divBdr>
            <w:top w:val="none" w:sz="0" w:space="0" w:color="auto"/>
            <w:left w:val="none" w:sz="0" w:space="0" w:color="auto"/>
            <w:bottom w:val="none" w:sz="0" w:space="0" w:color="auto"/>
            <w:right w:val="none" w:sz="0" w:space="0" w:color="auto"/>
          </w:divBdr>
        </w:div>
        <w:div w:id="1560631542">
          <w:marLeft w:val="0"/>
          <w:marRight w:val="0"/>
          <w:marTop w:val="0"/>
          <w:marBottom w:val="0"/>
          <w:divBdr>
            <w:top w:val="none" w:sz="0" w:space="0" w:color="auto"/>
            <w:left w:val="none" w:sz="0" w:space="0" w:color="auto"/>
            <w:bottom w:val="none" w:sz="0" w:space="0" w:color="auto"/>
            <w:right w:val="none" w:sz="0" w:space="0" w:color="auto"/>
          </w:divBdr>
        </w:div>
        <w:div w:id="1862745009">
          <w:marLeft w:val="0"/>
          <w:marRight w:val="0"/>
          <w:marTop w:val="0"/>
          <w:marBottom w:val="0"/>
          <w:divBdr>
            <w:top w:val="none" w:sz="0" w:space="0" w:color="auto"/>
            <w:left w:val="none" w:sz="0" w:space="0" w:color="auto"/>
            <w:bottom w:val="none" w:sz="0" w:space="0" w:color="auto"/>
            <w:right w:val="none" w:sz="0" w:space="0" w:color="auto"/>
          </w:divBdr>
        </w:div>
        <w:div w:id="1915966587">
          <w:marLeft w:val="0"/>
          <w:marRight w:val="0"/>
          <w:marTop w:val="0"/>
          <w:marBottom w:val="0"/>
          <w:divBdr>
            <w:top w:val="none" w:sz="0" w:space="0" w:color="auto"/>
            <w:left w:val="none" w:sz="0" w:space="0" w:color="auto"/>
            <w:bottom w:val="none" w:sz="0" w:space="0" w:color="auto"/>
            <w:right w:val="none" w:sz="0" w:space="0" w:color="auto"/>
          </w:divBdr>
        </w:div>
      </w:divsChild>
    </w:div>
    <w:div w:id="21157871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microsoft.com/office/2011/relationships/commentsExtended" Target="commentsExtended.xml" Id="rId13" /><Relationship Type="http://schemas.openxmlformats.org/officeDocument/2006/relationships/hyperlink" Target="mailto:HSD.QualityAssurance@odhsoha.oregon.gov" TargetMode="External" Id="rId18" /><Relationship Type="http://schemas.microsoft.com/office/2019/05/relationships/documenttasks" Target="documenttasks/documenttasks1.xml" Id="rId26" /><Relationship Type="http://schemas.openxmlformats.org/officeDocument/2006/relationships/customXml" Target="../customXml/item3.xml" Id="rId3" /><Relationship Type="http://schemas.openxmlformats.org/officeDocument/2006/relationships/header" Target="header2.xml" Id="rId21" /><Relationship Type="http://schemas.openxmlformats.org/officeDocument/2006/relationships/settings" Target="settings.xml" Id="rId7" /><Relationship Type="http://schemas.openxmlformats.org/officeDocument/2006/relationships/theme" Target="theme/theme1.xml" Id="rId25" /><Relationship Type="http://schemas.openxmlformats.org/officeDocument/2006/relationships/customXml" Target="../customXml/item2.xml" Id="rId2" /><Relationship Type="http://schemas.openxmlformats.org/officeDocument/2006/relationships/footer" Target="footer1.xm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png" Id="rId11" /><Relationship Type="http://schemas.microsoft.com/office/2011/relationships/people" Target="people.xml" Id="rId24" /><Relationship Type="http://schemas.openxmlformats.org/officeDocument/2006/relationships/numbering" Target="numbering.xml" Id="rId5" /><Relationship Type="http://schemas.microsoft.com/office/2018/08/relationships/commentsExtensible" Target="commentsExtensible.xml" Id="rId15" /><Relationship Type="http://schemas.openxmlformats.org/officeDocument/2006/relationships/fontTable" Target="fontTable.xml" Id="rId23" /><Relationship Type="http://schemas.openxmlformats.org/officeDocument/2006/relationships/endnotes" Target="endnotes.xml" Id="rId10" /><Relationship Type="http://schemas.openxmlformats.org/officeDocument/2006/relationships/header" Target="header1.xml" Id="rId19" /><Relationship Type="http://schemas.openxmlformats.org/officeDocument/2006/relationships/customXml" Target="../customXml/item4.xml" Id="rId4" /><Relationship Type="http://schemas.openxmlformats.org/officeDocument/2006/relationships/footnotes" Target="footnotes.xml" Id="rId9" /><Relationship Type="http://schemas.microsoft.com/office/2016/09/relationships/commentsIds" Target="commentsIds.xml" Id="rId14" /><Relationship Type="http://schemas.openxmlformats.org/officeDocument/2006/relationships/footer" Target="footer2.xml" Id="rId22" /><Relationship Type="http://schemas.microsoft.com/office/2020/10/relationships/intelligence" Target="intelligence2.xml" Id="rId27" /><Relationship Type="http://schemas.openxmlformats.org/officeDocument/2006/relationships/hyperlink" Target="https://www.oregon.gov/oha/hsd/ohp/pages/cco-contract-forms.aspx" TargetMode="External" Id="Rd2addb6ab78a4647" /><Relationship Type="http://schemas.openxmlformats.org/officeDocument/2006/relationships/hyperlink" Target="https://oha-cco.powerappsportals.us/" TargetMode="External" Id="Rbb1400a071774984" /></Relationships>
</file>

<file path=word/documenttasks/documenttasks1.xml><?xml version="1.0" encoding="utf-8"?>
<t:Tasks xmlns:t="http://schemas.microsoft.com/office/tasks/2019/documenttasks" xmlns:oel="http://schemas.microsoft.com/office/2019/extlst">
  <t:Task id="{B54C1EEC-0144-4EEB-8691-128D8E92BF87}">
    <t:Anchor>
      <t:Comment id="1332918967"/>
    </t:Anchor>
    <t:History>
      <t:Event id="{11CAA06B-CCA5-4636-A883-CF917F7ECE88}" time="2025-07-24T15:27:07.562Z">
        <t:Attribution userId="S::jennifer.gulzow2@oha.oregon.gov::784df23d-c7e2-401d-9a70-651dd650e96e" userProvider="AD" userName="Gulzow Jennifer"/>
        <t:Anchor>
          <t:Comment id="1332918967"/>
        </t:Anchor>
        <t:Create/>
      </t:Event>
      <t:Event id="{DFD7E71F-E370-4CBF-80CE-B2BAC3BEE15F}" time="2025-07-24T15:27:07.562Z">
        <t:Attribution userId="S::jennifer.gulzow2@oha.oregon.gov::784df23d-c7e2-401d-9a70-651dd650e96e" userProvider="AD" userName="Gulzow Jennifer"/>
        <t:Anchor>
          <t:Comment id="1332918967"/>
        </t:Anchor>
        <t:Assign userId="S::Shivani.Agarwal@oha.oregon.gov::104bd0f7-afd4-41f8-8c35-cabf290beded" userProvider="AD" userName="Agarwal Shivani"/>
      </t:Event>
      <t:Event id="{7583D444-F7D8-4754-8506-0F43F0A36BFE}" time="2025-07-24T15:27:07.562Z">
        <t:Attribution userId="S::jennifer.gulzow2@oha.oregon.gov::784df23d-c7e2-401d-9a70-651dd650e96e" userProvider="AD" userName="Gulzow Jennifer"/>
        <t:Anchor>
          <t:Comment id="1332918967"/>
        </t:Anchor>
        <t:SetTitle title="@Agarwal Shivani - please review my wording on both Palliative Care lines and edit as needed."/>
      </t:Event>
      <t:Event id="{E61B0873-D7D1-4A4C-B1F6-65256DAA0BE0}" time="2025-07-24T22:57:19.287Z">
        <t:Attribution userId="S::jennifer.gulzow2@oha.oregon.gov::784df23d-c7e2-401d-9a70-651dd650e96e" userProvider="AD" userName="Gulzow Jennifer"/>
        <t:Progress percentComplete="100"/>
      </t:Event>
    </t:History>
  </t:Task>
  <t:Task id="{7D396A13-E9AC-40F0-B281-DA3906AE2963}">
    <t:Anchor>
      <t:Comment id="1157863473"/>
    </t:Anchor>
    <t:History>
      <t:Event id="{DEEA4D9F-52A7-4676-9F9B-3EFF8B5AE55B}" time="2024-07-30T21:06:31.203Z">
        <t:Attribution userId="S::shivani.agarwal@oha.oregon.gov::104bd0f7-afd4-41f8-8c35-cabf290beded" userProvider="AD" userName="Agarwal Shivani"/>
        <t:Anchor>
          <t:Comment id="1157863473"/>
        </t:Anchor>
        <t:Create/>
      </t:Event>
      <t:Event id="{2DE5C015-B70E-40DD-98CC-8575D0942634}" time="2024-07-30T21:06:31.203Z">
        <t:Attribution userId="S::shivani.agarwal@oha.oregon.gov::104bd0f7-afd4-41f8-8c35-cabf290beded" userProvider="AD" userName="Agarwal Shivani"/>
        <t:Anchor>
          <t:Comment id="1157863473"/>
        </t:Anchor>
        <t:Assign userId="S::Erin.Scow@oha.oregon.gov::f7f0902c-609b-44d4-a1e5-1d25e5e85602" userProvider="AD" userName="Scow Erin"/>
      </t:Event>
      <t:Event id="{0BB12C78-6366-4386-9981-D1B8EBE21A30}" time="2024-07-30T21:06:31.203Z">
        <t:Attribution userId="S::shivani.agarwal@oha.oregon.gov::104bd0f7-afd4-41f8-8c35-cabf290beded" userProvider="AD" userName="Agarwal Shivani"/>
        <t:Anchor>
          <t:Comment id="1157863473"/>
        </t:Anchor>
        <t:SetTitle title="@Scow Erin @Goyer Nancy J When can a CCO submit a Prior Auth without a procedure Code?"/>
      </t:Event>
      <t:Event id="{EA163AD5-93F5-4C6B-8CF5-2219D6943DB7}" time="2024-07-30T21:27:00.829Z">
        <t:Attribution userId="S::shivani.agarwal@oha.oregon.gov::104bd0f7-afd4-41f8-8c35-cabf290beded" userProvider="AD" userName="Agarwal Shivani"/>
        <t:Progress percentComplete="100"/>
      </t:Event>
    </t:History>
  </t:Task>
  <t:Task id="{6624A1F1-B27A-48F2-BFD6-F7269ECFA7E3}">
    <t:Anchor>
      <t:Comment id="966401961"/>
    </t:Anchor>
    <t:History>
      <t:Event id="{12DA9E7D-E91A-405D-A558-6E79911972C7}" time="2024-07-30T21:10:11.864Z">
        <t:Attribution userId="S::shivani.agarwal@oha.oregon.gov::104bd0f7-afd4-41f8-8c35-cabf290beded" userProvider="AD" userName="Agarwal Shivani"/>
        <t:Anchor>
          <t:Comment id="966401961"/>
        </t:Anchor>
        <t:Create/>
      </t:Event>
      <t:Event id="{F5F60056-6737-4C82-AC20-DDDFE3B48AA0}" time="2024-07-30T21:10:11.864Z">
        <t:Attribution userId="S::shivani.agarwal@oha.oregon.gov::104bd0f7-afd4-41f8-8c35-cabf290beded" userProvider="AD" userName="Agarwal Shivani"/>
        <t:Anchor>
          <t:Comment id="966401961"/>
        </t:Anchor>
        <t:Assign userId="S::Erin.Scow@oha.oregon.gov::f7f0902c-609b-44d4-a1e5-1d25e5e85602" userProvider="AD" userName="Scow Erin"/>
      </t:Event>
      <t:Event id="{DB8C6D6F-60A1-4F3C-A678-D8BCEF288939}" time="2024-07-30T21:10:11.864Z">
        <t:Attribution userId="S::shivani.agarwal@oha.oregon.gov::104bd0f7-afd4-41f8-8c35-cabf290beded" userProvider="AD" userName="Agarwal Shivani"/>
        <t:Anchor>
          <t:Comment id="966401961"/>
        </t:Anchor>
        <t:SetTitle title="@Scow Erin @Goyer Nancy J Can there be a procedure code without a Diagnosis Code?"/>
      </t:Event>
      <t:Event id="{87B1DD02-87E4-4C09-8301-A7598EF02928}" time="2024-07-30T21:27:03.816Z">
        <t:Attribution userId="S::shivani.agarwal@oha.oregon.gov::104bd0f7-afd4-41f8-8c35-cabf290beded" userProvider="AD" userName="Agarwal Shivani"/>
        <t:Progress percentComplete="100"/>
      </t:Event>
    </t:History>
  </t:Task>
  <t:Task id="{A6776FED-A3AF-4E9A-BDBA-694E18F8C728}">
    <t:Anchor>
      <t:Comment id="1476120670"/>
    </t:Anchor>
    <t:History>
      <t:Event id="{539267CA-0CEB-4D40-947E-47CE6F70A362}" time="2024-07-30T21:06:31.203Z">
        <t:Attribution userId="S::shivani.agarwal@oha.oregon.gov::104bd0f7-afd4-41f8-8c35-cabf290beded" userProvider="AD" userName="Agarwal Shivani"/>
        <t:Anchor>
          <t:Comment id="1476120670"/>
        </t:Anchor>
        <t:Create/>
      </t:Event>
      <t:Event id="{96F539D2-232E-407B-9F88-B6ED4ED43C04}" time="2024-07-30T21:06:31.203Z">
        <t:Attribution userId="S::shivani.agarwal@oha.oregon.gov::104bd0f7-afd4-41f8-8c35-cabf290beded" userProvider="AD" userName="Agarwal Shivani"/>
        <t:Anchor>
          <t:Comment id="1476120670"/>
        </t:Anchor>
        <t:Assign userId="S::Erin.Scow@oha.oregon.gov::f7f0902c-609b-44d4-a1e5-1d25e5e85602" userProvider="AD" userName="Scow Erin"/>
      </t:Event>
      <t:Event id="{78CC19F8-E890-49A1-A303-A9100BD1AE9B}" time="2024-07-30T21:06:31.203Z">
        <t:Attribution userId="S::shivani.agarwal@oha.oregon.gov::104bd0f7-afd4-41f8-8c35-cabf290beded" userProvider="AD" userName="Agarwal Shivani"/>
        <t:Anchor>
          <t:Comment id="1476120670"/>
        </t:Anchor>
        <t:SetTitle title="@Scow Erin @Goyer Nancy J When can a CCO submit a Prior Auth without a procedure Code?"/>
      </t:Event>
      <t:Event id="{C8CCBF96-BCC1-4C3F-8D85-303037C09A13}" time="2024-07-30T21:27:00.829Z">
        <t:Attribution userId="S::shivani.agarwal@oha.oregon.gov::104bd0f7-afd4-41f8-8c35-cabf290beded" userProvider="AD" userName="Agarwal Shivani"/>
        <t:Progress percentComplete="100"/>
      </t:Event>
    </t:History>
  </t:Task>
  <t:Task id="{8BA12EB4-D397-41CD-99F8-37EC9E7EB516}">
    <t:Anchor>
      <t:Comment id="2132745383"/>
    </t:Anchor>
    <t:History>
      <t:Event id="{CC0529BD-DFF0-46AB-9F6D-5E2D3DF2285C}" time="2025-07-02T23:29:38.088Z">
        <t:Attribution userId="S::jennifer.gulzow2@oha.oregon.gov::784df23d-c7e2-401d-9a70-651dd650e96e" userProvider="AD" userName="Gulzow Jennifer"/>
        <t:Anchor>
          <t:Comment id="2132745383"/>
        </t:Anchor>
        <t:Create/>
      </t:Event>
      <t:Event id="{991EC8F0-F6F9-48DA-8133-1E6DE25937AA}" time="2025-07-02T23:29:38.088Z">
        <t:Attribution userId="S::jennifer.gulzow2@oha.oregon.gov::784df23d-c7e2-401d-9a70-651dd650e96e" userProvider="AD" userName="Gulzow Jennifer"/>
        <t:Anchor>
          <t:Comment id="2132745383"/>
        </t:Anchor>
        <t:Assign userId="S::Shivani.Agarwal@oha.oregon.gov::104bd0f7-afd4-41f8-8c35-cabf290beded" userProvider="AD" userName="Agarwal Shivani"/>
      </t:Event>
      <t:Event id="{CCDF5B54-6F1B-465C-9532-CF4D8056A326}" time="2025-07-02T23:29:38.088Z">
        <t:Attribution userId="S::jennifer.gulzow2@oha.oregon.gov::784df23d-c7e2-401d-9a70-651dd650e96e" userProvider="AD" userName="Gulzow Jennifer"/>
        <t:Anchor>
          <t:Comment id="2132745383"/>
        </t:Anchor>
        <t:SetTitle title="@Agarwal Shivani - what is the best way for this data to be captured?"/>
      </t:Event>
      <t:Event id="{D277C33C-56BD-4A94-8B63-1029EDAFF55F}" time="2025-07-09T22:22:23.132Z">
        <t:Attribution userId="S::Carol.A.Files@oha.oregon.gov::2edc68a2-6c9c-48cf-ae8b-3799ce6fb7b3" userProvider="AD" userName="Files Carol A"/>
        <t:Progress percentComplete="100"/>
      </t:Event>
    </t:History>
  </t:Task>
  <t:Task id="{97BA5687-7EBB-47E6-93C5-181943082675}">
    <t:Anchor>
      <t:Comment id="1328357349"/>
    </t:Anchor>
    <t:History>
      <t:Event id="{08E86978-74D9-4536-BBBA-6AC378A02E57}" time="2024-07-30T21:06:31.203Z">
        <t:Attribution userId="S::shivani.agarwal@oha.oregon.gov::104bd0f7-afd4-41f8-8c35-cabf290beded" userProvider="AD" userName="Agarwal Shivani"/>
        <t:Anchor>
          <t:Comment id="1328357349"/>
        </t:Anchor>
        <t:Create/>
      </t:Event>
      <t:Event id="{F69A8E70-EADD-42B6-92FE-6D5A6314DA62}" time="2024-07-30T21:06:31.203Z">
        <t:Attribution userId="S::shivani.agarwal@oha.oregon.gov::104bd0f7-afd4-41f8-8c35-cabf290beded" userProvider="AD" userName="Agarwal Shivani"/>
        <t:Anchor>
          <t:Comment id="1328357349"/>
        </t:Anchor>
        <t:Assign userId="S::Erin.Scow@oha.oregon.gov::f7f0902c-609b-44d4-a1e5-1d25e5e85602" userProvider="AD" userName="Scow Erin"/>
      </t:Event>
      <t:Event id="{04202E18-A088-4D15-9B75-9F123001B8C8}" time="2024-07-30T21:06:31.203Z">
        <t:Attribution userId="S::shivani.agarwal@oha.oregon.gov::104bd0f7-afd4-41f8-8c35-cabf290beded" userProvider="AD" userName="Agarwal Shivani"/>
        <t:Anchor>
          <t:Comment id="1328357349"/>
        </t:Anchor>
        <t:SetTitle title="@Scow Erin @Goyer Nancy J When can a CCO submit a Prior Auth without a procedure Code?"/>
      </t:Event>
      <t:Event id="{DEF7F53C-6E9F-48EB-ADFC-03E42825249B}" time="2024-07-30T21:27:00.829Z">
        <t:Attribution userId="S::shivani.agarwal@oha.oregon.gov::104bd0f7-afd4-41f8-8c35-cabf290beded" userProvider="AD" userName="Agarwal Shivani"/>
        <t:Progress percentComplete="100"/>
      </t:Event>
    </t:History>
  </t:Task>
  <t:Task id="{028DF6A4-ED10-40C0-886E-E667A50FFC31}">
    <t:Anchor>
      <t:Comment id="1224539283"/>
    </t:Anchor>
    <t:History>
      <t:Event id="{3F8337DA-7C21-478D-8093-234448C6B9C5}" time="2025-07-14T21:06:29.689Z">
        <t:Attribution userId="S::jennifer.gulzow2@oha.oregon.gov::784df23d-c7e2-401d-9a70-651dd650e96e" userProvider="AD" userName="Gulzow Jennifer"/>
        <t:Anchor>
          <t:Comment id="1224539283"/>
        </t:Anchor>
        <t:Create/>
      </t:Event>
      <t:Event id="{B90087BC-E280-4958-B478-2302AB086FD9}" time="2025-07-14T21:06:29.689Z">
        <t:Attribution userId="S::jennifer.gulzow2@oha.oregon.gov::784df23d-c7e2-401d-9a70-651dd650e96e" userProvider="AD" userName="Gulzow Jennifer"/>
        <t:Anchor>
          <t:Comment id="1224539283"/>
        </t:Anchor>
        <t:Assign userId="S::Shivani.Agarwal@oha.oregon.gov::104bd0f7-afd4-41f8-8c35-cabf290beded" userProvider="AD" userName="Agarwal Shivani"/>
      </t:Event>
      <t:Event id="{D5148D47-CA31-4159-BE29-4E84A39A6265}" time="2025-07-14T21:06:29.689Z">
        <t:Attribution userId="S::jennifer.gulzow2@oha.oregon.gov::784df23d-c7e2-401d-9a70-651dd650e96e" userProvider="AD" userName="Gulzow Jennifer"/>
        <t:Anchor>
          <t:Comment id="1224539283"/>
        </t:Anchor>
        <t:SetTitle title="@Agarwal Shivani - I updated language to indicate we only want data from when someone moved from 0 to 1 or 2 or from 1 to 2. Please check language and correct as needed."/>
      </t:Event>
      <t:Event id="{D9C550A2-EE3E-4670-8EEA-BE0447C443E7}" time="2025-07-15T17:45:41.909Z">
        <t:Attribution userId="S::jennifer.gulzow2@oha.oregon.gov::784df23d-c7e2-401d-9a70-651dd650e96e" userProvider="AD" userName="Gulzow Jennifer"/>
        <t:Progress percentComplete="100"/>
      </t:Event>
    </t:History>
  </t:Task>
  <t:Task id="{C995D9AA-0CEF-4A65-9A27-524292EAA4F9}">
    <t:Anchor>
      <t:Comment id="1621667639"/>
    </t:Anchor>
    <t:History>
      <t:Event id="{50677268-DC14-468C-8860-903F0F4D731D}" time="2025-07-14T21:12:02.399Z">
        <t:Attribution userId="S::jennifer.gulzow2@oha.oregon.gov::784df23d-c7e2-401d-9a70-651dd650e96e" userProvider="AD" userName="Gulzow Jennifer"/>
        <t:Anchor>
          <t:Comment id="1621667639"/>
        </t:Anchor>
        <t:Create/>
      </t:Event>
      <t:Event id="{070EDAA2-FB53-4BF7-952E-7FF6A4EA44AB}" time="2025-07-14T21:12:02.399Z">
        <t:Attribution userId="S::jennifer.gulzow2@oha.oregon.gov::784df23d-c7e2-401d-9a70-651dd650e96e" userProvider="AD" userName="Gulzow Jennifer"/>
        <t:Anchor>
          <t:Comment id="1621667639"/>
        </t:Anchor>
        <t:Assign userId="S::Shivani.Agarwal@oha.oregon.gov::104bd0f7-afd4-41f8-8c35-cabf290beded" userProvider="AD" userName="Agarwal Shivani"/>
      </t:Event>
      <t:Event id="{33D5A3BD-2EFD-4FF9-A3F4-3861E536D60C}" time="2025-07-14T21:12:02.399Z">
        <t:Attribution userId="S::jennifer.gulzow2@oha.oregon.gov::784df23d-c7e2-401d-9a70-651dd650e96e" userProvider="AD" userName="Gulzow Jennifer"/>
        <t:Anchor>
          <t:Comment id="1621667639"/>
        </t:Anchor>
        <t:SetTitle title="@Agarwal Shivani - review language here too please"/>
      </t:Event>
      <t:Event id="{77FD718F-B108-4D9F-BC7C-68EE39ABD967}" time="2025-07-15T17:47:18.699Z">
        <t:Attribution userId="S::jennifer.gulzow2@oha.oregon.gov::784df23d-c7e2-401d-9a70-651dd650e96e" userProvider="AD" userName="Gulzow Jennifer"/>
        <t:Progress percentComplete="100"/>
      </t:Event>
    </t:History>
  </t:Task>
  <t:Task id="{A2AF14CA-7D0C-4C1D-AF96-CB64E5E93D8D}">
    <t:Anchor>
      <t:Comment id="453501424"/>
    </t:Anchor>
    <t:History>
      <t:Event id="{058C473D-C17E-4AAA-8AFB-6E8A99E9DCBB}" time="2025-07-16T01:49:08.078Z">
        <t:Attribution userId="S::jennifer.gulzow2@oha.oregon.gov::784df23d-c7e2-401d-9a70-651dd650e96e" userProvider="AD" userName="Gulzow Jennifer"/>
        <t:Anchor>
          <t:Comment id="453501424"/>
        </t:Anchor>
        <t:Create/>
      </t:Event>
      <t:Event id="{A6B194B0-A269-43BE-B0BB-8DBB7C85F35A}" time="2025-07-16T01:49:08.078Z">
        <t:Attribution userId="S::jennifer.gulzow2@oha.oregon.gov::784df23d-c7e2-401d-9a70-651dd650e96e" userProvider="AD" userName="Gulzow Jennifer"/>
        <t:Anchor>
          <t:Comment id="453501424"/>
        </t:Anchor>
        <t:Assign userId="S::Snehitha.Ponnam@oha.oregon.gov::a48c6c65-3b62-48f5-8ca8-acdcd6d5ff91" userProvider="AD" userName="Ponnam Snehitha"/>
      </t:Event>
      <t:Event id="{7665CF28-AC73-406B-AAEB-597748CE80D5}" time="2025-07-16T01:49:08.078Z">
        <t:Attribution userId="S::jennifer.gulzow2@oha.oregon.gov::784df23d-c7e2-401d-9a70-651dd650e96e" userProvider="AD" userName="Gulzow Jennifer"/>
        <t:Anchor>
          <t:Comment id="453501424"/>
        </t:Anchor>
        <t:SetTitle title="@Ponnam Snehitha - should we remove this?"/>
      </t:Event>
      <t:Event id="{BD0ADE9C-F62D-4CEE-A3EF-BF18FE2B4F6B}" time="2025-07-22T19:55:41.323Z">
        <t:Attribution userId="S::jennifer.gulzow2@oha.oregon.gov::784df23d-c7e2-401d-9a70-651dd650e96e" userProvider="AD" userName="Gulzow Jennifer"/>
        <t:Progress percentComplete="100"/>
      </t:Event>
    </t:History>
  </t:Task>
  <t:Task id="{ACBE4737-2E80-4783-AEFE-5F55F5EF5505}">
    <t:Anchor>
      <t:Comment id="1405271254"/>
    </t:Anchor>
    <t:History>
      <t:Event id="{9A14D732-526B-4680-BB79-E0B3AFE0CF4B}" time="2025-07-24T23:43:04.501Z">
        <t:Attribution userId="S::jennifer.gulzow2@oha.oregon.gov::784df23d-c7e2-401d-9a70-651dd650e96e" userProvider="AD" userName="Gulzow Jennifer"/>
        <t:Anchor>
          <t:Comment id="602385923"/>
        </t:Anchor>
        <t:Create/>
      </t:Event>
      <t:Event id="{FC24F454-285D-44B9-8CCE-681762A52B56}" time="2025-07-24T23:43:04.501Z">
        <t:Attribution userId="S::jennifer.gulzow2@oha.oregon.gov::784df23d-c7e2-401d-9a70-651dd650e96e" userProvider="AD" userName="Gulzow Jennifer"/>
        <t:Anchor>
          <t:Comment id="602385923"/>
        </t:Anchor>
        <t:Assign userId="S::Leslie.M.Ayhens@oha.oregon.gov::e2e3be78-1527-4fe2-9cf0-04a1333d2832" userProvider="AD" userName="Ayhens Leslie  M."/>
      </t:Event>
      <t:Event id="{77B5BCE2-A9D1-4997-96AB-9A36AB2506CC}" time="2025-07-24T23:43:04.501Z">
        <t:Attribution userId="S::jennifer.gulzow2@oha.oregon.gov::784df23d-c7e2-401d-9a70-651dd650e96e" userProvider="AD" userName="Gulzow Jennifer"/>
        <t:Anchor>
          <t:Comment id="602385923"/>
        </t:Anchor>
        <t:SetTitle title="@Ayhens Leslie M. - you were part of the demos - can you provide some additional info here?"/>
      </t:Event>
      <t:Event id="{DB29244B-5694-4B4A-B6C8-74598885C09F}" time="2025-07-25T16:23:04.96Z">
        <t:Attribution userId="S::jennifer.gulzow2@oha.oregon.gov::784df23d-c7e2-401d-9a70-651dd650e96e" userProvider="AD" userName="Gulzow Jennifer"/>
        <t:Progress percentComplete="100"/>
      </t:Event>
    </t:History>
  </t:Task>
</t:Task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4A99C41772D4C4395D717150389147B" ma:contentTypeVersion="29" ma:contentTypeDescription="Create a new document." ma:contentTypeScope="" ma:versionID="d92566d5329198a714e59733827bb759">
  <xsd:schema xmlns:xsd="http://www.w3.org/2001/XMLSchema" xmlns:xs="http://www.w3.org/2001/XMLSchema" xmlns:p="http://schemas.microsoft.com/office/2006/metadata/properties" xmlns:ns1="65bb5c17-d24d-4ab2-9c2c-5479d4cd24f5" xmlns:ns2="http://schemas.microsoft.com/sharepoint/v3" xmlns:ns3="59da1016-2a1b-4f8a-9768-d7a4932f6f16" targetNamespace="http://schemas.microsoft.com/office/2006/metadata/properties" ma:root="true" ma:fieldsID="87d91bb43178da9aa2e1798131ae945a" ns1:_="" ns2:_="" ns3:_="">
    <xsd:import namespace="65bb5c17-d24d-4ab2-9c2c-5479d4cd24f5"/>
    <xsd:import namespace="http://schemas.microsoft.com/sharepoint/v3"/>
    <xsd:import namespace="59da1016-2a1b-4f8a-9768-d7a4932f6f16"/>
    <xsd:element name="properties">
      <xsd:complexType>
        <xsd:sequence>
          <xsd:element name="documentManagement">
            <xsd:complexType>
              <xsd:all>
                <xsd:element ref="ns1:Contractor" minOccurs="0"/>
                <xsd:element ref="ns1:documentType"/>
                <xsd:element ref="ns1:Category" minOccurs="0"/>
                <xsd:element ref="ns1:Effective_x0020_date" minOccurs="0"/>
                <xsd:element ref="ns2:URL" minOccurs="0"/>
                <xsd:element ref="ns3:IACategory" minOccurs="0"/>
                <xsd:element ref="ns3:IATopic" minOccurs="0"/>
                <xsd:element ref="ns2:RoutingRuleDescription" minOccurs="0"/>
                <xsd:element ref="ns3:IASubtopic" minOccurs="0"/>
                <xsd:element ref="ns3:DocumentExpirationDate" minOccurs="0"/>
                <xsd:element ref="ns1:Archive" minOccurs="0"/>
                <xsd:element ref="ns1:Contract_x0020_topic" minOccurs="0"/>
                <xsd:element ref="ns1:Hide" minOccurs="0"/>
                <xsd:element ref="ns1:Meta_x0020_Description" minOccurs="0"/>
                <xsd:element ref="ns1:Meta_x0020_Keywor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bb5c17-d24d-4ab2-9c2c-5479d4cd24f5" elementFormDefault="qualified">
    <xsd:import namespace="http://schemas.microsoft.com/office/2006/documentManagement/types"/>
    <xsd:import namespace="http://schemas.microsoft.com/office/infopath/2007/PartnerControls"/>
    <xsd:element name="Contractor" ma:index="0" nillable="true" ma:displayName="Contractor" ma:default="CCO" ma:description="Choose whether this is a CCO or DCO deliverable. This determines which deliverables page the document will display on." ma:internalName="Contractor" ma:readOnly="false" ma:requiredMultiChoice="true">
      <xsd:complexType>
        <xsd:complexContent>
          <xsd:extension base="dms:MultiChoice">
            <xsd:sequence>
              <xsd:element name="Value" maxOccurs="unbounded" minOccurs="0" nillable="true">
                <xsd:simpleType>
                  <xsd:restriction base="dms:Choice">
                    <xsd:enumeration value="CCO"/>
                    <xsd:enumeration value="DCO"/>
                  </xsd:restriction>
                </xsd:simpleType>
              </xsd:element>
            </xsd:sequence>
          </xsd:extension>
        </xsd:complexContent>
      </xsd:complexType>
    </xsd:element>
    <xsd:element name="documentType" ma:index="3" ma:displayName="Document Type" ma:default="Guidance" ma:description="Select the type of document you are posting" ma:format="Dropdown" ma:internalName="documentType" ma:readOnly="false">
      <xsd:simpleType>
        <xsd:restriction base="dms:Choice">
          <xsd:enumeration value="Attestation form"/>
          <xsd:enumeration value="Evaluation criteria"/>
          <xsd:enumeration value="Guidance"/>
          <xsd:enumeration value="Report Template"/>
          <xsd:enumeration value="Procedure"/>
          <xsd:enumeration value="Resource"/>
          <xsd:enumeration value="Letter of Intent"/>
          <xsd:enumeration value="Contract"/>
        </xsd:restriction>
      </xsd:simpleType>
    </xsd:element>
    <xsd:element name="Category" ma:index="4" nillable="true" ma:displayName="Category" ma:default="Other Reports" ma:description="Select the document category" ma:internalName="Category" ma:readOnly="false">
      <xsd:complexType>
        <xsd:complexContent>
          <xsd:extension base="dms:MultiChoice">
            <xsd:sequence>
              <xsd:element name="Value" maxOccurs="unbounded" minOccurs="0" nillable="true">
                <xsd:simpleType>
                  <xsd:restriction base="dms:Choice">
                    <xsd:enumeration value="Deliverable"/>
                    <xsd:enumeration value="Annual Behavioral Health Report"/>
                    <xsd:enumeration value="Financial"/>
                    <xsd:enumeration value="Other Reports"/>
                    <xsd:enumeration value="References in Contract"/>
                    <xsd:enumeration value="Executed Contract"/>
                    <xsd:enumeration value="Templates"/>
                  </xsd:restriction>
                </xsd:simpleType>
              </xsd:element>
            </xsd:sequence>
          </xsd:extension>
        </xsd:complexContent>
      </xsd:complexType>
    </xsd:element>
    <xsd:element name="Effective_x0020_date" ma:index="5" nillable="true" ma:displayName="Effective date" ma:format="DateOnly" ma:internalName="Effective_x0020_date" ma:readOnly="false">
      <xsd:simpleType>
        <xsd:restriction base="dms:DateTime"/>
      </xsd:simpleType>
    </xsd:element>
    <xsd:element name="Archive" ma:index="18" nillable="true" ma:displayName="Archive" ma:default="0" ma:description="Mark this box if the document needs to move to the Archive page." ma:internalName="Archive" ma:readOnly="false">
      <xsd:simpleType>
        <xsd:restriction base="dms:Boolean"/>
      </xsd:simpleType>
    </xsd:element>
    <xsd:element name="Contract_x0020_topic" ma:index="19" nillable="true" ma:displayName="Deliverable type" ma:description="What deliverable category does this relate to in the Contract?" ma:format="Dropdown" ma:internalName="Contract_x0020_topic" ma:readOnly="false">
      <xsd:simpleType>
        <xsd:restriction base="dms:Choice">
          <xsd:enumeration value="Behavioral Health"/>
          <xsd:enumeration value="Care Coordination"/>
          <xsd:enumeration value="Community Engagement"/>
          <xsd:enumeration value="Encounter &amp; Enrollment Data"/>
          <xsd:enumeration value="External Quality Review"/>
          <xsd:enumeration value="Financial"/>
          <xsd:enumeration value="Fraud, Waste &amp; Abuse"/>
          <xsd:enumeration value="Grievances &amp; Appeals"/>
          <xsd:enumeration value="Health Equity"/>
          <xsd:enumeration value="Health Information Systems"/>
          <xsd:enumeration value="Member Materials"/>
          <xsd:enumeration value="NEMT/Transportation"/>
          <xsd:enumeration value="Network Adequacy"/>
          <xsd:enumeration value="Operations"/>
          <xsd:enumeration value="Organizational"/>
          <xsd:enumeration value="Pharmacy"/>
          <xsd:enumeration value="Pharmacy Benefits Manager"/>
          <xsd:enumeration value="Quality Improvement"/>
          <xsd:enumeration value="Subcontractor &amp; Provider"/>
        </xsd:restriction>
      </xsd:simpleType>
    </xsd:element>
    <xsd:element name="Hide" ma:index="20" nillable="true" ma:displayName="Hide" ma:default="0" ma:description="Mark this box if you don't want this document to display in web parts (e.g., document library view)" ma:internalName="Hide" ma:readOnly="false">
      <xsd:simpleType>
        <xsd:restriction base="dms:Boolean"/>
      </xsd:simpleType>
    </xsd:element>
    <xsd:element name="Meta_x0020_Description" ma:index="21" nillable="true" ma:displayName="Meta Description" ma:hidden="true" ma:internalName="Meta_x0020_Description" ma:readOnly="false">
      <xsd:simpleType>
        <xsd:restriction base="dms:Text"/>
      </xsd:simpleType>
    </xsd:element>
    <xsd:element name="Meta_x0020_Keywords" ma:index="22" nillable="true" ma:displayName="Meta Keywords" ma:internalName="Meta_x0020_Keywords"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URL" ma:index="6" nillable="true" ma:displayName="URL" ma:internalName="URL"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RoutingRuleDescription" ma:index="15" nillable="true" ma:displayName="Description" ma:description="Leave blank - Not required" ma:hidden="true" ma:internalName="RoutingRuleDescription"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9da1016-2a1b-4f8a-9768-d7a4932f6f16" elementFormDefault="qualified">
    <xsd:import namespace="http://schemas.microsoft.com/office/2006/documentManagement/types"/>
    <xsd:import namespace="http://schemas.microsoft.com/office/infopath/2007/PartnerControls"/>
    <xsd:element name="IACategory" ma:index="13" nillable="true" ma:displayName="IA Category" ma:format="Dropdown" ma:hidden="true" ma:internalName="IACategory" ma:readOnly="false">
      <xsd:simpleType>
        <xsd:restriction base="dms:Choice">
          <xsd:enumeration value="About OHA"/>
          <xsd:enumeration value="Programs and Services"/>
          <xsd:enumeration value="Oregon Health Plan"/>
          <xsd:enumeration value="Health System Reform"/>
          <xsd:enumeration value="Licenses and Certificates"/>
          <xsd:enumeration value="Public Health"/>
        </xsd:restriction>
      </xsd:simpleType>
    </xsd:element>
    <xsd:element name="IATopic" ma:index="14" nillable="true" ma:displayName="IA Topic" ma:format="Dropdown" ma:hidden="true" ma:internalName="IATopic" ma:readOnly="false">
      <xsd:simpleType>
        <xsd:restriction base="dms:Choice">
          <xsd:enumeration value="About OHA - Agency Communications"/>
          <xsd:enumeration value="About OHA - Budget"/>
          <xsd:enumeration value="About OHA - Contacts"/>
          <xsd:enumeration value="About OHA - Grants &amp; Contracts"/>
          <xsd:enumeration value="About OHA - Jobs &amp; Employment"/>
          <xsd:enumeration value="About OHA - Organization"/>
          <xsd:enumeration value="About OHA - Policies"/>
          <xsd:enumeration value="About OHA - Public Meetings"/>
          <xsd:enumeration value="About OHA - Public Records"/>
          <xsd:enumeration value="About OHA - Questions &amp; Comments"/>
          <xsd:enumeration value="About OHA - Reports &amp; Data"/>
          <xsd:enumeration value="About OHA - Rulemaking"/>
          <xsd:enumeration value="Programs and Services - Behavioral Health"/>
          <xsd:enumeration value="Programs and Services - Contacts"/>
          <xsd:enumeration value="Programs and Services - Coordinated Care"/>
          <xsd:enumeration value="Programs and Services - Disease"/>
          <xsd:enumeration value="Programs and Services - Environment"/>
          <xsd:enumeration value="Programs and Services - Health Resources"/>
          <xsd:enumeration value="Programs and Services - OEBB"/>
          <xsd:enumeration value="Programs and Services - Oregon Health Plan"/>
          <xsd:enumeration value="Programs and Services - Oregon State Hospital"/>
          <xsd:enumeration value="Programs and Services - PEBB"/>
          <xsd:enumeration value="Programs and Services - Pharmacy"/>
          <xsd:enumeration value="Programs and Services - Prevention"/>
          <xsd:enumeration value="Programs and Services - Safety"/>
          <xsd:enumeration value="Oregon Health Plan - Agency Communications"/>
          <xsd:enumeration value="Oregon Health Plan - Benefits"/>
          <xsd:enumeration value="Oregon Health Plan - Contacts"/>
          <xsd:enumeration value="Oregon Health Plan - Coordinated Care"/>
          <xsd:enumeration value="Oregon Health Plan - Grants &amp; Contracts"/>
          <xsd:enumeration value="Oregon Health Plan - Health Resources"/>
          <xsd:enumeration value="Oregon Health Plan - Policies"/>
          <xsd:enumeration value="Oregon Health Plan - Providers and Partners"/>
          <xsd:enumeration value="Oregon Health Plan - Public Meetings"/>
          <xsd:enumeration value="Oregon Health Plan - Questions &amp; Comments"/>
          <xsd:enumeration value="Oregon Health Plan - Rule Making"/>
          <xsd:enumeration value="Health System Reform - Agency Communications"/>
          <xsd:enumeration value="Health System Reform - Coordinated Care"/>
          <xsd:enumeration value="Health System Reform - Public Meetings"/>
          <xsd:enumeration value="Health System Reform - Questions &amp; Comments"/>
          <xsd:enumeration value="Health System Reform - Reports &amp; Data"/>
          <xsd:enumeration value="Licenses and Certificates - Certificates"/>
          <xsd:enumeration value="Licenses and Certificates - Contacts"/>
          <xsd:enumeration value="Licenses and Certificates - Licenses"/>
          <xsd:enumeration value="Licenses and Certificates - Vital Records"/>
          <xsd:enumeration value="Public Health - Agency Communications"/>
          <xsd:enumeration value="Public Health - Contacts"/>
          <xsd:enumeration value="Public Health - Disease"/>
          <xsd:enumeration value="Public Health - Environment"/>
          <xsd:enumeration value="Public Health - Health Resources"/>
          <xsd:enumeration value="Public Health - Questions &amp; Comments"/>
          <xsd:enumeration value="Public Health - Prevention"/>
          <xsd:enumeration value="Public Health - Providers and Partners"/>
          <xsd:enumeration value="Public Health - Reports &amp; Data"/>
          <xsd:enumeration value="Public Health - Safety"/>
          <xsd:enumeration value="Public Health - Vital Records"/>
        </xsd:restriction>
      </xsd:simpleType>
    </xsd:element>
    <xsd:element name="IASubtopic" ma:index="16" nillable="true" ma:displayName="IA Subtopic" ma:format="Dropdown" ma:hidden="true" ma:internalName="IASubtopic" ma:readOnly="false">
      <xsd:simpleType>
        <xsd:restriction base="dms:Choice">
          <xsd:enumeration value="Addiction Services - Alcohol"/>
          <xsd:enumeration value="Addiction Services - Drug"/>
          <xsd:enumeration value="Addiction Services - Gambling"/>
          <xsd:enumeration value="Addiction Services - Tobacco"/>
          <xsd:enumeration value="Applications"/>
          <xsd:enumeration value="Benefits - Health Plans"/>
          <xsd:enumeration value="Benefits - OEBB"/>
          <xsd:enumeration value="Benefits - OHP"/>
          <xsd:enumeration value="Benefits - PEBB"/>
          <xsd:enumeration value="Benefits - Retirement"/>
          <xsd:enumeration value="Budget - Agency Summary"/>
          <xsd:enumeration value="Budget - Agency Request (ARB)"/>
          <xsd:enumeration value="Budget - Governors Budget"/>
          <xsd:enumeration value="Budget - Infrastructure"/>
          <xsd:enumeration value="Budget - Legislatively Adopted (LAB)"/>
          <xsd:enumeration value="Budget - Legislative action"/>
          <xsd:enumeration value="Budget - Overview"/>
          <xsd:enumeration value="Budget - Policy Option Package (POP)"/>
          <xsd:enumeration value="Budget - Priorities"/>
          <xsd:enumeration value="Budget - Program"/>
          <xsd:enumeration value="Budget - Reduction"/>
          <xsd:enumeration value="Budget - Strategic funding proposal"/>
          <xsd:enumeration value="Budget - Special report"/>
          <xsd:enumeration value="Budget - Stakeholder meeting"/>
          <xsd:enumeration value="CCO - Contact"/>
          <xsd:enumeration value="CCO - Audited Financial Statement"/>
          <xsd:enumeration value="CCO - Interim Financial Statement"/>
          <xsd:enumeration value="CCO - Internal Financial Statement"/>
          <xsd:enumeration value="Clean Air"/>
          <xsd:enumeration value="Clean Water"/>
          <xsd:enumeration value="Clinics"/>
          <xsd:enumeration value="Commissions"/>
          <xsd:enumeration value="Committee Members"/>
          <xsd:enumeration value="Committees"/>
          <xsd:enumeration value="Crisis Services"/>
          <xsd:enumeration value="Drug Addiction Services"/>
          <xsd:enumeration value="Electronic Health Care Records (EHR)"/>
          <xsd:enumeration value="Emergency Preparedness"/>
          <xsd:enumeration value="Environmental Pollution"/>
          <xsd:enumeration value="Featured Content"/>
          <xsd:enumeration value="Fees"/>
          <xsd:enumeration value="Health Services - Primary Care Home"/>
          <xsd:enumeration value="Health Services - Prioritized list"/>
          <xsd:enumeration value="ICD-10"/>
          <xsd:enumeration value="Immunizations"/>
          <xsd:enumeration value="Legislation - Bills"/>
          <xsd:enumeration value="Legislation - Contact"/>
          <xsd:enumeration value="Legislation - Highlights"/>
          <xsd:enumeration value="Legislation - Session Summary"/>
          <xsd:enumeration value="Materials - Commission"/>
          <xsd:enumeration value="Materials - Committee"/>
          <xsd:enumeration value="Materials - Coverage Guidance"/>
          <xsd:enumeration value="Materials - Evidence-based Guidelines"/>
          <xsd:enumeration value="Materials - Health care plan details"/>
          <xsd:enumeration value="Materials - Health care plan overview"/>
          <xsd:enumeration value="Materials - Meeting Document"/>
          <xsd:enumeration value="Materials - Meeting Recording"/>
          <xsd:enumeration value="Materials - Meeting Schedule"/>
          <xsd:enumeration value="Materials - Open Enrollment"/>
          <xsd:enumeration value="Materials - Training"/>
          <xsd:enumeration value="Materials - Webinar"/>
          <xsd:enumeration value="Materials - Workgroup"/>
          <xsd:enumeration value="Medical Marijuana (OMMP)"/>
          <xsd:enumeration value="Medical Services"/>
          <xsd:enumeration value="Meeting Document"/>
          <xsd:enumeration value="Meeting Schedule"/>
          <xsd:enumeration value="Mental Health Services"/>
          <xsd:enumeration value="Metrics - Behavioral Health"/>
          <xsd:enumeration value="Metrics - CCO"/>
          <xsd:enumeration value="Metrics - Demographics"/>
          <xsd:enumeration value="Metrics - Hospital Performance"/>
          <xsd:enumeration value="Metrics - Incentive"/>
          <xsd:enumeration value="Metrics - Measures and Outcomes Tracking (MOTS)"/>
          <xsd:enumeration value="Metrics - ONE Eligibility system"/>
          <xsd:enumeration value="Metrics - Prevention"/>
          <xsd:enumeration value="Metrics - Rural health"/>
          <xsd:enumeration value="Metrics - State-Wide"/>
          <xsd:enumeration value="News Letter"/>
          <xsd:enumeration value="News Release"/>
          <xsd:enumeration value="OHP - Medicaid Waiver"/>
          <xsd:enumeration value="OHP - Provider Announcement"/>
          <xsd:enumeration value="OHP - Provider Rates"/>
          <xsd:enumeration value="Preferred Drug List"/>
          <xsd:enumeration value="Prescription Drugs - Monitoring"/>
          <xsd:enumeration value="Prescription Drugs - Preferred List"/>
          <xsd:enumeration value="Prescription Drugs - Subsidy"/>
          <xsd:enumeration value="Prescription Drugs Subsidy"/>
          <xsd:enumeration value="Technical Assistance"/>
          <xsd:enumeration value="Training"/>
          <xsd:enumeration value="Vital Statistics - Birth Certificate"/>
          <xsd:enumeration value="Vital Statistics - Certificate Death"/>
          <xsd:enumeration value="Vital Statistics - Data Use Requests"/>
          <xsd:enumeration value="Vital Statistics - Divorce Data"/>
          <xsd:enumeration value="Vital Statistics - Domestic Partnership Data"/>
          <xsd:enumeration value="Vital Statistics - Fetal Death Data"/>
          <xsd:enumeration value="Vital Statistics - Marriage Data"/>
          <xsd:enumeration value="Vital Statistics - Teen Pregnancy Data"/>
          <xsd:enumeration value="Wellness - Exercise"/>
          <xsd:enumeration value="Wellness - HEM"/>
          <xsd:enumeration value="Wellness - Intervention"/>
          <xsd:enumeration value="Wellness - Pain Management"/>
          <xsd:enumeration value="Wellness - Reproductive Health"/>
          <xsd:enumeration value="Wellness - Stress Relief"/>
        </xsd:restriction>
      </xsd:simpleType>
    </xsd:element>
    <xsd:element name="DocumentExpirationDate" ma:index="17" nillable="true" ma:displayName="Document Expiration Date" ma:format="DateOnly" ma:hidden="true" ma:internalName="DocumentExpirationDate" ma:readOnly="fals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2"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IACategory xmlns="59da1016-2a1b-4f8a-9768-d7a4932f6f16" xsi:nil="true"/>
    <DocumentExpirationDate xmlns="59da1016-2a1b-4f8a-9768-d7a4932f6f16" xsi:nil="true"/>
    <IATopic xmlns="59da1016-2a1b-4f8a-9768-d7a4932f6f16" xsi:nil="true"/>
    <URL xmlns="http://schemas.microsoft.com/sharepoint/v3">
      <Url>https://www.oregon.gov/oha/HSD/OHP/CCO/Care%20Coordination%20Report_2025_Instructions%20for%20Care%20Coordination%20Report.docx</Url>
      <Description>Care Coordination Report_2025_Instructions for Care Coordination Report</Description>
    </URL>
    <IASubtopic xmlns="59da1016-2a1b-4f8a-9768-d7a4932f6f16" xsi:nil="true"/>
    <RoutingRuleDescription xmlns="http://schemas.microsoft.com/sharepoint/v3" xsi:nil="true"/>
    <Effective_x0020_date xmlns="65bb5c17-d24d-4ab2-9c2c-5479d4cd24f5" xsi:nil="true"/>
    <Contract_x0020_topic xmlns="65bb5c17-d24d-4ab2-9c2c-5479d4cd24f5">Care Coordination</Contract_x0020_topic>
    <Archive xmlns="65bb5c17-d24d-4ab2-9c2c-5479d4cd24f5">true</Archive>
    <documentType xmlns="65bb5c17-d24d-4ab2-9c2c-5479d4cd24f5">Guidance</documentType>
    <Meta_x0020_Keywords xmlns="65bb5c17-d24d-4ab2-9c2c-5479d4cd24f5" xsi:nil="true"/>
    <Category xmlns="65bb5c17-d24d-4ab2-9c2c-5479d4cd24f5">
      <Value>Other Reports</Value>
    </Category>
    <Hide xmlns="65bb5c17-d24d-4ab2-9c2c-5479d4cd24f5">false</Hide>
    <Contractor xmlns="65bb5c17-d24d-4ab2-9c2c-5479d4cd24f5">
      <Value>CCO</Value>
    </Contractor>
    <Meta_x0020_Description xmlns="65bb5c17-d24d-4ab2-9c2c-5479d4cd24f5" xsi:nil="true"/>
  </documentManagement>
</p:properties>
</file>

<file path=customXml/itemProps1.xml><?xml version="1.0" encoding="utf-8"?>
<ds:datastoreItem xmlns:ds="http://schemas.openxmlformats.org/officeDocument/2006/customXml" ds:itemID="{6ADFFC3A-A6AD-4B03-8A46-75488F1A24B3}"/>
</file>

<file path=customXml/itemProps2.xml><?xml version="1.0" encoding="utf-8"?>
<ds:datastoreItem xmlns:ds="http://schemas.openxmlformats.org/officeDocument/2006/customXml" ds:itemID="{56C48484-D700-416D-A3CB-0F962B138331}">
  <ds:schemaRefs>
    <ds:schemaRef ds:uri="http://schemas.openxmlformats.org/officeDocument/2006/bibliography"/>
  </ds:schemaRefs>
</ds:datastoreItem>
</file>

<file path=customXml/itemProps3.xml><?xml version="1.0" encoding="utf-8"?>
<ds:datastoreItem xmlns:ds="http://schemas.openxmlformats.org/officeDocument/2006/customXml" ds:itemID="{69808091-E852-495F-AEDA-4A5A1FD3BD2C}">
  <ds:schemaRefs>
    <ds:schemaRef ds:uri="http://schemas.microsoft.com/sharepoint/v3/contenttype/forms"/>
  </ds:schemaRefs>
</ds:datastoreItem>
</file>

<file path=customXml/itemProps4.xml><?xml version="1.0" encoding="utf-8"?>
<ds:datastoreItem xmlns:ds="http://schemas.openxmlformats.org/officeDocument/2006/customXml" ds:itemID="{F5B6459D-7626-49F1-BD4B-FD2631DCF164}">
  <ds:schemaRefs>
    <ds:schemaRef ds:uri="http://schemas.microsoft.com/office/2006/metadata/properties"/>
    <ds:schemaRef ds:uri="http://schemas.microsoft.com/office/infopath/2007/PartnerControls"/>
    <ds:schemaRef ds:uri="2ec46eb8-4f6f-4cba-838e-cc55d8258520"/>
  </ds:schemaRefs>
</ds:datastoreItem>
</file>

<file path=docMetadata/LabelInfo.xml><?xml version="1.0" encoding="utf-8"?>
<clbl:labelList xmlns:clbl="http://schemas.microsoft.com/office/2020/mipLabelMetadata">
  <clbl:label id="{11a67c04-f371-4d71-a575-202b566caae1}" enabled="1" method="Privileged" siteId="{658e63e8-8d39-499c-8f48-13adc9452f4c}" contentBits="0" removed="0"/>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State of Oregon</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Care Coordination Report_2025_Instructions for Care Coordination Report</dc:title>
  <dc:subject/>
  <dc:creator>DHS-OIS-NDS</dc:creator>
  <cp:keywords/>
  <dc:description/>
  <cp:lastModifiedBy>Gulzow Jennifer</cp:lastModifiedBy>
  <cp:revision>652</cp:revision>
  <cp:lastPrinted>2025-02-04T23:49:00Z</cp:lastPrinted>
  <dcterms:created xsi:type="dcterms:W3CDTF">2024-12-26T18:31:00Z</dcterms:created>
  <dcterms:modified xsi:type="dcterms:W3CDTF">2025-07-30T15:56:50Z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0x01010014A99C41772D4C4395D717150389147B</vt:lpwstr>
  </property>
  <property fmtid="{D5CDD505-2E9C-101B-9397-08002B2CF9AE}" pid="3" name="Order">
    <vt:r8>15700</vt:r8>
  </property>
  <property fmtid="{D5CDD505-2E9C-101B-9397-08002B2CF9AE}" pid="4" name="WorkflowChangePath">
    <vt:lpwstr>dff07ce7-2fe0-44e5-9d33-eb01c4950507,9;dff07ce7-2fe0-44e5-9d33-eb01c4950507,11;dff07ce7-2fe0-44e5-9d33-eb01c4950507,4;dff07ce7-2fe0-44e5-9d33-eb01c4950507,6;dff07ce7-2fe0-44e5-9d33-eb01c4950507,8;</vt:lpwstr>
  </property>
  <property fmtid="{D5CDD505-2E9C-101B-9397-08002B2CF9AE}" pid="5" name="MediaServiceImageTags">
    <vt:lpwstr/>
  </property>
  <property fmtid="{D5CDD505-2E9C-101B-9397-08002B2CF9AE}" pid="6" name="MSIP_Label_11a67c04-f371-4d71-a575-202b566caae1_Enabled">
    <vt:lpwstr>true</vt:lpwstr>
  </property>
  <property fmtid="{D5CDD505-2E9C-101B-9397-08002B2CF9AE}" pid="7" name="MSIP_Label_11a67c04-f371-4d71-a575-202b566caae1_SetDate">
    <vt:lpwstr>2023-10-16T20:29:28Z</vt:lpwstr>
  </property>
  <property fmtid="{D5CDD505-2E9C-101B-9397-08002B2CF9AE}" pid="8" name="MSIP_Label_11a67c04-f371-4d71-a575-202b566caae1_Method">
    <vt:lpwstr>Privileged</vt:lpwstr>
  </property>
  <property fmtid="{D5CDD505-2E9C-101B-9397-08002B2CF9AE}" pid="9" name="MSIP_Label_11a67c04-f371-4d71-a575-202b566caae1_Name">
    <vt:lpwstr>Level 2 - Limited (Items)</vt:lpwstr>
  </property>
  <property fmtid="{D5CDD505-2E9C-101B-9397-08002B2CF9AE}" pid="10" name="MSIP_Label_11a67c04-f371-4d71-a575-202b566caae1_SiteId">
    <vt:lpwstr>658e63e8-8d39-499c-8f48-13adc9452f4c</vt:lpwstr>
  </property>
  <property fmtid="{D5CDD505-2E9C-101B-9397-08002B2CF9AE}" pid="11" name="MSIP_Label_11a67c04-f371-4d71-a575-202b566caae1_ActionId">
    <vt:lpwstr>14ec81e1-1cfb-4c51-b25d-113a0c09f773</vt:lpwstr>
  </property>
  <property fmtid="{D5CDD505-2E9C-101B-9397-08002B2CF9AE}" pid="12" name="MSIP_Label_11a67c04-f371-4d71-a575-202b566caae1_ContentBits">
    <vt:lpwstr>0</vt:lpwstr>
  </property>
</Properties>
</file>