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0" w:type="dxa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5"/>
        <w:gridCol w:w="2425"/>
      </w:tblGrid>
      <w:tr w:rsidR="00563B5E" w14:paraId="0C3A2E1D" w14:textId="77777777" w:rsidTr="00CE487E">
        <w:tc>
          <w:tcPr>
            <w:tcW w:w="8015" w:type="dxa"/>
            <w:tcBorders>
              <w:bottom w:val="single" w:sz="12" w:space="0" w:color="auto"/>
            </w:tcBorders>
            <w:vAlign w:val="bottom"/>
          </w:tcPr>
          <w:p w14:paraId="28E51088" w14:textId="77777777" w:rsidR="00563B5E" w:rsidRPr="00AB09B0" w:rsidRDefault="00563B5E" w:rsidP="00AB09B0">
            <w:pPr>
              <w:rPr>
                <w:rFonts w:ascii="Arial" w:eastAsia="Times New Roman" w:hAnsi="Arial" w:cs="Times New Roman"/>
                <w:bCs/>
                <w:w w:val="90"/>
                <w:sz w:val="24"/>
                <w:szCs w:val="24"/>
              </w:rPr>
            </w:pPr>
            <w:r w:rsidRPr="00AB09B0">
              <w:rPr>
                <w:rFonts w:ascii="Arial" w:eastAsia="Times New Roman" w:hAnsi="Arial" w:cs="Times New Roman"/>
                <w:bCs/>
                <w:w w:val="90"/>
                <w:sz w:val="24"/>
                <w:szCs w:val="24"/>
              </w:rPr>
              <w:t>PUBLIC HEALTH DIVISION</w:t>
            </w:r>
          </w:p>
          <w:p w14:paraId="44747B06" w14:textId="721EF68A" w:rsidR="00563B5E" w:rsidRPr="00AB09B0" w:rsidRDefault="00563B5E" w:rsidP="00AB09B0">
            <w:pPr>
              <w:rPr>
                <w:rFonts w:ascii="Arial" w:eastAsia="Times New Roman" w:hAnsi="Arial" w:cs="Times New Roman"/>
                <w:bCs/>
                <w:w w:val="90"/>
                <w:sz w:val="24"/>
                <w:szCs w:val="24"/>
              </w:rPr>
            </w:pPr>
            <w:r w:rsidRPr="00AB09B0">
              <w:rPr>
                <w:rFonts w:ascii="Arial" w:eastAsia="Times New Roman" w:hAnsi="Arial" w:cs="Times New Roman"/>
                <w:bCs/>
                <w:w w:val="90"/>
                <w:sz w:val="24"/>
                <w:szCs w:val="24"/>
              </w:rPr>
              <w:t>Center for Public Health Practice</w:t>
            </w:r>
          </w:p>
          <w:p w14:paraId="47441EB6" w14:textId="43A06CC5" w:rsidR="00563B5E" w:rsidRDefault="00563B5E" w:rsidP="00563B5E">
            <w:pPr>
              <w:spacing w:after="40"/>
              <w:rPr>
                <w:rFonts w:ascii="Arial" w:eastAsia="Times New Roman" w:hAnsi="Arial" w:cs="Times New Roman"/>
                <w:b/>
                <w:sz w:val="32"/>
                <w:szCs w:val="32"/>
              </w:rPr>
            </w:pPr>
            <w:r w:rsidRPr="00AB09B0">
              <w:rPr>
                <w:rFonts w:ascii="Arial" w:eastAsia="Times New Roman" w:hAnsi="Arial" w:cs="Times New Roman"/>
                <w:bCs/>
                <w:w w:val="90"/>
                <w:sz w:val="24"/>
                <w:szCs w:val="24"/>
              </w:rPr>
              <w:t>Oregon Housing Opportunities in Partnership</w:t>
            </w:r>
          </w:p>
        </w:tc>
        <w:tc>
          <w:tcPr>
            <w:tcW w:w="2425" w:type="dxa"/>
            <w:vMerge w:val="restart"/>
            <w:vAlign w:val="bottom"/>
          </w:tcPr>
          <w:p w14:paraId="1B5AFA1F" w14:textId="31E70B52" w:rsidR="00563B5E" w:rsidRDefault="00563B5E" w:rsidP="00CE487E">
            <w:pPr>
              <w:spacing w:after="180"/>
              <w:jc w:val="right"/>
              <w:rPr>
                <w:rFonts w:ascii="Arial" w:eastAsia="Times New Roman" w:hAnsi="Arial" w:cs="Times New Roman"/>
                <w:b/>
                <w:sz w:val="32"/>
                <w:szCs w:val="32"/>
              </w:rPr>
            </w:pPr>
            <w:r>
              <w:rPr>
                <w:rFonts w:ascii="Arial" w:eastAsia="Times New Roman" w:hAnsi="Arial" w:cs="Times New Roman"/>
                <w:b/>
                <w:noProof/>
                <w:sz w:val="32"/>
                <w:szCs w:val="32"/>
              </w:rPr>
              <w:drawing>
                <wp:inline distT="0" distB="0" distL="0" distR="0" wp14:anchorId="07AA190B" wp14:editId="3C860DB7">
                  <wp:extent cx="1346962" cy="504967"/>
                  <wp:effectExtent l="0" t="0" r="571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7425" cy="520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3B5E" w14:paraId="2EE4D26B" w14:textId="77777777" w:rsidTr="00CE487E">
        <w:trPr>
          <w:trHeight w:val="186"/>
        </w:trPr>
        <w:tc>
          <w:tcPr>
            <w:tcW w:w="8015" w:type="dxa"/>
            <w:tcBorders>
              <w:top w:val="single" w:sz="12" w:space="0" w:color="auto"/>
            </w:tcBorders>
          </w:tcPr>
          <w:p w14:paraId="2F07C084" w14:textId="77777777" w:rsidR="00563B5E" w:rsidRDefault="00563B5E" w:rsidP="003A4133">
            <w:pPr>
              <w:jc w:val="center"/>
              <w:rPr>
                <w:rFonts w:ascii="Arial" w:eastAsia="Times New Roman" w:hAnsi="Arial" w:cs="Times New Roman"/>
                <w:b/>
                <w:sz w:val="32"/>
                <w:szCs w:val="32"/>
              </w:rPr>
            </w:pPr>
          </w:p>
        </w:tc>
        <w:tc>
          <w:tcPr>
            <w:tcW w:w="2425" w:type="dxa"/>
            <w:vMerge/>
          </w:tcPr>
          <w:p w14:paraId="57714159" w14:textId="77777777" w:rsidR="00563B5E" w:rsidRDefault="00563B5E" w:rsidP="003A4133">
            <w:pPr>
              <w:jc w:val="center"/>
              <w:rPr>
                <w:rFonts w:ascii="Arial" w:eastAsia="Times New Roman" w:hAnsi="Arial" w:cs="Times New Roman"/>
                <w:b/>
                <w:sz w:val="32"/>
                <w:szCs w:val="32"/>
              </w:rPr>
            </w:pPr>
          </w:p>
        </w:tc>
      </w:tr>
    </w:tbl>
    <w:p w14:paraId="1EFDCA06" w14:textId="6F5AD147" w:rsidR="00254CCD" w:rsidRPr="002D1A9D" w:rsidRDefault="00254CCD" w:rsidP="002D1A9D">
      <w:pPr>
        <w:spacing w:after="0" w:line="240" w:lineRule="auto"/>
        <w:jc w:val="center"/>
        <w:rPr>
          <w:rFonts w:ascii="Arial" w:eastAsia="Times New Roman" w:hAnsi="Arial" w:cs="Times New Roman"/>
          <w:b/>
          <w:sz w:val="32"/>
          <w:szCs w:val="32"/>
        </w:rPr>
      </w:pPr>
      <w:r w:rsidRPr="00254CCD">
        <w:rPr>
          <w:rFonts w:ascii="Arial" w:eastAsia="Times New Roman" w:hAnsi="Arial" w:cs="Times New Roman"/>
          <w:b/>
          <w:sz w:val="32"/>
          <w:szCs w:val="32"/>
        </w:rPr>
        <w:t xml:space="preserve">LIHEAP is now </w:t>
      </w:r>
      <w:r w:rsidR="00634F55">
        <w:rPr>
          <w:rFonts w:ascii="Arial" w:eastAsia="Times New Roman" w:hAnsi="Arial" w:cs="Times New Roman"/>
          <w:b/>
          <w:sz w:val="32"/>
          <w:szCs w:val="32"/>
        </w:rPr>
        <w:t>open</w:t>
      </w:r>
      <w:r w:rsidRPr="00254CCD">
        <w:rPr>
          <w:rFonts w:ascii="Arial" w:eastAsia="Times New Roman" w:hAnsi="Arial" w:cs="Times New Roman"/>
          <w:b/>
          <w:sz w:val="32"/>
          <w:szCs w:val="32"/>
        </w:rPr>
        <w:t xml:space="preserve"> through OHOP for the </w:t>
      </w:r>
      <w:r w:rsidR="002D1A9D">
        <w:rPr>
          <w:rFonts w:ascii="Arial" w:eastAsia="Times New Roman" w:hAnsi="Arial" w:cs="Times New Roman"/>
          <w:b/>
          <w:sz w:val="32"/>
          <w:szCs w:val="32"/>
        </w:rPr>
        <w:br/>
      </w:r>
      <w:r w:rsidRPr="00254CCD">
        <w:rPr>
          <w:rFonts w:ascii="Arial" w:eastAsia="Times New Roman" w:hAnsi="Arial" w:cs="Times New Roman"/>
          <w:b/>
          <w:sz w:val="32"/>
          <w:szCs w:val="32"/>
        </w:rPr>
        <w:t>202</w:t>
      </w:r>
      <w:r w:rsidR="00643F05">
        <w:rPr>
          <w:rFonts w:ascii="Arial" w:eastAsia="Times New Roman" w:hAnsi="Arial" w:cs="Times New Roman"/>
          <w:b/>
          <w:sz w:val="32"/>
          <w:szCs w:val="32"/>
        </w:rPr>
        <w:t>5</w:t>
      </w:r>
      <w:r w:rsidR="006C5D7C">
        <w:rPr>
          <w:rFonts w:ascii="Arial" w:eastAsia="Times New Roman" w:hAnsi="Arial" w:cs="Times New Roman"/>
          <w:b/>
          <w:sz w:val="32"/>
          <w:szCs w:val="32"/>
        </w:rPr>
        <w:t>–</w:t>
      </w:r>
      <w:r w:rsidRPr="00254CCD">
        <w:rPr>
          <w:rFonts w:ascii="Arial" w:eastAsia="Times New Roman" w:hAnsi="Arial" w:cs="Times New Roman"/>
          <w:b/>
          <w:sz w:val="32"/>
          <w:szCs w:val="32"/>
        </w:rPr>
        <w:t>202</w:t>
      </w:r>
      <w:r w:rsidR="00643F05">
        <w:rPr>
          <w:rFonts w:ascii="Arial" w:eastAsia="Times New Roman" w:hAnsi="Arial" w:cs="Times New Roman"/>
          <w:b/>
          <w:sz w:val="32"/>
          <w:szCs w:val="32"/>
        </w:rPr>
        <w:t>6</w:t>
      </w:r>
      <w:r w:rsidRPr="00254CCD">
        <w:rPr>
          <w:rFonts w:ascii="Arial" w:eastAsia="Times New Roman" w:hAnsi="Arial" w:cs="Times New Roman"/>
          <w:b/>
          <w:sz w:val="32"/>
          <w:szCs w:val="32"/>
        </w:rPr>
        <w:t xml:space="preserve"> heating season.</w:t>
      </w:r>
    </w:p>
    <w:p w14:paraId="093BFB96" w14:textId="77777777" w:rsidR="00254CCD" w:rsidRPr="00254CCD" w:rsidRDefault="00254CCD" w:rsidP="002D1A9D">
      <w:pPr>
        <w:spacing w:before="120" w:line="240" w:lineRule="auto"/>
        <w:ind w:right="-187"/>
        <w:rPr>
          <w:rFonts w:ascii="Arial" w:eastAsia="Times New Roman" w:hAnsi="Arial" w:cs="Arial"/>
          <w:sz w:val="24"/>
          <w:szCs w:val="24"/>
        </w:rPr>
      </w:pPr>
      <w:r w:rsidRPr="00254CCD">
        <w:rPr>
          <w:rFonts w:ascii="Arial" w:eastAsia="Times New Roman" w:hAnsi="Arial" w:cs="Arial"/>
          <w:sz w:val="24"/>
          <w:szCs w:val="24"/>
        </w:rPr>
        <w:t>If you are having a hard time paying your heating bills this year, the Oregon Housing Opportunities in Partnership (OHOP) program may be able to help you through the Low-Income Home Energy Assistance Program (LIHEAP).</w:t>
      </w:r>
    </w:p>
    <w:p w14:paraId="5D2F4DD5" w14:textId="77777777" w:rsidR="00254CCD" w:rsidRPr="00254CCD" w:rsidRDefault="00254CCD" w:rsidP="00254CC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54CCD">
        <w:rPr>
          <w:rFonts w:ascii="Arial" w:eastAsia="Times New Roman" w:hAnsi="Arial" w:cs="Arial"/>
          <w:b/>
          <w:bCs/>
          <w:sz w:val="24"/>
          <w:szCs w:val="24"/>
        </w:rPr>
        <w:t xml:space="preserve">Check the table to see if you might qualify </w:t>
      </w:r>
    </w:p>
    <w:p w14:paraId="7AC9C1E3" w14:textId="009B2D7D" w:rsidR="00254CCD" w:rsidRPr="00254CCD" w:rsidRDefault="00254CCD" w:rsidP="00254CCD">
      <w:pPr>
        <w:autoSpaceDE w:val="0"/>
        <w:autoSpaceDN w:val="0"/>
        <w:adjustRightInd w:val="0"/>
        <w:spacing w:before="60" w:after="60" w:line="240" w:lineRule="auto"/>
        <w:ind w:left="720"/>
        <w:rPr>
          <w:rFonts w:ascii="Arial" w:eastAsia="Times New Roman" w:hAnsi="Arial" w:cs="Arial"/>
          <w:i/>
          <w:sz w:val="24"/>
          <w:szCs w:val="24"/>
        </w:rPr>
      </w:pPr>
      <w:r w:rsidRPr="00254CCD">
        <w:rPr>
          <w:rFonts w:ascii="Arial" w:eastAsia="Times New Roman" w:hAnsi="Arial" w:cs="Arial"/>
          <w:i/>
          <w:sz w:val="24"/>
          <w:szCs w:val="24"/>
        </w:rPr>
        <w:t>Household income must be at/below 60% of Median income (</w:t>
      </w:r>
      <w:r w:rsidR="009B2F3D" w:rsidRPr="00254CCD">
        <w:rPr>
          <w:rFonts w:ascii="Arial" w:eastAsia="Times New Roman" w:hAnsi="Arial" w:cs="Arial"/>
          <w:i/>
          <w:sz w:val="24"/>
          <w:szCs w:val="24"/>
        </w:rPr>
        <w:t>202</w:t>
      </w:r>
      <w:r w:rsidR="00643F05">
        <w:rPr>
          <w:rFonts w:ascii="Arial" w:eastAsia="Times New Roman" w:hAnsi="Arial" w:cs="Arial"/>
          <w:i/>
          <w:sz w:val="24"/>
          <w:szCs w:val="24"/>
        </w:rPr>
        <w:t>5</w:t>
      </w:r>
      <w:r w:rsidR="009B2F3D">
        <w:rPr>
          <w:rFonts w:ascii="Arial" w:eastAsia="Times New Roman" w:hAnsi="Arial" w:cs="Arial"/>
          <w:i/>
          <w:sz w:val="24"/>
          <w:szCs w:val="24"/>
        </w:rPr>
        <w:t>–</w:t>
      </w:r>
      <w:r w:rsidR="009B2F3D" w:rsidRPr="00254CCD">
        <w:rPr>
          <w:rFonts w:ascii="Arial" w:eastAsia="Times New Roman" w:hAnsi="Arial" w:cs="Arial"/>
          <w:i/>
          <w:sz w:val="24"/>
          <w:szCs w:val="24"/>
        </w:rPr>
        <w:t>20</w:t>
      </w:r>
      <w:r w:rsidR="00643F05">
        <w:rPr>
          <w:rFonts w:ascii="Arial" w:eastAsia="Times New Roman" w:hAnsi="Arial" w:cs="Arial"/>
          <w:i/>
          <w:sz w:val="24"/>
          <w:szCs w:val="24"/>
        </w:rPr>
        <w:t>26</w:t>
      </w:r>
      <w:r w:rsidRPr="00254CCD">
        <w:rPr>
          <w:rFonts w:ascii="Arial" w:eastAsia="Times New Roman" w:hAnsi="Arial" w:cs="Arial"/>
          <w:i/>
          <w:sz w:val="24"/>
          <w:szCs w:val="24"/>
        </w:rPr>
        <w:t>)</w:t>
      </w:r>
    </w:p>
    <w:tbl>
      <w:tblPr>
        <w:tblW w:w="7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7"/>
        <w:gridCol w:w="3941"/>
        <w:gridCol w:w="3715"/>
      </w:tblGrid>
      <w:tr w:rsidR="00254CCD" w:rsidRPr="00254CCD" w14:paraId="60A0C563" w14:textId="77777777" w:rsidTr="00C41E8B">
        <w:trPr>
          <w:trHeight w:val="269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015AE" w14:textId="77777777" w:rsidR="00254CCD" w:rsidRPr="00254CCD" w:rsidRDefault="00254CCD" w:rsidP="00254CC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C838F" w14:textId="77777777" w:rsidR="00254CCD" w:rsidRPr="00254CCD" w:rsidRDefault="00254CCD" w:rsidP="00254CC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54CC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Monthly (Gross)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FEC80" w14:textId="77777777" w:rsidR="00254CCD" w:rsidRPr="00254CCD" w:rsidRDefault="00254CCD" w:rsidP="00254CC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54CC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Annual (Gross)</w:t>
            </w:r>
          </w:p>
        </w:tc>
      </w:tr>
      <w:tr w:rsidR="009B2F3D" w:rsidRPr="00254CCD" w14:paraId="6DBF61E3" w14:textId="77777777" w:rsidTr="00C41E8B">
        <w:trPr>
          <w:trHeight w:val="23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14D78" w14:textId="77777777" w:rsidR="009B2F3D" w:rsidRPr="00254CCD" w:rsidRDefault="009B2F3D" w:rsidP="009B2F3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54CC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5BAA7" w14:textId="37A9211C" w:rsidR="009B2F3D" w:rsidRPr="00634F55" w:rsidRDefault="00364403" w:rsidP="00634F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4F55">
              <w:rPr>
                <w:rFonts w:ascii="Arial" w:hAnsi="Arial" w:cs="Arial"/>
                <w:sz w:val="24"/>
                <w:szCs w:val="24"/>
              </w:rPr>
              <w:t>$</w:t>
            </w:r>
            <w:r w:rsidR="00800835">
              <w:rPr>
                <w:rFonts w:ascii="Arial" w:hAnsi="Arial" w:cs="Arial"/>
                <w:sz w:val="24"/>
                <w:szCs w:val="24"/>
              </w:rPr>
              <w:t>3,</w:t>
            </w:r>
            <w:r w:rsidR="00643F05">
              <w:rPr>
                <w:rFonts w:ascii="Arial" w:hAnsi="Arial" w:cs="Arial"/>
                <w:sz w:val="24"/>
                <w:szCs w:val="24"/>
              </w:rPr>
              <w:t>198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66C23" w14:textId="2930D988" w:rsidR="009B2F3D" w:rsidRPr="00634F55" w:rsidRDefault="00364403" w:rsidP="00634F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4F55">
              <w:rPr>
                <w:rFonts w:ascii="Arial" w:hAnsi="Arial" w:cs="Arial"/>
                <w:sz w:val="24"/>
                <w:szCs w:val="24"/>
              </w:rPr>
              <w:t>$</w:t>
            </w:r>
            <w:r w:rsidR="00643F05">
              <w:rPr>
                <w:rFonts w:ascii="Arial" w:hAnsi="Arial" w:cs="Arial"/>
                <w:sz w:val="24"/>
                <w:szCs w:val="24"/>
              </w:rPr>
              <w:t>38,385</w:t>
            </w:r>
          </w:p>
        </w:tc>
      </w:tr>
      <w:tr w:rsidR="009B2F3D" w:rsidRPr="00254CCD" w14:paraId="7923384E" w14:textId="77777777" w:rsidTr="00C41E8B">
        <w:trPr>
          <w:trHeight w:val="207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B463C" w14:textId="77777777" w:rsidR="009B2F3D" w:rsidRPr="00254CCD" w:rsidRDefault="009B2F3D" w:rsidP="009B2F3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54C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266E7" w14:textId="2CCF5742" w:rsidR="009B2F3D" w:rsidRPr="00634F55" w:rsidRDefault="00364403" w:rsidP="00634F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4F55">
              <w:rPr>
                <w:rFonts w:ascii="Arial" w:hAnsi="Arial" w:cs="Arial"/>
                <w:sz w:val="24"/>
                <w:szCs w:val="24"/>
              </w:rPr>
              <w:t>$</w:t>
            </w:r>
            <w:r w:rsidR="00800835">
              <w:rPr>
                <w:rFonts w:ascii="Arial" w:hAnsi="Arial" w:cs="Arial"/>
                <w:sz w:val="24"/>
                <w:szCs w:val="24"/>
              </w:rPr>
              <w:t>4,</w:t>
            </w:r>
            <w:r w:rsidR="00643F05">
              <w:rPr>
                <w:rFonts w:ascii="Arial" w:hAnsi="Arial" w:cs="Arial"/>
                <w:sz w:val="24"/>
                <w:szCs w:val="24"/>
              </w:rPr>
              <w:t>183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29678" w14:textId="167780BD" w:rsidR="009B2F3D" w:rsidRPr="00634F55" w:rsidRDefault="00364403" w:rsidP="00634F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4F55">
              <w:rPr>
                <w:rFonts w:ascii="Arial" w:hAnsi="Arial" w:cs="Arial"/>
                <w:sz w:val="24"/>
                <w:szCs w:val="24"/>
              </w:rPr>
              <w:t>$</w:t>
            </w:r>
            <w:r w:rsidR="00643F05">
              <w:rPr>
                <w:rFonts w:ascii="Arial" w:hAnsi="Arial" w:cs="Arial"/>
                <w:sz w:val="24"/>
                <w:szCs w:val="24"/>
              </w:rPr>
              <w:t>50,196</w:t>
            </w:r>
          </w:p>
        </w:tc>
      </w:tr>
      <w:tr w:rsidR="009B2F3D" w:rsidRPr="00254CCD" w14:paraId="6AAC89BE" w14:textId="77777777" w:rsidTr="00C41E8B">
        <w:trPr>
          <w:trHeight w:val="23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409D0" w14:textId="77777777" w:rsidR="009B2F3D" w:rsidRPr="00254CCD" w:rsidRDefault="009B2F3D" w:rsidP="009B2F3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54C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9459C" w14:textId="063DF3FF" w:rsidR="009B2F3D" w:rsidRPr="00634F55" w:rsidRDefault="00364403" w:rsidP="00634F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4F55">
              <w:rPr>
                <w:rFonts w:ascii="Arial" w:hAnsi="Arial" w:cs="Arial"/>
                <w:sz w:val="24"/>
                <w:szCs w:val="24"/>
              </w:rPr>
              <w:t>$</w:t>
            </w:r>
            <w:r w:rsidR="00643F05">
              <w:rPr>
                <w:rFonts w:ascii="Arial" w:hAnsi="Arial" w:cs="Arial"/>
                <w:sz w:val="24"/>
                <w:szCs w:val="24"/>
              </w:rPr>
              <w:t>5,167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02B5F" w14:textId="3B8AA7B6" w:rsidR="009B2F3D" w:rsidRPr="00634F55" w:rsidRDefault="00364403" w:rsidP="00634F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4F55">
              <w:rPr>
                <w:rFonts w:ascii="Arial" w:hAnsi="Arial" w:cs="Arial"/>
                <w:sz w:val="24"/>
                <w:szCs w:val="24"/>
              </w:rPr>
              <w:t>$</w:t>
            </w:r>
            <w:r w:rsidR="00643F05">
              <w:rPr>
                <w:rFonts w:ascii="Arial" w:hAnsi="Arial" w:cs="Arial"/>
                <w:sz w:val="24"/>
                <w:szCs w:val="24"/>
              </w:rPr>
              <w:t>62,006</w:t>
            </w:r>
          </w:p>
        </w:tc>
      </w:tr>
      <w:tr w:rsidR="009B2F3D" w:rsidRPr="00254CCD" w14:paraId="5F6BE07C" w14:textId="77777777" w:rsidTr="00C41E8B">
        <w:trPr>
          <w:trHeight w:val="99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D31A2" w14:textId="77777777" w:rsidR="009B2F3D" w:rsidRPr="00254CCD" w:rsidRDefault="009B2F3D" w:rsidP="009B2F3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54C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61E77" w14:textId="6BC42BD6" w:rsidR="009B2F3D" w:rsidRPr="00634F55" w:rsidRDefault="00364403" w:rsidP="00634F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4F55">
              <w:rPr>
                <w:rFonts w:ascii="Arial" w:hAnsi="Arial" w:cs="Arial"/>
                <w:sz w:val="24"/>
                <w:szCs w:val="24"/>
              </w:rPr>
              <w:t>$</w:t>
            </w:r>
            <w:r w:rsidR="00643F05">
              <w:rPr>
                <w:rFonts w:ascii="Arial" w:hAnsi="Arial" w:cs="Arial"/>
                <w:sz w:val="24"/>
                <w:szCs w:val="24"/>
              </w:rPr>
              <w:t>6,151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BBCEE" w14:textId="473B23B4" w:rsidR="009B2F3D" w:rsidRPr="00634F55" w:rsidRDefault="00364403" w:rsidP="00634F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4F55">
              <w:rPr>
                <w:rFonts w:ascii="Arial" w:hAnsi="Arial" w:cs="Arial"/>
                <w:sz w:val="24"/>
                <w:szCs w:val="24"/>
              </w:rPr>
              <w:t>$</w:t>
            </w:r>
            <w:r w:rsidR="00800835">
              <w:rPr>
                <w:rFonts w:ascii="Arial" w:hAnsi="Arial" w:cs="Arial"/>
                <w:sz w:val="24"/>
                <w:szCs w:val="24"/>
              </w:rPr>
              <w:t>7</w:t>
            </w:r>
            <w:r w:rsidR="00643F05">
              <w:rPr>
                <w:rFonts w:ascii="Arial" w:hAnsi="Arial" w:cs="Arial"/>
                <w:sz w:val="24"/>
                <w:szCs w:val="24"/>
              </w:rPr>
              <w:t>3,817</w:t>
            </w:r>
          </w:p>
        </w:tc>
      </w:tr>
    </w:tbl>
    <w:p w14:paraId="488FCFB6" w14:textId="77777777" w:rsidR="003A4133" w:rsidRDefault="003A4133" w:rsidP="003A4133">
      <w:pPr>
        <w:spacing w:after="0" w:line="240" w:lineRule="auto"/>
        <w:ind w:left="90"/>
        <w:rPr>
          <w:rFonts w:ascii="Arial" w:eastAsia="Times New Roman" w:hAnsi="Arial" w:cs="Arial"/>
          <w:b/>
          <w:bCs/>
          <w:sz w:val="24"/>
          <w:szCs w:val="24"/>
        </w:rPr>
      </w:pPr>
    </w:p>
    <w:p w14:paraId="50204AB7" w14:textId="77777777" w:rsidR="00AA291F" w:rsidRDefault="00AA291F" w:rsidP="00563B5E">
      <w:pPr>
        <w:numPr>
          <w:ilvl w:val="0"/>
          <w:numId w:val="1"/>
        </w:numPr>
        <w:spacing w:after="60" w:line="240" w:lineRule="auto"/>
        <w:ind w:left="446"/>
        <w:rPr>
          <w:rFonts w:ascii="Arial" w:eastAsia="Times New Roman" w:hAnsi="Arial" w:cs="Arial"/>
          <w:b/>
          <w:bCs/>
          <w:sz w:val="24"/>
          <w:szCs w:val="24"/>
        </w:rPr>
      </w:pPr>
      <w:r w:rsidRPr="00AA291F">
        <w:rPr>
          <w:rFonts w:ascii="Arial" w:eastAsia="Times New Roman" w:hAnsi="Arial" w:cs="Arial"/>
          <w:b/>
          <w:bCs/>
          <w:sz w:val="24"/>
          <w:szCs w:val="24"/>
        </w:rPr>
        <w:t>Gather supporting documentation to attach to official application</w:t>
      </w:r>
    </w:p>
    <w:tbl>
      <w:tblPr>
        <w:tblW w:w="7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25"/>
        <w:gridCol w:w="3695"/>
      </w:tblGrid>
      <w:tr w:rsidR="0067495C" w:rsidRPr="00254CCD" w14:paraId="18C2CC16" w14:textId="77777777" w:rsidTr="003A4133">
        <w:trPr>
          <w:trHeight w:val="269"/>
          <w:jc w:val="center"/>
        </w:trPr>
        <w:tc>
          <w:tcPr>
            <w:tcW w:w="42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F20E8" w14:textId="77777777" w:rsidR="00DA1392" w:rsidRPr="00254CCD" w:rsidRDefault="0067495C" w:rsidP="00C41E8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Required</w:t>
            </w:r>
            <w:r w:rsidR="00D80EF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with application</w:t>
            </w:r>
          </w:p>
        </w:tc>
        <w:tc>
          <w:tcPr>
            <w:tcW w:w="36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E1043" w14:textId="5B7C6720" w:rsidR="00DA1392" w:rsidRPr="00254CCD" w:rsidRDefault="0067495C" w:rsidP="00C41E8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As </w:t>
            </w:r>
            <w:r w:rsidR="00C5072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eeded</w:t>
            </w:r>
          </w:p>
        </w:tc>
      </w:tr>
      <w:tr w:rsidR="0067495C" w:rsidRPr="00254CCD" w14:paraId="73319D9D" w14:textId="77777777" w:rsidTr="003A4133">
        <w:trPr>
          <w:trHeight w:val="238"/>
          <w:jc w:val="center"/>
        </w:trPr>
        <w:tc>
          <w:tcPr>
            <w:tcW w:w="42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2823" w14:textId="2502CD56" w:rsidR="00DA1392" w:rsidRPr="00254CCD" w:rsidRDefault="00DA1392" w:rsidP="00563B5E">
            <w:pPr>
              <w:spacing w:before="60" w:after="60" w:line="240" w:lineRule="auto"/>
              <w:ind w:left="432" w:hanging="288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Hlk59021429"/>
            <w:r w:rsidRPr="003A4133">
              <w:rPr>
                <w:rFonts w:ascii="Arial" w:eastAsia="Calibri" w:hAnsi="Arial" w:cs="Arial"/>
                <w:sz w:val="24"/>
                <w:szCs w:val="24"/>
              </w:rPr>
              <w:sym w:font="Wingdings" w:char="F06F"/>
            </w:r>
            <w:bookmarkEnd w:id="0"/>
            <w:r w:rsidRPr="003A413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3A41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Current electric bill </w:t>
            </w:r>
            <w:r w:rsidR="003644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AND </w:t>
            </w:r>
            <w:r w:rsidRPr="003A41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gas/wood/oil/propane if needed</w:t>
            </w:r>
          </w:p>
        </w:tc>
        <w:tc>
          <w:tcPr>
            <w:tcW w:w="36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C6669" w14:textId="77777777" w:rsidR="00DA1392" w:rsidRPr="00254CCD" w:rsidRDefault="00DA1392" w:rsidP="00563B5E">
            <w:pPr>
              <w:spacing w:before="60" w:after="60" w:line="240" w:lineRule="auto"/>
              <w:ind w:left="432" w:hanging="28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A4133">
              <w:rPr>
                <w:rFonts w:ascii="Arial" w:eastAsia="Calibri" w:hAnsi="Arial" w:cs="Arial"/>
                <w:sz w:val="24"/>
                <w:szCs w:val="24"/>
              </w:rPr>
              <w:sym w:font="Wingdings" w:char="F06F"/>
            </w:r>
            <w:r w:rsidRPr="003A413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67495C" w:rsidRPr="003A4133">
              <w:rPr>
                <w:rFonts w:ascii="Arial" w:eastAsia="Calibri" w:hAnsi="Arial" w:cs="Arial"/>
                <w:sz w:val="24"/>
                <w:szCs w:val="24"/>
              </w:rPr>
              <w:t xml:space="preserve">Copy of Photo ID </w:t>
            </w:r>
            <w:r w:rsidR="0067495C" w:rsidRPr="003A4133"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</w:rPr>
              <w:t>if not previously submitted</w:t>
            </w:r>
          </w:p>
        </w:tc>
      </w:tr>
      <w:tr w:rsidR="0067495C" w:rsidRPr="00254CCD" w14:paraId="3EA28E28" w14:textId="77777777" w:rsidTr="003A4133">
        <w:trPr>
          <w:trHeight w:val="207"/>
          <w:jc w:val="center"/>
        </w:trPr>
        <w:tc>
          <w:tcPr>
            <w:tcW w:w="42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87736" w14:textId="5EC6B946" w:rsidR="00DA1392" w:rsidRPr="00254CCD" w:rsidRDefault="00DA1392" w:rsidP="00563B5E">
            <w:pPr>
              <w:spacing w:before="60" w:after="60" w:line="240" w:lineRule="auto"/>
              <w:ind w:left="432" w:hanging="288"/>
              <w:rPr>
                <w:rFonts w:ascii="Arial" w:eastAsia="Times New Roman" w:hAnsi="Arial" w:cs="Arial"/>
                <w:sz w:val="24"/>
                <w:szCs w:val="24"/>
              </w:rPr>
            </w:pPr>
            <w:r w:rsidRPr="003A4133">
              <w:rPr>
                <w:rFonts w:ascii="Arial" w:eastAsia="Calibri" w:hAnsi="Arial" w:cs="Arial"/>
                <w:sz w:val="24"/>
                <w:szCs w:val="24"/>
              </w:rPr>
              <w:sym w:font="Wingdings" w:char="F06F"/>
            </w:r>
            <w:r w:rsidRPr="003A4133">
              <w:rPr>
                <w:rFonts w:ascii="Arial" w:eastAsia="Calibri" w:hAnsi="Arial" w:cs="Arial"/>
                <w:sz w:val="24"/>
                <w:szCs w:val="24"/>
              </w:rPr>
              <w:t xml:space="preserve"> Current income statements for all household members</w:t>
            </w:r>
            <w:r w:rsidR="0067495C" w:rsidRPr="003A4133">
              <w:rPr>
                <w:rFonts w:ascii="Arial" w:eastAsia="Calibri" w:hAnsi="Arial" w:cs="Arial"/>
                <w:sz w:val="24"/>
                <w:szCs w:val="24"/>
              </w:rPr>
              <w:t xml:space="preserve"> (including roommates)</w:t>
            </w:r>
            <w:r w:rsidR="00643F05">
              <w:rPr>
                <w:rFonts w:ascii="Arial" w:eastAsia="Calibri" w:hAnsi="Arial" w:cs="Arial"/>
                <w:sz w:val="24"/>
                <w:szCs w:val="24"/>
              </w:rPr>
              <w:t xml:space="preserve"> OR zero income statement</w:t>
            </w:r>
          </w:p>
        </w:tc>
        <w:tc>
          <w:tcPr>
            <w:tcW w:w="36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2311B" w14:textId="77777777" w:rsidR="00DA1392" w:rsidRPr="00254CCD" w:rsidRDefault="00DA1392" w:rsidP="00563B5E">
            <w:pPr>
              <w:spacing w:before="60" w:after="60" w:line="240" w:lineRule="auto"/>
              <w:ind w:left="432" w:hanging="28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A4133">
              <w:rPr>
                <w:rFonts w:ascii="Arial" w:eastAsia="Calibri" w:hAnsi="Arial" w:cs="Arial"/>
                <w:sz w:val="24"/>
                <w:szCs w:val="24"/>
              </w:rPr>
              <w:sym w:font="Wingdings" w:char="F06F"/>
            </w:r>
            <w:r w:rsidR="0067495C" w:rsidRPr="003A4133">
              <w:rPr>
                <w:rFonts w:ascii="Arial" w:eastAsia="Calibri" w:hAnsi="Arial" w:cs="Arial"/>
                <w:sz w:val="24"/>
                <w:szCs w:val="24"/>
              </w:rPr>
              <w:t xml:space="preserve">Copy of SSN card </w:t>
            </w:r>
            <w:r w:rsidR="0067495C" w:rsidRPr="003A4133"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</w:rPr>
              <w:t>if not previous</w:t>
            </w:r>
            <w:r w:rsidR="007E6E97"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</w:rPr>
              <w:t>ly</w:t>
            </w:r>
            <w:r w:rsidR="0067495C" w:rsidRPr="003A4133"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</w:rPr>
              <w:t xml:space="preserve"> submitted</w:t>
            </w:r>
          </w:p>
        </w:tc>
      </w:tr>
      <w:tr w:rsidR="0067495C" w:rsidRPr="00254CCD" w14:paraId="6B91D63E" w14:textId="77777777" w:rsidTr="003A4133">
        <w:trPr>
          <w:trHeight w:val="238"/>
          <w:jc w:val="center"/>
        </w:trPr>
        <w:tc>
          <w:tcPr>
            <w:tcW w:w="42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47AF4" w14:textId="77777777" w:rsidR="0067495C" w:rsidRPr="00254CCD" w:rsidRDefault="00DA1392" w:rsidP="00563B5E">
            <w:pPr>
              <w:spacing w:before="60" w:after="60" w:line="240" w:lineRule="auto"/>
              <w:ind w:left="432" w:hanging="288"/>
              <w:rPr>
                <w:rFonts w:ascii="Arial" w:eastAsia="Calibri" w:hAnsi="Arial" w:cs="Arial"/>
                <w:sz w:val="24"/>
                <w:szCs w:val="24"/>
              </w:rPr>
            </w:pPr>
            <w:r w:rsidRPr="003A4133">
              <w:rPr>
                <w:rFonts w:ascii="Arial" w:eastAsia="Calibri" w:hAnsi="Arial" w:cs="Arial"/>
                <w:sz w:val="24"/>
                <w:szCs w:val="24"/>
              </w:rPr>
              <w:sym w:font="Wingdings" w:char="F06F"/>
            </w:r>
            <w:r w:rsidR="0067495C" w:rsidRPr="003A413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3A4133">
              <w:rPr>
                <w:rFonts w:ascii="Arial" w:eastAsia="Calibri" w:hAnsi="Arial" w:cs="Arial"/>
                <w:sz w:val="24"/>
                <w:szCs w:val="24"/>
              </w:rPr>
              <w:t>Signed Release of Information including OHOP and OCHS via OPUS</w:t>
            </w:r>
          </w:p>
        </w:tc>
        <w:tc>
          <w:tcPr>
            <w:tcW w:w="36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DEE75" w14:textId="77777777" w:rsidR="00DA1392" w:rsidRPr="00254CCD" w:rsidRDefault="00DA1392" w:rsidP="00563B5E">
            <w:pPr>
              <w:spacing w:before="60" w:after="60" w:line="240" w:lineRule="auto"/>
              <w:ind w:left="432" w:hanging="288"/>
              <w:rPr>
                <w:rFonts w:ascii="Arial" w:eastAsia="Calibri" w:hAnsi="Arial" w:cs="Arial"/>
                <w:sz w:val="24"/>
                <w:szCs w:val="24"/>
              </w:rPr>
            </w:pPr>
            <w:r w:rsidRPr="003A4133">
              <w:rPr>
                <w:rFonts w:ascii="Arial" w:eastAsia="Calibri" w:hAnsi="Arial" w:cs="Arial"/>
                <w:sz w:val="24"/>
                <w:szCs w:val="24"/>
              </w:rPr>
              <w:sym w:font="Wingdings" w:char="F06F"/>
            </w:r>
            <w:r w:rsidR="0067495C" w:rsidRPr="003A4133">
              <w:rPr>
                <w:rFonts w:ascii="Arial" w:eastAsia="Calibri" w:hAnsi="Arial" w:cs="Arial"/>
                <w:sz w:val="24"/>
                <w:szCs w:val="24"/>
              </w:rPr>
              <w:t xml:space="preserve"> Self-Disclosed Affidavit </w:t>
            </w:r>
            <w:r w:rsidR="003A4133">
              <w:rPr>
                <w:rFonts w:ascii="Arial" w:eastAsia="Calibri" w:hAnsi="Arial" w:cs="Arial"/>
                <w:sz w:val="24"/>
                <w:szCs w:val="24"/>
              </w:rPr>
              <w:t>for anyone (over 18) without income</w:t>
            </w:r>
          </w:p>
        </w:tc>
      </w:tr>
    </w:tbl>
    <w:p w14:paraId="54D4FD43" w14:textId="77777777" w:rsidR="007E6E97" w:rsidRDefault="007E6E97" w:rsidP="007E6E97">
      <w:pPr>
        <w:spacing w:after="0" w:line="240" w:lineRule="auto"/>
        <w:ind w:left="90"/>
        <w:rPr>
          <w:rFonts w:ascii="Arial" w:eastAsia="Times New Roman" w:hAnsi="Arial" w:cs="Arial"/>
          <w:b/>
          <w:bCs/>
          <w:sz w:val="24"/>
          <w:szCs w:val="24"/>
        </w:rPr>
      </w:pPr>
    </w:p>
    <w:p w14:paraId="0A04CD2F" w14:textId="4AE07F74" w:rsidR="00254CCD" w:rsidRPr="003A4133" w:rsidRDefault="00254CCD" w:rsidP="007E6E9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7E6E97">
        <w:rPr>
          <w:rFonts w:ascii="Arial" w:eastAsia="Times New Roman" w:hAnsi="Arial" w:cs="Arial"/>
          <w:b/>
          <w:bCs/>
          <w:sz w:val="24"/>
          <w:szCs w:val="24"/>
        </w:rPr>
        <w:t>Return</w:t>
      </w:r>
      <w:r w:rsidR="009E0010">
        <w:rPr>
          <w:rFonts w:ascii="Arial" w:eastAsia="Times New Roman" w:hAnsi="Arial" w:cs="Arial"/>
          <w:b/>
          <w:bCs/>
          <w:sz w:val="24"/>
          <w:szCs w:val="24"/>
        </w:rPr>
        <w:t xml:space="preserve"> your</w:t>
      </w:r>
      <w:r w:rsidRPr="007E6E97">
        <w:rPr>
          <w:rFonts w:ascii="Arial" w:eastAsia="Times New Roman" w:hAnsi="Arial" w:cs="Arial"/>
          <w:b/>
          <w:bCs/>
          <w:sz w:val="24"/>
          <w:szCs w:val="24"/>
        </w:rPr>
        <w:t xml:space="preserve"> application and all supporting documentation </w:t>
      </w:r>
      <w:r w:rsidR="009E0010">
        <w:rPr>
          <w:rFonts w:ascii="Arial" w:eastAsia="Times New Roman" w:hAnsi="Arial" w:cs="Arial"/>
          <w:b/>
          <w:bCs/>
          <w:sz w:val="24"/>
          <w:szCs w:val="24"/>
        </w:rPr>
        <w:t>using</w:t>
      </w:r>
      <w:r w:rsidR="00F0107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E0010">
        <w:rPr>
          <w:rFonts w:ascii="Arial" w:eastAsia="Times New Roman" w:hAnsi="Arial" w:cs="Arial"/>
          <w:b/>
          <w:bCs/>
          <w:sz w:val="24"/>
          <w:szCs w:val="24"/>
        </w:rPr>
        <w:t xml:space="preserve">one option </w:t>
      </w:r>
      <w:r w:rsidR="00F0107E">
        <w:rPr>
          <w:rFonts w:ascii="Arial" w:eastAsia="Times New Roman" w:hAnsi="Arial" w:cs="Arial"/>
          <w:b/>
          <w:bCs/>
          <w:sz w:val="24"/>
          <w:szCs w:val="24"/>
        </w:rPr>
        <w:t>below</w:t>
      </w:r>
      <w:r w:rsidR="00C23C87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72C34808" w14:textId="1BC8ADC8" w:rsidR="00982FC8" w:rsidRPr="00F0107E" w:rsidRDefault="00982FC8" w:rsidP="00F0107E">
      <w:pPr>
        <w:pStyle w:val="ListParagraph"/>
        <w:numPr>
          <w:ilvl w:val="0"/>
          <w:numId w:val="3"/>
        </w:numPr>
        <w:spacing w:before="120"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F0107E">
        <w:rPr>
          <w:rFonts w:ascii="Arial" w:eastAsia="Times New Roman" w:hAnsi="Arial" w:cs="Arial"/>
          <w:b/>
          <w:sz w:val="24"/>
          <w:szCs w:val="24"/>
        </w:rPr>
        <w:t>M</w:t>
      </w:r>
      <w:r w:rsidR="00254CCD" w:rsidRPr="00F0107E">
        <w:rPr>
          <w:rFonts w:ascii="Arial" w:eastAsia="Times New Roman" w:hAnsi="Arial" w:cs="Arial"/>
          <w:b/>
          <w:sz w:val="24"/>
          <w:szCs w:val="24"/>
        </w:rPr>
        <w:t>ail:</w:t>
      </w:r>
      <w:r w:rsidR="00F0107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0107E" w:rsidRPr="00F0107E">
        <w:rPr>
          <w:rFonts w:ascii="Arial" w:eastAsia="Times New Roman" w:hAnsi="Arial" w:cs="Arial"/>
          <w:bCs/>
          <w:sz w:val="24"/>
          <w:szCs w:val="24"/>
        </w:rPr>
        <w:t>Attn</w:t>
      </w:r>
      <w:r w:rsidR="00AE60B7" w:rsidRPr="00F0107E">
        <w:rPr>
          <w:rFonts w:ascii="Arial" w:eastAsia="Times New Roman" w:hAnsi="Arial" w:cs="Arial"/>
          <w:bCs/>
          <w:sz w:val="24"/>
          <w:szCs w:val="24"/>
        </w:rPr>
        <w:t>:</w:t>
      </w:r>
      <w:r w:rsidR="00F0107E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9B2F3D" w:rsidRPr="00F0107E">
        <w:rPr>
          <w:rFonts w:ascii="Arial" w:eastAsia="Times New Roman" w:hAnsi="Arial" w:cs="Arial"/>
          <w:bCs/>
          <w:sz w:val="24"/>
          <w:szCs w:val="24"/>
        </w:rPr>
        <w:t>OHOP</w:t>
      </w:r>
      <w:r w:rsidR="00F0107E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="009B2F3D" w:rsidRPr="00F0107E">
        <w:rPr>
          <w:rFonts w:ascii="Arial" w:eastAsia="Times New Roman" w:hAnsi="Arial" w:cs="Arial"/>
          <w:bCs/>
          <w:sz w:val="24"/>
          <w:szCs w:val="24"/>
        </w:rPr>
        <w:t>1195 A City View</w:t>
      </w:r>
      <w:r w:rsidR="00395EED" w:rsidRPr="00F0107E">
        <w:rPr>
          <w:rFonts w:ascii="Arial" w:eastAsia="Times New Roman" w:hAnsi="Arial" w:cs="Arial"/>
          <w:bCs/>
          <w:sz w:val="24"/>
          <w:szCs w:val="24"/>
        </w:rPr>
        <w:t xml:space="preserve"> St</w:t>
      </w:r>
      <w:r w:rsidR="00F0107E">
        <w:rPr>
          <w:rFonts w:ascii="Arial" w:eastAsia="Times New Roman" w:hAnsi="Arial" w:cs="Arial"/>
          <w:bCs/>
          <w:sz w:val="24"/>
          <w:szCs w:val="24"/>
        </w:rPr>
        <w:t xml:space="preserve">., </w:t>
      </w:r>
      <w:r w:rsidR="009B2F3D" w:rsidRPr="00F0107E">
        <w:rPr>
          <w:rFonts w:ascii="Arial" w:eastAsia="Times New Roman" w:hAnsi="Arial" w:cs="Arial"/>
          <w:bCs/>
          <w:sz w:val="24"/>
          <w:szCs w:val="24"/>
        </w:rPr>
        <w:t>Eugene OR 97402</w:t>
      </w:r>
    </w:p>
    <w:p w14:paraId="3A669BFE" w14:textId="7B2B93DA" w:rsidR="003A4133" w:rsidRPr="00F0107E" w:rsidRDefault="003A4133" w:rsidP="00F0107E">
      <w:pPr>
        <w:pStyle w:val="ListParagraph"/>
        <w:numPr>
          <w:ilvl w:val="0"/>
          <w:numId w:val="3"/>
        </w:numPr>
        <w:spacing w:after="8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F0107E">
        <w:rPr>
          <w:rFonts w:ascii="Arial" w:eastAsia="Times New Roman" w:hAnsi="Arial" w:cs="Arial"/>
          <w:b/>
          <w:sz w:val="24"/>
          <w:szCs w:val="24"/>
        </w:rPr>
        <w:t>Email:</w:t>
      </w:r>
      <w:r w:rsidR="007A41ED">
        <w:rPr>
          <w:rFonts w:ascii="Arial" w:eastAsia="Times New Roman" w:hAnsi="Arial" w:cs="Arial"/>
          <w:sz w:val="24"/>
          <w:szCs w:val="24"/>
        </w:rPr>
        <w:t xml:space="preserve"> </w:t>
      </w:r>
      <w:hyperlink r:id="rId8" w:history="1">
        <w:r w:rsidR="007A41ED" w:rsidRPr="00136432">
          <w:rPr>
            <w:rStyle w:val="Hyperlink"/>
            <w:rFonts w:ascii="Arial" w:eastAsia="Times New Roman" w:hAnsi="Arial" w:cs="Arial"/>
            <w:sz w:val="24"/>
            <w:szCs w:val="24"/>
          </w:rPr>
          <w:t>ohop.liheap@odhsoha.oregon.gov</w:t>
        </w:r>
      </w:hyperlink>
      <w:r w:rsidR="007A41ED">
        <w:rPr>
          <w:rFonts w:ascii="Arial" w:eastAsia="Times New Roman" w:hAnsi="Arial" w:cs="Arial"/>
          <w:sz w:val="24"/>
          <w:szCs w:val="24"/>
        </w:rPr>
        <w:t xml:space="preserve">   </w:t>
      </w:r>
    </w:p>
    <w:p w14:paraId="0D7B2D94" w14:textId="09161201" w:rsidR="003A4133" w:rsidRPr="00F0107E" w:rsidRDefault="00F0107E" w:rsidP="00F0107E">
      <w:pPr>
        <w:pStyle w:val="ListParagraph"/>
        <w:numPr>
          <w:ilvl w:val="0"/>
          <w:numId w:val="3"/>
        </w:numPr>
        <w:spacing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Case Manager: </w:t>
      </w:r>
      <w:r w:rsidR="00C23C87" w:rsidRPr="00F0107E">
        <w:rPr>
          <w:rFonts w:ascii="Arial" w:eastAsia="Times New Roman" w:hAnsi="Arial" w:cs="Arial"/>
          <w:bCs/>
          <w:sz w:val="24"/>
          <w:szCs w:val="24"/>
        </w:rPr>
        <w:t xml:space="preserve">Return the documents to your </w:t>
      </w:r>
      <w:r w:rsidR="003A4133" w:rsidRPr="00F0107E">
        <w:rPr>
          <w:rFonts w:ascii="Arial" w:eastAsia="Times New Roman" w:hAnsi="Arial" w:cs="Arial"/>
          <w:bCs/>
          <w:sz w:val="24"/>
          <w:szCs w:val="24"/>
        </w:rPr>
        <w:t xml:space="preserve">case </w:t>
      </w:r>
      <w:r w:rsidR="00CE487E" w:rsidRPr="00F0107E">
        <w:rPr>
          <w:rFonts w:ascii="Arial" w:eastAsia="Times New Roman" w:hAnsi="Arial" w:cs="Arial"/>
          <w:bCs/>
          <w:sz w:val="24"/>
          <w:szCs w:val="24"/>
        </w:rPr>
        <w:t>manager</w:t>
      </w:r>
      <w:r w:rsidR="00C23C87" w:rsidRPr="00F0107E">
        <w:rPr>
          <w:rFonts w:ascii="Arial" w:eastAsia="Times New Roman" w:hAnsi="Arial" w:cs="Arial"/>
          <w:bCs/>
          <w:sz w:val="24"/>
          <w:szCs w:val="24"/>
        </w:rPr>
        <w:t>.</w:t>
      </w:r>
    </w:p>
    <w:p w14:paraId="4990331F" w14:textId="22562536" w:rsidR="008022C5" w:rsidRDefault="003A4133" w:rsidP="00CE487E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254CCD">
        <w:rPr>
          <w:rFonts w:ascii="Arial" w:eastAsia="Times New Roman" w:hAnsi="Arial" w:cs="Arial"/>
          <w:sz w:val="24"/>
          <w:szCs w:val="24"/>
        </w:rPr>
        <w:t xml:space="preserve">If funds become available for </w:t>
      </w:r>
      <w:r w:rsidRPr="00254CCD">
        <w:rPr>
          <w:rFonts w:ascii="Arial" w:eastAsia="Times New Roman" w:hAnsi="Arial" w:cs="Arial"/>
          <w:b/>
          <w:bCs/>
          <w:sz w:val="24"/>
          <w:szCs w:val="24"/>
        </w:rPr>
        <w:t>cooling</w:t>
      </w:r>
      <w:r w:rsidRPr="00254CCD">
        <w:rPr>
          <w:rFonts w:ascii="Arial" w:eastAsia="Times New Roman" w:hAnsi="Arial" w:cs="Arial"/>
          <w:sz w:val="24"/>
          <w:szCs w:val="24"/>
        </w:rPr>
        <w:t xml:space="preserve"> assistance (in the summer), </w:t>
      </w:r>
      <w:r w:rsidR="00CE487E">
        <w:rPr>
          <w:rFonts w:ascii="Arial" w:eastAsia="Times New Roman" w:hAnsi="Arial" w:cs="Arial"/>
          <w:sz w:val="24"/>
          <w:szCs w:val="24"/>
        </w:rPr>
        <w:t xml:space="preserve">we will send </w:t>
      </w:r>
      <w:r w:rsidRPr="00254CCD">
        <w:rPr>
          <w:rFonts w:ascii="Arial" w:eastAsia="Times New Roman" w:hAnsi="Arial" w:cs="Arial"/>
          <w:sz w:val="24"/>
          <w:szCs w:val="24"/>
        </w:rPr>
        <w:t xml:space="preserve">a separate notice. </w:t>
      </w:r>
    </w:p>
    <w:p w14:paraId="3C061A7B" w14:textId="5A40CA4D" w:rsidR="00800835" w:rsidRPr="00563B5E" w:rsidRDefault="003A4133" w:rsidP="008022C5">
      <w:pPr>
        <w:spacing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563B5E">
        <w:rPr>
          <w:rFonts w:ascii="Arial" w:eastAsia="Times New Roman" w:hAnsi="Arial" w:cs="Arial"/>
          <w:sz w:val="28"/>
          <w:szCs w:val="28"/>
        </w:rPr>
        <w:t xml:space="preserve">All LIHEAP assistance is available through </w:t>
      </w:r>
      <w:r w:rsidR="009B2F3D" w:rsidRPr="009B2F3D">
        <w:rPr>
          <w:rFonts w:ascii="Arial" w:eastAsia="Times New Roman" w:hAnsi="Arial" w:cs="Arial"/>
          <w:sz w:val="28"/>
          <w:szCs w:val="28"/>
        </w:rPr>
        <w:t>September 30, 202</w:t>
      </w:r>
      <w:r w:rsidR="00643F05">
        <w:rPr>
          <w:rFonts w:ascii="Arial" w:eastAsia="Times New Roman" w:hAnsi="Arial" w:cs="Arial"/>
          <w:sz w:val="28"/>
          <w:szCs w:val="28"/>
        </w:rPr>
        <w:t>6</w:t>
      </w:r>
      <w:r w:rsidRPr="00563B5E">
        <w:rPr>
          <w:rFonts w:ascii="Arial" w:eastAsia="Times New Roman" w:hAnsi="Arial" w:cs="Arial"/>
          <w:sz w:val="28"/>
          <w:szCs w:val="28"/>
        </w:rPr>
        <w:t xml:space="preserve">, or until funds run out — </w:t>
      </w:r>
      <w:r w:rsidRPr="00563B5E">
        <w:rPr>
          <w:rFonts w:ascii="Arial" w:eastAsia="Times New Roman" w:hAnsi="Arial" w:cs="Arial"/>
          <w:b/>
          <w:bCs/>
          <w:sz w:val="28"/>
          <w:szCs w:val="28"/>
        </w:rPr>
        <w:t>whichever comes first.</w:t>
      </w:r>
    </w:p>
    <w:sectPr w:rsidR="00800835" w:rsidRPr="00563B5E" w:rsidSect="00CE487E">
      <w:footerReference w:type="default" r:id="rId9"/>
      <w:pgSz w:w="12240" w:h="15840"/>
      <w:pgMar w:top="576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6D80D" w14:textId="77777777" w:rsidR="00254CCD" w:rsidRDefault="00254CCD" w:rsidP="00254CCD">
      <w:pPr>
        <w:spacing w:after="0" w:line="240" w:lineRule="auto"/>
      </w:pPr>
      <w:r>
        <w:separator/>
      </w:r>
    </w:p>
  </w:endnote>
  <w:endnote w:type="continuationSeparator" w:id="0">
    <w:p w14:paraId="7F02096D" w14:textId="77777777" w:rsidR="00254CCD" w:rsidRDefault="00254CCD" w:rsidP="00254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F9725" w14:textId="77777777" w:rsidR="00254CCD" w:rsidRPr="00254CCD" w:rsidRDefault="00254CCD" w:rsidP="00254CCD">
    <w:pPr>
      <w:pStyle w:val="Footer"/>
      <w:ind w:right="360"/>
      <w:jc w:val="center"/>
      <w:rPr>
        <w:rFonts w:ascii="Times New Roman" w:eastAsia="Times New Roman" w:hAnsi="Times New Roman" w:cs="Times New Roman"/>
        <w:i/>
        <w:color w:val="808080"/>
        <w:sz w:val="24"/>
        <w:szCs w:val="24"/>
      </w:rPr>
    </w:pPr>
    <w:r w:rsidRPr="00254CCD">
      <w:rPr>
        <w:rFonts w:ascii="Times New Roman" w:eastAsia="Times New Roman" w:hAnsi="Times New Roman" w:cs="Times New Roman"/>
        <w:i/>
        <w:color w:val="808080"/>
        <w:sz w:val="24"/>
        <w:szCs w:val="24"/>
      </w:rPr>
      <w:t>Assisting People to Become Independent, Healthy and Safe</w:t>
    </w:r>
  </w:p>
  <w:p w14:paraId="0DA633B2" w14:textId="77777777" w:rsidR="00254CCD" w:rsidRPr="00254CCD" w:rsidRDefault="00254CCD" w:rsidP="00254CCD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808080"/>
        <w:sz w:val="24"/>
        <w:szCs w:val="24"/>
      </w:rPr>
    </w:pPr>
    <w:r w:rsidRPr="00254CCD">
      <w:rPr>
        <w:rFonts w:ascii="Times New Roman" w:eastAsia="Times New Roman" w:hAnsi="Times New Roman" w:cs="Times New Roman"/>
        <w:color w:val="808080"/>
        <w:sz w:val="24"/>
        <w:szCs w:val="24"/>
      </w:rPr>
      <w:t>An Equal Opportunity Employer</w:t>
    </w:r>
  </w:p>
  <w:p w14:paraId="3C19F18E" w14:textId="635C4159" w:rsidR="00254CCD" w:rsidRPr="00563B5E" w:rsidRDefault="00254CCD" w:rsidP="00254CCD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Times New Roman" w:hAnsi="Arial" w:cs="Arial"/>
        <w:color w:val="808080"/>
        <w:sz w:val="24"/>
        <w:szCs w:val="24"/>
      </w:rPr>
    </w:pPr>
    <w:r w:rsidRPr="00563B5E">
      <w:rPr>
        <w:rFonts w:ascii="Arial" w:eastAsia="Times New Roman" w:hAnsi="Arial" w:cs="Arial"/>
        <w:color w:val="808080"/>
        <w:sz w:val="20"/>
        <w:szCs w:val="20"/>
      </w:rPr>
      <w:t>OHA 8388 (</w:t>
    </w:r>
    <w:r w:rsidR="00B4106F">
      <w:rPr>
        <w:rFonts w:ascii="Arial" w:eastAsia="Times New Roman" w:hAnsi="Arial" w:cs="Arial"/>
        <w:color w:val="808080"/>
        <w:sz w:val="20"/>
        <w:szCs w:val="20"/>
      </w:rPr>
      <w:t>1</w:t>
    </w:r>
    <w:r w:rsidR="00770DCD">
      <w:rPr>
        <w:rFonts w:ascii="Arial" w:eastAsia="Times New Roman" w:hAnsi="Arial" w:cs="Arial"/>
        <w:color w:val="808080"/>
        <w:sz w:val="20"/>
        <w:szCs w:val="20"/>
      </w:rPr>
      <w:t>2/2025</w:t>
    </w:r>
    <w:r w:rsidRPr="00563B5E">
      <w:rPr>
        <w:rFonts w:ascii="Arial" w:eastAsia="Times New Roman" w:hAnsi="Arial" w:cs="Arial"/>
        <w:color w:val="808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DC9B5" w14:textId="77777777" w:rsidR="00254CCD" w:rsidRDefault="00254CCD" w:rsidP="00254CCD">
      <w:pPr>
        <w:spacing w:after="0" w:line="240" w:lineRule="auto"/>
      </w:pPr>
      <w:r>
        <w:separator/>
      </w:r>
    </w:p>
  </w:footnote>
  <w:footnote w:type="continuationSeparator" w:id="0">
    <w:p w14:paraId="083ED884" w14:textId="77777777" w:rsidR="00254CCD" w:rsidRDefault="00254CCD" w:rsidP="00254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46785"/>
    <w:multiLevelType w:val="hybridMultilevel"/>
    <w:tmpl w:val="64FA2D2E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" w15:restartNumberingAfterBreak="0">
    <w:nsid w:val="4EA26EC8"/>
    <w:multiLevelType w:val="hybridMultilevel"/>
    <w:tmpl w:val="0BF2C7E6"/>
    <w:lvl w:ilvl="0" w:tplc="25AE03C6">
      <w:start w:val="1"/>
      <w:numFmt w:val="decimal"/>
      <w:lvlText w:val="%1)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101CF"/>
    <w:multiLevelType w:val="hybridMultilevel"/>
    <w:tmpl w:val="0BF2C7E6"/>
    <w:lvl w:ilvl="0" w:tplc="25AE03C6">
      <w:start w:val="1"/>
      <w:numFmt w:val="decimal"/>
      <w:lvlText w:val="%1)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111185">
    <w:abstractNumId w:val="2"/>
  </w:num>
  <w:num w:numId="2" w16cid:durableId="561138928">
    <w:abstractNumId w:val="1"/>
  </w:num>
  <w:num w:numId="3" w16cid:durableId="74012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CD"/>
    <w:rsid w:val="000B7E51"/>
    <w:rsid w:val="00254CCD"/>
    <w:rsid w:val="002D1A9D"/>
    <w:rsid w:val="0032245B"/>
    <w:rsid w:val="00364403"/>
    <w:rsid w:val="00395EED"/>
    <w:rsid w:val="003A4133"/>
    <w:rsid w:val="003B0CF9"/>
    <w:rsid w:val="003C06E6"/>
    <w:rsid w:val="003C331B"/>
    <w:rsid w:val="003D470E"/>
    <w:rsid w:val="00490E73"/>
    <w:rsid w:val="00563B5E"/>
    <w:rsid w:val="005A3B0C"/>
    <w:rsid w:val="005D7362"/>
    <w:rsid w:val="00634F55"/>
    <w:rsid w:val="00643F05"/>
    <w:rsid w:val="0067495C"/>
    <w:rsid w:val="006B6E57"/>
    <w:rsid w:val="006C5D7C"/>
    <w:rsid w:val="00725012"/>
    <w:rsid w:val="00770DCD"/>
    <w:rsid w:val="00794F5C"/>
    <w:rsid w:val="007A41ED"/>
    <w:rsid w:val="007E6E97"/>
    <w:rsid w:val="00800835"/>
    <w:rsid w:val="008022C5"/>
    <w:rsid w:val="008B4A28"/>
    <w:rsid w:val="00947B3A"/>
    <w:rsid w:val="00982FC8"/>
    <w:rsid w:val="00984CBB"/>
    <w:rsid w:val="009B2F3D"/>
    <w:rsid w:val="009E0010"/>
    <w:rsid w:val="00A0033D"/>
    <w:rsid w:val="00AA291F"/>
    <w:rsid w:val="00AB09B0"/>
    <w:rsid w:val="00AE019E"/>
    <w:rsid w:val="00AE60B7"/>
    <w:rsid w:val="00B4106F"/>
    <w:rsid w:val="00B71935"/>
    <w:rsid w:val="00B730B4"/>
    <w:rsid w:val="00C23C87"/>
    <w:rsid w:val="00C50724"/>
    <w:rsid w:val="00CE487E"/>
    <w:rsid w:val="00D53A85"/>
    <w:rsid w:val="00D65969"/>
    <w:rsid w:val="00D80EF9"/>
    <w:rsid w:val="00DA1392"/>
    <w:rsid w:val="00DB5950"/>
    <w:rsid w:val="00DC68EC"/>
    <w:rsid w:val="00DE22DC"/>
    <w:rsid w:val="00EF73EA"/>
    <w:rsid w:val="00F0107E"/>
    <w:rsid w:val="00F06ED2"/>
    <w:rsid w:val="00F7488A"/>
    <w:rsid w:val="00FD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42D2D"/>
  <w15:chartTrackingRefBased/>
  <w15:docId w15:val="{886501A5-10D8-489D-8781-FDA17A804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4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CCD"/>
  </w:style>
  <w:style w:type="paragraph" w:styleId="Footer">
    <w:name w:val="footer"/>
    <w:basedOn w:val="Normal"/>
    <w:link w:val="FooterChar"/>
    <w:uiPriority w:val="99"/>
    <w:unhideWhenUsed/>
    <w:rsid w:val="00254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CCD"/>
  </w:style>
  <w:style w:type="paragraph" w:styleId="BalloonText">
    <w:name w:val="Balloon Text"/>
    <w:basedOn w:val="Normal"/>
    <w:link w:val="BalloonTextChar"/>
    <w:uiPriority w:val="99"/>
    <w:semiHidden/>
    <w:unhideWhenUsed/>
    <w:rsid w:val="00254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CCD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254CC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54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54CCD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AA2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67495C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7495C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ListParagraph">
    <w:name w:val="List Paragraph"/>
    <w:basedOn w:val="Normal"/>
    <w:uiPriority w:val="34"/>
    <w:qFormat/>
    <w:rsid w:val="006749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1A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1A9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E73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E7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hop.liheap@odhsoha.oregon.gov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5AA17C4179C4CAFB600CA9BA4F000" ma:contentTypeVersion="18" ma:contentTypeDescription="Create a new document." ma:contentTypeScope="" ma:versionID="3c0cfb41b5481023ec279f6db725cbd8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0434b9de-157f-44f8-817c-54b48456f471" targetNamespace="http://schemas.microsoft.com/office/2006/metadata/properties" ma:root="true" ma:fieldsID="1217d6ab6a7c4c0f32268b6c9b5c1e4b" ns1:_="" ns2:_="" ns3:_="">
    <xsd:import namespace="http://schemas.microsoft.com/sharepoint/v3"/>
    <xsd:import namespace="59da1016-2a1b-4f8a-9768-d7a4932f6f16"/>
    <xsd:import namespace="0434b9de-157f-44f8-817c-54b48456f471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4b9de-157f-44f8-817c-54b48456f471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0434b9de-157f-44f8-817c-54b48456f471" xsi:nil="true"/>
    <DocumentExpirationDate xmlns="59da1016-2a1b-4f8a-9768-d7a4932f6f16" xsi:nil="true"/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Meta_x0020_Description xmlns="0434b9de-157f-44f8-817c-54b48456f471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189FB3-DEDD-440E-B601-315953D5BA8E}"/>
</file>

<file path=customXml/itemProps2.xml><?xml version="1.0" encoding="utf-8"?>
<ds:datastoreItem xmlns:ds="http://schemas.openxmlformats.org/officeDocument/2006/customXml" ds:itemID="{4A7044C2-F26E-470D-940A-589191A6F2DF}"/>
</file>

<file path=customXml/itemProps3.xml><?xml version="1.0" encoding="utf-8"?>
<ds:datastoreItem xmlns:ds="http://schemas.openxmlformats.org/officeDocument/2006/customXml" ds:itemID="{5A5A64AB-3CD8-4FD9-9852-706B91E146CD}"/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Amber C</dc:creator>
  <cp:keywords/>
  <dc:description/>
  <cp:lastModifiedBy>Stacey Thorup</cp:lastModifiedBy>
  <cp:revision>3</cp:revision>
  <cp:lastPrinted>2021-01-22T19:07:00Z</cp:lastPrinted>
  <dcterms:created xsi:type="dcterms:W3CDTF">2025-10-06T18:26:00Z</dcterms:created>
  <dcterms:modified xsi:type="dcterms:W3CDTF">2025-12-02T15:37:00Z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2023-12-01T00:44:20Z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3c19a61f-db5d-4295-8fcf-d75253bf6434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0x0101005CF5AA17C4179C4CAFB600CA9BA4F000</vt:lpwstr>
  </property>
</Properties>
</file>